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1F" w:rsidRDefault="00F06213">
      <w:pPr>
        <w:spacing w:after="0" w:line="259" w:lineRule="auto"/>
        <w:ind w:left="-1440" w:right="10603" w:firstLine="0"/>
        <w:jc w:val="left"/>
      </w:pPr>
      <w:r w:rsidRPr="00F06213">
        <w:rPr>
          <w:noProof/>
        </w:rPr>
        <w:drawing>
          <wp:anchor distT="0" distB="0" distL="114300" distR="114300" simplePos="0" relativeHeight="251659264" behindDoc="0" locked="0" layoutInCell="1" allowOverlap="1" wp14:anchorId="3C5EF4DB" wp14:editId="21E438B2">
            <wp:simplePos x="0" y="0"/>
            <wp:positionH relativeFrom="column">
              <wp:posOffset>-1013791</wp:posOffset>
            </wp:positionH>
            <wp:positionV relativeFrom="paragraph">
              <wp:posOffset>-189560</wp:posOffset>
            </wp:positionV>
            <wp:extent cx="7752080" cy="11046296"/>
            <wp:effectExtent l="0" t="0" r="1270" b="3175"/>
            <wp:wrapNone/>
            <wp:docPr id="1" name="Рисунок 1" descr="C:\Users\завуч\Desktop\2019-12-12\Изображе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2019-12-12\Изображение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046" cy="110562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51F" w:rsidRDefault="00DB751F">
      <w:pPr>
        <w:sectPr w:rsidR="00DB751F" w:rsidSect="005D2682">
          <w:footerReference w:type="even" r:id="rId8"/>
          <w:footerReference w:type="default" r:id="rId9"/>
          <w:footerReference w:type="first" r:id="rId10"/>
          <w:pgSz w:w="12043" w:h="16934"/>
          <w:pgMar w:top="142" w:right="1440" w:bottom="284" w:left="1440" w:header="720" w:footer="720" w:gutter="0"/>
          <w:cols w:space="720"/>
        </w:sectPr>
      </w:pPr>
    </w:p>
    <w:p w:rsidR="00DB751F" w:rsidRDefault="00DB751F">
      <w:pPr>
        <w:spacing w:after="0" w:line="259" w:lineRule="auto"/>
        <w:ind w:left="-352" w:right="11340" w:firstLine="0"/>
        <w:jc w:val="left"/>
      </w:pPr>
    </w:p>
    <w:tbl>
      <w:tblPr>
        <w:tblStyle w:val="TableGrid"/>
        <w:tblW w:w="10846" w:type="dxa"/>
        <w:tblInd w:w="358" w:type="dxa"/>
        <w:tblCellMar>
          <w:top w:w="17" w:type="dxa"/>
          <w:left w:w="110" w:type="dxa"/>
          <w:right w:w="250" w:type="dxa"/>
        </w:tblCellMar>
        <w:tblLook w:val="04A0" w:firstRow="1" w:lastRow="0" w:firstColumn="1" w:lastColumn="0" w:noHBand="0" w:noVBand="1"/>
      </w:tblPr>
      <w:tblGrid>
        <w:gridCol w:w="816"/>
        <w:gridCol w:w="9072"/>
        <w:gridCol w:w="958"/>
      </w:tblGrid>
      <w:tr w:rsidR="00DB751F">
        <w:trPr>
          <w:trHeight w:val="654"/>
        </w:trPr>
        <w:tc>
          <w:tcPr>
            <w:tcW w:w="10846"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3" w:right="0" w:firstLine="0"/>
              <w:jc w:val="center"/>
            </w:pPr>
            <w:r>
              <w:rPr>
                <w:b/>
                <w:sz w:val="28"/>
              </w:rPr>
              <w:t>Содержан</w:t>
            </w:r>
            <w:bookmarkStart w:id="0" w:name="_GoBack"/>
            <w:bookmarkEnd w:id="0"/>
            <w:r>
              <w:rPr>
                <w:b/>
                <w:sz w:val="28"/>
              </w:rPr>
              <w:t>ие</w:t>
            </w:r>
          </w:p>
        </w:tc>
      </w:tr>
      <w:tr w:rsidR="00DB751F">
        <w:trPr>
          <w:trHeight w:val="332"/>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60" w:right="0" w:firstLine="0"/>
              <w:jc w:val="left"/>
            </w:pPr>
            <w:r>
              <w:rPr>
                <w:sz w:val="28"/>
              </w:rPr>
              <w:t>1</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 xml:space="preserve">Целевой раздел </w:t>
            </w:r>
          </w:p>
        </w:tc>
        <w:tc>
          <w:tcPr>
            <w:tcW w:w="958" w:type="dxa"/>
            <w:tcBorders>
              <w:top w:val="single" w:sz="4" w:space="0" w:color="000000"/>
              <w:left w:val="single" w:sz="4" w:space="0" w:color="000000"/>
              <w:bottom w:val="single" w:sz="4" w:space="0" w:color="000000"/>
              <w:right w:val="single" w:sz="4" w:space="0" w:color="000000"/>
            </w:tcBorders>
          </w:tcPr>
          <w:p w:rsidR="00DB751F" w:rsidRDefault="005D2682">
            <w:pPr>
              <w:spacing w:after="0" w:line="259" w:lineRule="auto"/>
              <w:ind w:left="0" w:right="0" w:firstLine="0"/>
              <w:jc w:val="left"/>
            </w:pPr>
            <w:r>
              <w:rPr>
                <w:sz w:val="28"/>
              </w:rPr>
              <w:t>3</w:t>
            </w:r>
          </w:p>
        </w:tc>
      </w:tr>
      <w:tr w:rsidR="00DB751F">
        <w:trPr>
          <w:trHeight w:val="332"/>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rPr>
                <w:sz w:val="28"/>
              </w:rPr>
              <w:t>1.1</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Пояснительная записка</w:t>
            </w:r>
          </w:p>
        </w:tc>
        <w:tc>
          <w:tcPr>
            <w:tcW w:w="958" w:type="dxa"/>
            <w:tcBorders>
              <w:top w:val="single" w:sz="4" w:space="0" w:color="000000"/>
              <w:left w:val="single" w:sz="4" w:space="0" w:color="000000"/>
              <w:bottom w:val="single" w:sz="4" w:space="0" w:color="000000"/>
              <w:right w:val="single" w:sz="4" w:space="0" w:color="000000"/>
            </w:tcBorders>
          </w:tcPr>
          <w:p w:rsidR="00DB751F" w:rsidRDefault="005D2682">
            <w:pPr>
              <w:spacing w:after="0" w:line="259" w:lineRule="auto"/>
              <w:ind w:left="0" w:right="0" w:firstLine="0"/>
              <w:jc w:val="left"/>
            </w:pPr>
            <w:r>
              <w:rPr>
                <w:sz w:val="28"/>
              </w:rPr>
              <w:t>3</w:t>
            </w:r>
          </w:p>
        </w:tc>
      </w:tr>
      <w:tr w:rsidR="00DB751F">
        <w:trPr>
          <w:trHeight w:val="976"/>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rPr>
                <w:sz w:val="28"/>
              </w:rPr>
              <w:t>1.2</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Планируемые результаты освоения обучающимися с ЗПР адаптированной основной общеобразовательной программы начального общего образования</w:t>
            </w:r>
          </w:p>
        </w:tc>
        <w:tc>
          <w:tcPr>
            <w:tcW w:w="958" w:type="dxa"/>
            <w:tcBorders>
              <w:top w:val="single" w:sz="4" w:space="0" w:color="000000"/>
              <w:left w:val="single" w:sz="4" w:space="0" w:color="000000"/>
              <w:bottom w:val="single" w:sz="4" w:space="0" w:color="000000"/>
              <w:right w:val="single" w:sz="4" w:space="0" w:color="000000"/>
            </w:tcBorders>
          </w:tcPr>
          <w:p w:rsidR="00DB751F" w:rsidRDefault="005D2682">
            <w:pPr>
              <w:spacing w:after="0" w:line="259" w:lineRule="auto"/>
              <w:ind w:left="0" w:right="0" w:firstLine="0"/>
              <w:jc w:val="left"/>
            </w:pPr>
            <w:r>
              <w:rPr>
                <w:sz w:val="28"/>
              </w:rPr>
              <w:t>7</w:t>
            </w:r>
          </w:p>
        </w:tc>
      </w:tr>
      <w:tr w:rsidR="00DB751F">
        <w:trPr>
          <w:trHeight w:val="976"/>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104"/>
              <w:jc w:val="left"/>
            </w:pPr>
            <w:r>
              <w:rPr>
                <w:sz w:val="28"/>
              </w:rPr>
              <w:t> </w:t>
            </w:r>
            <w:r>
              <w:rPr>
                <w:sz w:val="28"/>
              </w:rPr>
              <w:t>1.3</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3" w:firstLine="0"/>
            </w:pPr>
            <w:r>
              <w:rPr>
                <w:sz w:val="28"/>
              </w:rPr>
              <w:t>Система оценки достижения планируемых результатов освоения обучающимися с ЗПР адаптированной основной общеобразовательной программы начального общего образования</w:t>
            </w:r>
          </w:p>
        </w:tc>
        <w:tc>
          <w:tcPr>
            <w:tcW w:w="958" w:type="dxa"/>
            <w:tcBorders>
              <w:top w:val="single" w:sz="4" w:space="0" w:color="000000"/>
              <w:left w:val="single" w:sz="4" w:space="0" w:color="000000"/>
              <w:bottom w:val="single" w:sz="4" w:space="0" w:color="000000"/>
              <w:right w:val="single" w:sz="4" w:space="0" w:color="000000"/>
            </w:tcBorders>
          </w:tcPr>
          <w:p w:rsidR="00DB751F" w:rsidRDefault="00B053AA">
            <w:pPr>
              <w:spacing w:after="0" w:line="259" w:lineRule="auto"/>
              <w:ind w:left="0" w:right="0" w:firstLine="0"/>
              <w:jc w:val="left"/>
            </w:pPr>
            <w:r>
              <w:rPr>
                <w:sz w:val="28"/>
              </w:rPr>
              <w:t>38</w:t>
            </w:r>
          </w:p>
        </w:tc>
      </w:tr>
      <w:tr w:rsidR="00DB751F">
        <w:trPr>
          <w:trHeight w:val="332"/>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60" w:right="0" w:firstLine="0"/>
              <w:jc w:val="left"/>
            </w:pPr>
            <w:r>
              <w:rPr>
                <w:sz w:val="28"/>
              </w:rPr>
              <w:t>2</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Содержательный раздел</w:t>
            </w:r>
          </w:p>
        </w:tc>
        <w:tc>
          <w:tcPr>
            <w:tcW w:w="958" w:type="dxa"/>
            <w:tcBorders>
              <w:top w:val="single" w:sz="4" w:space="0" w:color="000000"/>
              <w:left w:val="single" w:sz="4" w:space="0" w:color="000000"/>
              <w:bottom w:val="single" w:sz="4" w:space="0" w:color="000000"/>
              <w:right w:val="single" w:sz="4" w:space="0" w:color="000000"/>
            </w:tcBorders>
          </w:tcPr>
          <w:p w:rsidR="00DB751F" w:rsidRDefault="00B053AA">
            <w:pPr>
              <w:spacing w:after="0" w:line="259" w:lineRule="auto"/>
              <w:ind w:left="0" w:right="0" w:firstLine="0"/>
              <w:jc w:val="left"/>
            </w:pPr>
            <w:r>
              <w:rPr>
                <w:sz w:val="28"/>
              </w:rPr>
              <w:t>40</w:t>
            </w:r>
          </w:p>
        </w:tc>
      </w:tr>
      <w:tr w:rsidR="00DB751F">
        <w:trPr>
          <w:trHeight w:val="332"/>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rPr>
                <w:sz w:val="28"/>
              </w:rPr>
              <w:t>2.1</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 xml:space="preserve">Программа формирования универсальных учебных действий </w:t>
            </w:r>
          </w:p>
        </w:tc>
        <w:tc>
          <w:tcPr>
            <w:tcW w:w="958" w:type="dxa"/>
            <w:tcBorders>
              <w:top w:val="single" w:sz="4" w:space="0" w:color="000000"/>
              <w:left w:val="single" w:sz="4" w:space="0" w:color="000000"/>
              <w:bottom w:val="single" w:sz="4" w:space="0" w:color="000000"/>
              <w:right w:val="single" w:sz="4" w:space="0" w:color="000000"/>
            </w:tcBorders>
          </w:tcPr>
          <w:p w:rsidR="00DB751F" w:rsidRDefault="00B053AA">
            <w:pPr>
              <w:spacing w:after="0" w:line="259" w:lineRule="auto"/>
              <w:ind w:left="0" w:right="0" w:firstLine="0"/>
              <w:jc w:val="left"/>
            </w:pPr>
            <w:r>
              <w:rPr>
                <w:sz w:val="28"/>
              </w:rPr>
              <w:t>40</w:t>
            </w:r>
          </w:p>
        </w:tc>
      </w:tr>
      <w:tr w:rsidR="00DB751F">
        <w:trPr>
          <w:trHeight w:val="654"/>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rPr>
                <w:sz w:val="28"/>
              </w:rPr>
              <w:t>2.2</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Программы отдельных учебных предметов, курсов коррекционнообразовательной области</w:t>
            </w:r>
          </w:p>
        </w:tc>
        <w:tc>
          <w:tcPr>
            <w:tcW w:w="958" w:type="dxa"/>
            <w:tcBorders>
              <w:top w:val="single" w:sz="4" w:space="0" w:color="000000"/>
              <w:left w:val="single" w:sz="4" w:space="0" w:color="000000"/>
              <w:bottom w:val="single" w:sz="4" w:space="0" w:color="000000"/>
              <w:right w:val="single" w:sz="4" w:space="0" w:color="000000"/>
            </w:tcBorders>
          </w:tcPr>
          <w:p w:rsidR="00DB751F" w:rsidRDefault="00B053AA">
            <w:pPr>
              <w:spacing w:after="0" w:line="259" w:lineRule="auto"/>
              <w:ind w:left="0" w:right="0" w:firstLine="0"/>
              <w:jc w:val="left"/>
            </w:pPr>
            <w:r>
              <w:rPr>
                <w:sz w:val="28"/>
              </w:rPr>
              <w:t>53</w:t>
            </w:r>
          </w:p>
        </w:tc>
      </w:tr>
      <w:tr w:rsidR="00DB751F">
        <w:trPr>
          <w:trHeight w:val="332"/>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rPr>
                <w:sz w:val="28"/>
              </w:rPr>
              <w:t>2.3</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Программа духовно-нравственного развития, воспитания</w:t>
            </w:r>
          </w:p>
        </w:tc>
        <w:tc>
          <w:tcPr>
            <w:tcW w:w="958" w:type="dxa"/>
            <w:tcBorders>
              <w:top w:val="single" w:sz="4" w:space="0" w:color="000000"/>
              <w:left w:val="single" w:sz="4" w:space="0" w:color="000000"/>
              <w:bottom w:val="single" w:sz="4" w:space="0" w:color="000000"/>
              <w:right w:val="single" w:sz="4" w:space="0" w:color="000000"/>
            </w:tcBorders>
          </w:tcPr>
          <w:p w:rsidR="00DB751F" w:rsidRDefault="00B053AA">
            <w:pPr>
              <w:spacing w:after="0" w:line="259" w:lineRule="auto"/>
              <w:ind w:left="0" w:right="0" w:firstLine="0"/>
              <w:jc w:val="left"/>
            </w:pPr>
            <w:r>
              <w:rPr>
                <w:sz w:val="28"/>
              </w:rPr>
              <w:t>74</w:t>
            </w:r>
          </w:p>
        </w:tc>
      </w:tr>
      <w:tr w:rsidR="00DB751F">
        <w:trPr>
          <w:trHeight w:val="654"/>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rPr>
                <w:sz w:val="28"/>
              </w:rPr>
              <w:t>2.4</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Программа формирования экологической культуры, здорового и безопасного образа жизни</w:t>
            </w:r>
          </w:p>
        </w:tc>
        <w:tc>
          <w:tcPr>
            <w:tcW w:w="958" w:type="dxa"/>
            <w:tcBorders>
              <w:top w:val="single" w:sz="4" w:space="0" w:color="000000"/>
              <w:left w:val="single" w:sz="4" w:space="0" w:color="000000"/>
              <w:bottom w:val="single" w:sz="4" w:space="0" w:color="000000"/>
              <w:right w:val="single" w:sz="4" w:space="0" w:color="000000"/>
            </w:tcBorders>
          </w:tcPr>
          <w:p w:rsidR="00DB751F" w:rsidRDefault="00B053AA">
            <w:pPr>
              <w:spacing w:after="0" w:line="259" w:lineRule="auto"/>
              <w:ind w:left="0" w:right="0" w:firstLine="0"/>
              <w:jc w:val="left"/>
            </w:pPr>
            <w:r>
              <w:rPr>
                <w:sz w:val="28"/>
              </w:rPr>
              <w:t>108</w:t>
            </w:r>
          </w:p>
        </w:tc>
      </w:tr>
      <w:tr w:rsidR="00DB751F">
        <w:trPr>
          <w:trHeight w:val="332"/>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rPr>
                <w:sz w:val="28"/>
              </w:rPr>
              <w:t>2.5</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Программа коррекционной работы</w:t>
            </w:r>
          </w:p>
        </w:tc>
        <w:tc>
          <w:tcPr>
            <w:tcW w:w="958" w:type="dxa"/>
            <w:tcBorders>
              <w:top w:val="single" w:sz="4" w:space="0" w:color="000000"/>
              <w:left w:val="single" w:sz="4" w:space="0" w:color="000000"/>
              <w:bottom w:val="single" w:sz="4" w:space="0" w:color="000000"/>
              <w:right w:val="single" w:sz="4" w:space="0" w:color="000000"/>
            </w:tcBorders>
          </w:tcPr>
          <w:p w:rsidR="00DB751F" w:rsidRDefault="00B053AA">
            <w:pPr>
              <w:spacing w:after="0" w:line="259" w:lineRule="auto"/>
              <w:ind w:left="0" w:right="0" w:firstLine="0"/>
              <w:jc w:val="left"/>
            </w:pPr>
            <w:r>
              <w:rPr>
                <w:sz w:val="28"/>
              </w:rPr>
              <w:t>116</w:t>
            </w:r>
          </w:p>
        </w:tc>
      </w:tr>
      <w:tr w:rsidR="00DB751F">
        <w:trPr>
          <w:trHeight w:val="332"/>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rPr>
                <w:sz w:val="28"/>
              </w:rPr>
              <w:t>2.6</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Программа внеурочной деятельности</w:t>
            </w:r>
          </w:p>
        </w:tc>
        <w:tc>
          <w:tcPr>
            <w:tcW w:w="958" w:type="dxa"/>
            <w:tcBorders>
              <w:top w:val="single" w:sz="4" w:space="0" w:color="000000"/>
              <w:left w:val="single" w:sz="4" w:space="0" w:color="000000"/>
              <w:bottom w:val="single" w:sz="4" w:space="0" w:color="000000"/>
              <w:right w:val="single" w:sz="4" w:space="0" w:color="000000"/>
            </w:tcBorders>
          </w:tcPr>
          <w:p w:rsidR="00DB751F" w:rsidRDefault="00B053AA">
            <w:pPr>
              <w:spacing w:after="0" w:line="259" w:lineRule="auto"/>
              <w:ind w:left="0" w:right="0" w:firstLine="0"/>
              <w:jc w:val="left"/>
            </w:pPr>
            <w:r>
              <w:rPr>
                <w:sz w:val="28"/>
              </w:rPr>
              <w:t>142</w:t>
            </w:r>
          </w:p>
        </w:tc>
      </w:tr>
      <w:tr w:rsidR="00DB751F">
        <w:trPr>
          <w:trHeight w:val="332"/>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60" w:right="0" w:firstLine="0"/>
              <w:jc w:val="left"/>
            </w:pPr>
            <w:r>
              <w:rPr>
                <w:sz w:val="28"/>
              </w:rPr>
              <w:t>3</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Организационный раздел</w:t>
            </w:r>
          </w:p>
        </w:tc>
        <w:tc>
          <w:tcPr>
            <w:tcW w:w="9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157</w:t>
            </w:r>
          </w:p>
        </w:tc>
      </w:tr>
      <w:tr w:rsidR="00DB751F">
        <w:trPr>
          <w:trHeight w:val="332"/>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rPr>
                <w:sz w:val="28"/>
              </w:rPr>
              <w:t>3.1</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Учебный план</w:t>
            </w:r>
          </w:p>
        </w:tc>
        <w:tc>
          <w:tcPr>
            <w:tcW w:w="958" w:type="dxa"/>
            <w:tcBorders>
              <w:top w:val="single" w:sz="4" w:space="0" w:color="000000"/>
              <w:left w:val="single" w:sz="4" w:space="0" w:color="000000"/>
              <w:bottom w:val="single" w:sz="4" w:space="0" w:color="000000"/>
              <w:right w:val="single" w:sz="4" w:space="0" w:color="000000"/>
            </w:tcBorders>
          </w:tcPr>
          <w:p w:rsidR="00DB751F" w:rsidRDefault="00B053AA">
            <w:pPr>
              <w:spacing w:after="0" w:line="259" w:lineRule="auto"/>
              <w:ind w:left="0" w:right="0" w:firstLine="0"/>
              <w:jc w:val="left"/>
            </w:pPr>
            <w:r>
              <w:rPr>
                <w:sz w:val="28"/>
              </w:rPr>
              <w:t>145</w:t>
            </w:r>
          </w:p>
        </w:tc>
      </w:tr>
      <w:tr w:rsidR="00DB751F" w:rsidTr="006D42B5">
        <w:trPr>
          <w:trHeight w:val="553"/>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rPr>
                <w:sz w:val="28"/>
              </w:rPr>
              <w:t>3.2</w:t>
            </w:r>
          </w:p>
        </w:tc>
        <w:tc>
          <w:tcPr>
            <w:tcW w:w="9072" w:type="dxa"/>
            <w:tcBorders>
              <w:top w:val="single" w:sz="4" w:space="0" w:color="000000"/>
              <w:left w:val="single" w:sz="4" w:space="0" w:color="000000"/>
              <w:bottom w:val="single" w:sz="4" w:space="0" w:color="000000"/>
              <w:right w:val="single" w:sz="4" w:space="0" w:color="000000"/>
            </w:tcBorders>
          </w:tcPr>
          <w:p w:rsidR="00DB751F" w:rsidRDefault="006D42B5" w:rsidP="006D42B5">
            <w:pPr>
              <w:spacing w:after="0" w:line="259" w:lineRule="auto"/>
              <w:ind w:left="0" w:right="0" w:firstLine="0"/>
              <w:jc w:val="left"/>
            </w:pPr>
            <w:r>
              <w:rPr>
                <w:sz w:val="28"/>
              </w:rPr>
              <w:t xml:space="preserve">Система условий реализации адаптированной </w:t>
            </w:r>
            <w:r w:rsidR="00B84766">
              <w:rPr>
                <w:sz w:val="28"/>
              </w:rPr>
              <w:t>основной общеобразовательной программ</w:t>
            </w:r>
            <w:r>
              <w:rPr>
                <w:sz w:val="28"/>
              </w:rPr>
              <w:t>ы начального общего образования</w:t>
            </w:r>
          </w:p>
        </w:tc>
        <w:tc>
          <w:tcPr>
            <w:tcW w:w="958" w:type="dxa"/>
            <w:tcBorders>
              <w:top w:val="single" w:sz="4" w:space="0" w:color="000000"/>
              <w:left w:val="single" w:sz="4" w:space="0" w:color="000000"/>
              <w:bottom w:val="single" w:sz="4" w:space="0" w:color="000000"/>
              <w:right w:val="single" w:sz="4" w:space="0" w:color="000000"/>
            </w:tcBorders>
          </w:tcPr>
          <w:p w:rsidR="00DB751F" w:rsidRDefault="00B053AA">
            <w:pPr>
              <w:spacing w:after="0" w:line="259" w:lineRule="auto"/>
              <w:ind w:left="0" w:right="0" w:firstLine="0"/>
              <w:jc w:val="left"/>
            </w:pPr>
            <w:r>
              <w:rPr>
                <w:sz w:val="28"/>
              </w:rPr>
              <w:t>152</w:t>
            </w:r>
          </w:p>
        </w:tc>
      </w:tr>
      <w:tr w:rsidR="00DB751F">
        <w:trPr>
          <w:trHeight w:val="332"/>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rPr>
                <w:sz w:val="28"/>
              </w:rPr>
              <w:t>3.3</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rsidP="006D42B5">
            <w:pPr>
              <w:spacing w:after="0" w:line="259" w:lineRule="auto"/>
              <w:ind w:left="0" w:right="0" w:firstLine="0"/>
              <w:jc w:val="left"/>
            </w:pPr>
            <w:r>
              <w:rPr>
                <w:sz w:val="28"/>
              </w:rPr>
              <w:t>Психолого-педагогические условия реализации</w:t>
            </w:r>
          </w:p>
        </w:tc>
        <w:tc>
          <w:tcPr>
            <w:tcW w:w="958" w:type="dxa"/>
            <w:tcBorders>
              <w:top w:val="single" w:sz="4" w:space="0" w:color="000000"/>
              <w:left w:val="single" w:sz="4" w:space="0" w:color="000000"/>
              <w:bottom w:val="single" w:sz="4" w:space="0" w:color="000000"/>
              <w:right w:val="single" w:sz="4" w:space="0" w:color="000000"/>
            </w:tcBorders>
          </w:tcPr>
          <w:p w:rsidR="00DB751F" w:rsidRDefault="00C207D8">
            <w:pPr>
              <w:spacing w:after="0" w:line="259" w:lineRule="auto"/>
              <w:ind w:left="0" w:right="0" w:firstLine="0"/>
              <w:jc w:val="left"/>
            </w:pPr>
            <w:r>
              <w:rPr>
                <w:sz w:val="28"/>
              </w:rPr>
              <w:t>155</w:t>
            </w:r>
          </w:p>
        </w:tc>
      </w:tr>
      <w:tr w:rsidR="00DB751F">
        <w:trPr>
          <w:trHeight w:val="332"/>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rPr>
                <w:sz w:val="28"/>
              </w:rPr>
              <w:t>3.4</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Финансово-эконо</w:t>
            </w:r>
            <w:r w:rsidR="006D42B5">
              <w:rPr>
                <w:sz w:val="28"/>
              </w:rPr>
              <w:t>мические условия реализации</w:t>
            </w:r>
          </w:p>
        </w:tc>
        <w:tc>
          <w:tcPr>
            <w:tcW w:w="958" w:type="dxa"/>
            <w:tcBorders>
              <w:top w:val="single" w:sz="4" w:space="0" w:color="000000"/>
              <w:left w:val="single" w:sz="4" w:space="0" w:color="000000"/>
              <w:bottom w:val="single" w:sz="4" w:space="0" w:color="000000"/>
              <w:right w:val="single" w:sz="4" w:space="0" w:color="000000"/>
            </w:tcBorders>
          </w:tcPr>
          <w:p w:rsidR="00DB751F" w:rsidRDefault="00C207D8">
            <w:pPr>
              <w:spacing w:after="0" w:line="259" w:lineRule="auto"/>
              <w:ind w:left="0" w:right="0" w:firstLine="0"/>
              <w:jc w:val="left"/>
            </w:pPr>
            <w:r>
              <w:rPr>
                <w:sz w:val="28"/>
              </w:rPr>
              <w:t>161</w:t>
            </w:r>
          </w:p>
        </w:tc>
      </w:tr>
      <w:tr w:rsidR="00DB751F">
        <w:trPr>
          <w:trHeight w:val="976"/>
        </w:trPr>
        <w:tc>
          <w:tcPr>
            <w:tcW w:w="8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rPr>
                <w:sz w:val="28"/>
              </w:rPr>
              <w:t>3.5</w:t>
            </w: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pPr>
            <w:r>
              <w:rPr>
                <w:sz w:val="28"/>
              </w:rPr>
              <w:t>Обоснование необходимых изменений в имеющихся условиях в соответствии с адаптированной основной общеобразовательной программой начального общего образования школы</w:t>
            </w:r>
          </w:p>
        </w:tc>
        <w:tc>
          <w:tcPr>
            <w:tcW w:w="958" w:type="dxa"/>
            <w:tcBorders>
              <w:top w:val="single" w:sz="4" w:space="0" w:color="000000"/>
              <w:left w:val="single" w:sz="4" w:space="0" w:color="000000"/>
              <w:bottom w:val="single" w:sz="4" w:space="0" w:color="000000"/>
              <w:right w:val="single" w:sz="4" w:space="0" w:color="000000"/>
            </w:tcBorders>
          </w:tcPr>
          <w:p w:rsidR="00DB751F" w:rsidRDefault="00C207D8">
            <w:pPr>
              <w:spacing w:after="0" w:line="259" w:lineRule="auto"/>
              <w:ind w:left="0" w:right="0" w:firstLine="0"/>
              <w:jc w:val="left"/>
            </w:pPr>
            <w:r>
              <w:rPr>
                <w:sz w:val="28"/>
              </w:rPr>
              <w:t>163</w:t>
            </w:r>
          </w:p>
        </w:tc>
      </w:tr>
      <w:tr w:rsidR="00DB751F">
        <w:trPr>
          <w:trHeight w:val="332"/>
        </w:trPr>
        <w:tc>
          <w:tcPr>
            <w:tcW w:w="816"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907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sz w:val="28"/>
              </w:rPr>
              <w:t>Приложения</w:t>
            </w:r>
          </w:p>
        </w:tc>
        <w:tc>
          <w:tcPr>
            <w:tcW w:w="958"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bl>
    <w:p w:rsidR="006D42B5" w:rsidRDefault="006D42B5">
      <w:pPr>
        <w:spacing w:after="262"/>
        <w:ind w:left="531" w:right="167" w:hanging="10"/>
        <w:jc w:val="center"/>
        <w:rPr>
          <w:b/>
        </w:rPr>
      </w:pPr>
    </w:p>
    <w:p w:rsidR="006D42B5" w:rsidRDefault="006D42B5">
      <w:pPr>
        <w:spacing w:after="262"/>
        <w:ind w:left="531" w:right="167" w:hanging="10"/>
        <w:jc w:val="center"/>
        <w:rPr>
          <w:b/>
        </w:rPr>
      </w:pPr>
    </w:p>
    <w:p w:rsidR="006D42B5" w:rsidRDefault="006D42B5">
      <w:pPr>
        <w:spacing w:after="262"/>
        <w:ind w:left="531" w:right="167" w:hanging="10"/>
        <w:jc w:val="center"/>
        <w:rPr>
          <w:b/>
        </w:rPr>
      </w:pPr>
    </w:p>
    <w:p w:rsidR="006D42B5" w:rsidRDefault="006D42B5">
      <w:pPr>
        <w:spacing w:after="262"/>
        <w:ind w:left="531" w:right="167" w:hanging="10"/>
        <w:jc w:val="center"/>
        <w:rPr>
          <w:b/>
        </w:rPr>
      </w:pPr>
    </w:p>
    <w:p w:rsidR="006D42B5" w:rsidRDefault="006D42B5">
      <w:pPr>
        <w:spacing w:after="262"/>
        <w:ind w:left="531" w:right="167" w:hanging="10"/>
        <w:jc w:val="center"/>
        <w:rPr>
          <w:b/>
        </w:rPr>
      </w:pPr>
    </w:p>
    <w:p w:rsidR="006D42B5" w:rsidRDefault="006D42B5">
      <w:pPr>
        <w:spacing w:after="262"/>
        <w:ind w:left="531" w:right="167" w:hanging="10"/>
        <w:jc w:val="center"/>
        <w:rPr>
          <w:b/>
        </w:rPr>
      </w:pPr>
    </w:p>
    <w:p w:rsidR="006D42B5" w:rsidRDefault="006D42B5">
      <w:pPr>
        <w:spacing w:after="262"/>
        <w:ind w:left="531" w:right="167" w:hanging="10"/>
        <w:jc w:val="center"/>
        <w:rPr>
          <w:b/>
        </w:rPr>
      </w:pPr>
    </w:p>
    <w:p w:rsidR="006D42B5" w:rsidRDefault="006D42B5">
      <w:pPr>
        <w:spacing w:after="262"/>
        <w:ind w:left="531" w:right="167" w:hanging="10"/>
        <w:jc w:val="center"/>
        <w:rPr>
          <w:b/>
        </w:rPr>
      </w:pPr>
    </w:p>
    <w:p w:rsidR="006D42B5" w:rsidRDefault="006D42B5">
      <w:pPr>
        <w:spacing w:after="262"/>
        <w:ind w:left="531" w:right="167" w:hanging="10"/>
        <w:jc w:val="center"/>
        <w:rPr>
          <w:b/>
        </w:rPr>
      </w:pPr>
    </w:p>
    <w:p w:rsidR="00DB751F" w:rsidRDefault="00B84766" w:rsidP="00DE41B5">
      <w:pPr>
        <w:spacing w:after="262"/>
        <w:ind w:left="531" w:right="282" w:hanging="10"/>
        <w:jc w:val="center"/>
      </w:pPr>
      <w:r>
        <w:rPr>
          <w:b/>
        </w:rPr>
        <w:t>ОБЩИЕ ПОЛОЖЕНИЯ</w:t>
      </w:r>
    </w:p>
    <w:p w:rsidR="00DB751F" w:rsidRDefault="00B84766" w:rsidP="00DE41B5">
      <w:pPr>
        <w:ind w:left="365" w:right="282" w:firstLine="700"/>
      </w:pPr>
      <w: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DB751F" w:rsidRDefault="00B84766" w:rsidP="00DE41B5">
      <w:pPr>
        <w:ind w:left="365" w:right="282" w:firstLine="700"/>
      </w:pPr>
      <w:r>
        <w:t xml:space="preserve">Адаптированная основная общеобразовательная программа начального общего образования обучающихся с ЗПР (далее - АООП НОО обучающихся с ЗПР) разработана и утверждена МБОУ </w:t>
      </w:r>
      <w:r w:rsidR="006D42B5">
        <w:t>Комбайновской оош им. воина-афганца А.Демяника</w:t>
      </w:r>
      <w:r>
        <w:t xml:space="preserve">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DB751F" w:rsidRDefault="00B84766" w:rsidP="00DE41B5">
      <w:pPr>
        <w:spacing w:after="28"/>
        <w:ind w:left="365" w:right="282" w:firstLine="700"/>
      </w:pPr>
      <w:r>
        <w:t>АООП разработана с учётом образовательных потребностей и запросов участников образовательного процесса.</w:t>
      </w:r>
    </w:p>
    <w:p w:rsidR="00DB751F" w:rsidRDefault="00B84766" w:rsidP="00DE41B5">
      <w:pPr>
        <w:numPr>
          <w:ilvl w:val="0"/>
          <w:numId w:val="1"/>
        </w:numPr>
        <w:spacing w:after="0" w:line="259" w:lineRule="auto"/>
        <w:ind w:right="282" w:hanging="360"/>
        <w:jc w:val="center"/>
      </w:pPr>
      <w:r>
        <w:rPr>
          <w:b/>
          <w:sz w:val="28"/>
        </w:rPr>
        <w:t>Целевой раздел.</w:t>
      </w:r>
    </w:p>
    <w:p w:rsidR="00DB751F" w:rsidRDefault="00B84766" w:rsidP="00DE41B5">
      <w:pPr>
        <w:spacing w:after="10"/>
        <w:ind w:left="809" w:right="282" w:hanging="10"/>
      </w:pPr>
      <w:r>
        <w:rPr>
          <w:b/>
        </w:rPr>
        <w:t>1.1. Пояснительная записка</w:t>
      </w:r>
    </w:p>
    <w:p w:rsidR="00DB751F" w:rsidRDefault="00B84766" w:rsidP="00DE41B5">
      <w:pPr>
        <w:ind w:left="365" w:right="282" w:firstLine="700"/>
      </w:pPr>
      <w: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DB751F" w:rsidRDefault="00B84766" w:rsidP="00DE41B5">
      <w:pPr>
        <w:ind w:left="1068" w:right="282"/>
      </w:pPr>
      <w:r>
        <w:t>Данная общеобразовательная программа разработана на основе:</w:t>
      </w:r>
    </w:p>
    <w:p w:rsidR="00DB751F" w:rsidRDefault="00B84766" w:rsidP="00DE41B5">
      <w:pPr>
        <w:numPr>
          <w:ilvl w:val="0"/>
          <w:numId w:val="2"/>
        </w:numPr>
        <w:ind w:right="282" w:firstLine="700"/>
      </w:pPr>
      <w:r>
        <w:t>Федерального закона «Об образовании в Российской Федерации» от 29.12.2012г.№273-Ф3;</w:t>
      </w:r>
    </w:p>
    <w:p w:rsidR="00DB751F" w:rsidRDefault="00B84766" w:rsidP="00DE41B5">
      <w:pPr>
        <w:numPr>
          <w:ilvl w:val="0"/>
          <w:numId w:val="2"/>
        </w:numPr>
        <w:ind w:right="282" w:firstLine="700"/>
      </w:pPr>
      <w: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w:t>
      </w:r>
    </w:p>
    <w:p w:rsidR="00DB751F" w:rsidRDefault="00B84766" w:rsidP="00DE41B5">
      <w:pPr>
        <w:numPr>
          <w:ilvl w:val="0"/>
          <w:numId w:val="2"/>
        </w:numPr>
        <w:ind w:right="282" w:firstLine="700"/>
      </w:pPr>
      <w:r>
        <w:t>Примерной адаптированной основной общеобразовательной программы начального общего образования обучающихся с задержкой психического развития</w:t>
      </w:r>
      <w:r w:rsidR="006D42B5">
        <w:t xml:space="preserve"> </w:t>
      </w:r>
      <w:r>
        <w:t>(вариант 7.1)</w:t>
      </w:r>
      <w:r>
        <w:rPr>
          <w:i/>
        </w:rPr>
        <w:t>;</w:t>
      </w:r>
    </w:p>
    <w:p w:rsidR="00DB751F" w:rsidRDefault="00B84766" w:rsidP="00DE41B5">
      <w:pPr>
        <w:numPr>
          <w:ilvl w:val="0"/>
          <w:numId w:val="2"/>
        </w:numPr>
        <w:ind w:right="282" w:firstLine="700"/>
      </w:pPr>
      <w:r>
        <w:t xml:space="preserve">Сборник рабочих программ УМК «Школа России» под ред.А.А. Плешакова; </w:t>
      </w:r>
    </w:p>
    <w:p w:rsidR="00DB751F" w:rsidRDefault="00B84766" w:rsidP="00DE41B5">
      <w:pPr>
        <w:numPr>
          <w:ilvl w:val="0"/>
          <w:numId w:val="2"/>
        </w:numPr>
        <w:ind w:right="282" w:firstLine="700"/>
      </w:pPr>
      <w: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DB751F" w:rsidRDefault="00B84766" w:rsidP="00DE41B5">
      <w:pPr>
        <w:numPr>
          <w:ilvl w:val="0"/>
          <w:numId w:val="2"/>
        </w:numPr>
        <w:ind w:right="282" w:firstLine="700"/>
      </w:pPr>
      <w:r>
        <w:t>Нормативно-методической документации Министерства образования и науки РФ и других нормативно-правовых актов в области образования;</w:t>
      </w:r>
    </w:p>
    <w:p w:rsidR="00DB751F" w:rsidRDefault="006D42B5" w:rsidP="00DE41B5">
      <w:pPr>
        <w:ind w:left="365" w:right="282" w:firstLine="700"/>
      </w:pPr>
      <w:r w:rsidRPr="006D42B5">
        <w:t>МБОУ Комбайновск</w:t>
      </w:r>
      <w:r>
        <w:t>ая</w:t>
      </w:r>
      <w:r w:rsidRPr="006D42B5">
        <w:t xml:space="preserve"> оош им. воина-афганца А.Демяника </w:t>
      </w:r>
      <w:r w:rsidR="00B84766">
        <w:t>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w:t>
      </w:r>
    </w:p>
    <w:p w:rsidR="00DB751F" w:rsidRDefault="00B84766" w:rsidP="00DE41B5">
      <w:pPr>
        <w:ind w:left="365" w:right="282" w:firstLine="460"/>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DB751F" w:rsidRDefault="00B84766" w:rsidP="00DE41B5">
      <w:pPr>
        <w:ind w:left="365" w:right="282" w:firstLine="460"/>
      </w:pPr>
      <w:r>
        <w:t>Обязательными условиями реализации АООП НОО обучающихся с ЗПР является психолого</w:t>
      </w:r>
      <w:r w:rsidR="006D42B5">
        <w:t>-</w:t>
      </w:r>
      <w:r>
        <w:t>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w:t>
      </w:r>
      <w:r w:rsidR="006D42B5">
        <w:t xml:space="preserve">остей на основе рекомендаций </w:t>
      </w:r>
      <w:r>
        <w:t>ПМПК, ИПР.</w:t>
      </w:r>
    </w:p>
    <w:p w:rsidR="00DB751F" w:rsidRDefault="00B84766" w:rsidP="00DE41B5">
      <w:pPr>
        <w:ind w:left="365" w:right="282" w:firstLine="720"/>
      </w:pPr>
      <w:r>
        <w:rPr>
          <w:b/>
        </w:rPr>
        <w:t>Цель</w:t>
      </w:r>
      <w:r>
        <w:t xml:space="preserve"> реализации адаптированной основной общеобразовательной программы начального общего образования обучающихся с </w:t>
      </w:r>
      <w:r w:rsidR="006D42B5">
        <w:t>задержкой психического развития – о</w:t>
      </w:r>
      <w:r>
        <w:t>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B751F" w:rsidRDefault="00B84766" w:rsidP="00DE41B5">
      <w:pPr>
        <w:ind w:left="365" w:right="282" w:firstLine="720"/>
      </w:pPr>
      <w:r>
        <w:t xml:space="preserve">Достижение поставленной цели при разработке и реализации </w:t>
      </w:r>
      <w:r w:rsidR="006D42B5" w:rsidRPr="006D42B5">
        <w:t>МБОУ Комбайновской оош им. воина-афганца А.Демяника</w:t>
      </w:r>
      <w:r>
        <w:t xml:space="preserve"> АООП НОО обучающихся с ЗПР предусматривает решение следующих основных</w:t>
      </w:r>
      <w:r>
        <w:rPr>
          <w:b/>
        </w:rPr>
        <w:t xml:space="preserve"> задач</w:t>
      </w:r>
      <w:r>
        <w:t>:</w:t>
      </w:r>
    </w:p>
    <w:p w:rsidR="00DB751F" w:rsidRDefault="00B84766" w:rsidP="00DE41B5">
      <w:pPr>
        <w:numPr>
          <w:ilvl w:val="0"/>
          <w:numId w:val="3"/>
        </w:numPr>
        <w:ind w:right="282" w:firstLine="710"/>
      </w:pPr>
      <w:r>
        <w:lastRenderedPageBreak/>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DB751F" w:rsidRDefault="00B84766" w:rsidP="00DE41B5">
      <w:pPr>
        <w:numPr>
          <w:ilvl w:val="0"/>
          <w:numId w:val="3"/>
        </w:numPr>
        <w:ind w:right="282" w:firstLine="710"/>
      </w:pPr>
      <w: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DB751F" w:rsidRDefault="00B84766" w:rsidP="00DE41B5">
      <w:pPr>
        <w:numPr>
          <w:ilvl w:val="0"/>
          <w:numId w:val="3"/>
        </w:numPr>
        <w:ind w:right="282" w:firstLine="710"/>
      </w:pPr>
      <w: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DB751F" w:rsidRDefault="00B84766" w:rsidP="00DE41B5">
      <w:pPr>
        <w:numPr>
          <w:ilvl w:val="0"/>
          <w:numId w:val="3"/>
        </w:numPr>
        <w:ind w:right="282" w:firstLine="710"/>
      </w:pPr>
      <w:r>
        <w:t>создание благоприятных условий для удовлетворения особых образовательных потребностей обучающихся с ЗПР;</w:t>
      </w:r>
    </w:p>
    <w:p w:rsidR="00DB751F" w:rsidRDefault="00B84766" w:rsidP="00DE41B5">
      <w:pPr>
        <w:numPr>
          <w:ilvl w:val="0"/>
          <w:numId w:val="3"/>
        </w:numPr>
        <w:ind w:right="282" w:firstLine="710"/>
      </w:pPr>
      <w:r>
        <w:t>обеспечение доступности получения качественного начального общего образования;</w:t>
      </w:r>
    </w:p>
    <w:p w:rsidR="00DB751F" w:rsidRDefault="00B84766" w:rsidP="00DE41B5">
      <w:pPr>
        <w:numPr>
          <w:ilvl w:val="0"/>
          <w:numId w:val="3"/>
        </w:numPr>
        <w:ind w:right="282" w:firstLine="710"/>
      </w:pPr>
      <w:r>
        <w:t>обеспечение преемственности начального общего и основного общего образования;</w:t>
      </w:r>
    </w:p>
    <w:p w:rsidR="00DB751F" w:rsidRDefault="00B84766" w:rsidP="00DE41B5">
      <w:pPr>
        <w:numPr>
          <w:ilvl w:val="0"/>
          <w:numId w:val="3"/>
        </w:numPr>
        <w:ind w:right="282" w:firstLine="710"/>
      </w:pPr>
      <w: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внеурочной деятельности (включая организационные формы на основе сетевого взаимодействия), проведении спортивных, творческих и др. соревнований;</w:t>
      </w:r>
    </w:p>
    <w:p w:rsidR="00DB751F" w:rsidRDefault="00B84766" w:rsidP="00DE41B5">
      <w:pPr>
        <w:numPr>
          <w:ilvl w:val="0"/>
          <w:numId w:val="3"/>
        </w:numPr>
        <w:ind w:right="282" w:firstLine="710"/>
      </w:pPr>
      <w:r>
        <w:t>использование в образовательном процессе современных образовательных технологий деятельностного типа;</w:t>
      </w:r>
    </w:p>
    <w:p w:rsidR="00DB751F" w:rsidRDefault="00B84766" w:rsidP="00DE41B5">
      <w:pPr>
        <w:numPr>
          <w:ilvl w:val="0"/>
          <w:numId w:val="3"/>
        </w:numPr>
        <w:spacing w:line="259" w:lineRule="auto"/>
        <w:ind w:right="282" w:firstLine="710"/>
      </w:pPr>
      <w:r>
        <w:t>предоставление обучающимся возможности для эффективной самостоятельной работы;</w:t>
      </w:r>
    </w:p>
    <w:p w:rsidR="00DB751F" w:rsidRDefault="00B84766" w:rsidP="00DE41B5">
      <w:pPr>
        <w:numPr>
          <w:ilvl w:val="0"/>
          <w:numId w:val="3"/>
        </w:numPr>
        <w:ind w:right="282" w:firstLine="710"/>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DB751F" w:rsidRDefault="00B84766" w:rsidP="00DE41B5">
      <w:pPr>
        <w:numPr>
          <w:ilvl w:val="0"/>
          <w:numId w:val="3"/>
        </w:numPr>
        <w:ind w:right="282" w:firstLine="710"/>
      </w:pPr>
      <w:r>
        <w:t>включение обучающихся в процессы познания и преобразования внешкольной социальнойсреды (населённого пункта, района).</w:t>
      </w:r>
    </w:p>
    <w:p w:rsidR="00DB751F" w:rsidRDefault="00B84766" w:rsidP="00DE41B5">
      <w:pPr>
        <w:spacing w:after="10"/>
        <w:ind w:left="450" w:right="282" w:firstLine="722"/>
      </w:pPr>
      <w:r>
        <w:rPr>
          <w:b/>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DB751F" w:rsidRDefault="00B84766" w:rsidP="00DE41B5">
      <w:pPr>
        <w:ind w:left="365" w:right="282" w:firstLine="700"/>
      </w:pPr>
      <w:r>
        <w:t xml:space="preserve">В основу АООП НОО обучающихся с ОВЗ (ЗПР) заложены дифференцированный и деятельностный </w:t>
      </w:r>
      <w:r>
        <w:rPr>
          <w:b/>
        </w:rPr>
        <w:t>подходы.</w:t>
      </w:r>
    </w:p>
    <w:p w:rsidR="00DB751F" w:rsidRDefault="00B84766" w:rsidP="00DE41B5">
      <w:pPr>
        <w:ind w:left="365" w:right="282" w:firstLine="700"/>
      </w:pPr>
      <w:r>
        <w:t>Применение</w:t>
      </w:r>
      <w:r>
        <w:rPr>
          <w:i/>
        </w:rPr>
        <w:t xml:space="preserve"> дифференцированного подхода</w:t>
      </w:r>
      <w:r w:rsidR="006D42B5">
        <w:t xml:space="preserve"> предполагает учет особых </w:t>
      </w:r>
      <w:r>
        <w:t>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DB751F" w:rsidRDefault="00B84766" w:rsidP="00DE41B5">
      <w:pPr>
        <w:ind w:left="365" w:right="282" w:firstLine="700"/>
      </w:pPr>
      <w:r>
        <w:rPr>
          <w:i/>
        </w:rPr>
        <w:t xml:space="preserve">Деятельностный подход в </w:t>
      </w:r>
      <w:r w:rsidR="006D42B5" w:rsidRPr="006D42B5">
        <w:t>МБОУ Комбайновской оош им. воина-афганца А.Демяника</w:t>
      </w:r>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DB751F" w:rsidRDefault="00B84766" w:rsidP="00DE41B5">
      <w:pPr>
        <w:ind w:left="365" w:right="282" w:firstLine="700"/>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обеспечивает: </w:t>
      </w:r>
    </w:p>
    <w:p w:rsidR="00DB751F" w:rsidRDefault="00B84766" w:rsidP="00DE41B5">
      <w:pPr>
        <w:ind w:left="373" w:right="282"/>
      </w:pPr>
      <w:r>
        <w:t xml:space="preserve">-придание результатам образования социально и личностно значимого характера; </w:t>
      </w:r>
    </w:p>
    <w:p w:rsidR="00DB751F" w:rsidRDefault="00B84766" w:rsidP="00DE41B5">
      <w:pPr>
        <w:ind w:left="373" w:right="282"/>
      </w:pPr>
      <w: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DB751F" w:rsidRDefault="00B84766" w:rsidP="00DE41B5">
      <w:pPr>
        <w:ind w:left="373" w:right="282"/>
      </w:pPr>
      <w:r>
        <w:t>-существенное повышение мотивации и интереса к учению, приобретению нового опыта деятельности и поведения.</w:t>
      </w:r>
    </w:p>
    <w:p w:rsidR="00DB751F" w:rsidRDefault="00B84766" w:rsidP="00DE41B5">
      <w:pPr>
        <w:ind w:left="365" w:right="282" w:firstLine="700"/>
      </w:pPr>
      <w:r>
        <w:t xml:space="preserve">В основу АООП НОО обучающихся с ОВЗ (ЗПР) </w:t>
      </w:r>
      <w:r w:rsidR="006D42B5" w:rsidRPr="006D42B5">
        <w:t>МБОУ Комбайновской оош им. воина-афганца А.Демяника</w:t>
      </w:r>
      <w:r>
        <w:t xml:space="preserve"> заложены следующие </w:t>
      </w:r>
      <w:r>
        <w:rPr>
          <w:b/>
        </w:rPr>
        <w:t>принципы:</w:t>
      </w:r>
    </w:p>
    <w:p w:rsidR="00DB751F" w:rsidRDefault="00B84766" w:rsidP="00DE41B5">
      <w:pPr>
        <w:numPr>
          <w:ilvl w:val="0"/>
          <w:numId w:val="4"/>
        </w:numPr>
        <w:ind w:right="282" w:firstLine="700"/>
      </w:pPr>
      <w: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w:t>
      </w:r>
      <w:r>
        <w:lastRenderedPageBreak/>
        <w:t>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B751F" w:rsidRDefault="00B84766" w:rsidP="00DE41B5">
      <w:pPr>
        <w:numPr>
          <w:ilvl w:val="0"/>
          <w:numId w:val="4"/>
        </w:numPr>
        <w:ind w:right="282" w:firstLine="700"/>
      </w:pPr>
      <w:r>
        <w:t>принцип учета типологических и индивидуальных образовательных потребностей обучающихся;</w:t>
      </w:r>
    </w:p>
    <w:p w:rsidR="00DB751F" w:rsidRDefault="00B84766" w:rsidP="00DE41B5">
      <w:pPr>
        <w:numPr>
          <w:ilvl w:val="0"/>
          <w:numId w:val="4"/>
        </w:numPr>
        <w:ind w:right="282" w:firstLine="700"/>
      </w:pPr>
      <w:r>
        <w:t>принцип коррекционной направленности образовательного процесса;</w:t>
      </w:r>
    </w:p>
    <w:p w:rsidR="00DB751F" w:rsidRDefault="00B84766" w:rsidP="00DE41B5">
      <w:pPr>
        <w:numPr>
          <w:ilvl w:val="0"/>
          <w:numId w:val="4"/>
        </w:numPr>
        <w:ind w:right="282" w:firstLine="700"/>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B751F" w:rsidRDefault="00B84766" w:rsidP="00DE41B5">
      <w:pPr>
        <w:numPr>
          <w:ilvl w:val="0"/>
          <w:numId w:val="4"/>
        </w:numPr>
        <w:ind w:right="282" w:firstLine="700"/>
      </w:pPr>
      <w:r>
        <w:t>онтогенетический принцип;</w:t>
      </w:r>
    </w:p>
    <w:p w:rsidR="00DB751F" w:rsidRDefault="00B84766" w:rsidP="00DE41B5">
      <w:pPr>
        <w:numPr>
          <w:ilvl w:val="0"/>
          <w:numId w:val="4"/>
        </w:numPr>
        <w:ind w:right="282" w:firstLine="700"/>
      </w:pPr>
      <w:r>
        <w:t>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DB751F" w:rsidRDefault="00B84766" w:rsidP="00DE41B5">
      <w:pPr>
        <w:numPr>
          <w:ilvl w:val="0"/>
          <w:numId w:val="4"/>
        </w:numPr>
        <w:ind w:right="282" w:firstLine="700"/>
      </w:pPr>
      <w: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DB751F" w:rsidRDefault="00B84766" w:rsidP="00DE41B5">
      <w:pPr>
        <w:numPr>
          <w:ilvl w:val="0"/>
          <w:numId w:val="4"/>
        </w:numPr>
        <w:ind w:right="282" w:firstLine="700"/>
      </w:pPr>
      <w: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B751F" w:rsidRDefault="00B84766" w:rsidP="00DE41B5">
      <w:pPr>
        <w:numPr>
          <w:ilvl w:val="0"/>
          <w:numId w:val="4"/>
        </w:numPr>
        <w:ind w:right="282" w:firstLine="700"/>
      </w:pPr>
      <w:r>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r>
        <w:rPr>
          <w:sz w:val="23"/>
        </w:rPr>
        <w:t xml:space="preserve">- </w:t>
      </w:r>
      <w:r>
        <w:t>принцип сотрудничества с семьей.</w:t>
      </w:r>
    </w:p>
    <w:p w:rsidR="00DB751F" w:rsidRDefault="00B84766" w:rsidP="00DE41B5">
      <w:pPr>
        <w:spacing w:after="10"/>
        <w:ind w:left="2540" w:right="282" w:hanging="10"/>
      </w:pPr>
      <w:r>
        <w:rPr>
          <w:b/>
        </w:rPr>
        <w:t>Психолого-педагогическая характеристика обучающихся с ЗПР</w:t>
      </w:r>
    </w:p>
    <w:p w:rsidR="00DB751F" w:rsidRDefault="00B84766" w:rsidP="00DE41B5">
      <w:pPr>
        <w:ind w:left="365" w:right="282" w:firstLine="700"/>
      </w:pPr>
      <w: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DB751F" w:rsidRDefault="00B84766" w:rsidP="00DE41B5">
      <w:pPr>
        <w:ind w:left="365" w:right="282" w:firstLine="700"/>
      </w:pPr>
      <w: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DB751F" w:rsidRDefault="00B84766" w:rsidP="00DE41B5">
      <w:pPr>
        <w:ind w:left="365" w:right="282" w:firstLine="700"/>
      </w:pPr>
      <w: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B751F" w:rsidRDefault="00B84766" w:rsidP="00DE41B5">
      <w:pPr>
        <w:ind w:left="365" w:right="282" w:firstLine="700"/>
      </w:pPr>
      <w: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DB751F" w:rsidRDefault="00B84766" w:rsidP="00DE41B5">
      <w:pPr>
        <w:ind w:left="365" w:right="282" w:firstLine="700"/>
      </w:pPr>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DB751F" w:rsidRDefault="00B84766" w:rsidP="00DE41B5">
      <w:pPr>
        <w:ind w:left="365" w:right="282" w:firstLine="700"/>
      </w:pPr>
      <w: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w:t>
      </w:r>
      <w:r>
        <w:lastRenderedPageBreak/>
        <w:t>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DB751F" w:rsidRDefault="00B84766" w:rsidP="00DE41B5">
      <w:pPr>
        <w:spacing w:after="10"/>
        <w:ind w:left="2826" w:right="282" w:hanging="10"/>
      </w:pPr>
      <w:r>
        <w:rPr>
          <w:b/>
        </w:rPr>
        <w:t>Особые образовательные потребности обучающихся с ЗПР</w:t>
      </w:r>
    </w:p>
    <w:p w:rsidR="00DB751F" w:rsidRDefault="00B84766" w:rsidP="00DE41B5">
      <w:pPr>
        <w:ind w:left="365" w:right="282" w:firstLine="708"/>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w:t>
      </w:r>
      <w:r w:rsidR="006D42B5">
        <w:t xml:space="preserve">сихофизического развития разных </w:t>
      </w:r>
      <w:r>
        <w:t xml:space="preserve">групп обучающихся позволяют выделить образовательные потребности, как общие для всех обучающихся с ОВЗ, так и специфические. </w:t>
      </w:r>
    </w:p>
    <w:p w:rsidR="00DB751F" w:rsidRDefault="00B84766" w:rsidP="00DE41B5">
      <w:pPr>
        <w:ind w:left="1076" w:right="282"/>
      </w:pPr>
      <w:r>
        <w:t xml:space="preserve">К общим потребностям относятся: </w:t>
      </w:r>
    </w:p>
    <w:p w:rsidR="00DB751F" w:rsidRDefault="00B84766" w:rsidP="00DE41B5">
      <w:pPr>
        <w:numPr>
          <w:ilvl w:val="0"/>
          <w:numId w:val="5"/>
        </w:numPr>
        <w:ind w:right="282" w:firstLine="708"/>
      </w:pPr>
      <w:r>
        <w:t>получение специальной помощи средствами образования сразу же после выявленияпервичного нарушения развития;</w:t>
      </w:r>
    </w:p>
    <w:p w:rsidR="00DB751F" w:rsidRDefault="00B84766" w:rsidP="00DE41B5">
      <w:pPr>
        <w:numPr>
          <w:ilvl w:val="0"/>
          <w:numId w:val="5"/>
        </w:numPr>
        <w:ind w:right="282" w:firstLine="708"/>
      </w:pPr>
      <w:r>
        <w:t>выделение пропедевтического периода в образовании, обеспечивающего преемственностьмежду дошкольным и школьным этапами;</w:t>
      </w:r>
    </w:p>
    <w:p w:rsidR="00DB751F" w:rsidRDefault="00B84766" w:rsidP="00DE41B5">
      <w:pPr>
        <w:numPr>
          <w:ilvl w:val="0"/>
          <w:numId w:val="5"/>
        </w:numPr>
        <w:ind w:right="282" w:firstLine="708"/>
      </w:pPr>
      <w:r>
        <w:t>получение начального общего образования в условиях образовательной организации,адекватного образовательным потребностям обучающегося с ЗПР;</w:t>
      </w:r>
    </w:p>
    <w:p w:rsidR="00DB751F" w:rsidRDefault="00B84766" w:rsidP="00DE41B5">
      <w:pPr>
        <w:numPr>
          <w:ilvl w:val="0"/>
          <w:numId w:val="5"/>
        </w:numPr>
        <w:ind w:right="282" w:firstLine="708"/>
      </w:pPr>
      <w:r>
        <w:t>обязательность непрерывности коррекционно-развивающей деятельности, реализуемого, какчерез содержание предметных областей, так и в процессе индивидуальной работы;</w:t>
      </w:r>
    </w:p>
    <w:p w:rsidR="00DB751F" w:rsidRDefault="00B84766" w:rsidP="00DE41B5">
      <w:pPr>
        <w:numPr>
          <w:ilvl w:val="0"/>
          <w:numId w:val="5"/>
        </w:numPr>
        <w:ind w:right="282" w:firstLine="708"/>
      </w:pPr>
      <w:r>
        <w:t xml:space="preserve">психологическое сопровождение, оптимизирующее взаимодействие ребенка с педагогами исоучениками; </w:t>
      </w:r>
    </w:p>
    <w:p w:rsidR="00DB751F" w:rsidRDefault="00B84766" w:rsidP="00DE41B5">
      <w:pPr>
        <w:numPr>
          <w:ilvl w:val="0"/>
          <w:numId w:val="5"/>
        </w:numPr>
        <w:ind w:right="282" w:firstLine="708"/>
      </w:pPr>
      <w:r>
        <w:t>психологическое сопровождение, направленное на установление взаимодействия семьи иобразовательной организации;</w:t>
      </w:r>
    </w:p>
    <w:p w:rsidR="00DB751F" w:rsidRDefault="00B84766" w:rsidP="00DE41B5">
      <w:pPr>
        <w:numPr>
          <w:ilvl w:val="0"/>
          <w:numId w:val="5"/>
        </w:numPr>
        <w:ind w:right="282" w:firstLine="708"/>
      </w:pPr>
      <w:r>
        <w:t>постепенное расширение образовательного пространства, выходящего за пределыобразовательной организации.</w:t>
      </w:r>
    </w:p>
    <w:p w:rsidR="00DB751F" w:rsidRDefault="00B84766" w:rsidP="00DE41B5">
      <w:pPr>
        <w:ind w:left="365" w:right="282" w:firstLine="708"/>
      </w:pPr>
      <w:r>
        <w:t>Для обучающихся с ЗПР, осваивающих АООП НОО характерны следующие специфические образовательные потребности:</w:t>
      </w:r>
    </w:p>
    <w:p w:rsidR="00DB751F" w:rsidRDefault="00B84766" w:rsidP="00DE41B5">
      <w:pPr>
        <w:numPr>
          <w:ilvl w:val="0"/>
          <w:numId w:val="5"/>
        </w:numPr>
        <w:ind w:right="282" w:firstLine="708"/>
      </w:pPr>
      <w:r>
        <w:t>адаптация основной общеобразовательной программы начального общего образования сучетом необходимости коррекции психофизического развития;</w:t>
      </w:r>
    </w:p>
    <w:p w:rsidR="00DB751F" w:rsidRDefault="00B84766" w:rsidP="00DE41B5">
      <w:pPr>
        <w:numPr>
          <w:ilvl w:val="0"/>
          <w:numId w:val="5"/>
        </w:numPr>
        <w:ind w:right="282" w:firstLine="708"/>
      </w:pPr>
      <w:r>
        <w:t>обеспечение особой пространственной и временной организации образовательной среды сучетом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DB751F" w:rsidRDefault="00B84766" w:rsidP="00DE41B5">
      <w:pPr>
        <w:numPr>
          <w:ilvl w:val="0"/>
          <w:numId w:val="5"/>
        </w:numPr>
        <w:ind w:right="282" w:firstLine="708"/>
      </w:pPr>
      <w:r>
        <w:t>организация учебной деятельности с учетом специфики усвоения знаний, умений и навыковобучающимися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DB751F" w:rsidRDefault="00B84766" w:rsidP="00DE41B5">
      <w:pPr>
        <w:numPr>
          <w:ilvl w:val="0"/>
          <w:numId w:val="5"/>
        </w:numPr>
        <w:ind w:right="282" w:firstLine="708"/>
      </w:pPr>
      <w:r>
        <w:t>обеспечение индивидуального темпа обучения и продвижения в образовательномпространстве для разных категорий обучающихся с ЗПР;</w:t>
      </w:r>
    </w:p>
    <w:p w:rsidR="00DB751F" w:rsidRDefault="00B84766" w:rsidP="00DE41B5">
      <w:pPr>
        <w:numPr>
          <w:ilvl w:val="0"/>
          <w:numId w:val="5"/>
        </w:numPr>
        <w:ind w:right="282" w:firstLine="708"/>
      </w:pPr>
      <w:r>
        <w:t>профилактика и коррекция социокультурной и школьной дезадаптации;</w:t>
      </w:r>
    </w:p>
    <w:p w:rsidR="00DB751F" w:rsidRDefault="00B84766" w:rsidP="00DE41B5">
      <w:pPr>
        <w:numPr>
          <w:ilvl w:val="0"/>
          <w:numId w:val="5"/>
        </w:numPr>
        <w:ind w:right="282" w:firstLine="708"/>
      </w:pPr>
      <w:r>
        <w:t>постоянный (пошаговый) мониторинг результативности образования и сформированностисоциальной компетенции обучающихся, уровня и динамики психофизического развития;</w:t>
      </w:r>
    </w:p>
    <w:p w:rsidR="00DB751F" w:rsidRDefault="00B84766" w:rsidP="00DE41B5">
      <w:pPr>
        <w:numPr>
          <w:ilvl w:val="0"/>
          <w:numId w:val="5"/>
        </w:numPr>
        <w:ind w:right="282" w:firstLine="708"/>
      </w:pPr>
      <w:r>
        <w:t>обеспечение непрерывного контроля за становлением учебно-познавательной деятельностиобучающегося с ЗПР, продолжающегося до достижения уровня, позволяющего справляться с учебными заданиями самостоятельно;</w:t>
      </w:r>
    </w:p>
    <w:p w:rsidR="00DB751F" w:rsidRDefault="00B84766" w:rsidP="00DE41B5">
      <w:pPr>
        <w:numPr>
          <w:ilvl w:val="0"/>
          <w:numId w:val="5"/>
        </w:numPr>
        <w:ind w:right="282" w:firstLine="708"/>
      </w:pPr>
      <w:r>
        <w:t>постоянное стимулирование познавательной активности, побуждение интереса к себе,окружающему предметному и социальному миру;</w:t>
      </w:r>
    </w:p>
    <w:p w:rsidR="00DB751F" w:rsidRDefault="00B84766" w:rsidP="00DE41B5">
      <w:pPr>
        <w:numPr>
          <w:ilvl w:val="0"/>
          <w:numId w:val="5"/>
        </w:numPr>
        <w:ind w:right="282" w:firstLine="708"/>
      </w:pPr>
      <w:r>
        <w:t>постоянная помощь в осмыслении и расширении контекста усваиваемых знаний, взакреплении и совершенствовании освоенных умений;</w:t>
      </w:r>
    </w:p>
    <w:p w:rsidR="00DB751F" w:rsidRDefault="00B84766" w:rsidP="00DE41B5">
      <w:pPr>
        <w:numPr>
          <w:ilvl w:val="0"/>
          <w:numId w:val="5"/>
        </w:numPr>
        <w:ind w:right="282" w:firstLine="708"/>
      </w:pPr>
      <w:r>
        <w:lastRenderedPageBreak/>
        <w:t xml:space="preserve">специальное обучение «переносу» сформированных знаний и умений в новые ситуациивзаимодействия с действительностью; </w:t>
      </w:r>
    </w:p>
    <w:p w:rsidR="00DB751F" w:rsidRDefault="00B84766" w:rsidP="00DE41B5">
      <w:pPr>
        <w:numPr>
          <w:ilvl w:val="0"/>
          <w:numId w:val="5"/>
        </w:numPr>
        <w:ind w:right="282" w:firstLine="708"/>
      </w:pPr>
      <w:r>
        <w:t>постоянная актуализация знаний, умений и одобряемых обществом норм поведения;</w:t>
      </w:r>
    </w:p>
    <w:p w:rsidR="00DB751F" w:rsidRDefault="00B84766" w:rsidP="00DE41B5">
      <w:pPr>
        <w:numPr>
          <w:ilvl w:val="0"/>
          <w:numId w:val="5"/>
        </w:numPr>
        <w:spacing w:after="10"/>
        <w:ind w:right="282" w:firstLine="708"/>
      </w:pPr>
      <w:r>
        <w:t>использование преимущественно позитивных средств стимуляции деятельности и поведения;</w:t>
      </w:r>
    </w:p>
    <w:p w:rsidR="00DB751F" w:rsidRDefault="00B84766" w:rsidP="00DE41B5">
      <w:pPr>
        <w:numPr>
          <w:ilvl w:val="0"/>
          <w:numId w:val="5"/>
        </w:numPr>
        <w:ind w:right="282" w:firstLine="708"/>
      </w:pPr>
      <w:r>
        <w:t>развитие и отработка средств коммуникации, приемов конструктивного общения ивзаимодействия (с членами семьи, со сверстниками, с взрослыми), формирование навыков социально одобряемого поведения;</w:t>
      </w:r>
    </w:p>
    <w:p w:rsidR="00DB751F" w:rsidRDefault="00B84766" w:rsidP="00DE41B5">
      <w:pPr>
        <w:numPr>
          <w:ilvl w:val="0"/>
          <w:numId w:val="5"/>
        </w:numPr>
        <w:ind w:right="282" w:firstLine="708"/>
      </w:pPr>
      <w:r>
        <w:t>специальная психокоррекционная помощь, направленная на формирование способности ксамостоятельной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DB751F" w:rsidRDefault="00B84766" w:rsidP="00DE41B5">
      <w:pPr>
        <w:numPr>
          <w:ilvl w:val="0"/>
          <w:numId w:val="5"/>
        </w:numPr>
        <w:ind w:right="282" w:firstLine="708"/>
      </w:pPr>
      <w:r>
        <w:t>обеспечение взаимодействия семьи и школы (сотрудничество с родителями, активизацияресурсов семьи для формирования социально активной позиции, нравственных и общекультурных ценностей).</w:t>
      </w:r>
    </w:p>
    <w:p w:rsidR="00DB751F" w:rsidRDefault="00B84766" w:rsidP="00DE41B5">
      <w:pPr>
        <w:spacing w:after="10"/>
        <w:ind w:left="2112" w:right="282" w:hanging="1246"/>
      </w:pPr>
      <w:r>
        <w:rPr>
          <w:b/>
        </w:rPr>
        <w:t xml:space="preserve">1.2. Планируемые результаты освоения обучающимися с задержкой психического развития адаптированной основной общеобразовательной программы начального </w:t>
      </w:r>
    </w:p>
    <w:p w:rsidR="00DB751F" w:rsidRDefault="00B84766" w:rsidP="00DE41B5">
      <w:pPr>
        <w:spacing w:after="10"/>
        <w:ind w:left="1216" w:right="282" w:hanging="10"/>
      </w:pPr>
      <w:r>
        <w:rPr>
          <w:b/>
        </w:rPr>
        <w:t xml:space="preserve">                                                           общего образования</w:t>
      </w:r>
    </w:p>
    <w:p w:rsidR="00DB751F" w:rsidRDefault="00B84766" w:rsidP="00DE41B5">
      <w:pPr>
        <w:ind w:left="365" w:right="282" w:firstLine="740"/>
      </w:pPr>
      <w:r>
        <w:t>Самым общим результатом освоения АООП НОО обучающихся с ЗПР должно стать полноценное начальное общее образование, развитие социальных</w:t>
      </w:r>
      <w:r w:rsidR="006D42B5">
        <w:t xml:space="preserve"> </w:t>
      </w:r>
      <w:r>
        <w:t>(жизненных) компетенций.</w:t>
      </w:r>
    </w:p>
    <w:p w:rsidR="00DB751F" w:rsidRDefault="00B84766" w:rsidP="00DE41B5">
      <w:pPr>
        <w:spacing w:after="10"/>
        <w:ind w:left="360" w:right="282" w:firstLine="740"/>
        <w:jc w:val="left"/>
      </w:pPr>
      <w:r>
        <w:rPr>
          <w:b/>
          <w:i/>
        </w:rPr>
        <w:t>Личностные, метапредметные и предметные результаты освоения обучающимися с ЗПР АООП НОО соответствуют ФГОС НОО.</w:t>
      </w:r>
    </w:p>
    <w:p w:rsidR="00DB751F" w:rsidRDefault="00B84766" w:rsidP="00DE41B5">
      <w:pPr>
        <w:ind w:left="365" w:right="282" w:firstLine="454"/>
      </w:pPr>
      <w:r>
        <w:t>Планируемые результаты освоения основной образовательной программы началь</w:t>
      </w:r>
      <w:r w:rsidR="006D42B5">
        <w:t>ного общего образования (далее –</w:t>
      </w:r>
      <w: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rPr>
        <w:t>обобщенных личностно ориентированных целей образования</w:t>
      </w:r>
      <w: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B751F" w:rsidRDefault="00B84766" w:rsidP="00DE41B5">
      <w:pPr>
        <w:ind w:left="822" w:right="282"/>
      </w:pPr>
      <w:r>
        <w:t>Планируемые результаты:</w:t>
      </w:r>
    </w:p>
    <w:p w:rsidR="00DB751F" w:rsidRDefault="00B84766" w:rsidP="00DE41B5">
      <w:pPr>
        <w:numPr>
          <w:ilvl w:val="0"/>
          <w:numId w:val="6"/>
        </w:numPr>
        <w:ind w:right="282" w:firstLine="680"/>
      </w:pPr>
      <w: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DB751F" w:rsidRDefault="00B84766" w:rsidP="00DE41B5">
      <w:pPr>
        <w:numPr>
          <w:ilvl w:val="0"/>
          <w:numId w:val="6"/>
        </w:numPr>
        <w:ind w:right="282" w:firstLine="680"/>
      </w:pPr>
      <w: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DB751F" w:rsidRDefault="00B84766" w:rsidP="00DE41B5">
      <w:pPr>
        <w:spacing w:after="10"/>
        <w:ind w:left="809" w:right="282" w:hanging="10"/>
      </w:pPr>
      <w:r>
        <w:rPr>
          <w:b/>
        </w:rPr>
        <w:t xml:space="preserve">Структура планируемых результатов </w:t>
      </w:r>
      <w:r>
        <w:t>учитывает необходимость:</w:t>
      </w:r>
    </w:p>
    <w:p w:rsidR="00DB751F" w:rsidRDefault="00B84766" w:rsidP="00DE41B5">
      <w:pPr>
        <w:numPr>
          <w:ilvl w:val="0"/>
          <w:numId w:val="6"/>
        </w:numPr>
        <w:ind w:right="282" w:firstLine="680"/>
      </w:pPr>
      <w: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DB751F" w:rsidRDefault="00B84766" w:rsidP="00DE41B5">
      <w:pPr>
        <w:numPr>
          <w:ilvl w:val="0"/>
          <w:numId w:val="6"/>
        </w:numPr>
        <w:ind w:right="282" w:firstLine="680"/>
      </w:pPr>
      <w: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B751F" w:rsidRDefault="00B84766" w:rsidP="00DE41B5">
      <w:pPr>
        <w:numPr>
          <w:ilvl w:val="0"/>
          <w:numId w:val="6"/>
        </w:numPr>
        <w:ind w:right="282" w:firstLine="680"/>
      </w:pPr>
      <w: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B751F" w:rsidRDefault="00B84766" w:rsidP="00DE41B5">
      <w:pPr>
        <w:ind w:left="365" w:right="282" w:firstLine="454"/>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DB751F" w:rsidRDefault="00B84766" w:rsidP="00DE41B5">
      <w:pPr>
        <w:ind w:left="365" w:right="282" w:firstLine="708"/>
      </w:pPr>
      <w:r>
        <w:rPr>
          <w:u w:val="single" w:color="000000"/>
        </w:rPr>
        <w:t>Ведущие целевые установки и основные ожидаемые результаты изучения данной учебной программы</w:t>
      </w:r>
      <w:r>
        <w:t xml:space="preserve">.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lastRenderedPageBreak/>
        <w:t>неперсонифицированной информации, а полученные результаты характеризуют деятельность системы образования.</w:t>
      </w:r>
    </w:p>
    <w:p w:rsidR="00DB751F" w:rsidRDefault="00B84766" w:rsidP="00DE41B5">
      <w:pPr>
        <w:ind w:left="365" w:right="282" w:firstLine="708"/>
      </w:pPr>
      <w: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B751F" w:rsidRDefault="00B84766" w:rsidP="00DE41B5">
      <w:pPr>
        <w:ind w:left="365" w:right="282" w:firstLine="454"/>
      </w:pPr>
      <w:r>
        <w:t xml:space="preserve">Первый блок </w:t>
      </w:r>
      <w:r>
        <w:rPr>
          <w:b/>
        </w:rPr>
        <w:t xml:space="preserve">«Выпускник научится». </w:t>
      </w:r>
      <w: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DB751F" w:rsidRDefault="00B84766" w:rsidP="00DE41B5">
      <w:pPr>
        <w:ind w:left="365" w:right="282" w:firstLine="454"/>
      </w:pPr>
      <w: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w:t>
      </w:r>
      <w:r w:rsidR="006D42B5">
        <w:t xml:space="preserve"> развития, — с помощью заданий </w:t>
      </w:r>
      <w:r>
        <w:t>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B751F" w:rsidRDefault="00B84766" w:rsidP="00DE41B5">
      <w:pPr>
        <w:ind w:left="365" w:right="282" w:firstLine="454"/>
      </w:pPr>
      <w: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006D42B5">
        <w:t xml:space="preserve"> </w:t>
      </w:r>
      <w:r>
        <w:t xml:space="preserve">Планируемые результаты, описывающие указанную группу целей, приводятся в блоках </w:t>
      </w:r>
      <w:r>
        <w:rPr>
          <w:b/>
        </w:rPr>
        <w:t>«Выпускник получит возможность научиться»</w:t>
      </w:r>
      <w:r>
        <w:t xml:space="preserve"> к каждому разделу программы учебного предмета.</w:t>
      </w:r>
      <w:r w:rsidR="006D42B5">
        <w:t xml:space="preserve"> </w:t>
      </w:r>
      <w: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B751F" w:rsidRDefault="006D42B5" w:rsidP="00DE41B5">
      <w:pPr>
        <w:ind w:left="365" w:right="282" w:firstLine="454"/>
      </w:pPr>
      <w:r>
        <w:t>Основные цели такого включения –</w:t>
      </w:r>
      <w:r w:rsidR="00B84766">
        <w:t xml:space="preserve">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w:t>
      </w:r>
      <w:r>
        <w:t xml:space="preserve">овленных обучающихся. При этом </w:t>
      </w:r>
      <w:r w:rsidR="00B84766">
        <w:t>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B751F" w:rsidRDefault="00B84766" w:rsidP="00DE41B5">
      <w:pPr>
        <w:ind w:left="365" w:right="282" w:firstLine="454"/>
      </w:pPr>
      <w: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w:t>
      </w:r>
      <w:r w:rsidR="006D42B5">
        <w:t xml:space="preserve"> </w:t>
      </w:r>
      <w:r>
        <w:t>к подготовке обучающихся.</w:t>
      </w:r>
    </w:p>
    <w:p w:rsidR="00DB751F" w:rsidRDefault="00B84766" w:rsidP="00DE41B5">
      <w:pPr>
        <w:ind w:left="365" w:right="282" w:firstLine="454"/>
      </w:pPr>
      <w:r>
        <w:t>При получении начального общего образования устанавливаются планируемые результаты освоения:</w:t>
      </w:r>
    </w:p>
    <w:p w:rsidR="00DB751F" w:rsidRDefault="00B84766" w:rsidP="00DE41B5">
      <w:pPr>
        <w:numPr>
          <w:ilvl w:val="0"/>
          <w:numId w:val="7"/>
        </w:numPr>
        <w:ind w:right="282" w:firstLine="680"/>
      </w:pPr>
      <w:r>
        <w:t>междисциплинарной программы «Формирование универсальных учебных действий», а также ее разделов «Чтение. Работа с текстом» и «Формирование ИКТ</w:t>
      </w:r>
      <w:r w:rsidR="006D42B5">
        <w:t xml:space="preserve"> </w:t>
      </w:r>
      <w:r>
        <w:t>компетентности обучающихся»; – программ по всем учебным предметам.</w:t>
      </w:r>
    </w:p>
    <w:p w:rsidR="00DB751F" w:rsidRDefault="00B84766" w:rsidP="00DE41B5">
      <w:pPr>
        <w:spacing w:after="10"/>
        <w:ind w:left="370" w:right="282" w:hanging="10"/>
      </w:pPr>
      <w:r>
        <w:rPr>
          <w:b/>
        </w:rPr>
        <w:t>Формирование универсальных учебных действий</w:t>
      </w:r>
    </w:p>
    <w:p w:rsidR="00DB751F" w:rsidRDefault="00B84766" w:rsidP="00DE41B5">
      <w:pPr>
        <w:ind w:left="373" w:right="282"/>
      </w:pPr>
      <w:r>
        <w:t>(личностные и метапредметные результаты)</w:t>
      </w:r>
    </w:p>
    <w:p w:rsidR="00DB751F" w:rsidRDefault="00B84766" w:rsidP="00DE41B5">
      <w:pPr>
        <w:ind w:left="365" w:right="282" w:firstLine="454"/>
      </w:pPr>
      <w:r>
        <w:t>В результате изучения всех без исключения предметов</w:t>
      </w:r>
      <w:r w:rsidR="006D42B5">
        <w:t xml:space="preserve"> </w:t>
      </w:r>
      <w: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B751F" w:rsidRDefault="00B84766" w:rsidP="00DE41B5">
      <w:pPr>
        <w:spacing w:after="10"/>
        <w:ind w:left="809" w:right="282" w:hanging="10"/>
      </w:pPr>
      <w:r>
        <w:rPr>
          <w:b/>
        </w:rPr>
        <w:t>Личностные результаты</w:t>
      </w:r>
    </w:p>
    <w:p w:rsidR="00DB751F" w:rsidRDefault="00B84766" w:rsidP="00DE41B5">
      <w:pPr>
        <w:spacing w:after="12"/>
        <w:ind w:left="809" w:right="282" w:hanging="10"/>
      </w:pPr>
      <w:r>
        <w:rPr>
          <w:i/>
        </w:rPr>
        <w:t>У выпускника будут сформированы:</w:t>
      </w:r>
    </w:p>
    <w:p w:rsidR="00DB751F" w:rsidRDefault="00B84766" w:rsidP="00DE41B5">
      <w:pPr>
        <w:numPr>
          <w:ilvl w:val="0"/>
          <w:numId w:val="7"/>
        </w:numPr>
        <w:ind w:right="282" w:firstLine="680"/>
      </w:pPr>
      <w: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B751F" w:rsidRDefault="00B84766" w:rsidP="00DE41B5">
      <w:pPr>
        <w:numPr>
          <w:ilvl w:val="0"/>
          <w:numId w:val="7"/>
        </w:numPr>
        <w:ind w:right="282" w:firstLine="680"/>
      </w:pPr>
      <w:r>
        <w:t>широкая мотивационная основа учебной деятельности, включающая социальные, учебнопознавательные и внешние мотивы;</w:t>
      </w:r>
    </w:p>
    <w:p w:rsidR="00DB751F" w:rsidRDefault="00B84766" w:rsidP="00DE41B5">
      <w:pPr>
        <w:numPr>
          <w:ilvl w:val="0"/>
          <w:numId w:val="7"/>
        </w:numPr>
        <w:ind w:right="282" w:firstLine="680"/>
      </w:pPr>
      <w:r>
        <w:t>учебнопознавательный интерес к новому учебному материалу и способам решения новой задачи;</w:t>
      </w:r>
    </w:p>
    <w:p w:rsidR="00DB751F" w:rsidRDefault="00B84766" w:rsidP="00DE41B5">
      <w:pPr>
        <w:numPr>
          <w:ilvl w:val="0"/>
          <w:numId w:val="7"/>
        </w:numPr>
        <w:ind w:right="282" w:firstLine="680"/>
      </w:pPr>
      <w: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DB751F" w:rsidRDefault="00B84766" w:rsidP="00DE41B5">
      <w:pPr>
        <w:numPr>
          <w:ilvl w:val="0"/>
          <w:numId w:val="7"/>
        </w:numPr>
        <w:ind w:right="282" w:firstLine="680"/>
      </w:pPr>
      <w:r>
        <w:t>способность к оценке своей учебной деятельности;</w:t>
      </w:r>
    </w:p>
    <w:p w:rsidR="00DB751F" w:rsidRDefault="00B84766" w:rsidP="00DE41B5">
      <w:pPr>
        <w:numPr>
          <w:ilvl w:val="0"/>
          <w:numId w:val="7"/>
        </w:numPr>
        <w:ind w:right="282" w:firstLine="680"/>
      </w:pPr>
      <w: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B751F" w:rsidRDefault="00B84766" w:rsidP="00DE41B5">
      <w:pPr>
        <w:numPr>
          <w:ilvl w:val="0"/>
          <w:numId w:val="7"/>
        </w:numPr>
        <w:ind w:right="282" w:firstLine="680"/>
      </w:pPr>
      <w:r>
        <w:t>ориентация в нравственном содержании и смысле как собственных поступков, так и поступков окружающих людей;</w:t>
      </w:r>
    </w:p>
    <w:p w:rsidR="00DB751F" w:rsidRDefault="00B84766" w:rsidP="00DE41B5">
      <w:pPr>
        <w:numPr>
          <w:ilvl w:val="0"/>
          <w:numId w:val="7"/>
        </w:numPr>
        <w:ind w:right="282" w:firstLine="680"/>
      </w:pPr>
      <w:r>
        <w:t>знание основных моральных норм и ориентация на их выполнение;</w:t>
      </w:r>
    </w:p>
    <w:p w:rsidR="00DB751F" w:rsidRDefault="00B84766" w:rsidP="00DE41B5">
      <w:pPr>
        <w:numPr>
          <w:ilvl w:val="0"/>
          <w:numId w:val="7"/>
        </w:numPr>
        <w:ind w:right="282" w:firstLine="680"/>
      </w:pPr>
      <w:r>
        <w:t>развитие этических чувств — стыда, вины, совести как регуляторов морального поведения; понимание чувств других людей и сопереживание им;</w:t>
      </w:r>
    </w:p>
    <w:p w:rsidR="00DB751F" w:rsidRDefault="00B84766" w:rsidP="00DE41B5">
      <w:pPr>
        <w:numPr>
          <w:ilvl w:val="0"/>
          <w:numId w:val="7"/>
        </w:numPr>
        <w:ind w:right="282" w:firstLine="680"/>
      </w:pPr>
      <w:r>
        <w:t>установка на здоровый образ жизни;</w:t>
      </w:r>
    </w:p>
    <w:p w:rsidR="00DB751F" w:rsidRDefault="00B84766" w:rsidP="00DE41B5">
      <w:pPr>
        <w:numPr>
          <w:ilvl w:val="0"/>
          <w:numId w:val="7"/>
        </w:numPr>
        <w:ind w:right="282" w:firstLine="680"/>
      </w:pPr>
      <w: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B751F" w:rsidRDefault="00B84766" w:rsidP="00DE41B5">
      <w:pPr>
        <w:numPr>
          <w:ilvl w:val="0"/>
          <w:numId w:val="7"/>
        </w:numPr>
        <w:ind w:right="282" w:firstLine="680"/>
      </w:pPr>
      <w:r>
        <w:t>чувство прекрасного и эстетические чувства на основе знакомства с мировой и отечественной художественной культурой.</w:t>
      </w:r>
    </w:p>
    <w:p w:rsidR="00DB751F" w:rsidRDefault="00B84766" w:rsidP="00DE41B5">
      <w:pPr>
        <w:spacing w:after="12"/>
        <w:ind w:left="809" w:right="282" w:hanging="10"/>
      </w:pPr>
      <w:r>
        <w:rPr>
          <w:i/>
        </w:rPr>
        <w:t>Выпускник получит возможность для формирования:</w:t>
      </w:r>
    </w:p>
    <w:p w:rsidR="00DB751F" w:rsidRDefault="00B84766" w:rsidP="00DE41B5">
      <w:pPr>
        <w:numPr>
          <w:ilvl w:val="0"/>
          <w:numId w:val="8"/>
        </w:numPr>
        <w:ind w:right="282" w:hanging="170"/>
      </w:pPr>
      <w: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 выраженной устойчивой учебнопознавательной мотивации учения;</w:t>
      </w:r>
    </w:p>
    <w:p w:rsidR="00DB751F" w:rsidRDefault="00B84766" w:rsidP="00DE41B5">
      <w:pPr>
        <w:numPr>
          <w:ilvl w:val="0"/>
          <w:numId w:val="8"/>
        </w:numPr>
        <w:ind w:right="282" w:hanging="170"/>
      </w:pPr>
      <w:r>
        <w:t>устойчивого учебнопознавательного интереса к новым общим способам решения задач;</w:t>
      </w:r>
    </w:p>
    <w:p w:rsidR="00DB751F" w:rsidRDefault="00B84766" w:rsidP="00DE41B5">
      <w:pPr>
        <w:numPr>
          <w:ilvl w:val="0"/>
          <w:numId w:val="8"/>
        </w:numPr>
        <w:ind w:right="282" w:hanging="170"/>
      </w:pPr>
      <w:r>
        <w:t>адекватного понимания причин успешности/неуспешности учебной деятельности;</w:t>
      </w:r>
    </w:p>
    <w:p w:rsidR="00DB751F" w:rsidRDefault="00B84766" w:rsidP="00DE41B5">
      <w:pPr>
        <w:numPr>
          <w:ilvl w:val="0"/>
          <w:numId w:val="8"/>
        </w:numPr>
        <w:ind w:right="282" w:hanging="170"/>
      </w:pPr>
      <w:r>
        <w:t>положительной адекватной дифференцированной самооценки на основе критерия успешности реализации социальной роли «хорошего ученика»;</w:t>
      </w:r>
    </w:p>
    <w:p w:rsidR="00DB751F" w:rsidRDefault="00B84766" w:rsidP="00DE41B5">
      <w:pPr>
        <w:numPr>
          <w:ilvl w:val="0"/>
          <w:numId w:val="8"/>
        </w:numPr>
        <w:ind w:right="282" w:hanging="170"/>
      </w:pPr>
      <w:r>
        <w:t>компетентности в реализации основ гражданской идентичности в поступках и деятельности;</w:t>
      </w:r>
    </w:p>
    <w:p w:rsidR="00DB751F" w:rsidRDefault="00B84766" w:rsidP="00DE41B5">
      <w:pPr>
        <w:numPr>
          <w:ilvl w:val="0"/>
          <w:numId w:val="8"/>
        </w:numPr>
        <w:ind w:right="282" w:hanging="170"/>
      </w:pPr>
      <w:r>
        <w:t>морального сознания на конвенциональном уровне, способности к решению моральных дилемм на</w:t>
      </w:r>
      <w:r w:rsidR="006D42B5">
        <w:t xml:space="preserve"> </w:t>
      </w:r>
      <w:r>
        <w:t>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DB751F" w:rsidRDefault="00B84766" w:rsidP="00DE41B5">
      <w:pPr>
        <w:numPr>
          <w:ilvl w:val="0"/>
          <w:numId w:val="8"/>
        </w:numPr>
        <w:ind w:right="282" w:hanging="170"/>
      </w:pPr>
      <w:r>
        <w:t>установки на здоровый образ жизни и реализации ее в реальном поведении и поступках;</w:t>
      </w:r>
    </w:p>
    <w:p w:rsidR="00DB751F" w:rsidRDefault="00B84766" w:rsidP="00DE41B5">
      <w:pPr>
        <w:numPr>
          <w:ilvl w:val="0"/>
          <w:numId w:val="8"/>
        </w:numPr>
        <w:ind w:right="282" w:hanging="170"/>
      </w:pPr>
      <w:r>
        <w:t>осознанных устойчивых эстетических предпочтений и ориентации на искусство как значимую сферу</w:t>
      </w:r>
      <w:r w:rsidR="006D42B5">
        <w:t xml:space="preserve"> </w:t>
      </w:r>
      <w:r>
        <w:t xml:space="preserve">человеческой жизни; </w:t>
      </w:r>
    </w:p>
    <w:p w:rsidR="00057545" w:rsidRDefault="00B84766" w:rsidP="00DE41B5">
      <w:pPr>
        <w:numPr>
          <w:ilvl w:val="0"/>
          <w:numId w:val="8"/>
        </w:numPr>
        <w:ind w:right="282" w:hanging="170"/>
      </w:pPr>
      <w:r>
        <w:t>эмпатии как осознанного понимания чувств других людей и сопереживания им, выражающихся в</w:t>
      </w:r>
      <w:r w:rsidR="006D42B5">
        <w:t xml:space="preserve"> </w:t>
      </w:r>
      <w:r>
        <w:t xml:space="preserve">поступках, направленных на помощь другим и обеспечение их благополучия. </w:t>
      </w:r>
    </w:p>
    <w:p w:rsidR="00057545" w:rsidRDefault="00B84766" w:rsidP="00DE41B5">
      <w:pPr>
        <w:ind w:left="535" w:right="282" w:firstLine="0"/>
        <w:rPr>
          <w:b/>
        </w:rPr>
      </w:pPr>
      <w:r>
        <w:rPr>
          <w:b/>
        </w:rPr>
        <w:t xml:space="preserve">Регулятивные универсальные учебные действия </w:t>
      </w:r>
    </w:p>
    <w:p w:rsidR="00DB751F" w:rsidRDefault="00B84766" w:rsidP="00DE41B5">
      <w:pPr>
        <w:ind w:left="535" w:right="282" w:firstLine="0"/>
      </w:pPr>
      <w:r>
        <w:rPr>
          <w:i/>
        </w:rPr>
        <w:t>Выпускник научится:</w:t>
      </w:r>
    </w:p>
    <w:p w:rsidR="00DB751F" w:rsidRDefault="00B84766" w:rsidP="00DE41B5">
      <w:pPr>
        <w:numPr>
          <w:ilvl w:val="0"/>
          <w:numId w:val="8"/>
        </w:numPr>
        <w:ind w:right="282" w:hanging="170"/>
      </w:pPr>
      <w:r>
        <w:t>принимать и сохранять учебную задачу;</w:t>
      </w:r>
    </w:p>
    <w:p w:rsidR="00DB751F" w:rsidRDefault="00B84766" w:rsidP="00DE41B5">
      <w:pPr>
        <w:numPr>
          <w:ilvl w:val="0"/>
          <w:numId w:val="8"/>
        </w:numPr>
        <w:ind w:right="282" w:hanging="170"/>
      </w:pPr>
      <w:r>
        <w:t>учитывать выделенные учителем ориентиры действия в новом учебном материале в сотрудничестве с учителем;</w:t>
      </w:r>
    </w:p>
    <w:p w:rsidR="00DB751F" w:rsidRDefault="00B84766" w:rsidP="00DE41B5">
      <w:pPr>
        <w:numPr>
          <w:ilvl w:val="0"/>
          <w:numId w:val="8"/>
        </w:numPr>
        <w:ind w:right="282" w:hanging="170"/>
      </w:pPr>
      <w:r>
        <w:t>планировать свои действия в соответствии с поставленной задачей и условиями ее реализации, в том</w:t>
      </w:r>
      <w:r w:rsidR="006D42B5">
        <w:t xml:space="preserve"> </w:t>
      </w:r>
      <w:r>
        <w:t>числе во внутреннем плане;</w:t>
      </w:r>
    </w:p>
    <w:p w:rsidR="00DB751F" w:rsidRDefault="00B84766" w:rsidP="00DE41B5">
      <w:pPr>
        <w:numPr>
          <w:ilvl w:val="0"/>
          <w:numId w:val="8"/>
        </w:numPr>
        <w:ind w:right="282" w:hanging="170"/>
      </w:pPr>
      <w:r>
        <w:t>учитывать установленные правила в планировании и контроле способа решения;</w:t>
      </w:r>
    </w:p>
    <w:p w:rsidR="00DB751F" w:rsidRDefault="00B84766" w:rsidP="00DE41B5">
      <w:pPr>
        <w:numPr>
          <w:ilvl w:val="0"/>
          <w:numId w:val="8"/>
        </w:numPr>
        <w:ind w:right="282" w:hanging="170"/>
      </w:pPr>
      <w:r>
        <w:t>осуществлять итоговый и пошаговый контроль по результату;</w:t>
      </w:r>
    </w:p>
    <w:p w:rsidR="00DB751F" w:rsidRDefault="00B84766" w:rsidP="00DE41B5">
      <w:pPr>
        <w:numPr>
          <w:ilvl w:val="0"/>
          <w:numId w:val="8"/>
        </w:numPr>
        <w:ind w:right="282" w:hanging="170"/>
      </w:pPr>
      <w: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B751F" w:rsidRDefault="00B84766" w:rsidP="00DE41B5">
      <w:pPr>
        <w:numPr>
          <w:ilvl w:val="0"/>
          <w:numId w:val="8"/>
        </w:numPr>
        <w:ind w:right="282" w:hanging="170"/>
      </w:pPr>
      <w:r>
        <w:t>адекватно воспринимать предложения и оценку учителей, товарищей, родителей и других людей; - различать способ и результат действия;</w:t>
      </w:r>
    </w:p>
    <w:p w:rsidR="00DB751F" w:rsidRDefault="00B84766" w:rsidP="00DE41B5">
      <w:pPr>
        <w:numPr>
          <w:ilvl w:val="0"/>
          <w:numId w:val="8"/>
        </w:numPr>
        <w:ind w:right="282" w:hanging="170"/>
      </w:pPr>
      <w:r>
        <w:lastRenderedPageBreak/>
        <w:t>вносить необходимые коррективы в действие после его завершения на основе его оценки и учета</w:t>
      </w:r>
      <w:r w:rsidR="00057545">
        <w:t xml:space="preserve"> </w:t>
      </w:r>
      <w:r>
        <w:t>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B751F" w:rsidRDefault="00B84766" w:rsidP="00DE41B5">
      <w:pPr>
        <w:spacing w:after="12"/>
        <w:ind w:left="809" w:right="282" w:hanging="10"/>
      </w:pPr>
      <w:r>
        <w:rPr>
          <w:i/>
        </w:rPr>
        <w:t>Выпускник получит возможность научиться:</w:t>
      </w:r>
    </w:p>
    <w:p w:rsidR="00DB751F" w:rsidRDefault="00B84766" w:rsidP="00DE41B5">
      <w:pPr>
        <w:numPr>
          <w:ilvl w:val="0"/>
          <w:numId w:val="8"/>
        </w:numPr>
        <w:ind w:right="282" w:hanging="170"/>
      </w:pPr>
      <w:r>
        <w:t>в сотрудничестве с учителем ставить новые учебные задачи;</w:t>
      </w:r>
    </w:p>
    <w:p w:rsidR="00DB751F" w:rsidRDefault="00B84766" w:rsidP="00DE41B5">
      <w:pPr>
        <w:numPr>
          <w:ilvl w:val="0"/>
          <w:numId w:val="8"/>
        </w:numPr>
        <w:ind w:right="282" w:hanging="170"/>
      </w:pPr>
      <w:r>
        <w:t>преобразовывать практическую задачу в познавательную;</w:t>
      </w:r>
    </w:p>
    <w:p w:rsidR="00DB751F" w:rsidRDefault="00B84766" w:rsidP="00DE41B5">
      <w:pPr>
        <w:numPr>
          <w:ilvl w:val="0"/>
          <w:numId w:val="8"/>
        </w:numPr>
        <w:ind w:right="282" w:hanging="170"/>
      </w:pPr>
      <w:r>
        <w:t>проявлять познавательную инициативу в учебном сотрудничестве;</w:t>
      </w:r>
    </w:p>
    <w:p w:rsidR="00DB751F" w:rsidRDefault="00B84766" w:rsidP="00DE41B5">
      <w:pPr>
        <w:numPr>
          <w:ilvl w:val="0"/>
          <w:numId w:val="8"/>
        </w:numPr>
        <w:ind w:right="282" w:hanging="170"/>
      </w:pPr>
      <w:r>
        <w:t>самостоятельно учитывать выделенные учителем ориентиры действия в новом учебном материале; -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57545" w:rsidRDefault="00B84766" w:rsidP="00DE41B5">
      <w:pPr>
        <w:numPr>
          <w:ilvl w:val="0"/>
          <w:numId w:val="8"/>
        </w:numPr>
        <w:ind w:right="282" w:hanging="170"/>
      </w:pPr>
      <w:r>
        <w:t>самостоятельно оценивать правильность выполнения действия и вносить необходимые коррективы в</w:t>
      </w:r>
      <w:r w:rsidR="00057545">
        <w:t xml:space="preserve"> </w:t>
      </w:r>
      <w:r>
        <w:t xml:space="preserve">исполнение как по ходу его реализации, так и в конце действия. </w:t>
      </w:r>
    </w:p>
    <w:p w:rsidR="00057545" w:rsidRDefault="00B84766" w:rsidP="00DE41B5">
      <w:pPr>
        <w:ind w:left="535" w:right="282" w:firstLine="0"/>
        <w:rPr>
          <w:b/>
        </w:rPr>
      </w:pPr>
      <w:r>
        <w:rPr>
          <w:b/>
        </w:rPr>
        <w:t xml:space="preserve">Познавательные универсальные учебные действия </w:t>
      </w:r>
    </w:p>
    <w:p w:rsidR="00DB751F" w:rsidRDefault="00B84766" w:rsidP="00DE41B5">
      <w:pPr>
        <w:ind w:left="535" w:right="282" w:firstLine="0"/>
      </w:pPr>
      <w:r>
        <w:rPr>
          <w:i/>
        </w:rPr>
        <w:t>Выпускник научится:</w:t>
      </w:r>
    </w:p>
    <w:p w:rsidR="00DB751F" w:rsidRDefault="00B84766" w:rsidP="00DE41B5">
      <w:pPr>
        <w:numPr>
          <w:ilvl w:val="0"/>
          <w:numId w:val="8"/>
        </w:numPr>
        <w:ind w:right="282" w:hanging="170"/>
      </w:pPr>
      <w:r>
        <w:t>осуществлять поиск необходимой информации для выполнения учебных заданий с использованием</w:t>
      </w:r>
      <w:r w:rsidR="00057545">
        <w:t xml:space="preserve"> </w:t>
      </w:r>
      <w:r>
        <w:t>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057545" w:rsidRDefault="00057545" w:rsidP="00DE41B5">
      <w:pPr>
        <w:numPr>
          <w:ilvl w:val="0"/>
          <w:numId w:val="8"/>
        </w:numPr>
        <w:ind w:right="282" w:hanging="170"/>
      </w:pPr>
      <w:r>
        <w:t xml:space="preserve">осуществлять запись (фиксацию) выборочной информации об </w:t>
      </w:r>
      <w:r w:rsidR="00B84766">
        <w:t>окружающем мире и о себе самом, в том числе с помощью инструментов ИКТ;</w:t>
      </w:r>
    </w:p>
    <w:p w:rsidR="00DB751F" w:rsidRDefault="00B84766" w:rsidP="00DE41B5">
      <w:pPr>
        <w:numPr>
          <w:ilvl w:val="0"/>
          <w:numId w:val="8"/>
        </w:numPr>
        <w:ind w:right="282" w:hanging="170"/>
      </w:pPr>
      <w:r>
        <w:t>использовать знаковосимволические средства, в том числе модели (включая виртуальные) и схемы</w:t>
      </w:r>
      <w:r w:rsidR="00057545">
        <w:t xml:space="preserve"> </w:t>
      </w:r>
      <w:r>
        <w:t>(включая концептуальные), для решения задач;</w:t>
      </w:r>
    </w:p>
    <w:p w:rsidR="00DB751F" w:rsidRDefault="00B84766" w:rsidP="00DE41B5">
      <w:pPr>
        <w:numPr>
          <w:ilvl w:val="0"/>
          <w:numId w:val="8"/>
        </w:numPr>
        <w:ind w:right="282" w:hanging="170"/>
      </w:pPr>
      <w:r>
        <w:t>проявлять познавательную инициативу в учебном сотрудничестве</w:t>
      </w:r>
      <w:r>
        <w:rPr>
          <w:i/>
        </w:rPr>
        <w:t>;</w:t>
      </w:r>
    </w:p>
    <w:p w:rsidR="00DB751F" w:rsidRDefault="00B84766" w:rsidP="00DE41B5">
      <w:pPr>
        <w:numPr>
          <w:ilvl w:val="0"/>
          <w:numId w:val="8"/>
        </w:numPr>
        <w:ind w:right="282" w:hanging="170"/>
      </w:pPr>
      <w:r>
        <w:t>строить сообщения в устной и письменной форме;</w:t>
      </w:r>
    </w:p>
    <w:p w:rsidR="00DB751F" w:rsidRDefault="00B84766" w:rsidP="00DE41B5">
      <w:pPr>
        <w:numPr>
          <w:ilvl w:val="0"/>
          <w:numId w:val="8"/>
        </w:numPr>
        <w:ind w:right="282" w:hanging="170"/>
      </w:pPr>
      <w:r>
        <w:t>ориентироваться на разнообразие способов решения задач;</w:t>
      </w:r>
    </w:p>
    <w:p w:rsidR="00DB751F" w:rsidRDefault="00B84766" w:rsidP="00DE41B5">
      <w:pPr>
        <w:numPr>
          <w:ilvl w:val="0"/>
          <w:numId w:val="8"/>
        </w:numPr>
        <w:ind w:right="282" w:hanging="170"/>
      </w:pPr>
      <w: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B751F" w:rsidRDefault="00B84766" w:rsidP="00DE41B5">
      <w:pPr>
        <w:numPr>
          <w:ilvl w:val="0"/>
          <w:numId w:val="8"/>
        </w:numPr>
        <w:ind w:right="282" w:hanging="170"/>
      </w:pPr>
      <w:r>
        <w:t>осуществлять анализ объектов с выделением существенных и несущественных признаков;</w:t>
      </w:r>
    </w:p>
    <w:p w:rsidR="00DB751F" w:rsidRDefault="00B84766" w:rsidP="00DE41B5">
      <w:pPr>
        <w:numPr>
          <w:ilvl w:val="0"/>
          <w:numId w:val="8"/>
        </w:numPr>
        <w:ind w:right="282" w:hanging="170"/>
      </w:pPr>
      <w:r>
        <w:t>осуществлять синтез как составление целого из частей;</w:t>
      </w:r>
    </w:p>
    <w:p w:rsidR="00DB751F" w:rsidRDefault="00B84766" w:rsidP="00DE41B5">
      <w:pPr>
        <w:numPr>
          <w:ilvl w:val="0"/>
          <w:numId w:val="8"/>
        </w:numPr>
        <w:ind w:right="282" w:hanging="170"/>
      </w:pPr>
      <w:r>
        <w:t>проводить сравнение, сериацию и классификацию по заданным критериям;</w:t>
      </w:r>
    </w:p>
    <w:p w:rsidR="00DB751F" w:rsidRDefault="00B84766" w:rsidP="00DE41B5">
      <w:pPr>
        <w:numPr>
          <w:ilvl w:val="0"/>
          <w:numId w:val="8"/>
        </w:numPr>
        <w:ind w:right="282" w:hanging="170"/>
      </w:pPr>
      <w:r>
        <w:t>устанавливать причинно</w:t>
      </w:r>
      <w:r w:rsidR="00057545">
        <w:t>-</w:t>
      </w:r>
      <w:r>
        <w:t>следственные связи в изучаемом круге явлений;</w:t>
      </w:r>
    </w:p>
    <w:p w:rsidR="00057545" w:rsidRDefault="00B84766" w:rsidP="00DE41B5">
      <w:pPr>
        <w:numPr>
          <w:ilvl w:val="0"/>
          <w:numId w:val="8"/>
        </w:numPr>
        <w:ind w:right="282" w:hanging="170"/>
      </w:pPr>
      <w:r>
        <w:t>строить рассуждения в форме связи простых суждений об объекте, его строении, свойствах и связях;</w:t>
      </w:r>
    </w:p>
    <w:p w:rsidR="00DB751F" w:rsidRDefault="00B84766" w:rsidP="00DE41B5">
      <w:pPr>
        <w:numPr>
          <w:ilvl w:val="0"/>
          <w:numId w:val="8"/>
        </w:numPr>
        <w:ind w:right="282" w:hanging="170"/>
      </w:pPr>
      <w: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B751F" w:rsidRDefault="00B84766" w:rsidP="00DE41B5">
      <w:pPr>
        <w:numPr>
          <w:ilvl w:val="0"/>
          <w:numId w:val="8"/>
        </w:numPr>
        <w:ind w:right="282" w:hanging="170"/>
      </w:pPr>
      <w:r>
        <w:t>осуществлять подведение под понятие на основе распознавания объектов, выделения существенных</w:t>
      </w:r>
      <w:r w:rsidR="00057545">
        <w:t xml:space="preserve"> </w:t>
      </w:r>
      <w:r>
        <w:t>признаков и их синтеза;</w:t>
      </w:r>
    </w:p>
    <w:p w:rsidR="00DB751F" w:rsidRDefault="00B84766" w:rsidP="00DE41B5">
      <w:pPr>
        <w:numPr>
          <w:ilvl w:val="0"/>
          <w:numId w:val="8"/>
        </w:numPr>
        <w:ind w:right="282" w:hanging="170"/>
      </w:pPr>
      <w:r>
        <w:t>устанавливать аналогии;</w:t>
      </w:r>
    </w:p>
    <w:p w:rsidR="00DB751F" w:rsidRDefault="00B84766" w:rsidP="00DE41B5">
      <w:pPr>
        <w:numPr>
          <w:ilvl w:val="0"/>
          <w:numId w:val="8"/>
        </w:numPr>
        <w:ind w:right="282" w:hanging="170"/>
      </w:pPr>
      <w:r>
        <w:t>владеть рядом общих приемов решения задач.</w:t>
      </w:r>
    </w:p>
    <w:p w:rsidR="00DB751F" w:rsidRDefault="00B84766" w:rsidP="00DE41B5">
      <w:pPr>
        <w:spacing w:after="12"/>
        <w:ind w:left="809" w:right="282" w:hanging="10"/>
      </w:pPr>
      <w:r>
        <w:rPr>
          <w:i/>
        </w:rPr>
        <w:t>Выпускник получит возможность научиться:</w:t>
      </w:r>
    </w:p>
    <w:p w:rsidR="00DB751F" w:rsidRDefault="00B84766" w:rsidP="00DE41B5">
      <w:pPr>
        <w:ind w:left="373" w:right="282"/>
      </w:pPr>
      <w:r>
        <w:t>-осуществлять расширенный поиск информации с использов</w:t>
      </w:r>
      <w:r w:rsidR="00057545">
        <w:t xml:space="preserve">анием ресурсов библиотек и сети </w:t>
      </w:r>
      <w:r>
        <w:t>Интернет;</w:t>
      </w:r>
    </w:p>
    <w:p w:rsidR="00DB751F" w:rsidRDefault="00B84766" w:rsidP="00DE41B5">
      <w:pPr>
        <w:ind w:left="373" w:right="282"/>
      </w:pPr>
      <w:r>
        <w:t>-записывать, фиксировать информацию об окружающем мире с помощью инструментов ИКТ;</w:t>
      </w:r>
    </w:p>
    <w:p w:rsidR="00DB751F" w:rsidRDefault="00B84766" w:rsidP="00DE41B5">
      <w:pPr>
        <w:ind w:left="373" w:right="282"/>
      </w:pPr>
      <w:r>
        <w:t>-создавать и преобразовывать модели и схемы для решения задач;</w:t>
      </w:r>
    </w:p>
    <w:p w:rsidR="00DB751F" w:rsidRDefault="00B84766" w:rsidP="00DE41B5">
      <w:pPr>
        <w:ind w:left="373" w:right="282"/>
      </w:pPr>
      <w:r>
        <w:t>-осознанно и произвольно строить сообщения в устной и письменной форме;</w:t>
      </w:r>
    </w:p>
    <w:p w:rsidR="00DB751F" w:rsidRDefault="00B84766" w:rsidP="00DE41B5">
      <w:pPr>
        <w:ind w:left="373" w:right="282"/>
      </w:pPr>
      <w:r>
        <w:t>-осуществлять выбор наиболее эффективных способов решения задач в зависимости от конкретных условий;</w:t>
      </w:r>
    </w:p>
    <w:p w:rsidR="00DB751F" w:rsidRDefault="00B84766" w:rsidP="00DE41B5">
      <w:pPr>
        <w:ind w:left="373" w:right="282"/>
      </w:pPr>
      <w:r>
        <w:t>-осуществлять синтез как составление целого из частей, самостоятельно достраивая и восполняя недостающие компоненты;</w:t>
      </w:r>
    </w:p>
    <w:p w:rsidR="00DB751F" w:rsidRDefault="00B84766" w:rsidP="00DE41B5">
      <w:pPr>
        <w:ind w:left="373" w:right="282"/>
      </w:pPr>
      <w:r>
        <w:t>-осуществлять сравнение, сериацию и классификацию, самостоятельно выбирая -основания и критерии для указанных логических операций;</w:t>
      </w:r>
    </w:p>
    <w:p w:rsidR="00057545" w:rsidRDefault="00B84766" w:rsidP="00DE41B5">
      <w:pPr>
        <w:ind w:left="375" w:right="282" w:hanging="10"/>
        <w:jc w:val="left"/>
        <w:rPr>
          <w:b/>
        </w:rPr>
      </w:pPr>
      <w:r>
        <w:t>-строить логическое рассуждение, включающее установление причинно</w:t>
      </w:r>
      <w:r w:rsidR="00057545">
        <w:t>-</w:t>
      </w:r>
      <w:r>
        <w:t xml:space="preserve">следственных связей; -произвольно и осознанно владеть общими приемами решения задач. </w:t>
      </w:r>
      <w:r>
        <w:rPr>
          <w:b/>
        </w:rPr>
        <w:t xml:space="preserve">Коммуникативные универсальные учебные действия </w:t>
      </w:r>
    </w:p>
    <w:p w:rsidR="00DB751F" w:rsidRDefault="00B84766" w:rsidP="00DE41B5">
      <w:pPr>
        <w:ind w:left="375" w:right="282" w:hanging="10"/>
        <w:jc w:val="left"/>
      </w:pPr>
      <w:r>
        <w:rPr>
          <w:i/>
        </w:rPr>
        <w:t>Выпускник научится:</w:t>
      </w:r>
    </w:p>
    <w:p w:rsidR="00DB751F" w:rsidRDefault="00B84766" w:rsidP="00DE41B5">
      <w:pPr>
        <w:ind w:left="373" w:right="282"/>
      </w:pPr>
      <w:r>
        <w:lastRenderedPageBreak/>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B751F" w:rsidRDefault="00B84766" w:rsidP="00DE41B5">
      <w:pPr>
        <w:ind w:left="373" w:right="282"/>
      </w:pPr>
      <w: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DB751F" w:rsidRDefault="00B84766" w:rsidP="00DE41B5">
      <w:pPr>
        <w:ind w:left="373" w:right="282"/>
      </w:pPr>
      <w:r>
        <w:t>-учитывать разные мнения и стремиться к координации различных позиций в сотрудничестве;</w:t>
      </w:r>
    </w:p>
    <w:p w:rsidR="00DB751F" w:rsidRDefault="00B84766" w:rsidP="00DE41B5">
      <w:pPr>
        <w:ind w:left="373" w:right="282"/>
      </w:pPr>
      <w:r>
        <w:t>-формулировать собственное мнение и позицию;</w:t>
      </w:r>
    </w:p>
    <w:p w:rsidR="00DB751F" w:rsidRDefault="00B84766" w:rsidP="00DE41B5">
      <w:pPr>
        <w:ind w:left="373" w:right="282"/>
      </w:pPr>
      <w:r>
        <w:t>-договариваться и приходить к общему решению в совместной деятельности, в том числе в ситуации столкновения интересов;</w:t>
      </w:r>
    </w:p>
    <w:p w:rsidR="00DB751F" w:rsidRDefault="00B84766" w:rsidP="00DE41B5">
      <w:pPr>
        <w:ind w:left="373" w:right="282"/>
      </w:pPr>
      <w:r>
        <w:t>-строить понятные для партнера высказывания, учитывающие, что партнер знает и видит, а что нет;</w:t>
      </w:r>
      <w:r w:rsidR="00057545">
        <w:t xml:space="preserve"> </w:t>
      </w:r>
      <w:r>
        <w:t>задавать вопросы;</w:t>
      </w:r>
    </w:p>
    <w:p w:rsidR="00DB751F" w:rsidRDefault="00B84766" w:rsidP="00DE41B5">
      <w:pPr>
        <w:ind w:left="373" w:right="282"/>
      </w:pPr>
      <w:r>
        <w:t>-контролировать действия партнера;</w:t>
      </w:r>
    </w:p>
    <w:p w:rsidR="00DB751F" w:rsidRDefault="00B84766" w:rsidP="00DE41B5">
      <w:pPr>
        <w:ind w:left="373" w:right="282"/>
      </w:pPr>
      <w:r>
        <w:t>-использовать речь для регуляции своего действия;</w:t>
      </w:r>
    </w:p>
    <w:p w:rsidR="00DB751F" w:rsidRDefault="00B84766" w:rsidP="00DE41B5">
      <w:pPr>
        <w:ind w:left="373" w:right="282"/>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B751F" w:rsidRDefault="00B84766" w:rsidP="00DE41B5">
      <w:pPr>
        <w:spacing w:after="12"/>
        <w:ind w:left="809" w:right="282" w:hanging="10"/>
      </w:pPr>
      <w:r>
        <w:rPr>
          <w:i/>
        </w:rPr>
        <w:t>Выпускник получит возможность научиться:</w:t>
      </w:r>
    </w:p>
    <w:p w:rsidR="00DB751F" w:rsidRDefault="00B84766" w:rsidP="00DE41B5">
      <w:pPr>
        <w:ind w:left="373" w:right="282"/>
      </w:pPr>
      <w:r>
        <w:t>-учитывать и координировать в сотрудничестве позиции других людей, отличные от собственной;</w:t>
      </w:r>
    </w:p>
    <w:p w:rsidR="00DB751F" w:rsidRDefault="00B84766" w:rsidP="00DE41B5">
      <w:pPr>
        <w:ind w:left="373" w:right="282"/>
      </w:pPr>
      <w:r>
        <w:t>-учитывать разные мнения и интересы и обосновывать собственную позицию;</w:t>
      </w:r>
    </w:p>
    <w:p w:rsidR="00DB751F" w:rsidRDefault="00B84766" w:rsidP="00DE41B5">
      <w:pPr>
        <w:ind w:left="373" w:right="282"/>
      </w:pPr>
      <w:r>
        <w:t>-понимать относительность мнений и подходов к решению проблемы;</w:t>
      </w:r>
    </w:p>
    <w:p w:rsidR="00DB751F" w:rsidRDefault="00B84766" w:rsidP="00DE41B5">
      <w:pPr>
        <w:ind w:left="373" w:right="282"/>
      </w:pPr>
      <w: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DB751F" w:rsidRDefault="00B84766" w:rsidP="00DE41B5">
      <w:pPr>
        <w:ind w:left="373" w:right="282"/>
      </w:pPr>
      <w:r>
        <w:t>-продуктивно содействовать разрешению конфликтов на основе учета интересов и позиций всех участников;</w:t>
      </w:r>
    </w:p>
    <w:p w:rsidR="00DB751F" w:rsidRDefault="00B84766" w:rsidP="00DE41B5">
      <w:pPr>
        <w:ind w:left="373" w:right="282"/>
      </w:pPr>
      <w: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DB751F" w:rsidRDefault="00B84766" w:rsidP="00DE41B5">
      <w:pPr>
        <w:ind w:left="373" w:right="282"/>
      </w:pPr>
      <w:r>
        <w:t>-задавать вопросы, необходимые для организации собственной деятельности и сотрудничества с партнером;</w:t>
      </w:r>
    </w:p>
    <w:p w:rsidR="00DB751F" w:rsidRDefault="00B84766" w:rsidP="00DE41B5">
      <w:pPr>
        <w:ind w:left="373" w:right="282"/>
      </w:pPr>
      <w:r>
        <w:t>-осуществлять взаимный контроль и оказывать в сотрудничестве необходимую взаимопомощь;</w:t>
      </w:r>
    </w:p>
    <w:p w:rsidR="00DB751F" w:rsidRDefault="00B84766" w:rsidP="00DE41B5">
      <w:pPr>
        <w:ind w:left="373" w:right="282"/>
      </w:pPr>
      <w: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DB751F" w:rsidRDefault="00B84766" w:rsidP="00DE41B5">
      <w:pPr>
        <w:spacing w:after="10"/>
        <w:ind w:left="370" w:right="282" w:hanging="10"/>
      </w:pPr>
      <w:r>
        <w:rPr>
          <w:b/>
        </w:rPr>
        <w:t>Чтение. Работа с текстом (метапредметные результаты)</w:t>
      </w:r>
    </w:p>
    <w:p w:rsidR="00DB751F" w:rsidRDefault="00B84766" w:rsidP="00DE41B5">
      <w:pPr>
        <w:ind w:left="365" w:right="282" w:firstLine="708"/>
      </w:pPr>
      <w:r>
        <w:t xml:space="preserve">В результате изучения всех без исключения </w:t>
      </w:r>
      <w:r w:rsidR="00057545">
        <w:t xml:space="preserve">учебных предметов при получении </w:t>
      </w:r>
      <w:r>
        <w:t>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057545">
        <w:t>-</w:t>
      </w:r>
      <w:r>
        <w:t>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B751F" w:rsidRDefault="00B84766" w:rsidP="00DE41B5">
      <w:pPr>
        <w:ind w:left="365" w:right="282" w:firstLine="708"/>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57545" w:rsidRDefault="00B84766" w:rsidP="00DE41B5">
      <w:pPr>
        <w:ind w:left="365" w:right="282" w:firstLine="708"/>
      </w:pPr>
      <w: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057545" w:rsidRDefault="00B84766" w:rsidP="00DE41B5">
      <w:pPr>
        <w:ind w:left="365" w:right="282" w:firstLine="708"/>
        <w:rPr>
          <w:b/>
        </w:rPr>
      </w:pPr>
      <w:r>
        <w:rPr>
          <w:b/>
        </w:rPr>
        <w:t xml:space="preserve">Работа с текстом: поиск информации и понимание прочитанного </w:t>
      </w:r>
    </w:p>
    <w:p w:rsidR="00DB751F" w:rsidRDefault="00B84766" w:rsidP="00DE41B5">
      <w:pPr>
        <w:ind w:left="365" w:right="282" w:firstLine="708"/>
      </w:pPr>
      <w:r>
        <w:rPr>
          <w:b/>
        </w:rPr>
        <w:t>Выпускник научится:</w:t>
      </w:r>
    </w:p>
    <w:p w:rsidR="00DB751F" w:rsidRDefault="00B84766" w:rsidP="00DE41B5">
      <w:pPr>
        <w:numPr>
          <w:ilvl w:val="0"/>
          <w:numId w:val="9"/>
        </w:numPr>
        <w:ind w:right="282" w:firstLine="680"/>
      </w:pPr>
      <w:r>
        <w:t>находить в тексте конкретные сведения, факты, заданные в явном виде;</w:t>
      </w:r>
    </w:p>
    <w:p w:rsidR="00DB751F" w:rsidRDefault="00B84766" w:rsidP="00DE41B5">
      <w:pPr>
        <w:numPr>
          <w:ilvl w:val="0"/>
          <w:numId w:val="9"/>
        </w:numPr>
        <w:ind w:right="282" w:firstLine="680"/>
      </w:pPr>
      <w:r>
        <w:t>определять тему и главную мысль текста;</w:t>
      </w:r>
    </w:p>
    <w:p w:rsidR="00DB751F" w:rsidRDefault="00B84766" w:rsidP="00DE41B5">
      <w:pPr>
        <w:numPr>
          <w:ilvl w:val="0"/>
          <w:numId w:val="9"/>
        </w:numPr>
        <w:ind w:right="282" w:firstLine="680"/>
      </w:pPr>
      <w:r>
        <w:t>делить тексты на смысловые части, составлять план текста;</w:t>
      </w:r>
    </w:p>
    <w:p w:rsidR="00DB751F" w:rsidRDefault="00B84766" w:rsidP="00DE41B5">
      <w:pPr>
        <w:numPr>
          <w:ilvl w:val="0"/>
          <w:numId w:val="9"/>
        </w:numPr>
        <w:ind w:right="282" w:firstLine="680"/>
      </w:pPr>
      <w:r>
        <w:lastRenderedPageBreak/>
        <w:t>вычленять содержащиеся в тексте основные события и устанавливать их последовательность; упорядочивать информацию по заданному основанию;</w:t>
      </w:r>
    </w:p>
    <w:p w:rsidR="00DB751F" w:rsidRDefault="00B84766" w:rsidP="00DE41B5">
      <w:pPr>
        <w:numPr>
          <w:ilvl w:val="0"/>
          <w:numId w:val="9"/>
        </w:numPr>
        <w:ind w:right="282" w:firstLine="680"/>
      </w:pPr>
      <w:r>
        <w:t>сравнивать между собой объекты, описанные в тексте, выделяя 2—3 существенных признака;</w:t>
      </w:r>
    </w:p>
    <w:p w:rsidR="00DB751F" w:rsidRDefault="00B84766" w:rsidP="00DE41B5">
      <w:pPr>
        <w:numPr>
          <w:ilvl w:val="0"/>
          <w:numId w:val="9"/>
        </w:numPr>
        <w:ind w:right="282" w:firstLine="680"/>
      </w:pPr>
      <w: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DB751F" w:rsidRDefault="00B84766" w:rsidP="00DE41B5">
      <w:pPr>
        <w:numPr>
          <w:ilvl w:val="0"/>
          <w:numId w:val="9"/>
        </w:numPr>
        <w:ind w:right="282" w:firstLine="680"/>
      </w:pPr>
      <w:r>
        <w:t>понимать информацию, представленную разными способами: словесно, в виде таблицы, схемы, диаграммы;</w:t>
      </w:r>
    </w:p>
    <w:p w:rsidR="00DB751F" w:rsidRDefault="00B84766" w:rsidP="00DE41B5">
      <w:pPr>
        <w:numPr>
          <w:ilvl w:val="0"/>
          <w:numId w:val="9"/>
        </w:numPr>
        <w:ind w:right="282" w:firstLine="680"/>
      </w:pPr>
      <w:r>
        <w:t>понимать текст, опираясь не только на содержащуюся в нем информацию, но и на жанр, структуру, выразительные средства текста;</w:t>
      </w:r>
    </w:p>
    <w:p w:rsidR="00DB751F" w:rsidRDefault="00B84766" w:rsidP="00DE41B5">
      <w:pPr>
        <w:numPr>
          <w:ilvl w:val="0"/>
          <w:numId w:val="9"/>
        </w:numPr>
        <w:ind w:right="282" w:firstLine="680"/>
      </w:pPr>
      <w:r>
        <w:t>использовать различные виды чтения: ознакомительное, изучающее, поисковое, выбирать нужный вид чтения в соответствии с целью чтения;</w:t>
      </w:r>
    </w:p>
    <w:p w:rsidR="00DB751F" w:rsidRDefault="00B84766" w:rsidP="00DE41B5">
      <w:pPr>
        <w:numPr>
          <w:ilvl w:val="0"/>
          <w:numId w:val="9"/>
        </w:numPr>
        <w:ind w:right="282" w:firstLine="680"/>
      </w:pPr>
      <w:r>
        <w:t>ориентироваться в соответствующих возрасту словарях и справочниках.</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9"/>
        </w:numPr>
        <w:ind w:right="282" w:firstLine="680"/>
      </w:pPr>
      <w:r>
        <w:t>использовать формальные элементы текста (например, подзаголовки, сноски) для поиска нужной информации;</w:t>
      </w:r>
    </w:p>
    <w:p w:rsidR="00DB751F" w:rsidRDefault="00B84766" w:rsidP="00DE41B5">
      <w:pPr>
        <w:numPr>
          <w:ilvl w:val="0"/>
          <w:numId w:val="9"/>
        </w:numPr>
        <w:ind w:right="282" w:firstLine="680"/>
      </w:pPr>
      <w:r>
        <w:t>работать с несколькими источниками информации;</w:t>
      </w:r>
    </w:p>
    <w:p w:rsidR="00057545" w:rsidRDefault="00B84766" w:rsidP="00DE41B5">
      <w:pPr>
        <w:numPr>
          <w:ilvl w:val="0"/>
          <w:numId w:val="9"/>
        </w:numPr>
        <w:spacing w:after="1" w:line="240" w:lineRule="auto"/>
        <w:ind w:right="282" w:firstLine="680"/>
      </w:pPr>
      <w:r>
        <w:t xml:space="preserve">сопоставлять информацию, полученную из нескольких источников. </w:t>
      </w:r>
    </w:p>
    <w:p w:rsidR="00057545" w:rsidRDefault="00B84766" w:rsidP="00DE41B5">
      <w:pPr>
        <w:spacing w:after="1" w:line="240" w:lineRule="auto"/>
        <w:ind w:left="1045" w:right="282" w:firstLine="0"/>
        <w:rPr>
          <w:b/>
        </w:rPr>
      </w:pPr>
      <w:r>
        <w:rPr>
          <w:b/>
        </w:rPr>
        <w:t xml:space="preserve">Работа с текстом: преобразование и интерпретация информации </w:t>
      </w:r>
    </w:p>
    <w:p w:rsidR="00DB751F" w:rsidRDefault="00B84766" w:rsidP="00DE41B5">
      <w:pPr>
        <w:spacing w:after="1" w:line="240" w:lineRule="auto"/>
        <w:ind w:left="1045" w:right="282" w:firstLine="0"/>
      </w:pPr>
      <w:r>
        <w:rPr>
          <w:b/>
        </w:rPr>
        <w:t>Выпускник научится:</w:t>
      </w:r>
    </w:p>
    <w:p w:rsidR="00DB751F" w:rsidRDefault="00B84766" w:rsidP="00DE41B5">
      <w:pPr>
        <w:numPr>
          <w:ilvl w:val="0"/>
          <w:numId w:val="9"/>
        </w:numPr>
        <w:ind w:right="282" w:firstLine="680"/>
      </w:pPr>
      <w:r>
        <w:t>пересказывать текст подробно и сжато, устно и письменно;</w:t>
      </w:r>
    </w:p>
    <w:p w:rsidR="00DB751F" w:rsidRDefault="00B84766" w:rsidP="00DE41B5">
      <w:pPr>
        <w:numPr>
          <w:ilvl w:val="0"/>
          <w:numId w:val="9"/>
        </w:numPr>
        <w:ind w:right="282" w:firstLine="680"/>
      </w:pPr>
      <w:r>
        <w:t>соотносить факты с общей идеей текста, устанавливать простые связи, не показанные в тексте напрямую;</w:t>
      </w:r>
    </w:p>
    <w:p w:rsidR="00DB751F" w:rsidRDefault="00B84766" w:rsidP="00DE41B5">
      <w:pPr>
        <w:numPr>
          <w:ilvl w:val="0"/>
          <w:numId w:val="9"/>
        </w:numPr>
        <w:ind w:right="282" w:firstLine="680"/>
      </w:pPr>
      <w:r>
        <w:t>формулировать несложные выводы, основываясь на тексте; находить аргументы, подтверждающие вывод;</w:t>
      </w:r>
    </w:p>
    <w:p w:rsidR="00DB751F" w:rsidRDefault="00B84766" w:rsidP="00DE41B5">
      <w:pPr>
        <w:numPr>
          <w:ilvl w:val="0"/>
          <w:numId w:val="9"/>
        </w:numPr>
        <w:ind w:right="282" w:firstLine="680"/>
      </w:pPr>
      <w:r>
        <w:t>сопоставлять и обобщать содержащуюся в разных частях текста информацию;</w:t>
      </w:r>
    </w:p>
    <w:p w:rsidR="00DB751F" w:rsidRDefault="00B84766" w:rsidP="00DE41B5">
      <w:pPr>
        <w:numPr>
          <w:ilvl w:val="0"/>
          <w:numId w:val="9"/>
        </w:numPr>
        <w:ind w:right="282" w:firstLine="680"/>
      </w:pPr>
      <w:r>
        <w:t>составлять на основании текста небольшое монологическое высказывание, отвечая на поставленный вопрос.</w:t>
      </w:r>
    </w:p>
    <w:p w:rsidR="00DB751F" w:rsidRDefault="00B84766" w:rsidP="00DE41B5">
      <w:pPr>
        <w:spacing w:after="10"/>
        <w:ind w:left="809" w:right="282" w:hanging="10"/>
      </w:pPr>
      <w:r>
        <w:rPr>
          <w:b/>
        </w:rPr>
        <w:t>Выпускник получит возможность научиться:</w:t>
      </w:r>
    </w:p>
    <w:p w:rsidR="00057545" w:rsidRDefault="00B84766" w:rsidP="00DE41B5">
      <w:pPr>
        <w:ind w:left="614" w:right="282" w:hanging="10"/>
        <w:jc w:val="left"/>
      </w:pPr>
      <w:r>
        <w:t xml:space="preserve">- делать выписки из прочитанных текстов с учетом цели их дальнейшего использования; - составлять небольшие письменные аннотации к тексту, отзывы о прочитанном. </w:t>
      </w:r>
    </w:p>
    <w:p w:rsidR="00057545" w:rsidRDefault="00B84766" w:rsidP="00DE41B5">
      <w:pPr>
        <w:ind w:left="614" w:right="282" w:hanging="10"/>
        <w:jc w:val="left"/>
        <w:rPr>
          <w:b/>
        </w:rPr>
      </w:pPr>
      <w:r>
        <w:rPr>
          <w:b/>
        </w:rPr>
        <w:t xml:space="preserve">Работа с текстом: оценка информации </w:t>
      </w:r>
    </w:p>
    <w:p w:rsidR="00DB751F" w:rsidRDefault="00B84766" w:rsidP="00DE41B5">
      <w:pPr>
        <w:ind w:left="614" w:right="282" w:hanging="10"/>
        <w:jc w:val="left"/>
      </w:pPr>
      <w:r>
        <w:rPr>
          <w:b/>
        </w:rPr>
        <w:t>Выпускник научится:</w:t>
      </w:r>
    </w:p>
    <w:p w:rsidR="00DB751F" w:rsidRDefault="00B84766" w:rsidP="00DE41B5">
      <w:pPr>
        <w:numPr>
          <w:ilvl w:val="0"/>
          <w:numId w:val="10"/>
        </w:numPr>
        <w:ind w:right="282" w:firstLine="680"/>
      </w:pPr>
      <w:r>
        <w:t>высказывать оценочные суждения и свою точку зрения о прочитанном тексте;</w:t>
      </w:r>
    </w:p>
    <w:p w:rsidR="00DB751F" w:rsidRDefault="00B84766" w:rsidP="00DE41B5">
      <w:pPr>
        <w:numPr>
          <w:ilvl w:val="0"/>
          <w:numId w:val="10"/>
        </w:numPr>
        <w:ind w:right="282" w:firstLine="680"/>
      </w:pPr>
      <w:r>
        <w:t>оценивать содержание, языковые особенности и структуру текста; определять место и роль иллюстративного ряда в тексте;</w:t>
      </w:r>
    </w:p>
    <w:p w:rsidR="00DB751F" w:rsidRDefault="00B84766" w:rsidP="00DE41B5">
      <w:pPr>
        <w:numPr>
          <w:ilvl w:val="0"/>
          <w:numId w:val="10"/>
        </w:numPr>
        <w:ind w:right="282" w:firstLine="680"/>
      </w:pPr>
      <w: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B751F" w:rsidRDefault="00B84766" w:rsidP="00DE41B5">
      <w:pPr>
        <w:numPr>
          <w:ilvl w:val="0"/>
          <w:numId w:val="10"/>
        </w:numPr>
        <w:ind w:right="282" w:firstLine="680"/>
      </w:pPr>
      <w:r>
        <w:t>участвовать в учебном диалоге при обсуждении прочитанного или прослушанного текста.</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0"/>
        </w:numPr>
        <w:ind w:right="282" w:firstLine="680"/>
      </w:pPr>
      <w:r>
        <w:t>сопоставлять различные точки зрения;</w:t>
      </w:r>
    </w:p>
    <w:p w:rsidR="00DB751F" w:rsidRDefault="00B84766" w:rsidP="00DE41B5">
      <w:pPr>
        <w:numPr>
          <w:ilvl w:val="0"/>
          <w:numId w:val="10"/>
        </w:numPr>
        <w:ind w:right="282" w:firstLine="680"/>
      </w:pPr>
      <w:r>
        <w:t>соотносить позицию автора с собственной точкой зрения;</w:t>
      </w:r>
    </w:p>
    <w:p w:rsidR="00DB751F" w:rsidRDefault="00B84766" w:rsidP="00DE41B5">
      <w:pPr>
        <w:numPr>
          <w:ilvl w:val="0"/>
          <w:numId w:val="10"/>
        </w:numPr>
        <w:ind w:right="282" w:firstLine="680"/>
      </w:pPr>
      <w:r>
        <w:t>в процессе работы с одним или несколькими источниками выявлять достоверную (противоречивую) информацию.</w:t>
      </w:r>
    </w:p>
    <w:p w:rsidR="00DB751F" w:rsidRDefault="00B84766" w:rsidP="00DE41B5">
      <w:pPr>
        <w:spacing w:after="10"/>
        <w:ind w:left="370" w:right="282" w:hanging="10"/>
      </w:pPr>
      <w:r>
        <w:rPr>
          <w:b/>
        </w:rPr>
        <w:t>Формирование ИКТ</w:t>
      </w:r>
      <w:r w:rsidR="00057545">
        <w:rPr>
          <w:b/>
        </w:rPr>
        <w:t xml:space="preserve"> </w:t>
      </w:r>
      <w:r>
        <w:rPr>
          <w:b/>
        </w:rPr>
        <w:t>компетентности</w:t>
      </w:r>
      <w:r w:rsidR="00057545">
        <w:rPr>
          <w:b/>
        </w:rPr>
        <w:t xml:space="preserve"> </w:t>
      </w:r>
      <w:r>
        <w:rPr>
          <w:b/>
        </w:rPr>
        <w:t>обучающихся (метапредметные результаты)</w:t>
      </w:r>
    </w:p>
    <w:p w:rsidR="00DB751F" w:rsidRDefault="00B84766" w:rsidP="00DE41B5">
      <w:pPr>
        <w:ind w:left="365" w:right="282" w:firstLine="708"/>
      </w:pPr>
      <w:r>
        <w:t xml:space="preserve">В результате изучения </w:t>
      </w:r>
      <w:r>
        <w:rPr>
          <w:b/>
        </w:rPr>
        <w:t xml:space="preserve">всех без исключения предметов </w:t>
      </w:r>
      <w: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B751F" w:rsidRDefault="00B84766" w:rsidP="00DE41B5">
      <w:pPr>
        <w:ind w:left="365" w:right="282" w:firstLine="708"/>
      </w:pPr>
      <w: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w:t>
      </w:r>
      <w:r>
        <w:lastRenderedPageBreak/>
        <w:t>возможности различных средств ИКТ для использования в обучении, развития собственной познавательной деятельности и общей культуры.</w:t>
      </w:r>
    </w:p>
    <w:p w:rsidR="00DB751F" w:rsidRDefault="00B84766" w:rsidP="00DE41B5">
      <w:pPr>
        <w:ind w:left="1076" w:right="282"/>
      </w:pPr>
      <w:r>
        <w:t>Они приобретут первичные навыки обработки и поиска информации при помощи средств ИКТ:</w:t>
      </w:r>
    </w:p>
    <w:p w:rsidR="00DB751F" w:rsidRDefault="00B84766" w:rsidP="00DE41B5">
      <w:pPr>
        <w:ind w:left="373" w:right="282"/>
      </w:pPr>
      <w:r>
        <w:t>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sidR="00057545">
        <w:t xml:space="preserve"> </w:t>
      </w:r>
      <w:r>
        <w:t>сообщения.</w:t>
      </w:r>
    </w:p>
    <w:p w:rsidR="00DB751F" w:rsidRDefault="00B84766" w:rsidP="00DE41B5">
      <w:pPr>
        <w:ind w:left="365" w:right="282" w:firstLine="708"/>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DB751F" w:rsidRDefault="00B84766" w:rsidP="00DE41B5">
      <w:pPr>
        <w:ind w:left="365" w:right="282" w:firstLine="708"/>
      </w:pPr>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57545" w:rsidRDefault="00B84766" w:rsidP="00DE41B5">
      <w:pPr>
        <w:spacing w:after="10"/>
        <w:ind w:left="809" w:right="282" w:hanging="10"/>
        <w:rPr>
          <w:b/>
        </w:rPr>
      </w:pPr>
      <w:r>
        <w:rPr>
          <w:b/>
        </w:rPr>
        <w:t xml:space="preserve">Знакомство со средствами ИКТ, гигиена работы с компьютером </w:t>
      </w:r>
    </w:p>
    <w:p w:rsidR="00DB751F" w:rsidRDefault="00B84766" w:rsidP="00DE41B5">
      <w:pPr>
        <w:spacing w:after="10"/>
        <w:ind w:left="809" w:right="282" w:hanging="10"/>
      </w:pPr>
      <w:r>
        <w:rPr>
          <w:b/>
        </w:rPr>
        <w:t>Выпускник научится:</w:t>
      </w:r>
    </w:p>
    <w:p w:rsidR="00DB751F" w:rsidRDefault="00B84766" w:rsidP="00DE41B5">
      <w:pPr>
        <w:numPr>
          <w:ilvl w:val="0"/>
          <w:numId w:val="11"/>
        </w:numPr>
        <w:ind w:right="282" w:firstLine="680"/>
      </w:pPr>
      <w:r>
        <w:t>использовать безопасные для органов зрения, нервной системы, опорно</w:t>
      </w:r>
      <w:r w:rsidR="00057545">
        <w:t>-</w:t>
      </w:r>
      <w:r>
        <w:t>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DB751F" w:rsidRDefault="00B84766" w:rsidP="00DE41B5">
      <w:pPr>
        <w:numPr>
          <w:ilvl w:val="0"/>
          <w:numId w:val="11"/>
        </w:numPr>
        <w:ind w:right="282" w:firstLine="680"/>
      </w:pPr>
      <w:r>
        <w:t>организовывать систему папок для хранения собственной информации в компьютере.</w:t>
      </w:r>
    </w:p>
    <w:p w:rsidR="00057545" w:rsidRDefault="00B84766" w:rsidP="00DE41B5">
      <w:pPr>
        <w:spacing w:after="10"/>
        <w:ind w:left="360" w:right="282" w:firstLine="454"/>
        <w:rPr>
          <w:b/>
        </w:rPr>
      </w:pPr>
      <w:r>
        <w:rPr>
          <w:b/>
        </w:rPr>
        <w:t xml:space="preserve">Технология ввода информации в компьютер: ввод текста, запись звука, изображения, цифровых данных </w:t>
      </w:r>
    </w:p>
    <w:p w:rsidR="00DB751F" w:rsidRDefault="00B84766" w:rsidP="00DE41B5">
      <w:pPr>
        <w:spacing w:after="10"/>
        <w:ind w:left="360" w:right="282" w:firstLine="454"/>
      </w:pPr>
      <w:r>
        <w:rPr>
          <w:b/>
        </w:rPr>
        <w:t>Выпускник научится:</w:t>
      </w:r>
    </w:p>
    <w:p w:rsidR="00DB751F" w:rsidRDefault="00B84766" w:rsidP="00DE41B5">
      <w:pPr>
        <w:numPr>
          <w:ilvl w:val="0"/>
          <w:numId w:val="11"/>
        </w:numPr>
        <w:ind w:right="282" w:firstLine="680"/>
      </w:pPr>
      <w: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DB751F" w:rsidRDefault="00B84766" w:rsidP="00DE41B5">
      <w:pPr>
        <w:numPr>
          <w:ilvl w:val="0"/>
          <w:numId w:val="11"/>
        </w:numPr>
        <w:ind w:right="282" w:firstLine="680"/>
      </w:pPr>
      <w:r>
        <w:t>рисовать (создавать простые изображения)</w:t>
      </w:r>
      <w:r w:rsidR="00057545">
        <w:t xml:space="preserve"> </w:t>
      </w:r>
      <w:r>
        <w:t>на графическом планшете; –</w:t>
      </w:r>
      <w:r>
        <w:tab/>
        <w:t>сканировать рисунки и тексты.</w:t>
      </w:r>
    </w:p>
    <w:p w:rsidR="00057545" w:rsidRDefault="00B84766" w:rsidP="00DE41B5">
      <w:pPr>
        <w:spacing w:after="10"/>
        <w:ind w:left="360" w:right="282" w:firstLine="454"/>
        <w:rPr>
          <w:b/>
        </w:rPr>
      </w:pPr>
      <w:r>
        <w:rPr>
          <w:b/>
        </w:rPr>
        <w:t>Выпускник получит возможность научиться</w:t>
      </w:r>
    </w:p>
    <w:p w:rsidR="00057545" w:rsidRDefault="00057545" w:rsidP="00DE41B5">
      <w:pPr>
        <w:spacing w:after="10"/>
        <w:ind w:left="360" w:right="282" w:firstLine="454"/>
      </w:pPr>
      <w:r>
        <w:rPr>
          <w:b/>
        </w:rPr>
        <w:t xml:space="preserve">- </w:t>
      </w:r>
      <w:r w:rsidR="00B84766">
        <w:t xml:space="preserve">использовать программу распознавания сканированного текста на русском языке. </w:t>
      </w:r>
    </w:p>
    <w:p w:rsidR="00057545" w:rsidRDefault="00B84766" w:rsidP="00DE41B5">
      <w:pPr>
        <w:spacing w:after="10"/>
        <w:ind w:left="360" w:right="282" w:firstLine="454"/>
        <w:rPr>
          <w:b/>
        </w:rPr>
      </w:pPr>
      <w:r>
        <w:rPr>
          <w:b/>
        </w:rPr>
        <w:t xml:space="preserve">Обработка и поиск информации </w:t>
      </w:r>
    </w:p>
    <w:p w:rsidR="00DB751F" w:rsidRDefault="00B84766" w:rsidP="00DE41B5">
      <w:pPr>
        <w:spacing w:after="10"/>
        <w:ind w:left="360" w:right="282" w:firstLine="454"/>
      </w:pPr>
      <w:r>
        <w:rPr>
          <w:b/>
        </w:rPr>
        <w:t>Выпускник научится:</w:t>
      </w:r>
    </w:p>
    <w:p w:rsidR="00DB751F" w:rsidRDefault="00B84766" w:rsidP="00DE41B5">
      <w:pPr>
        <w:numPr>
          <w:ilvl w:val="0"/>
          <w:numId w:val="11"/>
        </w:numPr>
        <w:ind w:right="282" w:firstLine="680"/>
      </w:pPr>
      <w: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B751F" w:rsidRDefault="00B84766" w:rsidP="00DE41B5">
      <w:pPr>
        <w:numPr>
          <w:ilvl w:val="0"/>
          <w:numId w:val="11"/>
        </w:numPr>
        <w:ind w:right="282" w:firstLine="680"/>
      </w:pPr>
      <w: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B751F" w:rsidRDefault="00B84766" w:rsidP="00DE41B5">
      <w:pPr>
        <w:numPr>
          <w:ilvl w:val="0"/>
          <w:numId w:val="11"/>
        </w:numPr>
        <w:ind w:right="282" w:firstLine="680"/>
      </w:pPr>
      <w: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B751F" w:rsidRDefault="00B84766" w:rsidP="00DE41B5">
      <w:pPr>
        <w:numPr>
          <w:ilvl w:val="0"/>
          <w:numId w:val="11"/>
        </w:numPr>
        <w:ind w:right="282" w:firstLine="680"/>
      </w:pPr>
      <w: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057545">
        <w:t xml:space="preserve"> </w:t>
      </w:r>
      <w:r>
        <w:t>и аудиозаписей, фотоизображений;</w:t>
      </w:r>
    </w:p>
    <w:p w:rsidR="00DB751F" w:rsidRDefault="00B84766" w:rsidP="00DE41B5">
      <w:pPr>
        <w:numPr>
          <w:ilvl w:val="0"/>
          <w:numId w:val="11"/>
        </w:numPr>
        <w:ind w:right="282" w:firstLine="680"/>
      </w:pPr>
      <w: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B751F" w:rsidRDefault="00B84766" w:rsidP="00DE41B5">
      <w:pPr>
        <w:numPr>
          <w:ilvl w:val="0"/>
          <w:numId w:val="11"/>
        </w:numPr>
        <w:ind w:right="282" w:firstLine="680"/>
      </w:pPr>
      <w: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 заполнять учебные базы данных.</w:t>
      </w:r>
    </w:p>
    <w:p w:rsidR="00057545" w:rsidRDefault="00B84766" w:rsidP="00DE41B5">
      <w:pPr>
        <w:ind w:left="365" w:right="282" w:firstLine="454"/>
      </w:pPr>
      <w:r>
        <w:rPr>
          <w:b/>
        </w:rPr>
        <w:t xml:space="preserve">Выпускник получит возможность </w:t>
      </w:r>
      <w:r>
        <w:t xml:space="preserve">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057545" w:rsidRDefault="00B84766" w:rsidP="00DE41B5">
      <w:pPr>
        <w:ind w:left="365" w:right="282" w:firstLine="454"/>
        <w:rPr>
          <w:b/>
        </w:rPr>
      </w:pPr>
      <w:r>
        <w:rPr>
          <w:b/>
        </w:rPr>
        <w:t xml:space="preserve">Создание, представление и передача сообщений </w:t>
      </w:r>
    </w:p>
    <w:p w:rsidR="00DB751F" w:rsidRDefault="00B84766" w:rsidP="00DE41B5">
      <w:pPr>
        <w:ind w:left="365" w:right="282" w:firstLine="454"/>
      </w:pPr>
      <w:r>
        <w:rPr>
          <w:b/>
        </w:rPr>
        <w:t>Выпускник научится:</w:t>
      </w:r>
    </w:p>
    <w:p w:rsidR="00DB751F" w:rsidRDefault="00B84766" w:rsidP="00DE41B5">
      <w:pPr>
        <w:numPr>
          <w:ilvl w:val="0"/>
          <w:numId w:val="11"/>
        </w:numPr>
        <w:ind w:right="282" w:firstLine="680"/>
      </w:pPr>
      <w:r>
        <w:lastRenderedPageBreak/>
        <w:t>создавать текстовые сообщения с использованием средств ИКТ, редактировать, оформлять и сохранять их;</w:t>
      </w:r>
    </w:p>
    <w:p w:rsidR="00DB751F" w:rsidRDefault="00B84766" w:rsidP="00DE41B5">
      <w:pPr>
        <w:numPr>
          <w:ilvl w:val="0"/>
          <w:numId w:val="11"/>
        </w:numPr>
        <w:ind w:right="282" w:firstLine="680"/>
      </w:pPr>
      <w: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DB751F" w:rsidRDefault="00B84766" w:rsidP="00DE41B5">
      <w:pPr>
        <w:numPr>
          <w:ilvl w:val="0"/>
          <w:numId w:val="11"/>
        </w:numPr>
        <w:ind w:right="282" w:firstLine="680"/>
      </w:pPr>
      <w: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B751F" w:rsidRDefault="00B84766" w:rsidP="00DE41B5">
      <w:pPr>
        <w:numPr>
          <w:ilvl w:val="0"/>
          <w:numId w:val="11"/>
        </w:numPr>
        <w:ind w:right="282" w:firstLine="680"/>
      </w:pPr>
      <w:r>
        <w:t>создавать простые схемы, диаграммы, планы и пр.;</w:t>
      </w:r>
    </w:p>
    <w:p w:rsidR="00DB751F" w:rsidRDefault="00B84766" w:rsidP="00DE41B5">
      <w:pPr>
        <w:numPr>
          <w:ilvl w:val="0"/>
          <w:numId w:val="11"/>
        </w:numPr>
        <w:ind w:right="282" w:firstLine="680"/>
      </w:pPr>
      <w: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B751F" w:rsidRDefault="00B84766" w:rsidP="00DE41B5">
      <w:pPr>
        <w:numPr>
          <w:ilvl w:val="0"/>
          <w:numId w:val="11"/>
        </w:numPr>
        <w:ind w:right="282" w:firstLine="680"/>
      </w:pPr>
      <w:r>
        <w:t>размещать сообщение в информационной образовательной среде образовательной организации;</w:t>
      </w:r>
    </w:p>
    <w:p w:rsidR="00DB751F" w:rsidRDefault="00B84766" w:rsidP="00DE41B5">
      <w:pPr>
        <w:numPr>
          <w:ilvl w:val="0"/>
          <w:numId w:val="11"/>
        </w:numPr>
        <w:ind w:right="282" w:firstLine="680"/>
      </w:pPr>
      <w: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1"/>
        </w:numPr>
        <w:ind w:right="282" w:firstLine="680"/>
      </w:pPr>
      <w:r>
        <w:t>представлять данные;</w:t>
      </w:r>
    </w:p>
    <w:p w:rsidR="00DB751F" w:rsidRDefault="00B84766" w:rsidP="00DE41B5">
      <w:pPr>
        <w:numPr>
          <w:ilvl w:val="0"/>
          <w:numId w:val="11"/>
        </w:numPr>
        <w:ind w:right="282" w:firstLine="680"/>
      </w:pPr>
      <w: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57545" w:rsidRDefault="00B84766" w:rsidP="00DE41B5">
      <w:pPr>
        <w:spacing w:after="10"/>
        <w:ind w:left="809" w:right="282" w:hanging="10"/>
        <w:rPr>
          <w:b/>
        </w:rPr>
      </w:pPr>
      <w:r>
        <w:rPr>
          <w:b/>
        </w:rPr>
        <w:t xml:space="preserve">Планирование деятельности, управление и организация </w:t>
      </w:r>
    </w:p>
    <w:p w:rsidR="00DB751F" w:rsidRDefault="00B84766" w:rsidP="00DE41B5">
      <w:pPr>
        <w:spacing w:after="10"/>
        <w:ind w:left="809" w:right="282" w:hanging="10"/>
      </w:pPr>
      <w:r>
        <w:rPr>
          <w:b/>
        </w:rPr>
        <w:t>Выпускник научится:</w:t>
      </w:r>
    </w:p>
    <w:p w:rsidR="00DB751F" w:rsidRDefault="00B84766" w:rsidP="00DE41B5">
      <w:pPr>
        <w:numPr>
          <w:ilvl w:val="0"/>
          <w:numId w:val="11"/>
        </w:numPr>
        <w:ind w:right="282" w:firstLine="680"/>
      </w:pPr>
      <w:r>
        <w:t>создавать движущиеся модели и управлять ими в компьютерно- управляемых средах (создание простейших роботов);</w:t>
      </w:r>
    </w:p>
    <w:p w:rsidR="00DB751F" w:rsidRDefault="00B84766" w:rsidP="00DE41B5">
      <w:pPr>
        <w:numPr>
          <w:ilvl w:val="0"/>
          <w:numId w:val="11"/>
        </w:numPr>
        <w:ind w:right="282" w:firstLine="680"/>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DB751F" w:rsidRDefault="00B84766" w:rsidP="00DE41B5">
      <w:pPr>
        <w:numPr>
          <w:ilvl w:val="0"/>
          <w:numId w:val="11"/>
        </w:numPr>
        <w:ind w:right="282" w:firstLine="680"/>
      </w:pPr>
      <w:r>
        <w:t>планировать несложные исследования объектов и процессов внешнего мира.</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1"/>
        </w:numPr>
        <w:ind w:right="282" w:firstLine="680"/>
      </w:pPr>
      <w: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 – моделировать объекты и процессы реального мира.</w:t>
      </w:r>
    </w:p>
    <w:p w:rsidR="00DB751F" w:rsidRDefault="00B84766" w:rsidP="00DE41B5">
      <w:pPr>
        <w:spacing w:after="10"/>
        <w:ind w:left="370" w:right="282" w:hanging="10"/>
      </w:pPr>
      <w:r>
        <w:rPr>
          <w:b/>
        </w:rPr>
        <w:t>Планируемые результаты и содержание образовательной области «Филология» на уровне начального общего образования</w:t>
      </w:r>
    </w:p>
    <w:p w:rsidR="00DB751F" w:rsidRDefault="00B84766" w:rsidP="00DE41B5">
      <w:pPr>
        <w:spacing w:after="10"/>
        <w:ind w:left="370" w:right="282" w:hanging="10"/>
      </w:pPr>
      <w:r>
        <w:rPr>
          <w:b/>
        </w:rPr>
        <w:t>Русский язык</w:t>
      </w:r>
    </w:p>
    <w:p w:rsidR="00DB751F" w:rsidRDefault="00B84766" w:rsidP="00DE41B5">
      <w:pPr>
        <w:ind w:left="365" w:right="282" w:firstLine="454"/>
      </w:pPr>
      <w:r>
        <w:t>В результате изу</w:t>
      </w:r>
      <w:r w:rsidR="00057545">
        <w:t xml:space="preserve">чения </w:t>
      </w:r>
      <w:r>
        <w:t>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w:t>
      </w:r>
      <w:r w:rsidR="00057545">
        <w:t>-</w:t>
      </w:r>
      <w:r>
        <w:t>ценностное отношение к русскому языку, стремление к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DB751F" w:rsidRDefault="00B84766" w:rsidP="00DE41B5">
      <w:pPr>
        <w:ind w:left="365" w:right="282" w:firstLine="708"/>
      </w:pPr>
      <w: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B751F" w:rsidRDefault="00B84766" w:rsidP="00DE41B5">
      <w:pPr>
        <w:ind w:left="365" w:right="282" w:firstLine="708"/>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B751F" w:rsidRDefault="00B84766" w:rsidP="00DE41B5">
      <w:pPr>
        <w:ind w:left="1076" w:right="282"/>
      </w:pPr>
      <w:r>
        <w:t>Выпускник на уровне начального общего образования:</w:t>
      </w:r>
    </w:p>
    <w:p w:rsidR="00DB751F" w:rsidRDefault="00057545" w:rsidP="00DE41B5">
      <w:pPr>
        <w:spacing w:after="10"/>
        <w:ind w:left="10" w:right="282" w:hanging="10"/>
        <w:jc w:val="center"/>
      </w:pPr>
      <w:r>
        <w:t xml:space="preserve">- </w:t>
      </w:r>
      <w:r w:rsidR="00B84766">
        <w:t>научится осознавать безошибочное письмо как одно из проявлений собственного уровня</w:t>
      </w:r>
    </w:p>
    <w:p w:rsidR="00DB751F" w:rsidRDefault="00B84766" w:rsidP="00DE41B5">
      <w:pPr>
        <w:ind w:left="373" w:right="282"/>
      </w:pPr>
      <w:r>
        <w:lastRenderedPageBreak/>
        <w:t>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B751F" w:rsidRDefault="00B84766" w:rsidP="00DE41B5">
      <w:pPr>
        <w:ind w:left="365" w:right="282" w:firstLine="708"/>
      </w:pPr>
      <w: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DB751F" w:rsidRDefault="00B84766" w:rsidP="00DE41B5">
      <w:pPr>
        <w:spacing w:after="1" w:line="240" w:lineRule="auto"/>
        <w:ind w:left="809" w:right="282" w:hanging="10"/>
        <w:jc w:val="left"/>
      </w:pPr>
      <w:r>
        <w:t xml:space="preserve">Содержательная линия «Система языка» </w:t>
      </w:r>
      <w:r>
        <w:rPr>
          <w:b/>
        </w:rPr>
        <w:t>Раздел «Фонетика и графика» Выпускник научится:</w:t>
      </w:r>
    </w:p>
    <w:p w:rsidR="00DB751F" w:rsidRDefault="00B84766" w:rsidP="00DE41B5">
      <w:pPr>
        <w:numPr>
          <w:ilvl w:val="0"/>
          <w:numId w:val="12"/>
        </w:numPr>
        <w:ind w:right="282" w:firstLine="680"/>
      </w:pPr>
      <w:r>
        <w:t>различать звуки и буквы;</w:t>
      </w:r>
    </w:p>
    <w:p w:rsidR="00DB751F" w:rsidRDefault="00B84766" w:rsidP="00DE41B5">
      <w:pPr>
        <w:numPr>
          <w:ilvl w:val="0"/>
          <w:numId w:val="12"/>
        </w:numPr>
        <w:ind w:right="282" w:firstLine="680"/>
      </w:pPr>
      <w: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DB751F" w:rsidRDefault="00B84766" w:rsidP="00DE41B5">
      <w:pPr>
        <w:numPr>
          <w:ilvl w:val="0"/>
          <w:numId w:val="12"/>
        </w:numPr>
        <w:ind w:right="282" w:firstLine="680"/>
      </w:pP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B751F" w:rsidRDefault="00B84766" w:rsidP="00DE41B5">
      <w:pPr>
        <w:ind w:left="365" w:right="282" w:firstLine="454"/>
      </w:pPr>
      <w:r>
        <w:rPr>
          <w:b/>
        </w:rPr>
        <w:t xml:space="preserve">Выпускник получит возможность научиться </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B751F" w:rsidRDefault="00B84766" w:rsidP="00DE41B5">
      <w:pPr>
        <w:spacing w:after="10"/>
        <w:ind w:left="809" w:right="282" w:hanging="10"/>
      </w:pPr>
      <w:r>
        <w:rPr>
          <w:b/>
        </w:rPr>
        <w:t>Раздел «Орфоэпия»</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2"/>
        </w:numPr>
        <w:ind w:right="282" w:firstLine="680"/>
      </w:pPr>
      <w:r>
        <w:t>соблюдать нормы русского языка в собственной речи и оценивать соблюдение этих норм в речи собеседников (в объеме представленного в учебнике материала);</w:t>
      </w:r>
    </w:p>
    <w:p w:rsidR="00DB751F" w:rsidRDefault="00B84766" w:rsidP="00DE41B5">
      <w:pPr>
        <w:numPr>
          <w:ilvl w:val="0"/>
          <w:numId w:val="12"/>
        </w:numPr>
        <w:ind w:right="282" w:firstLine="680"/>
      </w:pPr>
      <w: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57545" w:rsidRDefault="00B84766" w:rsidP="00DE41B5">
      <w:pPr>
        <w:spacing w:after="10"/>
        <w:ind w:left="809" w:right="282" w:hanging="10"/>
        <w:rPr>
          <w:b/>
        </w:rPr>
      </w:pPr>
      <w:r>
        <w:rPr>
          <w:b/>
        </w:rPr>
        <w:t xml:space="preserve">Раздел «Состав слова (морфемика)» </w:t>
      </w:r>
    </w:p>
    <w:p w:rsidR="00DB751F" w:rsidRDefault="00B84766" w:rsidP="00DE41B5">
      <w:pPr>
        <w:spacing w:after="10"/>
        <w:ind w:left="809" w:right="282" w:hanging="10"/>
      </w:pPr>
      <w:r>
        <w:rPr>
          <w:i/>
        </w:rPr>
        <w:t>Выпускник научится:</w:t>
      </w:r>
    </w:p>
    <w:p w:rsidR="00DB751F" w:rsidRDefault="00B84766" w:rsidP="00DE41B5">
      <w:pPr>
        <w:numPr>
          <w:ilvl w:val="0"/>
          <w:numId w:val="12"/>
        </w:numPr>
        <w:ind w:right="282" w:firstLine="680"/>
      </w:pPr>
      <w:r>
        <w:t>различать изменяемые и неизменяемые слова;</w:t>
      </w:r>
    </w:p>
    <w:p w:rsidR="00DB751F" w:rsidRDefault="00B84766" w:rsidP="00DE41B5">
      <w:pPr>
        <w:numPr>
          <w:ilvl w:val="0"/>
          <w:numId w:val="12"/>
        </w:numPr>
        <w:ind w:right="282" w:firstLine="680"/>
      </w:pPr>
      <w:r>
        <w:t>различать родственные (однокоренные) слова и формы слова;</w:t>
      </w:r>
    </w:p>
    <w:p w:rsidR="00DB751F" w:rsidRDefault="00B84766" w:rsidP="00DE41B5">
      <w:pPr>
        <w:numPr>
          <w:ilvl w:val="0"/>
          <w:numId w:val="12"/>
        </w:numPr>
        <w:ind w:right="282" w:firstLine="680"/>
      </w:pPr>
      <w:r>
        <w:t>находить в словах с однозначно выделяемыми морфемами окончание, корень, приставку, суффикс.</w:t>
      </w:r>
    </w:p>
    <w:p w:rsidR="00DB751F" w:rsidRDefault="00B84766" w:rsidP="00DE41B5">
      <w:pPr>
        <w:spacing w:after="12"/>
        <w:ind w:left="1078" w:right="282" w:hanging="10"/>
      </w:pPr>
      <w:r>
        <w:rPr>
          <w:i/>
        </w:rPr>
        <w:t>Выпускник получит возможность научиться</w:t>
      </w:r>
    </w:p>
    <w:p w:rsidR="00DB751F" w:rsidRDefault="00B84766" w:rsidP="00DE41B5">
      <w:pPr>
        <w:numPr>
          <w:ilvl w:val="0"/>
          <w:numId w:val="12"/>
        </w:numPr>
        <w:ind w:right="282" w:firstLine="680"/>
      </w:pPr>
      <w:r>
        <w:t>выполнять морфемный анализ слова в соответствии с предложенным учебником</w:t>
      </w:r>
    </w:p>
    <w:p w:rsidR="00DB751F" w:rsidRDefault="00B84766" w:rsidP="00DE41B5">
      <w:pPr>
        <w:ind w:left="373" w:right="282"/>
      </w:pPr>
      <w:r>
        <w:t>алгоритмом, оценивать правильность его выполнения;</w:t>
      </w:r>
    </w:p>
    <w:p w:rsidR="00057545" w:rsidRDefault="00B84766" w:rsidP="00DE41B5">
      <w:pPr>
        <w:numPr>
          <w:ilvl w:val="0"/>
          <w:numId w:val="12"/>
        </w:numPr>
        <w:ind w:right="282" w:firstLine="680"/>
      </w:pPr>
      <w:r>
        <w:t xml:space="preserve">использовать результаты выполненного морфемного анализа для решения орфографических и/или речевых задач. </w:t>
      </w:r>
    </w:p>
    <w:p w:rsidR="00057545" w:rsidRDefault="00B84766" w:rsidP="00DE41B5">
      <w:pPr>
        <w:ind w:left="1040" w:right="282" w:firstLine="0"/>
        <w:rPr>
          <w:b/>
        </w:rPr>
      </w:pPr>
      <w:r>
        <w:rPr>
          <w:b/>
        </w:rPr>
        <w:t xml:space="preserve">Раздел «Лексика» </w:t>
      </w:r>
    </w:p>
    <w:p w:rsidR="00DB751F" w:rsidRDefault="00B84766" w:rsidP="00DE41B5">
      <w:pPr>
        <w:ind w:left="1040" w:right="282" w:firstLine="0"/>
      </w:pPr>
      <w:r>
        <w:rPr>
          <w:b/>
        </w:rPr>
        <w:t>Выпускник научится:</w:t>
      </w:r>
    </w:p>
    <w:p w:rsidR="00DB751F" w:rsidRDefault="00B84766" w:rsidP="00DE41B5">
      <w:pPr>
        <w:numPr>
          <w:ilvl w:val="0"/>
          <w:numId w:val="12"/>
        </w:numPr>
        <w:ind w:right="282" w:firstLine="680"/>
      </w:pPr>
      <w:r>
        <w:t>выявлять слова, значение которых требует уточнения;</w:t>
      </w:r>
    </w:p>
    <w:p w:rsidR="00DB751F" w:rsidRDefault="00B84766" w:rsidP="00DE41B5">
      <w:pPr>
        <w:numPr>
          <w:ilvl w:val="0"/>
          <w:numId w:val="12"/>
        </w:numPr>
        <w:ind w:right="282" w:firstLine="680"/>
      </w:pPr>
      <w:r>
        <w:t>определять значение слова по тексту или уточнять с помощью толкового словаря –</w:t>
      </w:r>
      <w:r>
        <w:tab/>
        <w:t>подбирать синонимы для устранения повторов в тексте.</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2"/>
        </w:numPr>
        <w:ind w:right="282" w:firstLine="680"/>
      </w:pPr>
      <w:r>
        <w:t>подбирать антонимы для точной характеристики предметов при их сравнении;</w:t>
      </w:r>
    </w:p>
    <w:p w:rsidR="00DB751F" w:rsidRDefault="00B84766" w:rsidP="00DE41B5">
      <w:pPr>
        <w:numPr>
          <w:ilvl w:val="0"/>
          <w:numId w:val="12"/>
        </w:numPr>
        <w:ind w:right="282" w:firstLine="680"/>
      </w:pPr>
      <w:r>
        <w:t>различать употребление в тексте слов в прямом и переносном значении (простые</w:t>
      </w:r>
    </w:p>
    <w:p w:rsidR="00DB751F" w:rsidRDefault="00B84766" w:rsidP="00DE41B5">
      <w:pPr>
        <w:ind w:left="373" w:right="282"/>
      </w:pPr>
      <w:r>
        <w:t>случаи);</w:t>
      </w:r>
    </w:p>
    <w:p w:rsidR="00DB751F" w:rsidRDefault="00B84766" w:rsidP="00DE41B5">
      <w:pPr>
        <w:numPr>
          <w:ilvl w:val="0"/>
          <w:numId w:val="12"/>
        </w:numPr>
        <w:ind w:right="282" w:firstLine="680"/>
      </w:pPr>
      <w:r>
        <w:t>оценивать уместность использования слов в тексте;</w:t>
      </w:r>
    </w:p>
    <w:p w:rsidR="00DB751F" w:rsidRDefault="00B84766" w:rsidP="00DE41B5">
      <w:pPr>
        <w:numPr>
          <w:ilvl w:val="0"/>
          <w:numId w:val="12"/>
        </w:numPr>
        <w:ind w:right="282" w:firstLine="680"/>
      </w:pPr>
      <w:r>
        <w:t>выбирать слова из ряда предложенных для успешного решения коммуникативной задачи.</w:t>
      </w:r>
    </w:p>
    <w:p w:rsidR="00057545" w:rsidRDefault="00B84766" w:rsidP="00DE41B5">
      <w:pPr>
        <w:spacing w:after="10"/>
        <w:ind w:left="809" w:right="282" w:hanging="10"/>
        <w:rPr>
          <w:b/>
        </w:rPr>
      </w:pPr>
      <w:r>
        <w:rPr>
          <w:b/>
        </w:rPr>
        <w:t>Раздел</w:t>
      </w:r>
      <w:r w:rsidR="00057545">
        <w:rPr>
          <w:b/>
        </w:rPr>
        <w:t xml:space="preserve"> «Морфология»</w:t>
      </w:r>
    </w:p>
    <w:p w:rsidR="00DB751F" w:rsidRDefault="00057545" w:rsidP="00DE41B5">
      <w:pPr>
        <w:spacing w:after="10"/>
        <w:ind w:left="809" w:right="282" w:hanging="10"/>
      </w:pPr>
      <w:r>
        <w:rPr>
          <w:b/>
        </w:rPr>
        <w:t xml:space="preserve">Выпускник </w:t>
      </w:r>
      <w:r w:rsidR="00B84766">
        <w:rPr>
          <w:b/>
        </w:rPr>
        <w:t>научится:</w:t>
      </w:r>
    </w:p>
    <w:p w:rsidR="00DB751F" w:rsidRDefault="00B84766" w:rsidP="00DE41B5">
      <w:pPr>
        <w:numPr>
          <w:ilvl w:val="0"/>
          <w:numId w:val="12"/>
        </w:numPr>
        <w:ind w:right="282" w:firstLine="680"/>
      </w:pPr>
      <w:r>
        <w:lastRenderedPageBreak/>
        <w:t>распознавать грамматические признаки слов;</w:t>
      </w:r>
    </w:p>
    <w:p w:rsidR="00DB751F" w:rsidRDefault="00B84766" w:rsidP="00DE41B5">
      <w:pPr>
        <w:numPr>
          <w:ilvl w:val="0"/>
          <w:numId w:val="12"/>
        </w:numPr>
        <w:ind w:right="282" w:firstLine="680"/>
      </w:pPr>
      <w:r>
        <w:t>с учетом совокупности выявленных признаков (что называет, на какие вопросы</w:t>
      </w:r>
      <w:r w:rsidR="00057545">
        <w:t xml:space="preserve"> </w:t>
      </w:r>
      <w:r>
        <w:t>отвечает, как изменяется) относить слова к определенной группе основных частей речи (имена существительные, имена прилагательные, глаголы).</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2"/>
        </w:numPr>
        <w:ind w:right="282" w:firstLine="680"/>
      </w:pPr>
      <w: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DB751F" w:rsidRDefault="00B84766" w:rsidP="00DE41B5">
      <w:pPr>
        <w:numPr>
          <w:ilvl w:val="0"/>
          <w:numId w:val="12"/>
        </w:numPr>
        <w:ind w:right="282" w:firstLine="680"/>
      </w:pPr>
      <w: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rPr>
        <w:t xml:space="preserve">и, а, но, </w:t>
      </w:r>
      <w:r>
        <w:t xml:space="preserve">частицу </w:t>
      </w:r>
      <w:r>
        <w:rPr>
          <w:b/>
        </w:rPr>
        <w:t xml:space="preserve">не </w:t>
      </w:r>
      <w:r>
        <w:t>при глаголах.</w:t>
      </w:r>
    </w:p>
    <w:p w:rsidR="00057545" w:rsidRDefault="00057545" w:rsidP="00DE41B5">
      <w:pPr>
        <w:spacing w:after="10"/>
        <w:ind w:left="809" w:right="282" w:hanging="10"/>
        <w:rPr>
          <w:b/>
        </w:rPr>
      </w:pPr>
      <w:r>
        <w:rPr>
          <w:b/>
        </w:rPr>
        <w:t>Раздел «Синтаксис»</w:t>
      </w:r>
    </w:p>
    <w:p w:rsidR="00DB751F" w:rsidRDefault="00B84766" w:rsidP="00DE41B5">
      <w:pPr>
        <w:spacing w:after="10"/>
        <w:ind w:left="809" w:right="282" w:hanging="10"/>
      </w:pPr>
      <w:r>
        <w:rPr>
          <w:b/>
        </w:rPr>
        <w:t>Выпускник научится:</w:t>
      </w:r>
    </w:p>
    <w:p w:rsidR="00DB751F" w:rsidRDefault="00B84766" w:rsidP="00DE41B5">
      <w:pPr>
        <w:numPr>
          <w:ilvl w:val="0"/>
          <w:numId w:val="12"/>
        </w:numPr>
        <w:ind w:right="282" w:firstLine="680"/>
      </w:pPr>
      <w:r>
        <w:t>различать предложение, словосочетание, слово;</w:t>
      </w:r>
    </w:p>
    <w:p w:rsidR="00DB751F" w:rsidRDefault="00B84766" w:rsidP="00DE41B5">
      <w:pPr>
        <w:numPr>
          <w:ilvl w:val="0"/>
          <w:numId w:val="12"/>
        </w:numPr>
        <w:ind w:right="282" w:firstLine="680"/>
      </w:pPr>
      <w:r>
        <w:t>устанавливать при помощи смысловых вопросов связь</w:t>
      </w:r>
      <w:r>
        <w:tab/>
        <w:t xml:space="preserve"> между словами в</w:t>
      </w:r>
    </w:p>
    <w:p w:rsidR="00DB751F" w:rsidRDefault="00B84766" w:rsidP="00DE41B5">
      <w:pPr>
        <w:ind w:left="373" w:right="282"/>
      </w:pPr>
      <w:r>
        <w:t>словосочетании и предложении;</w:t>
      </w:r>
    </w:p>
    <w:p w:rsidR="00DB751F" w:rsidRDefault="00B84766" w:rsidP="00DE41B5">
      <w:pPr>
        <w:numPr>
          <w:ilvl w:val="0"/>
          <w:numId w:val="12"/>
        </w:numPr>
        <w:ind w:right="282" w:firstLine="680"/>
      </w:pPr>
      <w:r>
        <w:t>классифицировать</w:t>
      </w:r>
      <w:r>
        <w:tab/>
        <w:t xml:space="preserve"> </w:t>
      </w:r>
      <w:r>
        <w:tab/>
        <w:t>предложения</w:t>
      </w:r>
      <w:r>
        <w:tab/>
        <w:t xml:space="preserve"> </w:t>
      </w:r>
      <w:r>
        <w:tab/>
        <w:t>по</w:t>
      </w:r>
      <w:r>
        <w:tab/>
        <w:t xml:space="preserve"> </w:t>
      </w:r>
      <w:r>
        <w:tab/>
        <w:t>цели</w:t>
      </w:r>
      <w:r>
        <w:tab/>
        <w:t xml:space="preserve"> </w:t>
      </w:r>
      <w:r>
        <w:tab/>
        <w:t>высказывания,</w:t>
      </w:r>
      <w:r>
        <w:tab/>
        <w:t xml:space="preserve"> находить</w:t>
      </w:r>
    </w:p>
    <w:p w:rsidR="00DB751F" w:rsidRDefault="00B84766" w:rsidP="00DE41B5">
      <w:pPr>
        <w:ind w:left="373" w:right="282"/>
      </w:pPr>
      <w:r>
        <w:t>повествовательные/побудительные/вопросительные предложения;</w:t>
      </w:r>
    </w:p>
    <w:p w:rsidR="00DB751F" w:rsidRDefault="00B84766" w:rsidP="00DE41B5">
      <w:pPr>
        <w:numPr>
          <w:ilvl w:val="0"/>
          <w:numId w:val="12"/>
        </w:numPr>
        <w:ind w:right="282" w:firstLine="680"/>
      </w:pPr>
      <w:r>
        <w:t>определять восклицательную/невосклицательную интонацию предложения; – находить главные и второстепенные (без деления на виды) члены предложения; – выделять предложения с однородными членами.</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2"/>
        </w:numPr>
        <w:ind w:right="282" w:firstLine="680"/>
      </w:pPr>
      <w:r>
        <w:t>различать второстепенные члены предложения —определения, дополнения,</w:t>
      </w:r>
    </w:p>
    <w:p w:rsidR="00DB751F" w:rsidRDefault="00B84766" w:rsidP="00DE41B5">
      <w:pPr>
        <w:ind w:left="373" w:right="282"/>
      </w:pPr>
      <w:r>
        <w:t>обстоятельства;</w:t>
      </w:r>
    </w:p>
    <w:p w:rsidR="00057545" w:rsidRDefault="00B84766" w:rsidP="00DE41B5">
      <w:pPr>
        <w:numPr>
          <w:ilvl w:val="0"/>
          <w:numId w:val="12"/>
        </w:numPr>
        <w:ind w:right="282" w:firstLine="680"/>
      </w:pPr>
      <w: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 различать простые и сложные предложения. </w:t>
      </w:r>
    </w:p>
    <w:p w:rsidR="00057545" w:rsidRDefault="00B84766" w:rsidP="00DE41B5">
      <w:pPr>
        <w:ind w:left="1040" w:right="282" w:firstLine="0"/>
        <w:rPr>
          <w:b/>
        </w:rPr>
      </w:pPr>
      <w:r>
        <w:rPr>
          <w:b/>
        </w:rPr>
        <w:t xml:space="preserve">Содержательная линия «Орфография и пунктуация» </w:t>
      </w:r>
    </w:p>
    <w:p w:rsidR="00DB751F" w:rsidRDefault="00B84766" w:rsidP="00DE41B5">
      <w:pPr>
        <w:ind w:left="1040" w:right="282" w:firstLine="0"/>
      </w:pPr>
      <w:r>
        <w:rPr>
          <w:b/>
        </w:rPr>
        <w:t>Выпускник научится:</w:t>
      </w:r>
    </w:p>
    <w:p w:rsidR="00DB751F" w:rsidRDefault="00B84766" w:rsidP="00DE41B5">
      <w:pPr>
        <w:numPr>
          <w:ilvl w:val="0"/>
          <w:numId w:val="12"/>
        </w:numPr>
        <w:ind w:right="282" w:firstLine="680"/>
      </w:pPr>
      <w:r>
        <w:t>применять правила правописания (в объеме содержания курса);</w:t>
      </w:r>
    </w:p>
    <w:p w:rsidR="00DB751F" w:rsidRDefault="00B84766" w:rsidP="00DE41B5">
      <w:pPr>
        <w:numPr>
          <w:ilvl w:val="0"/>
          <w:numId w:val="12"/>
        </w:numPr>
        <w:ind w:right="282" w:firstLine="680"/>
      </w:pPr>
      <w:r>
        <w:t>определять (уточнять) написание слова по орфографическому словарю учебника;</w:t>
      </w:r>
    </w:p>
    <w:p w:rsidR="00DB751F" w:rsidRDefault="00B84766" w:rsidP="00DE41B5">
      <w:pPr>
        <w:numPr>
          <w:ilvl w:val="0"/>
          <w:numId w:val="12"/>
        </w:numPr>
        <w:ind w:right="282" w:firstLine="680"/>
      </w:pPr>
      <w:r>
        <w:t>безошибочно списывать текст объемом 80—90 слов;</w:t>
      </w:r>
    </w:p>
    <w:p w:rsidR="00DB751F" w:rsidRDefault="00B84766" w:rsidP="00DE41B5">
      <w:pPr>
        <w:numPr>
          <w:ilvl w:val="0"/>
          <w:numId w:val="12"/>
        </w:numPr>
        <w:ind w:right="282" w:firstLine="680"/>
      </w:pPr>
      <w:r>
        <w:t>писать под диктовку тексты объемом 75—80 слов в соответствии с изученными правилами правописания;</w:t>
      </w:r>
    </w:p>
    <w:p w:rsidR="00DB751F" w:rsidRDefault="00B84766" w:rsidP="00DE41B5">
      <w:pPr>
        <w:numPr>
          <w:ilvl w:val="0"/>
          <w:numId w:val="12"/>
        </w:numPr>
        <w:ind w:right="282" w:firstLine="680"/>
      </w:pPr>
      <w:r>
        <w:t>проверять собственный и предложенный текст, находить и исправлять орфографические и пунктуационные ошибки.</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2"/>
        </w:numPr>
        <w:ind w:right="282" w:firstLine="680"/>
      </w:pPr>
      <w:r>
        <w:t>осознавать место возможного возникновения орфографической ошибки;</w:t>
      </w:r>
    </w:p>
    <w:p w:rsidR="00DB751F" w:rsidRDefault="00B84766" w:rsidP="00DE41B5">
      <w:pPr>
        <w:numPr>
          <w:ilvl w:val="0"/>
          <w:numId w:val="12"/>
        </w:numPr>
        <w:ind w:right="282" w:firstLine="680"/>
      </w:pPr>
      <w:r>
        <w:t>подбирать примеры с определенной орфограммой;</w:t>
      </w:r>
    </w:p>
    <w:p w:rsidR="00DB751F" w:rsidRDefault="00B84766" w:rsidP="00DE41B5">
      <w:pPr>
        <w:numPr>
          <w:ilvl w:val="0"/>
          <w:numId w:val="12"/>
        </w:numPr>
        <w:ind w:right="282" w:firstLine="680"/>
      </w:pPr>
      <w:r>
        <w:t>при составлении собственных текстов перефразировать записываемое, чтобы избежать орфографических и пунктуационных ошибок;</w:t>
      </w:r>
    </w:p>
    <w:p w:rsidR="00DB751F" w:rsidRDefault="00B84766" w:rsidP="00DE41B5">
      <w:pPr>
        <w:numPr>
          <w:ilvl w:val="0"/>
          <w:numId w:val="12"/>
        </w:numPr>
        <w:ind w:right="282" w:firstLine="680"/>
      </w:pPr>
      <w:r>
        <w:t xml:space="preserve">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r>
        <w:rPr>
          <w:b/>
        </w:rPr>
        <w:t>Содержательная линия «Развитие речи» Выпускник научится:</w:t>
      </w:r>
    </w:p>
    <w:p w:rsidR="00DB751F" w:rsidRDefault="00B84766" w:rsidP="00DE41B5">
      <w:pPr>
        <w:numPr>
          <w:ilvl w:val="0"/>
          <w:numId w:val="12"/>
        </w:numPr>
        <w:ind w:right="282" w:firstLine="680"/>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B751F" w:rsidRDefault="00B84766" w:rsidP="00DE41B5">
      <w:pPr>
        <w:numPr>
          <w:ilvl w:val="0"/>
          <w:numId w:val="12"/>
        </w:numPr>
        <w:ind w:right="282" w:firstLine="680"/>
      </w:pPr>
      <w:r>
        <w:t>соблюдать в повседневной жизни нормы речевого этикета и правила устного общения</w:t>
      </w:r>
    </w:p>
    <w:p w:rsidR="00DB751F" w:rsidRDefault="00B84766" w:rsidP="00DE41B5">
      <w:pPr>
        <w:ind w:left="373" w:right="282"/>
      </w:pPr>
      <w:r>
        <w:t>(умение слышать, реагировать на реплики, поддерживать разговор);</w:t>
      </w:r>
    </w:p>
    <w:p w:rsidR="00DB751F" w:rsidRDefault="00B84766" w:rsidP="00DE41B5">
      <w:pPr>
        <w:numPr>
          <w:ilvl w:val="0"/>
          <w:numId w:val="12"/>
        </w:numPr>
        <w:ind w:right="282" w:firstLine="680"/>
      </w:pPr>
      <w:r>
        <w:t>выражать собственное мнение и аргументировать его;</w:t>
      </w:r>
    </w:p>
    <w:p w:rsidR="00DB751F" w:rsidRDefault="00B84766" w:rsidP="00DE41B5">
      <w:pPr>
        <w:numPr>
          <w:ilvl w:val="0"/>
          <w:numId w:val="12"/>
        </w:numPr>
        <w:ind w:right="282" w:firstLine="680"/>
      </w:pPr>
      <w:r>
        <w:t>самостоятельно озаглавливать текст;</w:t>
      </w:r>
    </w:p>
    <w:p w:rsidR="00DB751F" w:rsidRDefault="00B84766" w:rsidP="00DE41B5">
      <w:pPr>
        <w:numPr>
          <w:ilvl w:val="0"/>
          <w:numId w:val="12"/>
        </w:numPr>
        <w:ind w:right="282" w:firstLine="680"/>
      </w:pPr>
      <w:r>
        <w:t>составлять план текста;</w:t>
      </w:r>
    </w:p>
    <w:p w:rsidR="00DB751F" w:rsidRDefault="00B84766" w:rsidP="00DE41B5">
      <w:pPr>
        <w:numPr>
          <w:ilvl w:val="0"/>
          <w:numId w:val="12"/>
        </w:numPr>
        <w:ind w:right="282" w:firstLine="680"/>
      </w:pPr>
      <w:r>
        <w:lastRenderedPageBreak/>
        <w:t>сочинять письма, поздравительные открытки, записки и другие небольшие тексты для конкретных ситуаций общения.</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2"/>
        </w:numPr>
        <w:ind w:right="282" w:firstLine="680"/>
      </w:pPr>
      <w:r>
        <w:t>создавать тексты по предложенному заголовку;</w:t>
      </w:r>
    </w:p>
    <w:p w:rsidR="00DB751F" w:rsidRDefault="00B84766" w:rsidP="00DE41B5">
      <w:pPr>
        <w:numPr>
          <w:ilvl w:val="0"/>
          <w:numId w:val="12"/>
        </w:numPr>
        <w:ind w:right="282" w:firstLine="680"/>
      </w:pPr>
      <w:r>
        <w:t>подробно или выборочно пересказывать текст;</w:t>
      </w:r>
    </w:p>
    <w:p w:rsidR="00DB751F" w:rsidRDefault="00B84766" w:rsidP="00DE41B5">
      <w:pPr>
        <w:numPr>
          <w:ilvl w:val="0"/>
          <w:numId w:val="12"/>
        </w:numPr>
        <w:ind w:right="282" w:firstLine="680"/>
      </w:pPr>
      <w:r>
        <w:t>пересказывать текст от другого лица;</w:t>
      </w:r>
    </w:p>
    <w:p w:rsidR="00DB751F" w:rsidRDefault="00B84766" w:rsidP="00DE41B5">
      <w:pPr>
        <w:numPr>
          <w:ilvl w:val="0"/>
          <w:numId w:val="12"/>
        </w:numPr>
        <w:ind w:right="282" w:firstLine="680"/>
      </w:pPr>
      <w:r>
        <w:t>составлять устный рассказ на определенную тему с использованием разных типов речи: описание, повествование, рассуждение;</w:t>
      </w:r>
    </w:p>
    <w:p w:rsidR="00DB751F" w:rsidRDefault="00B84766" w:rsidP="00DE41B5">
      <w:pPr>
        <w:numPr>
          <w:ilvl w:val="0"/>
          <w:numId w:val="12"/>
        </w:numPr>
        <w:ind w:right="282" w:firstLine="680"/>
      </w:pPr>
      <w:r>
        <w:t>анализировать и корректировать тексты с нарушенным порядком предложений, находить в тексте смысловые пропуски;</w:t>
      </w:r>
    </w:p>
    <w:p w:rsidR="00DB751F" w:rsidRDefault="00B84766" w:rsidP="00DE41B5">
      <w:pPr>
        <w:numPr>
          <w:ilvl w:val="0"/>
          <w:numId w:val="12"/>
        </w:numPr>
        <w:ind w:right="282" w:firstLine="680"/>
      </w:pPr>
      <w:r>
        <w:t>корректировать тексты, в которых допущены нарушения культуры речи;</w:t>
      </w:r>
    </w:p>
    <w:p w:rsidR="00DB751F" w:rsidRDefault="00B84766" w:rsidP="00DE41B5">
      <w:pPr>
        <w:numPr>
          <w:ilvl w:val="0"/>
          <w:numId w:val="12"/>
        </w:numPr>
        <w:ind w:right="282" w:firstLine="680"/>
      </w:pPr>
      <w: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B751F" w:rsidRDefault="00B84766" w:rsidP="00DE41B5">
      <w:pPr>
        <w:numPr>
          <w:ilvl w:val="0"/>
          <w:numId w:val="12"/>
        </w:numPr>
        <w:ind w:right="282" w:firstLine="680"/>
      </w:pPr>
      <w:r>
        <w:t>соблюдать нормы речевого взаимодействия при интерактивном общении (sms</w:t>
      </w:r>
      <w:r w:rsidR="00057545">
        <w:t>-</w:t>
      </w:r>
      <w:r>
        <w:t>сообщения, электронная почта, Интернет и другие виды и способы связи).</w:t>
      </w:r>
    </w:p>
    <w:p w:rsidR="00DB751F" w:rsidRDefault="00B84766" w:rsidP="00DE41B5">
      <w:pPr>
        <w:spacing w:after="10"/>
        <w:ind w:left="370" w:right="282" w:hanging="10"/>
      </w:pPr>
      <w:r>
        <w:rPr>
          <w:b/>
        </w:rPr>
        <w:t>Литературное чтение</w:t>
      </w:r>
    </w:p>
    <w:p w:rsidR="00DB751F" w:rsidRDefault="00B84766" w:rsidP="00DE41B5">
      <w:pPr>
        <w:ind w:left="365" w:right="282" w:firstLine="708"/>
      </w:pPr>
      <w: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B751F" w:rsidRDefault="00B84766" w:rsidP="00DE41B5">
      <w:pPr>
        <w:ind w:left="365" w:right="282" w:firstLine="708"/>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B751F" w:rsidRDefault="00B84766" w:rsidP="00DE41B5">
      <w:pPr>
        <w:ind w:left="365" w:right="282" w:firstLine="708"/>
      </w:pPr>
      <w: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DB751F" w:rsidRDefault="00B84766" w:rsidP="00DE41B5">
      <w:pPr>
        <w:ind w:left="365" w:right="282" w:firstLine="708"/>
      </w:pPr>
      <w: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B751F" w:rsidRDefault="00B84766" w:rsidP="00DE41B5">
      <w:pPr>
        <w:ind w:left="365" w:right="282" w:firstLine="708"/>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DB751F" w:rsidRDefault="00B84766" w:rsidP="00DE41B5">
      <w:pPr>
        <w:ind w:left="365" w:right="282" w:firstLine="708"/>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B751F" w:rsidRDefault="00B84766" w:rsidP="00DE41B5">
      <w:pPr>
        <w:ind w:left="365" w:right="282" w:firstLine="708"/>
      </w:pPr>
      <w: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57545" w:rsidRDefault="00B84766" w:rsidP="00DE41B5">
      <w:pPr>
        <w:ind w:left="365" w:right="282" w:firstLine="708"/>
      </w:pPr>
      <w:r>
        <w:lastRenderedPageBreak/>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057545" w:rsidRDefault="00B84766" w:rsidP="00DE41B5">
      <w:pPr>
        <w:ind w:left="365" w:right="282" w:firstLine="708"/>
        <w:rPr>
          <w:b/>
        </w:rPr>
      </w:pPr>
      <w:r>
        <w:rPr>
          <w:b/>
        </w:rPr>
        <w:t xml:space="preserve">Виды речевой и читательской деятельности </w:t>
      </w:r>
    </w:p>
    <w:p w:rsidR="00DB751F" w:rsidRDefault="00B84766" w:rsidP="00DE41B5">
      <w:pPr>
        <w:ind w:left="365" w:right="282" w:firstLine="708"/>
      </w:pPr>
      <w:r>
        <w:rPr>
          <w:b/>
        </w:rPr>
        <w:t>Выпускник научится:</w:t>
      </w:r>
    </w:p>
    <w:p w:rsidR="00DB751F" w:rsidRDefault="00B84766" w:rsidP="00DE41B5">
      <w:pPr>
        <w:numPr>
          <w:ilvl w:val="0"/>
          <w:numId w:val="13"/>
        </w:numPr>
        <w:ind w:right="282" w:firstLine="680"/>
      </w:pPr>
      <w: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B751F" w:rsidRDefault="00B84766" w:rsidP="00DE41B5">
      <w:pPr>
        <w:numPr>
          <w:ilvl w:val="0"/>
          <w:numId w:val="13"/>
        </w:numPr>
        <w:ind w:right="282" w:firstLine="680"/>
      </w:pPr>
      <w:r>
        <w:t>прогнозировать содержание текста художественного произведения по заголовку, автору, жанру и осознавать цель чтения;</w:t>
      </w:r>
    </w:p>
    <w:p w:rsidR="00DB751F" w:rsidRDefault="00B84766" w:rsidP="00DE41B5">
      <w:pPr>
        <w:numPr>
          <w:ilvl w:val="0"/>
          <w:numId w:val="13"/>
        </w:numPr>
        <w:ind w:right="282" w:firstLine="680"/>
      </w:pPr>
      <w:r>
        <w:t>читать со скоростью, позволяющей понимать смысл прочитанного;</w:t>
      </w:r>
    </w:p>
    <w:p w:rsidR="00DB751F" w:rsidRDefault="00B84766" w:rsidP="00DE41B5">
      <w:pPr>
        <w:numPr>
          <w:ilvl w:val="0"/>
          <w:numId w:val="13"/>
        </w:numPr>
        <w:spacing w:after="10"/>
        <w:ind w:right="282" w:firstLine="680"/>
      </w:pPr>
      <w:r>
        <w:t>различать на практическом уровне виды текстов (художественный, учебный,</w:t>
      </w:r>
    </w:p>
    <w:p w:rsidR="00DB751F" w:rsidRDefault="00B84766" w:rsidP="00DE41B5">
      <w:pPr>
        <w:ind w:left="373" w:right="282"/>
      </w:pPr>
      <w:r>
        <w:t>справочный), опираясь на особенности каждого вида текста;</w:t>
      </w:r>
    </w:p>
    <w:p w:rsidR="00DB751F" w:rsidRDefault="00B84766" w:rsidP="00DE41B5">
      <w:pPr>
        <w:numPr>
          <w:ilvl w:val="0"/>
          <w:numId w:val="13"/>
        </w:numPr>
        <w:spacing w:after="10"/>
        <w:ind w:right="282" w:firstLine="680"/>
      </w:pPr>
      <w:r>
        <w:t>читать (вслух) выразительно доступные для данного возраста прозаические</w:t>
      </w:r>
    </w:p>
    <w:p w:rsidR="00DB751F" w:rsidRDefault="00B84766" w:rsidP="00DE41B5">
      <w:pPr>
        <w:ind w:left="373" w:right="282"/>
      </w:pPr>
      <w:r>
        <w:t>произведения и декламировать стихотворные произведения после предварительной подготовки;</w:t>
      </w:r>
    </w:p>
    <w:p w:rsidR="00DB751F" w:rsidRDefault="00B84766" w:rsidP="00DE41B5">
      <w:pPr>
        <w:numPr>
          <w:ilvl w:val="0"/>
          <w:numId w:val="13"/>
        </w:numPr>
        <w:ind w:right="282" w:firstLine="680"/>
      </w:pPr>
      <w: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B751F" w:rsidRDefault="00B84766" w:rsidP="00DE41B5">
      <w:pPr>
        <w:numPr>
          <w:ilvl w:val="0"/>
          <w:numId w:val="13"/>
        </w:numPr>
        <w:ind w:right="282" w:firstLine="680"/>
      </w:pPr>
      <w: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DB751F" w:rsidRDefault="00B84766" w:rsidP="00DE41B5">
      <w:pPr>
        <w:numPr>
          <w:ilvl w:val="0"/>
          <w:numId w:val="13"/>
        </w:numPr>
        <w:ind w:right="282" w:firstLine="680"/>
      </w:pPr>
      <w: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B751F" w:rsidRDefault="00B84766" w:rsidP="00DE41B5">
      <w:pPr>
        <w:numPr>
          <w:ilvl w:val="0"/>
          <w:numId w:val="13"/>
        </w:numPr>
        <w:ind w:right="282" w:firstLine="680"/>
      </w:pPr>
      <w: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DB751F" w:rsidRDefault="00B84766" w:rsidP="00DE41B5">
      <w:pPr>
        <w:numPr>
          <w:ilvl w:val="0"/>
          <w:numId w:val="13"/>
        </w:numPr>
        <w:ind w:right="282" w:firstLine="680"/>
      </w:pPr>
      <w:r>
        <w:t>использовать простейшие приемы анализа различных видов текстов:</w:t>
      </w:r>
    </w:p>
    <w:p w:rsidR="00DB751F" w:rsidRDefault="00B84766" w:rsidP="00DE41B5">
      <w:pPr>
        <w:numPr>
          <w:ilvl w:val="0"/>
          <w:numId w:val="13"/>
        </w:numPr>
        <w:ind w:right="282" w:firstLine="680"/>
      </w:pPr>
      <w: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DB751F" w:rsidRDefault="00B84766" w:rsidP="00DE41B5">
      <w:pPr>
        <w:numPr>
          <w:ilvl w:val="0"/>
          <w:numId w:val="13"/>
        </w:numPr>
        <w:ind w:right="282" w:firstLine="680"/>
      </w:pPr>
      <w: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B751F" w:rsidRDefault="00B84766" w:rsidP="00DE41B5">
      <w:pPr>
        <w:numPr>
          <w:ilvl w:val="0"/>
          <w:numId w:val="13"/>
        </w:numPr>
        <w:ind w:right="282" w:firstLine="680"/>
      </w:pPr>
      <w:r>
        <w:t>использовать различные формы интерпретации содержания текстов:</w:t>
      </w:r>
    </w:p>
    <w:p w:rsidR="00DB751F" w:rsidRDefault="00B84766" w:rsidP="00DE41B5">
      <w:pPr>
        <w:numPr>
          <w:ilvl w:val="0"/>
          <w:numId w:val="13"/>
        </w:numPr>
        <w:ind w:right="282" w:firstLine="680"/>
      </w:pPr>
      <w:r>
        <w:t>для художественных текстов: формулировать простые выводы, основываясь на содержании текста; составлять характеристику персонажа;</w:t>
      </w:r>
      <w:r w:rsidR="00057545">
        <w:t xml:space="preserve"> </w:t>
      </w:r>
      <w:r>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w:t>
      </w:r>
    </w:p>
    <w:p w:rsidR="00DB751F" w:rsidRDefault="00B84766" w:rsidP="00DE41B5">
      <w:pPr>
        <w:ind w:left="373" w:right="282"/>
      </w:pPr>
      <w:r>
        <w:t xml:space="preserve">(пояснять) поступки героев, опираясь на содержание текста; </w:t>
      </w:r>
    </w:p>
    <w:p w:rsidR="00DB751F" w:rsidRDefault="00B84766" w:rsidP="00DE41B5">
      <w:pPr>
        <w:numPr>
          <w:ilvl w:val="0"/>
          <w:numId w:val="13"/>
        </w:numPr>
        <w:ind w:right="282" w:firstLine="680"/>
      </w:pPr>
      <w: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B751F" w:rsidRDefault="00B84766" w:rsidP="00DE41B5">
      <w:pPr>
        <w:numPr>
          <w:ilvl w:val="0"/>
          <w:numId w:val="13"/>
        </w:numPr>
        <w:ind w:right="282" w:firstLine="680"/>
      </w:pPr>
      <w: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DB751F" w:rsidRDefault="00B84766" w:rsidP="00DE41B5">
      <w:pPr>
        <w:numPr>
          <w:ilvl w:val="0"/>
          <w:numId w:val="13"/>
        </w:numPr>
        <w:spacing w:after="10"/>
        <w:ind w:right="282" w:firstLine="680"/>
      </w:pPr>
      <w:r>
        <w:t>различать на практическом уровне виды текстов (художественный и научно-</w:t>
      </w:r>
    </w:p>
    <w:p w:rsidR="00DB751F" w:rsidRDefault="00B84766" w:rsidP="00DE41B5">
      <w:pPr>
        <w:ind w:left="373" w:right="282"/>
      </w:pPr>
      <w:r>
        <w:t>популярный), опираясь на особенности каждого вида текста (для всех видов текстов);</w:t>
      </w:r>
    </w:p>
    <w:p w:rsidR="00DB751F" w:rsidRDefault="00B84766" w:rsidP="00DE41B5">
      <w:pPr>
        <w:numPr>
          <w:ilvl w:val="0"/>
          <w:numId w:val="13"/>
        </w:numPr>
        <w:ind w:right="282" w:firstLine="680"/>
      </w:pPr>
      <w: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DB751F" w:rsidRDefault="00B84766" w:rsidP="00DE41B5">
      <w:pPr>
        <w:numPr>
          <w:ilvl w:val="0"/>
          <w:numId w:val="13"/>
        </w:numPr>
        <w:ind w:right="282" w:firstLine="680"/>
      </w:pPr>
      <w: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3"/>
        </w:numPr>
        <w:ind w:right="282" w:firstLine="680"/>
      </w:pPr>
      <w:r>
        <w:t>осмысливать эстетические и нравственные ценности художественного текста и высказывать суждение;</w:t>
      </w:r>
    </w:p>
    <w:p w:rsidR="00DB751F" w:rsidRDefault="00B84766" w:rsidP="00DE41B5">
      <w:pPr>
        <w:numPr>
          <w:ilvl w:val="0"/>
          <w:numId w:val="13"/>
        </w:numPr>
        <w:ind w:right="282" w:firstLine="680"/>
      </w:pPr>
      <w:r>
        <w:t>осмысливать эстетические и нравственные ценности художественного текста и высказывать собственное суждение;</w:t>
      </w:r>
    </w:p>
    <w:p w:rsidR="00DB751F" w:rsidRDefault="00B84766" w:rsidP="00DE41B5">
      <w:pPr>
        <w:numPr>
          <w:ilvl w:val="0"/>
          <w:numId w:val="13"/>
        </w:numPr>
        <w:ind w:right="282" w:firstLine="680"/>
      </w:pPr>
      <w:r>
        <w:t>высказывать собственное суждение о прочитанном (прослушанном) произведении, доказывать и подтверждать его фактами со ссылками на текст;</w:t>
      </w:r>
    </w:p>
    <w:p w:rsidR="00DB751F" w:rsidRDefault="00B84766" w:rsidP="00DE41B5">
      <w:pPr>
        <w:numPr>
          <w:ilvl w:val="0"/>
          <w:numId w:val="13"/>
        </w:numPr>
        <w:ind w:right="282" w:firstLine="680"/>
      </w:pPr>
      <w:r>
        <w:t xml:space="preserve">устанавливать ассоциации с жизненным опытом, с впечатлениями от восприятия других видов искусства; </w:t>
      </w:r>
    </w:p>
    <w:p w:rsidR="00057545" w:rsidRDefault="00B84766" w:rsidP="00DE41B5">
      <w:pPr>
        <w:numPr>
          <w:ilvl w:val="0"/>
          <w:numId w:val="13"/>
        </w:numPr>
        <w:ind w:right="282" w:firstLine="680"/>
      </w:pPr>
      <w:r>
        <w:t xml:space="preserve">составлять по аналогии устные рассказы (повествование, рассуждение, описание). </w:t>
      </w:r>
    </w:p>
    <w:p w:rsidR="00057545" w:rsidRDefault="00B84766" w:rsidP="00DE41B5">
      <w:pPr>
        <w:ind w:left="365" w:right="282" w:firstLine="0"/>
        <w:rPr>
          <w:b/>
        </w:rPr>
      </w:pPr>
      <w:r>
        <w:rPr>
          <w:b/>
        </w:rPr>
        <w:t xml:space="preserve">Круг детского чтения (для всех видов текстов) </w:t>
      </w:r>
    </w:p>
    <w:p w:rsidR="00DB751F" w:rsidRDefault="00B84766" w:rsidP="00DE41B5">
      <w:pPr>
        <w:ind w:left="365" w:right="282" w:firstLine="0"/>
      </w:pPr>
      <w:r>
        <w:rPr>
          <w:b/>
        </w:rPr>
        <w:t>Выпускник научится:</w:t>
      </w:r>
    </w:p>
    <w:p w:rsidR="00DB751F" w:rsidRDefault="00B84766" w:rsidP="00DE41B5">
      <w:pPr>
        <w:numPr>
          <w:ilvl w:val="0"/>
          <w:numId w:val="13"/>
        </w:numPr>
        <w:ind w:right="282" w:firstLine="680"/>
      </w:pPr>
      <w:r>
        <w:t>осуществлять выбор книги в библиотеке (или в контролируемом Интернете) по заданной тематике или по собственному желанию;</w:t>
      </w:r>
    </w:p>
    <w:p w:rsidR="00DB751F" w:rsidRDefault="00B84766" w:rsidP="00DE41B5">
      <w:pPr>
        <w:numPr>
          <w:ilvl w:val="0"/>
          <w:numId w:val="13"/>
        </w:numPr>
        <w:ind w:right="282" w:firstLine="680"/>
      </w:pPr>
      <w: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DB751F" w:rsidRDefault="00B84766" w:rsidP="00DE41B5">
      <w:pPr>
        <w:numPr>
          <w:ilvl w:val="0"/>
          <w:numId w:val="13"/>
        </w:numPr>
        <w:ind w:right="282" w:firstLine="680"/>
      </w:pPr>
      <w:r>
        <w:t>составлять аннотацию и краткий отзыв на прочитанное произведение по заданному образцу.</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3"/>
        </w:numPr>
        <w:ind w:right="282" w:firstLine="680"/>
      </w:pPr>
      <w:r>
        <w:t>работать с тематическим каталогом;</w:t>
      </w:r>
    </w:p>
    <w:p w:rsidR="00057545" w:rsidRPr="00057545" w:rsidRDefault="00B84766" w:rsidP="00DE41B5">
      <w:pPr>
        <w:numPr>
          <w:ilvl w:val="0"/>
          <w:numId w:val="13"/>
        </w:numPr>
        <w:spacing w:after="10"/>
        <w:ind w:right="282" w:firstLine="680"/>
      </w:pPr>
      <w:r>
        <w:t xml:space="preserve">самостоятельно писать отзыв о прочитанной книге (в свободной форме). </w:t>
      </w:r>
      <w:r>
        <w:rPr>
          <w:b/>
        </w:rPr>
        <w:t xml:space="preserve">Литературоведческая пропедевтика (только для художественных текстов) </w:t>
      </w:r>
    </w:p>
    <w:p w:rsidR="00DB751F" w:rsidRDefault="00B84766" w:rsidP="00DE41B5">
      <w:pPr>
        <w:spacing w:after="10"/>
        <w:ind w:left="1045" w:right="282" w:firstLine="0"/>
      </w:pPr>
      <w:r>
        <w:rPr>
          <w:b/>
        </w:rPr>
        <w:t>Выпускник научится:</w:t>
      </w:r>
    </w:p>
    <w:p w:rsidR="00DB751F" w:rsidRDefault="00B84766" w:rsidP="00DE41B5">
      <w:pPr>
        <w:numPr>
          <w:ilvl w:val="0"/>
          <w:numId w:val="13"/>
        </w:numPr>
        <w:ind w:right="282" w:firstLine="680"/>
      </w:pPr>
      <w: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DB751F" w:rsidRDefault="00B84766" w:rsidP="00DE41B5">
      <w:pPr>
        <w:numPr>
          <w:ilvl w:val="0"/>
          <w:numId w:val="13"/>
        </w:numPr>
        <w:ind w:right="282" w:firstLine="680"/>
      </w:pPr>
      <w:r>
        <w:t>отличать на практическом уровне прозаический текст от стихотворного, приводить примеры прозаических и стихотворных текстов;</w:t>
      </w:r>
    </w:p>
    <w:p w:rsidR="00DB751F" w:rsidRDefault="00B84766" w:rsidP="00DE41B5">
      <w:pPr>
        <w:numPr>
          <w:ilvl w:val="0"/>
          <w:numId w:val="13"/>
        </w:numPr>
        <w:ind w:right="282" w:firstLine="680"/>
      </w:pPr>
      <w:r>
        <w:t>различать художественные произведения разных жанров (рассказ, басня, сказка, загадка, пословица), приводить примеры этих произведений;</w:t>
      </w:r>
    </w:p>
    <w:p w:rsidR="00DB751F" w:rsidRDefault="00B84766" w:rsidP="00DE41B5">
      <w:pPr>
        <w:numPr>
          <w:ilvl w:val="0"/>
          <w:numId w:val="13"/>
        </w:numPr>
        <w:ind w:right="282" w:firstLine="680"/>
      </w:pPr>
      <w:r>
        <w:t>находить средства художественной выразительности (метафора, олицетворение, эпитет).</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3"/>
        </w:numPr>
        <w:ind w:right="282" w:firstLine="680"/>
      </w:pPr>
      <w:r>
        <w:t>воспринимать художественную литературу как вид искусства, приводить примеры проявления художественного вымысла в произведениях;</w:t>
      </w:r>
    </w:p>
    <w:p w:rsidR="00DB751F" w:rsidRDefault="00B84766" w:rsidP="00DE41B5">
      <w:pPr>
        <w:numPr>
          <w:ilvl w:val="0"/>
          <w:numId w:val="13"/>
        </w:numPr>
        <w:ind w:right="282" w:firstLine="680"/>
      </w:pP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DB751F" w:rsidRDefault="00B84766" w:rsidP="00DE41B5">
      <w:pPr>
        <w:numPr>
          <w:ilvl w:val="0"/>
          <w:numId w:val="13"/>
        </w:numPr>
        <w:ind w:right="282" w:firstLine="680"/>
      </w:pPr>
      <w:r>
        <w:t>определять позиции героев художественного текста, позицию автора художественного текста</w:t>
      </w:r>
      <w:r>
        <w:rPr>
          <w:i/>
        </w:rPr>
        <w:t>.</w:t>
      </w:r>
    </w:p>
    <w:p w:rsidR="00057545" w:rsidRDefault="00B84766" w:rsidP="00DE41B5">
      <w:pPr>
        <w:spacing w:after="10"/>
        <w:ind w:left="1025" w:right="282" w:hanging="226"/>
        <w:rPr>
          <w:b/>
        </w:rPr>
      </w:pPr>
      <w:r>
        <w:rPr>
          <w:b/>
        </w:rPr>
        <w:t xml:space="preserve">Творческая деятельность (только для художественных текстов) </w:t>
      </w:r>
    </w:p>
    <w:p w:rsidR="00DB751F" w:rsidRDefault="00B84766" w:rsidP="00DE41B5">
      <w:pPr>
        <w:spacing w:after="10"/>
        <w:ind w:left="1025" w:right="282" w:hanging="226"/>
      </w:pPr>
      <w:r>
        <w:rPr>
          <w:b/>
        </w:rPr>
        <w:t>Выпускник научится:</w:t>
      </w:r>
    </w:p>
    <w:p w:rsidR="00DB751F" w:rsidRDefault="00B84766" w:rsidP="00DE41B5">
      <w:pPr>
        <w:numPr>
          <w:ilvl w:val="0"/>
          <w:numId w:val="13"/>
        </w:numPr>
        <w:ind w:right="282" w:firstLine="680"/>
      </w:pPr>
      <w:r>
        <w:t>создавать по аналогии собственный текст в жанре сказки и загадки;</w:t>
      </w:r>
    </w:p>
    <w:p w:rsidR="00DB751F" w:rsidRDefault="00B84766" w:rsidP="00DE41B5">
      <w:pPr>
        <w:numPr>
          <w:ilvl w:val="0"/>
          <w:numId w:val="13"/>
        </w:numPr>
        <w:ind w:right="282" w:firstLine="680"/>
      </w:pPr>
      <w:r>
        <w:t>восстанавливать текст, дополняя его начало или окончание, или пополняя его событиями;</w:t>
      </w:r>
    </w:p>
    <w:p w:rsidR="00DB751F" w:rsidRDefault="00B84766" w:rsidP="00DE41B5">
      <w:pPr>
        <w:numPr>
          <w:ilvl w:val="0"/>
          <w:numId w:val="13"/>
        </w:numPr>
        <w:ind w:right="282" w:firstLine="680"/>
      </w:pPr>
      <w:r>
        <w:t>составлять устный рассказ по репродукциям картин художников и/или на основе личного опыта;</w:t>
      </w:r>
    </w:p>
    <w:p w:rsidR="00DB751F" w:rsidRDefault="00B84766" w:rsidP="00DE41B5">
      <w:pPr>
        <w:numPr>
          <w:ilvl w:val="0"/>
          <w:numId w:val="13"/>
        </w:numPr>
        <w:ind w:right="282" w:firstLine="680"/>
      </w:pPr>
      <w:r>
        <w:t>составлять устный рассказ на основе прочитанных произведений с учетом коммуникативной задачи (для разных адресатов).</w:t>
      </w:r>
    </w:p>
    <w:p w:rsidR="00DB751F" w:rsidRDefault="00B84766" w:rsidP="00DE41B5">
      <w:pPr>
        <w:spacing w:after="10"/>
        <w:ind w:left="1050" w:right="282" w:hanging="10"/>
      </w:pPr>
      <w:r>
        <w:rPr>
          <w:b/>
        </w:rPr>
        <w:t>Выпускник получит возможность научиться:</w:t>
      </w:r>
    </w:p>
    <w:p w:rsidR="00DB751F" w:rsidRDefault="00B84766" w:rsidP="00DE41B5">
      <w:pPr>
        <w:numPr>
          <w:ilvl w:val="0"/>
          <w:numId w:val="13"/>
        </w:numPr>
        <w:ind w:right="282" w:firstLine="680"/>
      </w:pPr>
      <w: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B751F" w:rsidRDefault="00B84766" w:rsidP="00DE41B5">
      <w:pPr>
        <w:numPr>
          <w:ilvl w:val="0"/>
          <w:numId w:val="13"/>
        </w:numPr>
        <w:ind w:right="282" w:firstLine="680"/>
      </w:pPr>
      <w:r>
        <w:t>писать сочинения по поводу прочитанного в виде читательских аннотации или отзыва;</w:t>
      </w:r>
    </w:p>
    <w:p w:rsidR="00DB751F" w:rsidRDefault="00B84766" w:rsidP="00DE41B5">
      <w:pPr>
        <w:numPr>
          <w:ilvl w:val="0"/>
          <w:numId w:val="13"/>
        </w:numPr>
        <w:ind w:right="282" w:firstLine="680"/>
      </w:pPr>
      <w:r>
        <w:t>создавать серии иллюстраций с короткими текстами по содержанию прочитанного</w:t>
      </w:r>
    </w:p>
    <w:p w:rsidR="00DB751F" w:rsidRDefault="00B84766" w:rsidP="00DE41B5">
      <w:pPr>
        <w:ind w:left="373" w:right="282"/>
      </w:pPr>
      <w:r>
        <w:t>(прослушанного) произведения;</w:t>
      </w:r>
    </w:p>
    <w:p w:rsidR="00DB751F" w:rsidRDefault="00B84766" w:rsidP="00DE41B5">
      <w:pPr>
        <w:numPr>
          <w:ilvl w:val="0"/>
          <w:numId w:val="13"/>
        </w:numPr>
        <w:ind w:right="282" w:firstLine="680"/>
      </w:pPr>
      <w:r>
        <w:lastRenderedPageBreak/>
        <w:t>создавать проекты в виде книжек-самоделок, презентаций с аудиовизуальной поддержкой и пояснениями;</w:t>
      </w:r>
    </w:p>
    <w:p w:rsidR="00DB751F" w:rsidRDefault="00B84766" w:rsidP="00DE41B5">
      <w:pPr>
        <w:numPr>
          <w:ilvl w:val="0"/>
          <w:numId w:val="13"/>
        </w:numPr>
        <w:ind w:right="282" w:firstLine="680"/>
      </w:pPr>
      <w: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B751F" w:rsidRDefault="00B84766" w:rsidP="00DE41B5">
      <w:pPr>
        <w:spacing w:after="10"/>
        <w:ind w:left="390" w:right="282" w:hanging="10"/>
      </w:pPr>
      <w:r>
        <w:rPr>
          <w:b/>
        </w:rPr>
        <w:t xml:space="preserve">Предметная область «Родной язык и литературное чтение на родном языке» </w:t>
      </w:r>
      <w:r>
        <w:rPr>
          <w:b/>
          <w:sz w:val="28"/>
        </w:rPr>
        <w:t>Родной язык (русский)</w:t>
      </w:r>
      <w:r>
        <w:rPr>
          <w:b/>
        </w:rPr>
        <w:t xml:space="preserve"> </w:t>
      </w:r>
      <w:r w:rsidR="00057545">
        <w:t>обеспечивае</w:t>
      </w:r>
      <w:r>
        <w:t>т:</w:t>
      </w:r>
    </w:p>
    <w:p w:rsidR="00DB751F" w:rsidRDefault="00B84766" w:rsidP="00DE41B5">
      <w:pPr>
        <w:numPr>
          <w:ilvl w:val="1"/>
          <w:numId w:val="13"/>
        </w:numPr>
        <w:spacing w:after="43"/>
        <w:ind w:right="282" w:firstLine="680"/>
      </w:pPr>
      <w:r>
        <w:t>в</w:t>
      </w:r>
      <w:r w:rsidR="00057545">
        <w:t xml:space="preserve">оспитание ценностного отношения </w:t>
      </w:r>
      <w:r>
        <w:t>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B751F" w:rsidRDefault="00B84766" w:rsidP="00DE41B5">
      <w:pPr>
        <w:numPr>
          <w:ilvl w:val="1"/>
          <w:numId w:val="13"/>
        </w:numPr>
        <w:ind w:right="282" w:firstLine="680"/>
      </w:pPr>
      <w: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DB751F" w:rsidRDefault="00B84766" w:rsidP="00DE41B5">
      <w:pPr>
        <w:spacing w:after="46"/>
        <w:ind w:left="375" w:right="282" w:hanging="10"/>
        <w:jc w:val="left"/>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DB751F" w:rsidRDefault="00B84766" w:rsidP="00DE41B5">
      <w:pPr>
        <w:numPr>
          <w:ilvl w:val="1"/>
          <w:numId w:val="13"/>
        </w:numPr>
        <w:ind w:right="282" w:firstLine="680"/>
      </w:pPr>
      <w:r>
        <w:t xml:space="preserve">овладение первоначальными умениями ориентироваться в целях, задачах, средствах и </w:t>
      </w:r>
    </w:p>
    <w:p w:rsidR="00057545" w:rsidRDefault="00B84766" w:rsidP="00DE41B5">
      <w:pPr>
        <w:spacing w:after="46"/>
        <w:ind w:left="824" w:right="282" w:hanging="10"/>
        <w:jc w:val="left"/>
      </w:pPr>
      <w:r>
        <w:t xml:space="preserve">условиях общения, формирование базовых навыков выбора адекватных языковых средств для успешного решения коммуникативных задач; </w:t>
      </w:r>
    </w:p>
    <w:p w:rsidR="00DB751F" w:rsidRDefault="00B84766" w:rsidP="00DE41B5">
      <w:pPr>
        <w:spacing w:after="46"/>
        <w:ind w:left="824" w:right="282" w:hanging="10"/>
        <w:jc w:val="left"/>
      </w:pPr>
      <w:r>
        <w:rPr>
          <w:b/>
        </w:rPr>
        <w:t>Выпускник</w:t>
      </w:r>
      <w:r w:rsidR="00057545">
        <w:rPr>
          <w:b/>
        </w:rPr>
        <w:t xml:space="preserve"> </w:t>
      </w:r>
      <w:r>
        <w:rPr>
          <w:b/>
        </w:rPr>
        <w:t>научится:</w:t>
      </w:r>
    </w:p>
    <w:p w:rsidR="00DB751F" w:rsidRDefault="00B84766" w:rsidP="00DE41B5">
      <w:pPr>
        <w:numPr>
          <w:ilvl w:val="0"/>
          <w:numId w:val="14"/>
        </w:numPr>
        <w:spacing w:after="41"/>
        <w:ind w:right="282" w:firstLine="680"/>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B751F" w:rsidRDefault="00B84766" w:rsidP="00DE41B5">
      <w:pPr>
        <w:numPr>
          <w:ilvl w:val="0"/>
          <w:numId w:val="14"/>
        </w:numPr>
        <w:spacing w:after="10"/>
        <w:ind w:right="282" w:firstLine="680"/>
      </w:pPr>
      <w:r>
        <w:t>соблюдать в повседневной жизни нормы речевого этикета и правила устного общения</w:t>
      </w:r>
    </w:p>
    <w:p w:rsidR="00DB751F" w:rsidRDefault="00B84766" w:rsidP="00DE41B5">
      <w:pPr>
        <w:ind w:left="720" w:right="282" w:hanging="680"/>
      </w:pPr>
      <w:r>
        <w:t xml:space="preserve">(умение слышать, реагировать на реплики, поддерживать разговор); </w:t>
      </w:r>
      <w:r>
        <w:rPr>
          <w:sz w:val="27"/>
        </w:rPr>
        <w:t>-</w:t>
      </w:r>
      <w:r>
        <w:rPr>
          <w:sz w:val="27"/>
        </w:rPr>
        <w:tab/>
      </w:r>
      <w:r>
        <w:t>выражать собственное мнение и аргументировать его.</w:t>
      </w:r>
    </w:p>
    <w:p w:rsidR="00DB751F" w:rsidRDefault="00B84766" w:rsidP="00DE41B5">
      <w:pPr>
        <w:ind w:left="373" w:right="282"/>
      </w:pPr>
      <w:r>
        <w:t>Выпускник получит возможность научиться:</w:t>
      </w:r>
    </w:p>
    <w:p w:rsidR="00DB751F" w:rsidRDefault="00B84766" w:rsidP="00DE41B5">
      <w:pPr>
        <w:numPr>
          <w:ilvl w:val="0"/>
          <w:numId w:val="14"/>
        </w:numPr>
        <w:spacing w:after="12"/>
        <w:ind w:right="282" w:firstLine="680"/>
      </w:pPr>
      <w:r>
        <w:rPr>
          <w:i/>
        </w:rPr>
        <w:t>создавать тексты по предложенному заголовку;</w:t>
      </w:r>
    </w:p>
    <w:p w:rsidR="00DB751F" w:rsidRDefault="00B84766" w:rsidP="00DE41B5">
      <w:pPr>
        <w:numPr>
          <w:ilvl w:val="0"/>
          <w:numId w:val="14"/>
        </w:numPr>
        <w:spacing w:after="12"/>
        <w:ind w:right="282" w:firstLine="680"/>
      </w:pPr>
      <w:r>
        <w:rPr>
          <w:i/>
        </w:rPr>
        <w:t>подробно или выборочно пересказывать текст;</w:t>
      </w:r>
    </w:p>
    <w:p w:rsidR="00DB751F" w:rsidRDefault="00B84766" w:rsidP="00DE41B5">
      <w:pPr>
        <w:numPr>
          <w:ilvl w:val="0"/>
          <w:numId w:val="14"/>
        </w:numPr>
        <w:spacing w:after="12"/>
        <w:ind w:right="282" w:firstLine="680"/>
      </w:pPr>
      <w:r>
        <w:rPr>
          <w:i/>
        </w:rPr>
        <w:t>пересказывать текст от другого лица;</w:t>
      </w:r>
    </w:p>
    <w:p w:rsidR="00DB751F" w:rsidRDefault="00B84766" w:rsidP="00DE41B5">
      <w:pPr>
        <w:numPr>
          <w:ilvl w:val="0"/>
          <w:numId w:val="14"/>
        </w:numPr>
        <w:spacing w:after="12"/>
        <w:ind w:right="282" w:firstLine="680"/>
      </w:pPr>
      <w:r>
        <w:rPr>
          <w:i/>
        </w:rPr>
        <w:t>составлять устный рассказ на определённую тему с использованием разных типов речи: описание, повествование, рассуждение;</w:t>
      </w:r>
    </w:p>
    <w:p w:rsidR="00DB751F" w:rsidRDefault="00B84766" w:rsidP="00DE41B5">
      <w:pPr>
        <w:numPr>
          <w:ilvl w:val="0"/>
          <w:numId w:val="14"/>
        </w:numPr>
        <w:spacing w:after="12"/>
        <w:ind w:right="282" w:firstLine="680"/>
      </w:pPr>
      <w:r>
        <w:rPr>
          <w:i/>
        </w:rPr>
        <w:t>анализировать и корректировать тексты с нарушенным порядком предложений, находить в тексте смысловые пропуски;</w:t>
      </w:r>
    </w:p>
    <w:p w:rsidR="00057545" w:rsidRPr="00057545" w:rsidRDefault="00B84766" w:rsidP="00DE41B5">
      <w:pPr>
        <w:numPr>
          <w:ilvl w:val="0"/>
          <w:numId w:val="14"/>
        </w:numPr>
        <w:spacing w:after="12"/>
        <w:ind w:right="282" w:firstLine="680"/>
      </w:pPr>
      <w:r>
        <w:rPr>
          <w:i/>
        </w:rPr>
        <w:t>соблюдать нормы речевого взаимодействия при интерактивном общении (smsсообщения, электронная почта, Интернет и другие виды и способы связи).</w:t>
      </w:r>
    </w:p>
    <w:p w:rsidR="00DB751F" w:rsidRDefault="00B84766" w:rsidP="00DE41B5">
      <w:pPr>
        <w:spacing w:after="12"/>
        <w:ind w:left="799" w:right="282" w:firstLine="0"/>
      </w:pPr>
      <w:r>
        <w:rPr>
          <w:i/>
        </w:rPr>
        <w:t xml:space="preserve"> </w:t>
      </w:r>
      <w:r>
        <w:rPr>
          <w:b/>
          <w:sz w:val="28"/>
        </w:rPr>
        <w:t>Литературное чтение на родном языке</w:t>
      </w:r>
      <w:r>
        <w:rPr>
          <w:b/>
        </w:rPr>
        <w:t xml:space="preserve"> </w:t>
      </w:r>
      <w:r w:rsidR="00057545">
        <w:t>обеспечивае</w:t>
      </w:r>
      <w:r>
        <w:t>т:</w:t>
      </w:r>
    </w:p>
    <w:p w:rsidR="00DB751F" w:rsidRDefault="00B84766" w:rsidP="00DE41B5">
      <w:pPr>
        <w:numPr>
          <w:ilvl w:val="0"/>
          <w:numId w:val="15"/>
        </w:numPr>
        <w:spacing w:after="26"/>
        <w:ind w:right="282" w:hanging="360"/>
      </w:pPr>
      <w:r>
        <w:t>понимание родной литературы как одной из основных национально</w:t>
      </w:r>
      <w:r w:rsidR="00057545">
        <w:t>-</w:t>
      </w:r>
      <w:r>
        <w:t>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B751F" w:rsidRDefault="00B84766" w:rsidP="00DE41B5">
      <w:pPr>
        <w:numPr>
          <w:ilvl w:val="0"/>
          <w:numId w:val="15"/>
        </w:numPr>
        <w:ind w:right="282" w:hanging="360"/>
      </w:pPr>
      <w: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B751F" w:rsidRDefault="00B84766" w:rsidP="00DE41B5">
      <w:pPr>
        <w:numPr>
          <w:ilvl w:val="0"/>
          <w:numId w:val="15"/>
        </w:numPr>
        <w:spacing w:after="26"/>
        <w:ind w:right="282" w:hanging="360"/>
      </w:pPr>
      <w: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B751F" w:rsidRDefault="00B84766" w:rsidP="00DE41B5">
      <w:pPr>
        <w:numPr>
          <w:ilvl w:val="0"/>
          <w:numId w:val="15"/>
        </w:numPr>
        <w:ind w:right="282" w:hanging="360"/>
      </w:pPr>
      <w: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w:t>
      </w:r>
      <w:r>
        <w:lastRenderedPageBreak/>
        <w:t>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B751F" w:rsidRDefault="00B84766" w:rsidP="00DE41B5">
      <w:pPr>
        <w:numPr>
          <w:ilvl w:val="0"/>
          <w:numId w:val="15"/>
        </w:numPr>
        <w:ind w:right="282" w:hanging="360"/>
      </w:pPr>
      <w: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B751F" w:rsidRDefault="00B84766" w:rsidP="00DE41B5">
      <w:pPr>
        <w:ind w:left="365" w:right="282" w:firstLine="560"/>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B751F" w:rsidRDefault="00B84766" w:rsidP="00DE41B5">
      <w:pPr>
        <w:ind w:left="365" w:right="282" w:firstLine="680"/>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B751F" w:rsidRDefault="00B84766" w:rsidP="00DE41B5">
      <w:pPr>
        <w:ind w:left="373" w:right="282"/>
      </w:pPr>
      <w:r>
        <w:t>Выпускник научится:</w:t>
      </w:r>
    </w:p>
    <w:p w:rsidR="00DB751F" w:rsidRDefault="00B84766" w:rsidP="00DE41B5">
      <w:pPr>
        <w:numPr>
          <w:ilvl w:val="0"/>
          <w:numId w:val="16"/>
        </w:numPr>
        <w:ind w:right="282" w:hanging="424"/>
      </w:pPr>
      <w: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B751F" w:rsidRDefault="00B84766" w:rsidP="00DE41B5">
      <w:pPr>
        <w:numPr>
          <w:ilvl w:val="0"/>
          <w:numId w:val="16"/>
        </w:numPr>
        <w:spacing w:after="10"/>
        <w:ind w:right="282" w:hanging="424"/>
      </w:pPr>
      <w: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B751F" w:rsidRDefault="00B84766" w:rsidP="00DE41B5">
      <w:pPr>
        <w:numPr>
          <w:ilvl w:val="0"/>
          <w:numId w:val="16"/>
        </w:numPr>
        <w:ind w:right="282" w:hanging="424"/>
      </w:pPr>
      <w:r>
        <w:t>ориентироваться в содержании художественного, учебного и научно- 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B751F" w:rsidRDefault="00B84766" w:rsidP="00DE41B5">
      <w:pPr>
        <w:numPr>
          <w:ilvl w:val="0"/>
          <w:numId w:val="16"/>
        </w:numPr>
        <w:ind w:right="282" w:hanging="424"/>
      </w:pPr>
      <w: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DB751F" w:rsidRDefault="00B84766" w:rsidP="00DE41B5">
      <w:pPr>
        <w:numPr>
          <w:ilvl w:val="0"/>
          <w:numId w:val="16"/>
        </w:numPr>
        <w:ind w:right="282" w:hanging="424"/>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DB751F" w:rsidRDefault="00B84766" w:rsidP="00DE41B5">
      <w:pPr>
        <w:spacing w:after="12"/>
        <w:ind w:left="410" w:right="282" w:hanging="10"/>
      </w:pPr>
      <w:r>
        <w:rPr>
          <w:i/>
        </w:rPr>
        <w:t>Выпускник получит возможность научиться:</w:t>
      </w:r>
    </w:p>
    <w:p w:rsidR="00DB751F" w:rsidRDefault="00B84766" w:rsidP="00DE41B5">
      <w:pPr>
        <w:numPr>
          <w:ilvl w:val="0"/>
          <w:numId w:val="16"/>
        </w:numPr>
        <w:spacing w:after="12"/>
        <w:ind w:right="282" w:hanging="424"/>
      </w:pPr>
      <w:r>
        <w:rPr>
          <w:i/>
        </w:rPr>
        <w:t>осмысливать эстетические и нравственные ценности художественного текста и высказывать суждение;</w:t>
      </w:r>
    </w:p>
    <w:p w:rsidR="00DB751F" w:rsidRDefault="00B84766" w:rsidP="00DE41B5">
      <w:pPr>
        <w:numPr>
          <w:ilvl w:val="0"/>
          <w:numId w:val="16"/>
        </w:numPr>
        <w:spacing w:after="12"/>
        <w:ind w:right="282" w:hanging="424"/>
      </w:pPr>
      <w:r>
        <w:rPr>
          <w:i/>
        </w:rPr>
        <w:t>осмысливать эстетические и нравственные ценности художественного текста и высказывать собственное суждение;</w:t>
      </w:r>
    </w:p>
    <w:p w:rsidR="00DB751F" w:rsidRDefault="00B84766" w:rsidP="00DE41B5">
      <w:pPr>
        <w:numPr>
          <w:ilvl w:val="0"/>
          <w:numId w:val="16"/>
        </w:numPr>
        <w:spacing w:after="12"/>
        <w:ind w:right="282" w:hanging="424"/>
      </w:pPr>
      <w:r>
        <w:rPr>
          <w:i/>
        </w:rPr>
        <w:t>высказывать собственное ' суждение о прочитанном (прослушанном) произведении, доказывать и подтверждать его фактами со ссылками на текст;</w:t>
      </w:r>
    </w:p>
    <w:p w:rsidR="00DB751F" w:rsidRDefault="00B84766" w:rsidP="00DE41B5">
      <w:pPr>
        <w:numPr>
          <w:ilvl w:val="0"/>
          <w:numId w:val="16"/>
        </w:numPr>
        <w:spacing w:after="12"/>
        <w:ind w:right="282" w:hanging="424"/>
      </w:pPr>
      <w:r>
        <w:rPr>
          <w:i/>
        </w:rPr>
        <w:t>устанавливать ассоциации с жизненным опытом, с впечатлениялш от восприятия других видов искусства</w:t>
      </w:r>
      <w:r>
        <w:t>;</w:t>
      </w:r>
    </w:p>
    <w:p w:rsidR="00057545" w:rsidRPr="00057545" w:rsidRDefault="00B84766" w:rsidP="00DE41B5">
      <w:pPr>
        <w:numPr>
          <w:ilvl w:val="0"/>
          <w:numId w:val="16"/>
        </w:numPr>
        <w:spacing w:after="12"/>
        <w:ind w:right="282" w:hanging="424"/>
      </w:pPr>
      <w:r>
        <w:rPr>
          <w:i/>
        </w:rPr>
        <w:t>составлять по аналогии устные рассказы (повествование, рассуждение, описание</w:t>
      </w:r>
      <w:r>
        <w:rPr>
          <w:b/>
        </w:rPr>
        <w:t xml:space="preserve">). </w:t>
      </w:r>
    </w:p>
    <w:p w:rsidR="00DB751F" w:rsidRDefault="00B84766" w:rsidP="00DE41B5">
      <w:pPr>
        <w:spacing w:after="12"/>
        <w:ind w:left="926" w:right="282" w:firstLine="0"/>
      </w:pPr>
      <w:r>
        <w:rPr>
          <w:b/>
        </w:rPr>
        <w:t>Предметная область «Иностранный язык»</w:t>
      </w:r>
    </w:p>
    <w:p w:rsidR="00DB751F" w:rsidRDefault="00B84766" w:rsidP="00DE41B5">
      <w:pPr>
        <w:pStyle w:val="1"/>
        <w:numPr>
          <w:ilvl w:val="0"/>
          <w:numId w:val="0"/>
        </w:numPr>
        <w:ind w:left="573" w:right="282" w:firstLine="353"/>
      </w:pPr>
      <w:r>
        <w:t>Иностранный язык (ан</w:t>
      </w:r>
      <w:r w:rsidR="00057545">
        <w:t>глийский</w:t>
      </w:r>
      <w:r>
        <w:t>)</w:t>
      </w:r>
    </w:p>
    <w:p w:rsidR="00DB751F" w:rsidRDefault="00B84766" w:rsidP="00DE41B5">
      <w:pPr>
        <w:ind w:left="365" w:right="282" w:firstLine="454"/>
      </w:pPr>
      <w:r>
        <w:t xml:space="preserve">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w:t>
      </w:r>
      <w:r>
        <w:lastRenderedPageBreak/>
        <w:t>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DB751F" w:rsidRDefault="00B84766" w:rsidP="00DE41B5">
      <w:pPr>
        <w:ind w:left="365" w:right="282" w:firstLine="708"/>
      </w:pPr>
      <w: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B751F" w:rsidRDefault="00B84766" w:rsidP="00DE41B5">
      <w:pPr>
        <w:ind w:left="365" w:right="282" w:firstLine="708"/>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B751F" w:rsidRDefault="00B84766" w:rsidP="00DE41B5">
      <w:pPr>
        <w:ind w:left="365" w:right="282" w:firstLine="708"/>
      </w:pPr>
      <w: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B751F" w:rsidRDefault="00B84766" w:rsidP="00DE41B5">
      <w:pPr>
        <w:ind w:left="365" w:right="282" w:firstLine="708"/>
      </w:pPr>
      <w:r>
        <w:t>В результате изучения иностранного языка на уровне начального общего образования у обучающихся:</w:t>
      </w:r>
    </w:p>
    <w:p w:rsidR="00DB751F" w:rsidRDefault="00B84766" w:rsidP="00DE41B5">
      <w:pPr>
        <w:ind w:left="365" w:right="282" w:firstLine="708"/>
      </w:pPr>
      <w: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DB751F" w:rsidRDefault="00B84766" w:rsidP="00DE41B5">
      <w:pPr>
        <w:ind w:left="365" w:right="282" w:firstLine="708"/>
      </w:pPr>
      <w: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DB751F" w:rsidRDefault="00B84766" w:rsidP="00DE41B5">
      <w:pPr>
        <w:spacing w:after="10"/>
        <w:ind w:left="809" w:right="282" w:hanging="10"/>
      </w:pPr>
      <w:r>
        <w:rPr>
          <w:b/>
        </w:rPr>
        <w:t>Коммуникативные умения</w:t>
      </w:r>
    </w:p>
    <w:p w:rsidR="00DB751F" w:rsidRDefault="00B84766" w:rsidP="00DE41B5">
      <w:pPr>
        <w:spacing w:after="10"/>
        <w:ind w:left="809" w:right="282" w:hanging="10"/>
      </w:pPr>
      <w:r>
        <w:rPr>
          <w:b/>
        </w:rPr>
        <w:t>Говорение</w:t>
      </w:r>
    </w:p>
    <w:p w:rsidR="00DB751F" w:rsidRDefault="00B84766" w:rsidP="00DE41B5">
      <w:pPr>
        <w:spacing w:after="10"/>
        <w:ind w:left="809" w:right="282" w:hanging="10"/>
      </w:pPr>
      <w:r>
        <w:rPr>
          <w:b/>
        </w:rPr>
        <w:t>Выпускник научится:</w:t>
      </w:r>
    </w:p>
    <w:p w:rsidR="00DB751F" w:rsidRDefault="00B84766" w:rsidP="00DE41B5">
      <w:pPr>
        <w:numPr>
          <w:ilvl w:val="0"/>
          <w:numId w:val="17"/>
        </w:numPr>
        <w:ind w:right="282" w:firstLine="680"/>
      </w:pPr>
      <w:r>
        <w:t>участвовать в элементарных диалогах, соблюдая нормы речевого этикета, принятые в англо</w:t>
      </w:r>
      <w:r w:rsidR="00886287">
        <w:t xml:space="preserve"> </w:t>
      </w:r>
      <w:r>
        <w:t>(немецко-, французско-)</w:t>
      </w:r>
      <w:r w:rsidR="00886287">
        <w:t xml:space="preserve"> </w:t>
      </w:r>
      <w:r>
        <w:t>язычных странах;</w:t>
      </w:r>
    </w:p>
    <w:p w:rsidR="00886287" w:rsidRDefault="00B84766" w:rsidP="00DE41B5">
      <w:pPr>
        <w:numPr>
          <w:ilvl w:val="0"/>
          <w:numId w:val="17"/>
        </w:numPr>
        <w:ind w:right="282" w:firstLine="680"/>
      </w:pPr>
      <w:r>
        <w:t xml:space="preserve">составлять небольшое описание предмета, картинки, персонажа; </w:t>
      </w:r>
    </w:p>
    <w:p w:rsidR="00DB751F" w:rsidRDefault="00B84766" w:rsidP="00DE41B5">
      <w:pPr>
        <w:numPr>
          <w:ilvl w:val="0"/>
          <w:numId w:val="17"/>
        </w:numPr>
        <w:ind w:right="282" w:firstLine="680"/>
      </w:pPr>
      <w:r>
        <w:t>рассказывать о себе, своей семье, друге.</w:t>
      </w:r>
    </w:p>
    <w:p w:rsidR="00DB751F" w:rsidRDefault="00B84766" w:rsidP="00DE41B5">
      <w:pPr>
        <w:spacing w:after="10"/>
        <w:ind w:left="809" w:right="282" w:hanging="10"/>
      </w:pPr>
      <w:r>
        <w:rPr>
          <w:b/>
        </w:rPr>
        <w:t>Выпускник получит возможность научиться:</w:t>
      </w:r>
    </w:p>
    <w:p w:rsidR="00886287" w:rsidRDefault="00B84766" w:rsidP="00DE41B5">
      <w:pPr>
        <w:numPr>
          <w:ilvl w:val="0"/>
          <w:numId w:val="17"/>
        </w:numPr>
        <w:ind w:right="282" w:firstLine="680"/>
      </w:pPr>
      <w:r>
        <w:t xml:space="preserve">воспроизводить наизусть небольшие произведения детского фольклора; </w:t>
      </w:r>
    </w:p>
    <w:p w:rsidR="00DB751F" w:rsidRDefault="00B84766" w:rsidP="00DE41B5">
      <w:pPr>
        <w:numPr>
          <w:ilvl w:val="0"/>
          <w:numId w:val="17"/>
        </w:numPr>
        <w:ind w:right="282" w:firstLine="680"/>
      </w:pPr>
      <w:r>
        <w:t>составлять краткую характеристику персонаж</w:t>
      </w:r>
      <w:r w:rsidR="00886287">
        <w:t>а; –</w:t>
      </w:r>
      <w:r w:rsidR="00886287">
        <w:tab/>
        <w:t xml:space="preserve">кратко излагать содержание </w:t>
      </w:r>
      <w:r>
        <w:t>прочитанного текста.</w:t>
      </w:r>
    </w:p>
    <w:p w:rsidR="00DB751F" w:rsidRDefault="00B84766" w:rsidP="00DE41B5">
      <w:pPr>
        <w:spacing w:after="10"/>
        <w:ind w:left="809" w:right="282" w:hanging="10"/>
      </w:pPr>
      <w:r>
        <w:rPr>
          <w:b/>
        </w:rPr>
        <w:t>Аудирование</w:t>
      </w:r>
    </w:p>
    <w:p w:rsidR="00DB751F" w:rsidRDefault="00B84766" w:rsidP="00DE41B5">
      <w:pPr>
        <w:spacing w:after="10"/>
        <w:ind w:left="809" w:right="282" w:hanging="10"/>
      </w:pPr>
      <w:r>
        <w:rPr>
          <w:b/>
        </w:rPr>
        <w:t>Выпускник научится:</w:t>
      </w:r>
    </w:p>
    <w:p w:rsidR="00DB751F" w:rsidRDefault="00B84766" w:rsidP="00DE41B5">
      <w:pPr>
        <w:numPr>
          <w:ilvl w:val="0"/>
          <w:numId w:val="17"/>
        </w:numPr>
        <w:ind w:right="282" w:firstLine="680"/>
      </w:pPr>
      <w:r>
        <w:t>понимать на слух речь учителя и одноклассников при непосредственном общении и вербально/невербально реагировать на услышанное;</w:t>
      </w:r>
    </w:p>
    <w:p w:rsidR="00DB751F" w:rsidRDefault="00B84766" w:rsidP="00DE41B5">
      <w:pPr>
        <w:numPr>
          <w:ilvl w:val="0"/>
          <w:numId w:val="17"/>
        </w:numPr>
        <w:ind w:right="282" w:firstLine="680"/>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7"/>
        </w:numPr>
        <w:ind w:right="282" w:firstLine="680"/>
      </w:pPr>
      <w:r>
        <w:t>воспринимать на слух аудиотекст и полностью понимать содержащуюся в нем информацию;</w:t>
      </w:r>
    </w:p>
    <w:p w:rsidR="00DB751F" w:rsidRDefault="00B84766" w:rsidP="00DE41B5">
      <w:pPr>
        <w:numPr>
          <w:ilvl w:val="0"/>
          <w:numId w:val="17"/>
        </w:numPr>
        <w:ind w:right="282" w:firstLine="680"/>
      </w:pPr>
      <w:r>
        <w:t>использовать контекстуальную или языковую догадку при восприятии на слух текстов, содержащих некоторые незнакомые слова.</w:t>
      </w:r>
    </w:p>
    <w:p w:rsidR="00DB751F" w:rsidRDefault="00B84766" w:rsidP="00DE41B5">
      <w:pPr>
        <w:spacing w:after="10"/>
        <w:ind w:left="809" w:right="282" w:hanging="10"/>
      </w:pPr>
      <w:r>
        <w:rPr>
          <w:b/>
        </w:rPr>
        <w:t>Чтение</w:t>
      </w:r>
    </w:p>
    <w:p w:rsidR="00DB751F" w:rsidRDefault="00B84766" w:rsidP="00DE41B5">
      <w:pPr>
        <w:spacing w:after="10"/>
        <w:ind w:left="809" w:right="282" w:hanging="10"/>
      </w:pPr>
      <w:r>
        <w:rPr>
          <w:b/>
        </w:rPr>
        <w:lastRenderedPageBreak/>
        <w:t>Выпускник научится:</w:t>
      </w:r>
    </w:p>
    <w:p w:rsidR="00DB751F" w:rsidRDefault="00B84766" w:rsidP="00DE41B5">
      <w:pPr>
        <w:numPr>
          <w:ilvl w:val="0"/>
          <w:numId w:val="17"/>
        </w:numPr>
        <w:ind w:right="282" w:firstLine="680"/>
      </w:pPr>
      <w:r>
        <w:t>соотносить графический образ английского слова с его звуковым образом;</w:t>
      </w:r>
    </w:p>
    <w:p w:rsidR="00DB751F" w:rsidRDefault="00B84766" w:rsidP="00DE41B5">
      <w:pPr>
        <w:numPr>
          <w:ilvl w:val="0"/>
          <w:numId w:val="17"/>
        </w:numPr>
        <w:ind w:right="282" w:firstLine="680"/>
      </w:pPr>
      <w:r>
        <w:t>читать вслух небольшой текст, построенный на изученном языковом материале, соблюдая правила произношения и соответствующую интонацию;</w:t>
      </w:r>
    </w:p>
    <w:p w:rsidR="00DB751F" w:rsidRDefault="00B84766" w:rsidP="00DE41B5">
      <w:pPr>
        <w:numPr>
          <w:ilvl w:val="0"/>
          <w:numId w:val="17"/>
        </w:numPr>
        <w:ind w:right="282" w:firstLine="680"/>
      </w:pPr>
      <w:r>
        <w:t>читать про себя и понимать содержание небольшого текста, построенного в основном на изученном языковом материале;</w:t>
      </w:r>
    </w:p>
    <w:p w:rsidR="00DB751F" w:rsidRDefault="00B84766" w:rsidP="00DE41B5">
      <w:pPr>
        <w:numPr>
          <w:ilvl w:val="0"/>
          <w:numId w:val="17"/>
        </w:numPr>
        <w:ind w:right="282" w:firstLine="680"/>
      </w:pPr>
      <w:r>
        <w:t>читать про себя и находить в тексте необходимую информацию.</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7"/>
        </w:numPr>
        <w:ind w:right="282" w:firstLine="680"/>
      </w:pPr>
      <w:r>
        <w:t>догадываться о значении незнакомых слов по контексту;</w:t>
      </w:r>
    </w:p>
    <w:p w:rsidR="00DB751F" w:rsidRDefault="00B84766" w:rsidP="00DE41B5">
      <w:pPr>
        <w:numPr>
          <w:ilvl w:val="0"/>
          <w:numId w:val="17"/>
        </w:numPr>
        <w:ind w:right="282" w:firstLine="680"/>
      </w:pPr>
      <w:r>
        <w:t>не обращать внимания на незнакомые слова, не мешающие понимать основное содержание текста.</w:t>
      </w:r>
    </w:p>
    <w:p w:rsidR="00DB751F" w:rsidRDefault="00B84766" w:rsidP="00DE41B5">
      <w:pPr>
        <w:spacing w:after="10"/>
        <w:ind w:left="809" w:right="282" w:hanging="10"/>
      </w:pPr>
      <w:r>
        <w:rPr>
          <w:b/>
        </w:rPr>
        <w:t>Письмо</w:t>
      </w:r>
    </w:p>
    <w:p w:rsidR="00DB751F" w:rsidRDefault="00B84766" w:rsidP="00DE41B5">
      <w:pPr>
        <w:spacing w:after="10"/>
        <w:ind w:left="809" w:right="282" w:hanging="10"/>
      </w:pPr>
      <w:r>
        <w:rPr>
          <w:b/>
        </w:rPr>
        <w:t>Выпускник научится:</w:t>
      </w:r>
    </w:p>
    <w:p w:rsidR="00DB751F" w:rsidRDefault="00B84766" w:rsidP="00DE41B5">
      <w:pPr>
        <w:numPr>
          <w:ilvl w:val="0"/>
          <w:numId w:val="17"/>
        </w:numPr>
        <w:ind w:right="282" w:firstLine="680"/>
      </w:pPr>
      <w:r>
        <w:t>выписывать из текста слова, словосочетания и предложения;</w:t>
      </w:r>
    </w:p>
    <w:p w:rsidR="00DB751F" w:rsidRDefault="00B84766" w:rsidP="00DE41B5">
      <w:pPr>
        <w:numPr>
          <w:ilvl w:val="0"/>
          <w:numId w:val="17"/>
        </w:numPr>
        <w:ind w:right="282" w:firstLine="680"/>
      </w:pPr>
      <w:r>
        <w:t>писать поздравительную открытку с Новым годом, Рождеством, днем рождения (с</w:t>
      </w:r>
    </w:p>
    <w:p w:rsidR="00DB751F" w:rsidRDefault="00B84766" w:rsidP="00DE41B5">
      <w:pPr>
        <w:ind w:left="373" w:right="282"/>
      </w:pPr>
      <w:r>
        <w:t>опорой на образец);</w:t>
      </w:r>
    </w:p>
    <w:p w:rsidR="00DB751F" w:rsidRDefault="00B84766" w:rsidP="00DE41B5">
      <w:pPr>
        <w:numPr>
          <w:ilvl w:val="0"/>
          <w:numId w:val="17"/>
        </w:numPr>
        <w:ind w:right="282" w:firstLine="680"/>
      </w:pPr>
      <w:r>
        <w:t>писать по образцу краткое письмо зарубежному другу.</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7"/>
        </w:numPr>
        <w:ind w:right="282" w:firstLine="680"/>
      </w:pPr>
      <w:r>
        <w:t>в письменной форме кратко отвечать на вопросы к тексту;</w:t>
      </w:r>
    </w:p>
    <w:p w:rsidR="00DB751F" w:rsidRDefault="00B84766" w:rsidP="00DE41B5">
      <w:pPr>
        <w:numPr>
          <w:ilvl w:val="0"/>
          <w:numId w:val="17"/>
        </w:numPr>
        <w:ind w:right="282" w:firstLine="680"/>
      </w:pPr>
      <w:r>
        <w:t>составлять рассказ в письменной форме по плану/ключевым словам;</w:t>
      </w:r>
    </w:p>
    <w:p w:rsidR="00DB751F" w:rsidRDefault="00B84766" w:rsidP="00DE41B5">
      <w:pPr>
        <w:numPr>
          <w:ilvl w:val="0"/>
          <w:numId w:val="17"/>
        </w:numPr>
        <w:ind w:right="282" w:firstLine="680"/>
      </w:pPr>
      <w:r>
        <w:t>заполнять простую анкету;</w:t>
      </w:r>
    </w:p>
    <w:p w:rsidR="00DB751F" w:rsidRDefault="00B84766" w:rsidP="00DE41B5">
      <w:pPr>
        <w:numPr>
          <w:ilvl w:val="0"/>
          <w:numId w:val="17"/>
        </w:numPr>
        <w:ind w:right="282" w:firstLine="680"/>
      </w:pPr>
      <w:r>
        <w:t>правильно оформлять конверт, сервисные поля в системе электронной почты (адрес, тема сообщения).</w:t>
      </w:r>
    </w:p>
    <w:p w:rsidR="00886287" w:rsidRDefault="00B84766" w:rsidP="00DE41B5">
      <w:pPr>
        <w:spacing w:after="10"/>
        <w:ind w:left="809" w:right="282" w:hanging="10"/>
        <w:rPr>
          <w:b/>
        </w:rPr>
      </w:pPr>
      <w:r>
        <w:rPr>
          <w:b/>
        </w:rPr>
        <w:t xml:space="preserve">Языковые средства и навыки оперирования ими Графика, каллиграфия, орфография </w:t>
      </w:r>
    </w:p>
    <w:p w:rsidR="00DB751F" w:rsidRDefault="00B84766" w:rsidP="00DE41B5">
      <w:pPr>
        <w:spacing w:after="10"/>
        <w:ind w:left="809" w:right="282" w:hanging="10"/>
      </w:pPr>
      <w:r>
        <w:rPr>
          <w:b/>
        </w:rPr>
        <w:t>Выпускник научится:</w:t>
      </w:r>
    </w:p>
    <w:p w:rsidR="00DB751F" w:rsidRDefault="00B84766" w:rsidP="00DE41B5">
      <w:pPr>
        <w:numPr>
          <w:ilvl w:val="0"/>
          <w:numId w:val="17"/>
        </w:numPr>
        <w:ind w:right="282" w:firstLine="680"/>
      </w:pPr>
      <w:r>
        <w:t>воспроизводить графически и каллиграфически корректно все буквы английского алфавита (полупечатное написание букв, буквосочетаний, слов);</w:t>
      </w:r>
    </w:p>
    <w:p w:rsidR="00DB751F" w:rsidRDefault="00B84766" w:rsidP="00DE41B5">
      <w:pPr>
        <w:numPr>
          <w:ilvl w:val="0"/>
          <w:numId w:val="17"/>
        </w:numPr>
        <w:ind w:right="282" w:firstLine="680"/>
      </w:pPr>
      <w:r>
        <w:t>пользоваться английским алфавитом, знать последовательность букв в нем;</w:t>
      </w:r>
    </w:p>
    <w:p w:rsidR="00DB751F" w:rsidRDefault="00B84766" w:rsidP="00DE41B5">
      <w:pPr>
        <w:numPr>
          <w:ilvl w:val="0"/>
          <w:numId w:val="17"/>
        </w:numPr>
        <w:ind w:right="282" w:firstLine="680"/>
      </w:pPr>
      <w:r>
        <w:t>списывать текст;</w:t>
      </w:r>
    </w:p>
    <w:p w:rsidR="00886287" w:rsidRDefault="00B84766" w:rsidP="00DE41B5">
      <w:pPr>
        <w:numPr>
          <w:ilvl w:val="0"/>
          <w:numId w:val="17"/>
        </w:numPr>
        <w:ind w:right="282" w:firstLine="680"/>
      </w:pPr>
      <w:r>
        <w:t xml:space="preserve">восстанавливать слово в соответствии с решаемой учебной задачей; </w:t>
      </w:r>
    </w:p>
    <w:p w:rsidR="00DB751F" w:rsidRDefault="00B84766" w:rsidP="00DE41B5">
      <w:pPr>
        <w:numPr>
          <w:ilvl w:val="0"/>
          <w:numId w:val="17"/>
        </w:numPr>
        <w:ind w:right="282" w:firstLine="680"/>
      </w:pPr>
      <w:r>
        <w:t>отличать буквы от знаков транскрипции.</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7"/>
        </w:numPr>
        <w:ind w:right="282" w:firstLine="680"/>
      </w:pPr>
      <w:r>
        <w:t>сравнивать и анализировать буквосочетания английского языка и их транскрипцию;</w:t>
      </w:r>
    </w:p>
    <w:p w:rsidR="00DB751F" w:rsidRDefault="00B84766" w:rsidP="00DE41B5">
      <w:pPr>
        <w:numPr>
          <w:ilvl w:val="0"/>
          <w:numId w:val="17"/>
        </w:numPr>
        <w:ind w:right="282" w:firstLine="680"/>
      </w:pPr>
      <w:r>
        <w:t>группировать слова в соответствии с изученными правилами чтения;</w:t>
      </w:r>
    </w:p>
    <w:p w:rsidR="00DB751F" w:rsidRDefault="00B84766" w:rsidP="00DE41B5">
      <w:pPr>
        <w:numPr>
          <w:ilvl w:val="0"/>
          <w:numId w:val="17"/>
        </w:numPr>
        <w:ind w:right="282" w:firstLine="680"/>
      </w:pPr>
      <w:r>
        <w:t>уточнять написание слова по словарю;</w:t>
      </w:r>
    </w:p>
    <w:p w:rsidR="00DB751F" w:rsidRDefault="00B84766" w:rsidP="00DE41B5">
      <w:pPr>
        <w:numPr>
          <w:ilvl w:val="0"/>
          <w:numId w:val="17"/>
        </w:numPr>
        <w:ind w:right="282" w:firstLine="680"/>
      </w:pPr>
      <w:r>
        <w:t>использовать экранный перевод отдельных слов (с русского языка на иностранный и обратно).</w:t>
      </w:r>
    </w:p>
    <w:p w:rsidR="00DB751F" w:rsidRDefault="00B84766" w:rsidP="00DE41B5">
      <w:pPr>
        <w:spacing w:after="10"/>
        <w:ind w:left="809" w:right="282" w:hanging="10"/>
      </w:pPr>
      <w:r>
        <w:rPr>
          <w:b/>
        </w:rPr>
        <w:t>Фонетическая сторона речи Выпускник научится:</w:t>
      </w:r>
    </w:p>
    <w:p w:rsidR="00DB751F" w:rsidRDefault="00B84766" w:rsidP="00DE41B5">
      <w:pPr>
        <w:numPr>
          <w:ilvl w:val="0"/>
          <w:numId w:val="17"/>
        </w:numPr>
        <w:ind w:right="282" w:firstLine="680"/>
      </w:pPr>
      <w:r>
        <w:t>различать на слух и адекватно произносить все звуки английского языка, соблюдая нормы произношения звуков;</w:t>
      </w:r>
    </w:p>
    <w:p w:rsidR="00DB751F" w:rsidRDefault="00B84766" w:rsidP="00DE41B5">
      <w:pPr>
        <w:numPr>
          <w:ilvl w:val="0"/>
          <w:numId w:val="17"/>
        </w:numPr>
        <w:ind w:right="282" w:firstLine="680"/>
      </w:pPr>
      <w:r>
        <w:t>соблюдать правильное ударение в изолированном слове, фразе;</w:t>
      </w:r>
    </w:p>
    <w:p w:rsidR="00DB751F" w:rsidRDefault="00B84766" w:rsidP="00DE41B5">
      <w:pPr>
        <w:numPr>
          <w:ilvl w:val="0"/>
          <w:numId w:val="17"/>
        </w:numPr>
        <w:ind w:right="282" w:firstLine="680"/>
      </w:pPr>
      <w:r>
        <w:t>различать коммуникативные типы предложений по интонации;</w:t>
      </w:r>
    </w:p>
    <w:p w:rsidR="00DB751F" w:rsidRDefault="00B84766" w:rsidP="00DE41B5">
      <w:pPr>
        <w:numPr>
          <w:ilvl w:val="0"/>
          <w:numId w:val="17"/>
        </w:numPr>
        <w:ind w:right="282" w:firstLine="680"/>
      </w:pPr>
      <w:r>
        <w:t>корректно произносить предложения с точки зрения их ритмико-интонационных особенностей.</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7"/>
        </w:numPr>
        <w:ind w:right="282" w:firstLine="680"/>
      </w:pPr>
      <w:r>
        <w:t xml:space="preserve">распознавать связующее </w:t>
      </w:r>
      <w:r>
        <w:rPr>
          <w:b/>
        </w:rPr>
        <w:t>r</w:t>
      </w:r>
      <w:r>
        <w:t xml:space="preserve"> в речи и уметь его использовать;</w:t>
      </w:r>
    </w:p>
    <w:p w:rsidR="00DB751F" w:rsidRDefault="00B84766" w:rsidP="00DE41B5">
      <w:pPr>
        <w:numPr>
          <w:ilvl w:val="0"/>
          <w:numId w:val="17"/>
        </w:numPr>
        <w:ind w:right="282" w:firstLine="680"/>
      </w:pPr>
      <w:r>
        <w:t>соблюдать интонацию перечисления;</w:t>
      </w:r>
    </w:p>
    <w:p w:rsidR="00DB751F" w:rsidRDefault="00B84766" w:rsidP="00DE41B5">
      <w:pPr>
        <w:numPr>
          <w:ilvl w:val="0"/>
          <w:numId w:val="17"/>
        </w:numPr>
        <w:ind w:right="282" w:firstLine="680"/>
      </w:pPr>
      <w:r>
        <w:t>соблюдать правило отсутствия ударения на служебных словах (артиклях, союзах, предлогах);</w:t>
      </w:r>
    </w:p>
    <w:p w:rsidR="00886287" w:rsidRPr="00886287" w:rsidRDefault="00B84766" w:rsidP="00DE41B5">
      <w:pPr>
        <w:numPr>
          <w:ilvl w:val="0"/>
          <w:numId w:val="17"/>
        </w:numPr>
        <w:spacing w:after="1" w:line="240" w:lineRule="auto"/>
        <w:ind w:right="282" w:firstLine="680"/>
      </w:pPr>
      <w:r>
        <w:t>читать изучаемые слова по транскрипции</w:t>
      </w:r>
      <w:r>
        <w:rPr>
          <w:i/>
        </w:rPr>
        <w:t xml:space="preserve">. </w:t>
      </w:r>
    </w:p>
    <w:p w:rsidR="00886287" w:rsidRDefault="00B84766" w:rsidP="00DE41B5">
      <w:pPr>
        <w:spacing w:after="1" w:line="240" w:lineRule="auto"/>
        <w:ind w:left="1040" w:right="282" w:firstLine="0"/>
        <w:rPr>
          <w:b/>
        </w:rPr>
      </w:pPr>
      <w:r>
        <w:rPr>
          <w:b/>
        </w:rPr>
        <w:t xml:space="preserve">Лексическая сторона речи </w:t>
      </w:r>
    </w:p>
    <w:p w:rsidR="00DB751F" w:rsidRDefault="00B84766" w:rsidP="00DE41B5">
      <w:pPr>
        <w:spacing w:after="1" w:line="240" w:lineRule="auto"/>
        <w:ind w:left="1040" w:right="282" w:firstLine="0"/>
      </w:pPr>
      <w:r>
        <w:rPr>
          <w:b/>
        </w:rPr>
        <w:t>Выпускник научится:</w:t>
      </w:r>
    </w:p>
    <w:p w:rsidR="00DB751F" w:rsidRDefault="00B84766" w:rsidP="00DE41B5">
      <w:pPr>
        <w:numPr>
          <w:ilvl w:val="0"/>
          <w:numId w:val="17"/>
        </w:numPr>
        <w:ind w:right="282" w:firstLine="680"/>
      </w:pPr>
      <w:r>
        <w:lastRenderedPageBreak/>
        <w:t>узнавать в письменном и устном тексте изученные лексические единицы, в том числе словосочетания,</w:t>
      </w:r>
      <w:r w:rsidR="00886287">
        <w:t xml:space="preserve"> в пределах тематики на уровне </w:t>
      </w:r>
      <w:r>
        <w:t>начального образования;</w:t>
      </w:r>
    </w:p>
    <w:p w:rsidR="00DB751F" w:rsidRDefault="00B84766" w:rsidP="00DE41B5">
      <w:pPr>
        <w:numPr>
          <w:ilvl w:val="0"/>
          <w:numId w:val="17"/>
        </w:numPr>
        <w:ind w:right="282" w:firstLine="680"/>
      </w:pPr>
      <w:r>
        <w:t>оперировать в процессе общения активной лексикой в соответствии с коммуникативной задачей;</w:t>
      </w:r>
    </w:p>
    <w:p w:rsidR="00DB751F" w:rsidRDefault="00B84766" w:rsidP="00DE41B5">
      <w:pPr>
        <w:numPr>
          <w:ilvl w:val="0"/>
          <w:numId w:val="17"/>
        </w:numPr>
        <w:ind w:right="282" w:firstLine="680"/>
      </w:pPr>
      <w:r>
        <w:t>восстанавливать текст в соответствии с решаемой учебной задачей.</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7"/>
        </w:numPr>
        <w:ind w:right="282" w:firstLine="680"/>
      </w:pPr>
      <w:r>
        <w:t>узнавать простые словообразовательные элементы;</w:t>
      </w:r>
    </w:p>
    <w:p w:rsidR="00DB751F" w:rsidRDefault="00B84766" w:rsidP="00DE41B5">
      <w:pPr>
        <w:numPr>
          <w:ilvl w:val="0"/>
          <w:numId w:val="17"/>
        </w:numPr>
        <w:ind w:right="282" w:firstLine="680"/>
      </w:pPr>
      <w:r>
        <w:t>опираться на языковую догадку в процессе чтения и аудирования (интернациональные и сложные слова).</w:t>
      </w:r>
    </w:p>
    <w:p w:rsidR="00DB751F" w:rsidRDefault="00B84766" w:rsidP="00DE41B5">
      <w:pPr>
        <w:spacing w:after="10"/>
        <w:ind w:left="809" w:right="282" w:hanging="10"/>
      </w:pPr>
      <w:r>
        <w:rPr>
          <w:b/>
        </w:rPr>
        <w:t>Грамматическая сторона речи Выпускник научится:</w:t>
      </w:r>
    </w:p>
    <w:p w:rsidR="00DB751F" w:rsidRDefault="00B84766" w:rsidP="00DE41B5">
      <w:pPr>
        <w:numPr>
          <w:ilvl w:val="0"/>
          <w:numId w:val="17"/>
        </w:numPr>
        <w:ind w:right="282" w:firstLine="680"/>
      </w:pPr>
      <w:r>
        <w:t>распознавать и употреблять в речи основные коммуникативные типы предложений;</w:t>
      </w:r>
    </w:p>
    <w:p w:rsidR="00DB751F" w:rsidRDefault="00B84766" w:rsidP="00DE41B5">
      <w:pPr>
        <w:numPr>
          <w:ilvl w:val="0"/>
          <w:numId w:val="17"/>
        </w:numPr>
        <w:ind w:right="282" w:firstLine="680"/>
      </w:pPr>
      <w: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w:t>
      </w:r>
      <w:r w:rsidR="00886287">
        <w:t>-</w:t>
      </w:r>
      <w:r>
        <w:t>связку</w:t>
      </w:r>
      <w:r w:rsidR="00886287">
        <w:t xml:space="preserve"> </w:t>
      </w:r>
      <w:r>
        <w:t>to</w:t>
      </w:r>
      <w:r w:rsidR="00886287">
        <w:t xml:space="preserve"> </w:t>
      </w:r>
      <w:r>
        <w:t>be; глаголы в Present, Past, Future</w:t>
      </w:r>
      <w:r w:rsidR="00886287">
        <w:t xml:space="preserve"> </w:t>
      </w:r>
      <w:r>
        <w:t xml:space="preserv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sidR="00886287">
        <w:t>предлоги для выражения временны</w:t>
      </w:r>
      <w:r>
        <w:t>х и пространственных отношений.</w:t>
      </w:r>
    </w:p>
    <w:p w:rsidR="00DB751F" w:rsidRDefault="00B84766" w:rsidP="00DE41B5">
      <w:pPr>
        <w:spacing w:after="10"/>
        <w:ind w:left="809" w:right="282" w:hanging="10"/>
      </w:pPr>
      <w:r>
        <w:rPr>
          <w:b/>
        </w:rPr>
        <w:t>Выпускник получит возможность научиться:</w:t>
      </w:r>
    </w:p>
    <w:p w:rsidR="00DB751F" w:rsidRDefault="00B84766" w:rsidP="00DE41B5">
      <w:pPr>
        <w:numPr>
          <w:ilvl w:val="0"/>
          <w:numId w:val="17"/>
        </w:numPr>
        <w:ind w:right="282" w:firstLine="680"/>
      </w:pPr>
      <w:r>
        <w:t>узнавать сложносочиненные предложения с союзами and и but;</w:t>
      </w:r>
    </w:p>
    <w:p w:rsidR="00DB751F" w:rsidRPr="00886287" w:rsidRDefault="00B84766" w:rsidP="00DE41B5">
      <w:pPr>
        <w:numPr>
          <w:ilvl w:val="0"/>
          <w:numId w:val="17"/>
        </w:numPr>
        <w:ind w:right="282" w:firstLine="680"/>
        <w:rPr>
          <w:lang w:val="en-US"/>
        </w:rPr>
      </w:pPr>
      <w:r>
        <w:t>использовать в речи безличные предложения (It’s</w:t>
      </w:r>
      <w:r w:rsidR="00886287">
        <w:t xml:space="preserve"> </w:t>
      </w:r>
      <w:r>
        <w:t>cold.</w:t>
      </w:r>
      <w:r w:rsidR="00886287">
        <w:t xml:space="preserve"> </w:t>
      </w:r>
      <w:r w:rsidRPr="00886287">
        <w:rPr>
          <w:lang w:val="en-US"/>
        </w:rPr>
        <w:t>It’s 5 o’clock.</w:t>
      </w:r>
      <w:r w:rsidR="00886287" w:rsidRPr="00886287">
        <w:rPr>
          <w:lang w:val="en-US"/>
        </w:rPr>
        <w:t xml:space="preserve"> </w:t>
      </w:r>
      <w:r w:rsidRPr="00886287">
        <w:rPr>
          <w:lang w:val="en-US"/>
        </w:rPr>
        <w:t xml:space="preserve">It’s interesting), </w:t>
      </w:r>
      <w:r>
        <w:t>предложения</w:t>
      </w:r>
      <w:r w:rsidR="00886287" w:rsidRPr="00886287">
        <w:rPr>
          <w:lang w:val="en-US"/>
        </w:rPr>
        <w:t xml:space="preserve"> </w:t>
      </w:r>
      <w:r>
        <w:t>с</w:t>
      </w:r>
      <w:r w:rsidR="00886287" w:rsidRPr="00886287">
        <w:rPr>
          <w:lang w:val="en-US"/>
        </w:rPr>
        <w:t xml:space="preserve"> </w:t>
      </w:r>
      <w:r>
        <w:t>конструкцией</w:t>
      </w:r>
      <w:r w:rsidRPr="00886287">
        <w:rPr>
          <w:lang w:val="en-US"/>
        </w:rPr>
        <w:t xml:space="preserve"> there is/there are;</w:t>
      </w:r>
    </w:p>
    <w:p w:rsidR="00DB751F" w:rsidRDefault="00B84766" w:rsidP="00DE41B5">
      <w:pPr>
        <w:numPr>
          <w:ilvl w:val="0"/>
          <w:numId w:val="17"/>
        </w:numPr>
        <w:ind w:right="282" w:firstLine="680"/>
      </w:pPr>
      <w:r>
        <w:t>оперировать в речи неопределенными местоимениями some, any (некоторые случаи</w:t>
      </w:r>
    </w:p>
    <w:p w:rsidR="00DB751F" w:rsidRPr="006D42B5" w:rsidRDefault="00B84766" w:rsidP="00DE41B5">
      <w:pPr>
        <w:ind w:left="373" w:right="282"/>
        <w:rPr>
          <w:lang w:val="en-US"/>
        </w:rPr>
      </w:pPr>
      <w:r>
        <w:t>употребления</w:t>
      </w:r>
      <w:r w:rsidRPr="006D42B5">
        <w:rPr>
          <w:lang w:val="en-US"/>
        </w:rPr>
        <w:t>:</w:t>
      </w:r>
      <w:r w:rsidR="00886287" w:rsidRPr="00886287">
        <w:rPr>
          <w:lang w:val="en-US"/>
        </w:rPr>
        <w:t xml:space="preserve"> </w:t>
      </w:r>
      <w:r w:rsidRPr="006D42B5">
        <w:rPr>
          <w:lang w:val="en-US"/>
        </w:rPr>
        <w:t>Can I have</w:t>
      </w:r>
      <w:r w:rsidR="00886287" w:rsidRPr="00886287">
        <w:rPr>
          <w:lang w:val="en-US"/>
        </w:rPr>
        <w:t xml:space="preserve"> </w:t>
      </w:r>
      <w:r w:rsidRPr="006D42B5">
        <w:rPr>
          <w:lang w:val="en-US"/>
        </w:rPr>
        <w:t>some</w:t>
      </w:r>
      <w:r w:rsidR="00886287" w:rsidRPr="00886287">
        <w:rPr>
          <w:lang w:val="en-US"/>
        </w:rPr>
        <w:t xml:space="preserve"> </w:t>
      </w:r>
      <w:r w:rsidRPr="006D42B5">
        <w:rPr>
          <w:lang w:val="en-US"/>
        </w:rPr>
        <w:t>tea? Is there any milk in the fridge? — No, there isn’t any);</w:t>
      </w:r>
    </w:p>
    <w:p w:rsidR="00DB751F" w:rsidRPr="006D42B5" w:rsidRDefault="00B84766" w:rsidP="00DE41B5">
      <w:pPr>
        <w:numPr>
          <w:ilvl w:val="0"/>
          <w:numId w:val="17"/>
        </w:numPr>
        <w:ind w:right="282" w:firstLine="680"/>
        <w:rPr>
          <w:lang w:val="en-US"/>
        </w:rPr>
      </w:pPr>
      <w:r>
        <w:t>оперировать</w:t>
      </w:r>
      <w:r w:rsidR="00886287">
        <w:t xml:space="preserve"> </w:t>
      </w:r>
      <w:r>
        <w:t>в</w:t>
      </w:r>
      <w:r w:rsidR="00886287">
        <w:t xml:space="preserve"> </w:t>
      </w:r>
      <w:r>
        <w:t>речи</w:t>
      </w:r>
      <w:r w:rsidR="00886287">
        <w:t xml:space="preserve"> </w:t>
      </w:r>
      <w:r>
        <w:t>наречиями</w:t>
      </w:r>
      <w:r w:rsidR="00886287">
        <w:t xml:space="preserve"> </w:t>
      </w:r>
      <w:r>
        <w:t>времени</w:t>
      </w:r>
      <w:r w:rsidRPr="006D42B5">
        <w:rPr>
          <w:lang w:val="en-US"/>
        </w:rPr>
        <w:t xml:space="preserve"> </w:t>
      </w:r>
      <w:r w:rsidRPr="006D42B5">
        <w:rPr>
          <w:lang w:val="en-US"/>
        </w:rPr>
        <w:tab/>
        <w:t>(yesterday, tomorrow, never, usually, often,</w:t>
      </w:r>
    </w:p>
    <w:p w:rsidR="00DB751F" w:rsidRPr="006D42B5" w:rsidRDefault="00B84766" w:rsidP="00DE41B5">
      <w:pPr>
        <w:ind w:left="373" w:right="282"/>
        <w:rPr>
          <w:lang w:val="en-US"/>
        </w:rPr>
      </w:pPr>
      <w:r w:rsidRPr="006D42B5">
        <w:rPr>
          <w:lang w:val="en-US"/>
        </w:rPr>
        <w:t xml:space="preserve">sometimes); </w:t>
      </w:r>
      <w:r>
        <w:t>наречиями</w:t>
      </w:r>
      <w:r w:rsidR="00886287" w:rsidRPr="00886287">
        <w:rPr>
          <w:lang w:val="en-US"/>
        </w:rPr>
        <w:t xml:space="preserve"> </w:t>
      </w:r>
      <w:r>
        <w:t>степени</w:t>
      </w:r>
      <w:r w:rsidRPr="006D42B5">
        <w:rPr>
          <w:lang w:val="en-US"/>
        </w:rPr>
        <w:t xml:space="preserve"> (much, little, very);</w:t>
      </w:r>
    </w:p>
    <w:p w:rsidR="00DB751F" w:rsidRDefault="00B84766" w:rsidP="00DE41B5">
      <w:pPr>
        <w:numPr>
          <w:ilvl w:val="0"/>
          <w:numId w:val="17"/>
        </w:numPr>
        <w:ind w:right="282" w:firstLine="680"/>
      </w:pPr>
      <w:r>
        <w:t>распознавать в тексте и дифференцировать слова по определенным признакам (существительные, прилагательные, модальные/смысловые глаголы).</w:t>
      </w:r>
    </w:p>
    <w:p w:rsidR="00DB751F" w:rsidRDefault="00B84766" w:rsidP="00DE41B5">
      <w:pPr>
        <w:spacing w:after="10"/>
        <w:ind w:left="370" w:right="282" w:hanging="10"/>
      </w:pPr>
      <w:r>
        <w:rPr>
          <w:b/>
        </w:rPr>
        <w:t>Предметная область «Математика и информатика»</w:t>
      </w:r>
    </w:p>
    <w:p w:rsidR="00DB751F" w:rsidRDefault="00B84766" w:rsidP="00DE41B5">
      <w:pPr>
        <w:pStyle w:val="1"/>
        <w:numPr>
          <w:ilvl w:val="0"/>
          <w:numId w:val="0"/>
        </w:numPr>
        <w:ind w:left="355" w:right="282"/>
      </w:pPr>
      <w:r>
        <w:t>Математика и информатика</w:t>
      </w:r>
    </w:p>
    <w:p w:rsidR="00DB751F" w:rsidRDefault="00B84766" w:rsidP="00DE41B5">
      <w:pPr>
        <w:ind w:left="365" w:right="282" w:firstLine="850"/>
      </w:pPr>
      <w:r>
        <w:t>В результате изучения курса математики обучающиеся на уровне начального общего образования:</w:t>
      </w:r>
    </w:p>
    <w:p w:rsidR="00886287" w:rsidRDefault="00886287" w:rsidP="00DE41B5">
      <w:pPr>
        <w:spacing w:after="10"/>
        <w:ind w:left="365" w:right="282" w:firstLine="0"/>
      </w:pPr>
      <w:r>
        <w:rPr>
          <w:noProof/>
        </w:rPr>
        <w:t xml:space="preserve">- </w:t>
      </w:r>
      <w:r w:rsidR="00B84766">
        <w:t>научатся использовать начальные математические знания для описания окружающих</w:t>
      </w:r>
      <w:r>
        <w:t xml:space="preserve"> </w:t>
      </w:r>
      <w:r w:rsidR="00B84766">
        <w:t xml:space="preserve">предметов, процессов, явлений, оценки количественных и пространственных отношений; </w:t>
      </w:r>
    </w:p>
    <w:p w:rsidR="00886287" w:rsidRDefault="00886287" w:rsidP="00DE41B5">
      <w:pPr>
        <w:ind w:left="875" w:right="282" w:hanging="510"/>
      </w:pPr>
      <w:r>
        <w:rPr>
          <w:noProof/>
        </w:rPr>
        <w:t xml:space="preserve">- </w:t>
      </w:r>
      <w:r w:rsidR="00B84766">
        <w:t>овладеют основами логического и алгоритмического мышления, пространственного</w:t>
      </w:r>
      <w:r>
        <w:t xml:space="preserve"> </w:t>
      </w:r>
      <w:r w:rsidR="00B84766">
        <w:t>вообра</w:t>
      </w:r>
      <w:r>
        <w:t xml:space="preserve">жения и </w:t>
      </w:r>
      <w:r w:rsidR="00B84766">
        <w:t xml:space="preserve">математической речи, приобретут необходимые вычислительные навыки; </w:t>
      </w:r>
    </w:p>
    <w:p w:rsidR="00886287" w:rsidRDefault="00886287" w:rsidP="00DE41B5">
      <w:pPr>
        <w:ind w:left="875" w:right="282" w:hanging="510"/>
      </w:pPr>
      <w:r>
        <w:rPr>
          <w:noProof/>
        </w:rPr>
        <w:t xml:space="preserve">- </w:t>
      </w:r>
      <w:r w:rsidR="00B84766">
        <w:t>научатся применять математические знания и представления для решения учебных задач,</w:t>
      </w:r>
      <w:r>
        <w:t xml:space="preserve"> </w:t>
      </w:r>
      <w:r w:rsidR="00B84766">
        <w:t xml:space="preserve">приобретут начальный опыт применения математических знаний в повседневных ситуациях; </w:t>
      </w:r>
    </w:p>
    <w:p w:rsidR="00886287" w:rsidRDefault="00886287" w:rsidP="00DE41B5">
      <w:pPr>
        <w:ind w:left="373" w:right="282"/>
        <w:rPr>
          <w:noProof/>
        </w:rPr>
      </w:pPr>
      <w:r>
        <w:rPr>
          <w:noProof/>
        </w:rPr>
        <w:t xml:space="preserve">- </w:t>
      </w:r>
      <w:r w:rsidR="00B84766">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DB751F" w:rsidRDefault="00886287" w:rsidP="00DE41B5">
      <w:pPr>
        <w:ind w:left="373" w:right="282"/>
      </w:pPr>
      <w:r>
        <w:rPr>
          <w:noProof/>
        </w:rPr>
        <w:t xml:space="preserve">- </w:t>
      </w:r>
      <w:r w:rsidR="00B84766">
        <w:t>познакомятся с простейшими геометрическими формами, научатся распознавать, называть и</w:t>
      </w:r>
    </w:p>
    <w:p w:rsidR="00886287" w:rsidRDefault="00B84766" w:rsidP="00DE41B5">
      <w:pPr>
        <w:ind w:left="875" w:right="282" w:hanging="510"/>
        <w:rPr>
          <w:noProof/>
        </w:rPr>
      </w:pPr>
      <w:r>
        <w:t xml:space="preserve">изображать геометрические фигуры, овладеют способами измерения длин и площадей; </w:t>
      </w:r>
    </w:p>
    <w:p w:rsidR="00DB751F" w:rsidRDefault="00886287" w:rsidP="00DE41B5">
      <w:pPr>
        <w:ind w:left="875" w:right="282" w:hanging="510"/>
      </w:pPr>
      <w:r>
        <w:rPr>
          <w:noProof/>
        </w:rPr>
        <w:t xml:space="preserve">- </w:t>
      </w:r>
      <w:r w:rsidR="00B84766">
        <w:t>приобретут в ходе работы с таблицами и диаграммами важные для практико-ориентированной</w:t>
      </w:r>
    </w:p>
    <w:p w:rsidR="00DB751F" w:rsidRDefault="00B84766" w:rsidP="00DE41B5">
      <w:pPr>
        <w:ind w:left="373" w:right="282"/>
      </w:pPr>
      <w:r>
        <w:t>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B751F" w:rsidRDefault="00B84766" w:rsidP="00DE41B5">
      <w:pPr>
        <w:spacing w:after="10"/>
        <w:ind w:left="809" w:right="282" w:hanging="10"/>
      </w:pPr>
      <w:r>
        <w:rPr>
          <w:b/>
        </w:rPr>
        <w:t>Числа и величины Выпускник научится:</w:t>
      </w:r>
    </w:p>
    <w:p w:rsidR="00DB751F" w:rsidRDefault="00B84766" w:rsidP="0005218F">
      <w:pPr>
        <w:numPr>
          <w:ilvl w:val="0"/>
          <w:numId w:val="18"/>
        </w:numPr>
        <w:ind w:right="282" w:firstLine="680"/>
      </w:pPr>
      <w:r>
        <w:t>читать, записывать, сравнивать, упорядочивать числа от нуля до миллиона;</w:t>
      </w:r>
    </w:p>
    <w:p w:rsidR="00DB751F" w:rsidRDefault="00B84766" w:rsidP="0005218F">
      <w:pPr>
        <w:numPr>
          <w:ilvl w:val="0"/>
          <w:numId w:val="18"/>
        </w:numPr>
        <w:ind w:right="282" w:firstLine="680"/>
      </w:pPr>
      <w: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B751F" w:rsidRDefault="00B84766" w:rsidP="0005218F">
      <w:pPr>
        <w:numPr>
          <w:ilvl w:val="0"/>
          <w:numId w:val="18"/>
        </w:numPr>
        <w:ind w:right="282" w:firstLine="680"/>
      </w:pPr>
      <w:r>
        <w:lastRenderedPageBreak/>
        <w:t>группировать числа по заданному или самостоятельно установленному признаку;</w:t>
      </w:r>
    </w:p>
    <w:p w:rsidR="00DB751F" w:rsidRDefault="00B84766" w:rsidP="0005218F">
      <w:pPr>
        <w:numPr>
          <w:ilvl w:val="0"/>
          <w:numId w:val="18"/>
        </w:numPr>
        <w:ind w:right="282" w:firstLine="680"/>
      </w:pPr>
      <w:r>
        <w:t>классифицировать числа по одному или нескольким основаниям, объяснять свои</w:t>
      </w:r>
    </w:p>
    <w:p w:rsidR="00DB751F" w:rsidRDefault="00B84766" w:rsidP="00DE41B5">
      <w:pPr>
        <w:ind w:left="373" w:right="282"/>
      </w:pPr>
      <w:r>
        <w:t>действия;</w:t>
      </w:r>
    </w:p>
    <w:p w:rsidR="00DB751F" w:rsidRDefault="00B84766" w:rsidP="0005218F">
      <w:pPr>
        <w:numPr>
          <w:ilvl w:val="0"/>
          <w:numId w:val="18"/>
        </w:numPr>
        <w:ind w:right="282" w:firstLine="680"/>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0"/>
          <w:numId w:val="18"/>
        </w:numPr>
        <w:ind w:right="282" w:firstLine="680"/>
      </w:pPr>
      <w:r>
        <w:t>выбирать единицу для измерения данной величины (длины, массы, площади, времени), объяснять свои действия.</w:t>
      </w:r>
    </w:p>
    <w:p w:rsidR="00DB751F" w:rsidRDefault="00B84766" w:rsidP="00DE41B5">
      <w:pPr>
        <w:spacing w:after="10"/>
        <w:ind w:left="809" w:right="282" w:hanging="10"/>
      </w:pPr>
      <w:r>
        <w:rPr>
          <w:b/>
        </w:rPr>
        <w:t>Арифметические действия Выпускник научится:</w:t>
      </w:r>
    </w:p>
    <w:p w:rsidR="00DB751F" w:rsidRDefault="00B84766" w:rsidP="0005218F">
      <w:pPr>
        <w:numPr>
          <w:ilvl w:val="0"/>
          <w:numId w:val="18"/>
        </w:numPr>
        <w:ind w:right="282" w:firstLine="680"/>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DB751F" w:rsidRDefault="00B84766" w:rsidP="0005218F">
      <w:pPr>
        <w:numPr>
          <w:ilvl w:val="0"/>
          <w:numId w:val="18"/>
        </w:numPr>
        <w:ind w:right="282" w:firstLine="680"/>
      </w:pPr>
      <w: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w:t>
      </w:r>
      <w:r w:rsidR="00886287">
        <w:t xml:space="preserve"> </w:t>
      </w:r>
      <w:r>
        <w:t>1);</w:t>
      </w:r>
    </w:p>
    <w:p w:rsidR="00DB751F" w:rsidRDefault="00B84766" w:rsidP="0005218F">
      <w:pPr>
        <w:numPr>
          <w:ilvl w:val="0"/>
          <w:numId w:val="18"/>
        </w:numPr>
        <w:ind w:right="282" w:firstLine="680"/>
      </w:pPr>
      <w:r>
        <w:t>выделять неизвестный компонент арифметического действия и находить его значение;</w:t>
      </w:r>
    </w:p>
    <w:p w:rsidR="00DB751F" w:rsidRDefault="00B84766" w:rsidP="0005218F">
      <w:pPr>
        <w:numPr>
          <w:ilvl w:val="0"/>
          <w:numId w:val="18"/>
        </w:numPr>
        <w:ind w:right="282" w:firstLine="680"/>
      </w:pPr>
      <w:r>
        <w:t>вычислять значение числового выражения (содержащего 2—3 арифметических действия, со скобками и без скобок).</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0"/>
          <w:numId w:val="18"/>
        </w:numPr>
        <w:ind w:right="282" w:firstLine="680"/>
      </w:pPr>
      <w:r>
        <w:t>выполнять действия с величинами;</w:t>
      </w:r>
    </w:p>
    <w:p w:rsidR="00DB751F" w:rsidRDefault="00B84766" w:rsidP="0005218F">
      <w:pPr>
        <w:numPr>
          <w:ilvl w:val="0"/>
          <w:numId w:val="18"/>
        </w:numPr>
        <w:ind w:right="282" w:firstLine="680"/>
      </w:pPr>
      <w:r>
        <w:t>использовать свойства арифметических действий для удобства вычислений;</w:t>
      </w:r>
    </w:p>
    <w:p w:rsidR="00DB751F" w:rsidRDefault="00B84766" w:rsidP="0005218F">
      <w:pPr>
        <w:numPr>
          <w:ilvl w:val="0"/>
          <w:numId w:val="18"/>
        </w:numPr>
        <w:ind w:right="282" w:firstLine="680"/>
      </w:pPr>
      <w:r>
        <w:t xml:space="preserve">проводить проверку правильности вычислений (с помощью обратного действия, прикидки и оценки результата действия и др.). </w:t>
      </w:r>
      <w:r>
        <w:rPr>
          <w:b/>
        </w:rPr>
        <w:t>Работа с текстовыми задачами Выпускник научится:</w:t>
      </w:r>
    </w:p>
    <w:p w:rsidR="00DB751F" w:rsidRDefault="00B84766" w:rsidP="0005218F">
      <w:pPr>
        <w:numPr>
          <w:ilvl w:val="0"/>
          <w:numId w:val="18"/>
        </w:numPr>
        <w:ind w:right="282" w:firstLine="680"/>
      </w:pPr>
      <w:r>
        <w:t>устанавливать зависимость между величинами, представленными в задаче, планировать ход решения задачи, выбирать и объяснять выбор действий;</w:t>
      </w:r>
    </w:p>
    <w:p w:rsidR="00DB751F" w:rsidRDefault="00B84766" w:rsidP="0005218F">
      <w:pPr>
        <w:numPr>
          <w:ilvl w:val="0"/>
          <w:numId w:val="18"/>
        </w:numPr>
        <w:ind w:right="282" w:firstLine="680"/>
      </w:pPr>
      <w:r>
        <w:t>решать арифметическим способом (в 1—2 действия) учебные задачи и задачи, связанные с повседневной жизнью;</w:t>
      </w:r>
    </w:p>
    <w:p w:rsidR="00DB751F" w:rsidRDefault="00B84766" w:rsidP="0005218F">
      <w:pPr>
        <w:numPr>
          <w:ilvl w:val="0"/>
          <w:numId w:val="18"/>
        </w:numPr>
        <w:ind w:right="282" w:firstLine="680"/>
      </w:pPr>
      <w:r>
        <w:t>решать задачи на нахождение доли величины и величины по значению ее доли</w:t>
      </w:r>
    </w:p>
    <w:p w:rsidR="00DB751F" w:rsidRDefault="00B84766" w:rsidP="00DE41B5">
      <w:pPr>
        <w:ind w:left="373" w:right="282"/>
      </w:pPr>
      <w:r>
        <w:t>(половина, треть, четверть, пятая, десятая часть);</w:t>
      </w:r>
    </w:p>
    <w:p w:rsidR="00DB751F" w:rsidRDefault="00B84766" w:rsidP="0005218F">
      <w:pPr>
        <w:numPr>
          <w:ilvl w:val="0"/>
          <w:numId w:val="18"/>
        </w:numPr>
        <w:ind w:right="282" w:firstLine="680"/>
      </w:pPr>
      <w:r>
        <w:t>оценивать правильность хода решения и реальность ответа на вопрос задачи.</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0"/>
          <w:numId w:val="18"/>
        </w:numPr>
        <w:ind w:right="282" w:firstLine="680"/>
      </w:pPr>
      <w:r>
        <w:t>решать задачи в 3—4 действия;</w:t>
      </w:r>
    </w:p>
    <w:p w:rsidR="00DB751F" w:rsidRDefault="00B84766" w:rsidP="0005218F">
      <w:pPr>
        <w:numPr>
          <w:ilvl w:val="0"/>
          <w:numId w:val="18"/>
        </w:numPr>
        <w:ind w:right="282" w:firstLine="680"/>
      </w:pPr>
      <w:r>
        <w:t>находить разные способы решения задачи.</w:t>
      </w:r>
    </w:p>
    <w:p w:rsidR="00DB751F" w:rsidRDefault="00B84766" w:rsidP="00DE41B5">
      <w:pPr>
        <w:spacing w:after="10"/>
        <w:ind w:left="809" w:right="282" w:hanging="10"/>
      </w:pPr>
      <w:r>
        <w:rPr>
          <w:b/>
        </w:rPr>
        <w:t>Пространственные отношения Геометрические фигуры Выпускник научится:</w:t>
      </w:r>
    </w:p>
    <w:p w:rsidR="00DB751F" w:rsidRDefault="00B84766" w:rsidP="0005218F">
      <w:pPr>
        <w:numPr>
          <w:ilvl w:val="0"/>
          <w:numId w:val="18"/>
        </w:numPr>
        <w:ind w:right="282" w:firstLine="680"/>
      </w:pPr>
      <w:r>
        <w:t>описывать взаимное расположение предметов в пространстве и на плоскости;</w:t>
      </w:r>
    </w:p>
    <w:p w:rsidR="00DB751F" w:rsidRDefault="00B84766" w:rsidP="0005218F">
      <w:pPr>
        <w:numPr>
          <w:ilvl w:val="0"/>
          <w:numId w:val="18"/>
        </w:numPr>
        <w:ind w:right="282" w:firstLine="680"/>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B751F" w:rsidRDefault="00B84766" w:rsidP="0005218F">
      <w:pPr>
        <w:numPr>
          <w:ilvl w:val="0"/>
          <w:numId w:val="18"/>
        </w:numPr>
        <w:ind w:right="282" w:firstLine="680"/>
      </w:pPr>
      <w:r>
        <w:t>выполнять построение геометрических фигур с заданными измерениями (отрезок, квадрат, прямоугольник) с помощью линейки, угольника;</w:t>
      </w:r>
    </w:p>
    <w:p w:rsidR="00DB751F" w:rsidRDefault="00B84766" w:rsidP="0005218F">
      <w:pPr>
        <w:numPr>
          <w:ilvl w:val="0"/>
          <w:numId w:val="18"/>
        </w:numPr>
        <w:ind w:right="282" w:firstLine="680"/>
      </w:pPr>
      <w:r>
        <w:t>использовать свойства прямоугольника и квадрата для решения задач;</w:t>
      </w:r>
    </w:p>
    <w:p w:rsidR="00DB751F" w:rsidRDefault="00B84766" w:rsidP="0005218F">
      <w:pPr>
        <w:numPr>
          <w:ilvl w:val="0"/>
          <w:numId w:val="18"/>
        </w:numPr>
        <w:ind w:right="282" w:firstLine="680"/>
      </w:pPr>
      <w:r>
        <w:t>распознавать и называть геометрические тела (куб, шар);</w:t>
      </w:r>
    </w:p>
    <w:p w:rsidR="00DB751F" w:rsidRDefault="00B84766" w:rsidP="0005218F">
      <w:pPr>
        <w:numPr>
          <w:ilvl w:val="0"/>
          <w:numId w:val="18"/>
        </w:numPr>
        <w:ind w:right="282" w:firstLine="680"/>
      </w:pPr>
      <w:r>
        <w:t>соотносить реальные объекты с моделями геометрических фигур.</w:t>
      </w:r>
    </w:p>
    <w:p w:rsidR="00DB751F" w:rsidRDefault="00B84766" w:rsidP="00DE41B5">
      <w:pPr>
        <w:ind w:left="365" w:right="282" w:firstLine="454"/>
      </w:pPr>
      <w:r>
        <w:rPr>
          <w:b/>
        </w:rPr>
        <w:t xml:space="preserve">Выпускник получит возможность научиться </w:t>
      </w:r>
      <w:r>
        <w:t xml:space="preserve">распознавать, различать и называть геометрические тела: параллелепипед, пирамиду, цилиндр, конус. </w:t>
      </w:r>
      <w:r>
        <w:rPr>
          <w:b/>
        </w:rPr>
        <w:t>Геометрические величины Выпускник научится:</w:t>
      </w:r>
    </w:p>
    <w:p w:rsidR="00DB751F" w:rsidRDefault="00B84766" w:rsidP="0005218F">
      <w:pPr>
        <w:numPr>
          <w:ilvl w:val="0"/>
          <w:numId w:val="18"/>
        </w:numPr>
        <w:ind w:right="282" w:firstLine="680"/>
      </w:pPr>
      <w:r>
        <w:t>измерять длину отрезка;</w:t>
      </w:r>
    </w:p>
    <w:p w:rsidR="00DB751F" w:rsidRDefault="00B84766" w:rsidP="0005218F">
      <w:pPr>
        <w:numPr>
          <w:ilvl w:val="0"/>
          <w:numId w:val="18"/>
        </w:numPr>
        <w:ind w:right="282" w:firstLine="680"/>
      </w:pPr>
      <w:r>
        <w:t>вычислять периметр треугольника, прямоугольника и квадрата, площадь прямоугольника и квадрата;</w:t>
      </w:r>
    </w:p>
    <w:p w:rsidR="00DB751F" w:rsidRDefault="00B84766" w:rsidP="0005218F">
      <w:pPr>
        <w:numPr>
          <w:ilvl w:val="0"/>
          <w:numId w:val="18"/>
        </w:numPr>
        <w:ind w:right="282" w:firstLine="680"/>
      </w:pPr>
      <w:r>
        <w:t>оценивать размеры геометрических объектов, расстояния приближенно (на глаз).</w:t>
      </w:r>
    </w:p>
    <w:p w:rsidR="00886287" w:rsidRDefault="00B84766" w:rsidP="00DE41B5">
      <w:pPr>
        <w:ind w:left="365" w:right="282" w:firstLine="454"/>
      </w:pPr>
      <w:r>
        <w:rPr>
          <w:b/>
        </w:rPr>
        <w:t xml:space="preserve">Выпускник получит возможность научиться </w:t>
      </w:r>
      <w:r>
        <w:t xml:space="preserve">вычислять периметр многоугольника, площадь фигуры, составленной из прямоугольников. </w:t>
      </w:r>
    </w:p>
    <w:p w:rsidR="00886287" w:rsidRDefault="00B84766" w:rsidP="00DE41B5">
      <w:pPr>
        <w:ind w:left="365" w:right="282" w:firstLine="454"/>
        <w:rPr>
          <w:b/>
        </w:rPr>
      </w:pPr>
      <w:r>
        <w:rPr>
          <w:b/>
        </w:rPr>
        <w:lastRenderedPageBreak/>
        <w:t xml:space="preserve">Работа с информацией </w:t>
      </w:r>
    </w:p>
    <w:p w:rsidR="00DB751F" w:rsidRDefault="00B84766" w:rsidP="00DE41B5">
      <w:pPr>
        <w:ind w:left="365" w:right="282" w:firstLine="454"/>
      </w:pPr>
      <w:r>
        <w:rPr>
          <w:b/>
        </w:rPr>
        <w:t>Выпускник научится:</w:t>
      </w:r>
    </w:p>
    <w:p w:rsidR="00DB751F" w:rsidRDefault="00B84766" w:rsidP="0005218F">
      <w:pPr>
        <w:numPr>
          <w:ilvl w:val="0"/>
          <w:numId w:val="18"/>
        </w:numPr>
        <w:ind w:right="282" w:firstLine="680"/>
      </w:pPr>
      <w:r>
        <w:t>читать несложные готовые таблицы;</w:t>
      </w:r>
    </w:p>
    <w:p w:rsidR="00DB751F" w:rsidRDefault="00B84766" w:rsidP="0005218F">
      <w:pPr>
        <w:numPr>
          <w:ilvl w:val="0"/>
          <w:numId w:val="18"/>
        </w:numPr>
        <w:ind w:right="282" w:firstLine="680"/>
      </w:pPr>
      <w:r>
        <w:t>заполнять несложные готовые таблицы;</w:t>
      </w:r>
    </w:p>
    <w:p w:rsidR="00DB751F" w:rsidRDefault="00B84766" w:rsidP="0005218F">
      <w:pPr>
        <w:numPr>
          <w:ilvl w:val="0"/>
          <w:numId w:val="18"/>
        </w:numPr>
        <w:ind w:right="282" w:firstLine="680"/>
      </w:pPr>
      <w:r>
        <w:t>читать несложные готовые столбчатые диаграммы.</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0"/>
          <w:numId w:val="18"/>
        </w:numPr>
        <w:ind w:right="282" w:firstLine="680"/>
      </w:pPr>
      <w:r>
        <w:t>читать несложные готовые круговые диаграммы;</w:t>
      </w:r>
    </w:p>
    <w:p w:rsidR="00DB751F" w:rsidRDefault="00B84766" w:rsidP="0005218F">
      <w:pPr>
        <w:numPr>
          <w:ilvl w:val="0"/>
          <w:numId w:val="18"/>
        </w:numPr>
        <w:ind w:right="282" w:firstLine="680"/>
      </w:pPr>
      <w:r>
        <w:t>достраивать несложную готовую столбчатую диаграмму;</w:t>
      </w:r>
    </w:p>
    <w:p w:rsidR="00DB751F" w:rsidRDefault="00B84766" w:rsidP="0005218F">
      <w:pPr>
        <w:numPr>
          <w:ilvl w:val="0"/>
          <w:numId w:val="18"/>
        </w:numPr>
        <w:ind w:right="282" w:firstLine="680"/>
      </w:pPr>
      <w:r>
        <w:t>сравнивать и обобщать информацию, представленную в строках и столбцах несложных таблиц и диаграмм;</w:t>
      </w:r>
    </w:p>
    <w:p w:rsidR="00DB751F" w:rsidRDefault="00B84766" w:rsidP="0005218F">
      <w:pPr>
        <w:numPr>
          <w:ilvl w:val="0"/>
          <w:numId w:val="18"/>
        </w:numPr>
        <w:ind w:right="282" w:firstLine="680"/>
      </w:pPr>
      <w:r>
        <w:t>понимать простейшие выражения, содержащие логические связки и слова («…и…», «если… то…», «верно/неверно, что…», «каждый», «все», «некоторые», «не»);</w:t>
      </w:r>
    </w:p>
    <w:p w:rsidR="00DB751F" w:rsidRDefault="00B84766" w:rsidP="0005218F">
      <w:pPr>
        <w:numPr>
          <w:ilvl w:val="0"/>
          <w:numId w:val="18"/>
        </w:numPr>
        <w:ind w:right="282" w:firstLine="680"/>
      </w:pPr>
      <w:r>
        <w:t>составлять, записывать и выполнять инструкцию (простой алгоритм), план поиска информации;</w:t>
      </w:r>
    </w:p>
    <w:p w:rsidR="00DB751F" w:rsidRDefault="00B84766" w:rsidP="0005218F">
      <w:pPr>
        <w:numPr>
          <w:ilvl w:val="0"/>
          <w:numId w:val="18"/>
        </w:numPr>
        <w:ind w:right="282" w:firstLine="680"/>
      </w:pPr>
      <w:r>
        <w:t>распознавать одну и ту же информацию, представленную в разной форме (таблицы и диаграммы);</w:t>
      </w:r>
    </w:p>
    <w:p w:rsidR="00DB751F" w:rsidRDefault="00B84766" w:rsidP="0005218F">
      <w:pPr>
        <w:numPr>
          <w:ilvl w:val="0"/>
          <w:numId w:val="18"/>
        </w:numPr>
        <w:ind w:right="282" w:firstLine="680"/>
      </w:pPr>
      <w:r>
        <w:t>планировать несложные исследования, собирать и представлять полученную информацию с помощью таблиц и диаграмм;</w:t>
      </w:r>
    </w:p>
    <w:p w:rsidR="00DB751F" w:rsidRDefault="00B84766" w:rsidP="0005218F">
      <w:pPr>
        <w:numPr>
          <w:ilvl w:val="0"/>
          <w:numId w:val="18"/>
        </w:numPr>
        <w:spacing w:after="27"/>
        <w:ind w:right="282" w:firstLine="680"/>
      </w:pPr>
      <w: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r>
        <w:rPr>
          <w:b/>
        </w:rPr>
        <w:t>Предметная область «Обществознание и естествознание»</w:t>
      </w:r>
    </w:p>
    <w:p w:rsidR="00DB751F" w:rsidRDefault="00B84766" w:rsidP="00DE41B5">
      <w:pPr>
        <w:pStyle w:val="1"/>
        <w:numPr>
          <w:ilvl w:val="0"/>
          <w:numId w:val="0"/>
        </w:numPr>
        <w:ind w:left="355" w:right="282"/>
      </w:pPr>
      <w:r>
        <w:t>Окружающий мир</w:t>
      </w:r>
    </w:p>
    <w:p w:rsidR="00DB751F" w:rsidRDefault="00B84766" w:rsidP="00DE41B5">
      <w:pPr>
        <w:ind w:left="365" w:right="282" w:firstLine="708"/>
      </w:pPr>
      <w:r>
        <w:t>В результате изучения курса «Окружающий мир» обучающиеся на уровне начального общего образования:</w:t>
      </w:r>
    </w:p>
    <w:p w:rsidR="00DB751F" w:rsidRDefault="00B84766" w:rsidP="0005218F">
      <w:pPr>
        <w:numPr>
          <w:ilvl w:val="0"/>
          <w:numId w:val="19"/>
        </w:numPr>
        <w:ind w:right="282" w:firstLine="708"/>
      </w:pPr>
      <w:r>
        <w:t>получат возможность расширить, систематизировать и углубить исходные представления о</w:t>
      </w:r>
      <w:r w:rsidR="00886287">
        <w:t xml:space="preserve"> </w:t>
      </w:r>
      <w:r>
        <w:t>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B751F" w:rsidRDefault="00B84766" w:rsidP="0005218F">
      <w:pPr>
        <w:numPr>
          <w:ilvl w:val="0"/>
          <w:numId w:val="19"/>
        </w:numPr>
        <w:ind w:right="282" w:firstLine="708"/>
      </w:pPr>
      <w:r>
        <w:t>обретут чувство гордости за свою Родину, российский народ и его историю, осознают свою</w:t>
      </w:r>
      <w:r w:rsidR="00886287">
        <w:t xml:space="preserve"> </w:t>
      </w:r>
      <w:r>
        <w:t>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B751F" w:rsidRDefault="00B84766" w:rsidP="0005218F">
      <w:pPr>
        <w:numPr>
          <w:ilvl w:val="0"/>
          <w:numId w:val="19"/>
        </w:numPr>
        <w:ind w:right="282" w:firstLine="708"/>
      </w:pPr>
      <w:r>
        <w:t>приобретут опыт эмоционально окрашенного, личностного отношения к миру природы и</w:t>
      </w:r>
      <w:r w:rsidR="00886287">
        <w:t xml:space="preserve"> </w:t>
      </w:r>
      <w:r>
        <w:t>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B751F" w:rsidRDefault="00B84766" w:rsidP="0005218F">
      <w:pPr>
        <w:numPr>
          <w:ilvl w:val="0"/>
          <w:numId w:val="19"/>
        </w:numPr>
        <w:ind w:right="282" w:firstLine="708"/>
      </w:pPr>
      <w:r>
        <w:t>получат возможность осознать свое место в мире на основе единства рационально-научного</w:t>
      </w:r>
      <w:r w:rsidR="00886287">
        <w:t xml:space="preserve"> </w:t>
      </w:r>
      <w:r>
        <w:t>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B751F" w:rsidRDefault="00B84766" w:rsidP="0005218F">
      <w:pPr>
        <w:numPr>
          <w:ilvl w:val="0"/>
          <w:numId w:val="19"/>
        </w:numPr>
        <w:ind w:right="282" w:firstLine="708"/>
      </w:pPr>
      <w:r>
        <w:t>познакомятся с некоторыми способами изучения природы и общества, начнут осваивать</w:t>
      </w:r>
      <w:r w:rsidR="00886287">
        <w:t xml:space="preserve"> </w:t>
      </w:r>
      <w:r>
        <w:t>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B751F" w:rsidRDefault="00B84766" w:rsidP="0005218F">
      <w:pPr>
        <w:numPr>
          <w:ilvl w:val="0"/>
          <w:numId w:val="19"/>
        </w:numPr>
        <w:ind w:right="282" w:firstLine="708"/>
      </w:pPr>
      <w:r>
        <w:t>получат возможность приобрести базовые умения работы с ИКТ-средствами, поиска</w:t>
      </w:r>
      <w:r w:rsidR="00886287">
        <w:t xml:space="preserve"> </w:t>
      </w:r>
      <w:r>
        <w:t>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DB751F" w:rsidRDefault="00B84766" w:rsidP="0005218F">
      <w:pPr>
        <w:numPr>
          <w:ilvl w:val="0"/>
          <w:numId w:val="19"/>
        </w:numPr>
        <w:ind w:right="282" w:firstLine="708"/>
      </w:pPr>
      <w:r>
        <w:t>примут и освоят социальную роль обучающегося, для которой характерно развитие мотивов</w:t>
      </w:r>
      <w:r w:rsidR="00886287">
        <w:t xml:space="preserve"> </w:t>
      </w:r>
      <w:r>
        <w:t xml:space="preserve">учебной деятельности и формирование личностного смысла учения, самостоятельности и личной </w:t>
      </w:r>
      <w:r>
        <w:lastRenderedPageBreak/>
        <w:t>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86287" w:rsidRDefault="00B84766" w:rsidP="00DE41B5">
      <w:pPr>
        <w:ind w:left="365" w:right="282" w:firstLine="708"/>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886287" w:rsidRDefault="00B84766" w:rsidP="00DE41B5">
      <w:pPr>
        <w:ind w:left="365" w:right="282" w:firstLine="708"/>
        <w:rPr>
          <w:b/>
        </w:rPr>
      </w:pPr>
      <w:r>
        <w:rPr>
          <w:b/>
        </w:rPr>
        <w:t xml:space="preserve">Человек и природа </w:t>
      </w:r>
    </w:p>
    <w:p w:rsidR="00DB751F" w:rsidRDefault="00B84766" w:rsidP="00DE41B5">
      <w:pPr>
        <w:ind w:left="365" w:right="282" w:firstLine="708"/>
      </w:pPr>
      <w:r>
        <w:rPr>
          <w:b/>
        </w:rPr>
        <w:t>Выпускник научится:</w:t>
      </w:r>
    </w:p>
    <w:p w:rsidR="00DB751F" w:rsidRDefault="00B84766" w:rsidP="0005218F">
      <w:pPr>
        <w:numPr>
          <w:ilvl w:val="0"/>
          <w:numId w:val="20"/>
        </w:numPr>
        <w:ind w:right="282" w:firstLine="680"/>
      </w:pPr>
      <w:r>
        <w:t>узнавать изученные объекты и явления живой и неживой природы;</w:t>
      </w:r>
    </w:p>
    <w:p w:rsidR="00DB751F" w:rsidRDefault="00B84766" w:rsidP="0005218F">
      <w:pPr>
        <w:numPr>
          <w:ilvl w:val="0"/>
          <w:numId w:val="20"/>
        </w:numPr>
        <w:ind w:right="282" w:firstLine="680"/>
      </w:pPr>
      <w:r>
        <w:t>описывать на основе предложенного плана изученные объекты и явления живой и неживой природы, выделять их существенные признаки;</w:t>
      </w:r>
    </w:p>
    <w:p w:rsidR="00DB751F" w:rsidRDefault="00B84766" w:rsidP="0005218F">
      <w:pPr>
        <w:numPr>
          <w:ilvl w:val="0"/>
          <w:numId w:val="20"/>
        </w:numPr>
        <w:ind w:right="282" w:firstLine="680"/>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B751F" w:rsidRDefault="00B84766" w:rsidP="0005218F">
      <w:pPr>
        <w:numPr>
          <w:ilvl w:val="0"/>
          <w:numId w:val="20"/>
        </w:numPr>
        <w:ind w:right="282" w:firstLine="680"/>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B751F" w:rsidRDefault="00B84766" w:rsidP="0005218F">
      <w:pPr>
        <w:numPr>
          <w:ilvl w:val="0"/>
          <w:numId w:val="20"/>
        </w:numPr>
        <w:ind w:right="282" w:firstLine="680"/>
      </w:pPr>
      <w:r>
        <w:t>и правилам техники безопасности при проведении наблюдений и опытов;</w:t>
      </w:r>
    </w:p>
    <w:p w:rsidR="00DB751F" w:rsidRDefault="00B84766" w:rsidP="0005218F">
      <w:pPr>
        <w:numPr>
          <w:ilvl w:val="0"/>
          <w:numId w:val="20"/>
        </w:numPr>
        <w:ind w:right="282" w:firstLine="680"/>
      </w:pPr>
      <w: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DB751F" w:rsidRDefault="00B84766" w:rsidP="0005218F">
      <w:pPr>
        <w:numPr>
          <w:ilvl w:val="0"/>
          <w:numId w:val="20"/>
        </w:numPr>
        <w:ind w:right="282" w:firstLine="680"/>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B751F" w:rsidRDefault="00B84766" w:rsidP="0005218F">
      <w:pPr>
        <w:numPr>
          <w:ilvl w:val="0"/>
          <w:numId w:val="20"/>
        </w:numPr>
        <w:ind w:right="282" w:firstLine="680"/>
      </w:pPr>
      <w:r>
        <w:t>использовать готовые модели (глобус, карту, план) для объяснения явлений или описания свойств объектов;</w:t>
      </w:r>
    </w:p>
    <w:p w:rsidR="00DB751F" w:rsidRDefault="00B84766" w:rsidP="0005218F">
      <w:pPr>
        <w:numPr>
          <w:ilvl w:val="0"/>
          <w:numId w:val="20"/>
        </w:numPr>
        <w:ind w:right="282" w:firstLine="680"/>
      </w:pPr>
      <w: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B751F" w:rsidRDefault="00B84766" w:rsidP="0005218F">
      <w:pPr>
        <w:numPr>
          <w:ilvl w:val="0"/>
          <w:numId w:val="20"/>
        </w:numPr>
        <w:ind w:right="282" w:firstLine="680"/>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B751F" w:rsidRDefault="00B84766" w:rsidP="0005218F">
      <w:pPr>
        <w:numPr>
          <w:ilvl w:val="0"/>
          <w:numId w:val="20"/>
        </w:numPr>
        <w:ind w:right="282" w:firstLine="680"/>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0"/>
          <w:numId w:val="20"/>
        </w:numPr>
        <w:spacing w:after="10"/>
        <w:ind w:right="282" w:firstLine="680"/>
      </w:pPr>
      <w:r>
        <w:t>использовать при проведении практических работ инструменты ИКТ (фото- и</w:t>
      </w:r>
      <w:r w:rsidR="00886287">
        <w:t xml:space="preserve"> </w:t>
      </w:r>
      <w:r>
        <w:t>видеокамеру, микрофон и др.) для записи и обработки информации, готовить небольшие презентации по результатам наблюдений и опытов;</w:t>
      </w:r>
    </w:p>
    <w:p w:rsidR="00DB751F" w:rsidRDefault="00B84766" w:rsidP="0005218F">
      <w:pPr>
        <w:numPr>
          <w:ilvl w:val="0"/>
          <w:numId w:val="20"/>
        </w:numPr>
        <w:ind w:right="282" w:firstLine="680"/>
      </w:pPr>
      <w: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B751F" w:rsidRDefault="00B84766" w:rsidP="0005218F">
      <w:pPr>
        <w:numPr>
          <w:ilvl w:val="0"/>
          <w:numId w:val="20"/>
        </w:numPr>
        <w:ind w:right="282" w:firstLine="680"/>
      </w:pPr>
      <w: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B751F" w:rsidRDefault="00B84766" w:rsidP="0005218F">
      <w:pPr>
        <w:numPr>
          <w:ilvl w:val="0"/>
          <w:numId w:val="20"/>
        </w:numPr>
        <w:spacing w:after="10"/>
        <w:ind w:right="282" w:firstLine="680"/>
      </w:pPr>
      <w:r>
        <w:t>пользоваться простыми навыками самоконтроля самочувствия для сохранения</w:t>
      </w:r>
    </w:p>
    <w:p w:rsidR="00DB751F" w:rsidRDefault="00B84766" w:rsidP="00DE41B5">
      <w:pPr>
        <w:ind w:left="373" w:right="282"/>
      </w:pPr>
      <w:r>
        <w:t>здоровья; осознанно соблюдать режим дня, правила рационального питания и личной гигиены;</w:t>
      </w:r>
    </w:p>
    <w:p w:rsidR="00DB751F" w:rsidRDefault="00B84766" w:rsidP="0005218F">
      <w:pPr>
        <w:numPr>
          <w:ilvl w:val="0"/>
          <w:numId w:val="20"/>
        </w:numPr>
        <w:ind w:right="282" w:firstLine="680"/>
      </w:pPr>
      <w:r>
        <w:t>выполнять правила безопасного поведения в доме, на улице, природной среде, оказывать первую помощь при несложных несчастных случаях;</w:t>
      </w:r>
    </w:p>
    <w:p w:rsidR="00886287" w:rsidRDefault="00B84766" w:rsidP="0005218F">
      <w:pPr>
        <w:numPr>
          <w:ilvl w:val="0"/>
          <w:numId w:val="20"/>
        </w:numPr>
        <w:ind w:right="282" w:firstLine="680"/>
      </w:pPr>
      <w: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 </w:t>
      </w:r>
    </w:p>
    <w:p w:rsidR="00886287" w:rsidRPr="00886287" w:rsidRDefault="00B84766" w:rsidP="0005218F">
      <w:pPr>
        <w:numPr>
          <w:ilvl w:val="0"/>
          <w:numId w:val="20"/>
        </w:numPr>
        <w:ind w:right="282" w:firstLine="680"/>
      </w:pPr>
      <w:r>
        <w:rPr>
          <w:b/>
        </w:rPr>
        <w:t xml:space="preserve">Человек и общество </w:t>
      </w:r>
    </w:p>
    <w:p w:rsidR="00DB751F" w:rsidRDefault="00B84766" w:rsidP="0005218F">
      <w:pPr>
        <w:numPr>
          <w:ilvl w:val="0"/>
          <w:numId w:val="20"/>
        </w:numPr>
        <w:ind w:right="282" w:firstLine="680"/>
      </w:pPr>
      <w:r>
        <w:rPr>
          <w:b/>
        </w:rPr>
        <w:t>Выпускник научится:</w:t>
      </w:r>
    </w:p>
    <w:p w:rsidR="00DB751F" w:rsidRDefault="00B84766" w:rsidP="0005218F">
      <w:pPr>
        <w:numPr>
          <w:ilvl w:val="0"/>
          <w:numId w:val="20"/>
        </w:numPr>
        <w:ind w:right="282" w:firstLine="680"/>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B751F" w:rsidRDefault="00B84766" w:rsidP="0005218F">
      <w:pPr>
        <w:numPr>
          <w:ilvl w:val="0"/>
          <w:numId w:val="20"/>
        </w:numPr>
        <w:ind w:right="282" w:firstLine="680"/>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B751F" w:rsidRDefault="00B84766" w:rsidP="0005218F">
      <w:pPr>
        <w:numPr>
          <w:ilvl w:val="0"/>
          <w:numId w:val="20"/>
        </w:numPr>
        <w:spacing w:after="10"/>
        <w:ind w:right="282" w:firstLine="680"/>
      </w:pPr>
      <w:r>
        <w:t>используя дополнительные источники информации (на бумажных и электронных</w:t>
      </w:r>
    </w:p>
    <w:p w:rsidR="00DB751F" w:rsidRDefault="00B84766" w:rsidP="00DE41B5">
      <w:pPr>
        <w:ind w:left="373" w:right="282"/>
      </w:pPr>
      <w:r>
        <w:lastRenderedPageBreak/>
        <w:t>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B751F" w:rsidRDefault="00B84766" w:rsidP="0005218F">
      <w:pPr>
        <w:numPr>
          <w:ilvl w:val="0"/>
          <w:numId w:val="20"/>
        </w:numPr>
        <w:ind w:right="282" w:firstLine="680"/>
      </w:pPr>
      <w: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sidR="00886287">
        <w:t>-</w:t>
      </w:r>
      <w:r>
        <w:t>нравственной отзывчивости, понимания чувств других людей и сопереживания им;</w:t>
      </w:r>
    </w:p>
    <w:p w:rsidR="00DB751F" w:rsidRDefault="00B84766" w:rsidP="0005218F">
      <w:pPr>
        <w:numPr>
          <w:ilvl w:val="0"/>
          <w:numId w:val="20"/>
        </w:numPr>
        <w:ind w:right="282" w:firstLine="680"/>
      </w:pPr>
      <w: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0"/>
          <w:numId w:val="20"/>
        </w:numPr>
        <w:ind w:right="282" w:firstLine="680"/>
      </w:pPr>
      <w:r>
        <w:t>осознавать свою неразрывную связь с разнообразными окружающими социальными группами;</w:t>
      </w:r>
    </w:p>
    <w:p w:rsidR="00DB751F" w:rsidRDefault="00B84766" w:rsidP="0005218F">
      <w:pPr>
        <w:numPr>
          <w:ilvl w:val="0"/>
          <w:numId w:val="20"/>
        </w:numPr>
        <w:ind w:right="282" w:firstLine="680"/>
      </w:pPr>
      <w: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B751F" w:rsidRDefault="00B84766" w:rsidP="0005218F">
      <w:pPr>
        <w:numPr>
          <w:ilvl w:val="0"/>
          <w:numId w:val="20"/>
        </w:numPr>
        <w:ind w:right="282" w:firstLine="680"/>
      </w:pPr>
      <w: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DB751F" w:rsidRDefault="00B84766" w:rsidP="0005218F">
      <w:pPr>
        <w:numPr>
          <w:ilvl w:val="0"/>
          <w:numId w:val="20"/>
        </w:numPr>
        <w:ind w:right="282" w:firstLine="680"/>
      </w:pPr>
      <w: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B751F" w:rsidRDefault="00B84766" w:rsidP="0005218F">
      <w:pPr>
        <w:numPr>
          <w:ilvl w:val="0"/>
          <w:numId w:val="20"/>
        </w:numPr>
        <w:spacing w:after="10"/>
        <w:ind w:right="282" w:firstLine="680"/>
      </w:pPr>
      <w:r>
        <w:t>определять общую цель в совместной деятельности и пути ее достижения;</w:t>
      </w:r>
    </w:p>
    <w:p w:rsidR="00DB751F" w:rsidRDefault="00B84766" w:rsidP="00DE41B5">
      <w:pPr>
        <w:spacing w:after="28"/>
        <w:ind w:left="373" w:right="282"/>
      </w:pPr>
      <w:r>
        <w:t>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B751F" w:rsidRDefault="00B84766" w:rsidP="00DE41B5">
      <w:pPr>
        <w:pStyle w:val="1"/>
        <w:numPr>
          <w:ilvl w:val="0"/>
          <w:numId w:val="0"/>
        </w:numPr>
        <w:ind w:left="355" w:right="282"/>
      </w:pPr>
      <w:r>
        <w:t>Основы религиозных культур и светской этики</w:t>
      </w:r>
    </w:p>
    <w:p w:rsidR="00DB751F" w:rsidRDefault="00B84766" w:rsidP="00DE41B5">
      <w:pPr>
        <w:ind w:left="365" w:right="282" w:firstLine="708"/>
      </w:pPr>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DB751F" w:rsidRDefault="00B84766" w:rsidP="00DE41B5">
      <w:pPr>
        <w:spacing w:after="10"/>
        <w:ind w:left="1078" w:right="282" w:hanging="10"/>
      </w:pPr>
      <w:r>
        <w:rPr>
          <w:b/>
        </w:rPr>
        <w:t>Общие планируемые результаты</w:t>
      </w:r>
      <w:r>
        <w:t xml:space="preserve">. </w:t>
      </w:r>
    </w:p>
    <w:p w:rsidR="00DB751F" w:rsidRDefault="00B84766" w:rsidP="00DE41B5">
      <w:pPr>
        <w:ind w:left="1076" w:right="282"/>
      </w:pPr>
      <w:r>
        <w:t xml:space="preserve">В результате освоения каждого модуля курса </w:t>
      </w:r>
      <w:r>
        <w:rPr>
          <w:b/>
        </w:rPr>
        <w:t>выпускник научится</w:t>
      </w:r>
      <w:r>
        <w:t>:</w:t>
      </w:r>
    </w:p>
    <w:p w:rsidR="00DB751F" w:rsidRDefault="00B84766" w:rsidP="0005218F">
      <w:pPr>
        <w:numPr>
          <w:ilvl w:val="0"/>
          <w:numId w:val="21"/>
        </w:numPr>
        <w:ind w:right="282" w:firstLine="708"/>
      </w:pPr>
      <w:r>
        <w:t>понимать значение нравственных норм и ценностей для достойной жизни личности, семьи,</w:t>
      </w:r>
      <w:r w:rsidR="00886287">
        <w:t xml:space="preserve"> </w:t>
      </w:r>
      <w:r>
        <w:t>общества;</w:t>
      </w:r>
    </w:p>
    <w:p w:rsidR="00DB751F" w:rsidRDefault="00B84766" w:rsidP="0005218F">
      <w:pPr>
        <w:numPr>
          <w:ilvl w:val="0"/>
          <w:numId w:val="21"/>
        </w:numPr>
        <w:ind w:right="282" w:firstLine="708"/>
      </w:pPr>
      <w:r>
        <w:t>поступать в соответствии с нравственными принципами, основанными на свободе совести и</w:t>
      </w:r>
      <w:r w:rsidR="00886287">
        <w:t xml:space="preserve"> </w:t>
      </w:r>
      <w:r>
        <w:t>вероисповедания, духовных традициях народов России, общепринятых в российском обществе нравственных нормах и ценностях;</w:t>
      </w:r>
    </w:p>
    <w:p w:rsidR="00DB751F" w:rsidRDefault="00B84766" w:rsidP="0005218F">
      <w:pPr>
        <w:numPr>
          <w:ilvl w:val="0"/>
          <w:numId w:val="21"/>
        </w:numPr>
        <w:ind w:right="282" w:firstLine="708"/>
      </w:pPr>
      <w:r>
        <w:t>осознавать ценность человеческой жизни, необходимость стремления к нравственному</w:t>
      </w:r>
      <w:r w:rsidR="00886287">
        <w:t xml:space="preserve"> </w:t>
      </w:r>
      <w:r>
        <w:t>совершенствованию и духовному развитию;</w:t>
      </w:r>
    </w:p>
    <w:p w:rsidR="00DB751F" w:rsidRDefault="00B84766" w:rsidP="0005218F">
      <w:pPr>
        <w:numPr>
          <w:ilvl w:val="0"/>
          <w:numId w:val="21"/>
        </w:numPr>
        <w:ind w:right="282" w:firstLine="708"/>
      </w:pPr>
      <w:r>
        <w:t>развивать первоначальные представления о традиционных религиях народов России</w:t>
      </w:r>
      <w:r w:rsidR="00886287">
        <w:t xml:space="preserve"> </w:t>
      </w:r>
      <w:r>
        <w:t xml:space="preserve">(православии,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B751F" w:rsidRDefault="00B84766" w:rsidP="0005218F">
      <w:pPr>
        <w:numPr>
          <w:ilvl w:val="0"/>
          <w:numId w:val="21"/>
        </w:numPr>
        <w:ind w:right="282" w:firstLine="708"/>
      </w:pPr>
      <w:r>
        <w:t>ориентироваться в вопросах нравственного выбора на внутреннюю установку личности</w:t>
      </w:r>
      <w:r w:rsidR="00886287">
        <w:t xml:space="preserve"> </w:t>
      </w:r>
      <w:r>
        <w:t>поступать согласно своей совести;</w:t>
      </w:r>
    </w:p>
    <w:p w:rsidR="00886287" w:rsidRDefault="00B84766" w:rsidP="00DE41B5">
      <w:pPr>
        <w:spacing w:after="1" w:line="240" w:lineRule="auto"/>
        <w:ind w:left="1078" w:right="282" w:hanging="10"/>
        <w:jc w:val="left"/>
        <w:rPr>
          <w:b/>
        </w:rPr>
      </w:pPr>
      <w:r>
        <w:rPr>
          <w:b/>
        </w:rPr>
        <w:t>Планируемые результаты по учебным модулям</w:t>
      </w:r>
      <w:r>
        <w:t xml:space="preserve">. </w:t>
      </w:r>
      <w:r>
        <w:rPr>
          <w:b/>
        </w:rPr>
        <w:t xml:space="preserve">Основы православной культуры </w:t>
      </w:r>
    </w:p>
    <w:p w:rsidR="00DB751F" w:rsidRDefault="00B84766" w:rsidP="00DE41B5">
      <w:pPr>
        <w:spacing w:after="1" w:line="240" w:lineRule="auto"/>
        <w:ind w:left="1078" w:right="282" w:hanging="10"/>
        <w:jc w:val="left"/>
      </w:pPr>
      <w:r>
        <w:rPr>
          <w:b/>
        </w:rPr>
        <w:t>Выпускник научится</w:t>
      </w:r>
      <w:r>
        <w:t>:</w:t>
      </w:r>
    </w:p>
    <w:p w:rsidR="00DB751F" w:rsidRDefault="00B84766" w:rsidP="0005218F">
      <w:pPr>
        <w:numPr>
          <w:ilvl w:val="0"/>
          <w:numId w:val="21"/>
        </w:numPr>
        <w:ind w:right="282" w:firstLine="708"/>
      </w:pPr>
      <w:r>
        <w:t>раскрывать содержание основных составляющих православной христианской культуры,</w:t>
      </w:r>
      <w:r w:rsidR="00886287">
        <w:t xml:space="preserve"> </w:t>
      </w:r>
      <w:r>
        <w:t>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B751F" w:rsidRDefault="00B84766" w:rsidP="0005218F">
      <w:pPr>
        <w:numPr>
          <w:ilvl w:val="0"/>
          <w:numId w:val="21"/>
        </w:numPr>
        <w:ind w:right="282" w:firstLine="708"/>
      </w:pPr>
      <w:r>
        <w:t xml:space="preserve">ориентироваться в истории возникновения православной христианской религиозной традиции, истории ее формирования в России; </w:t>
      </w:r>
    </w:p>
    <w:p w:rsidR="00DB751F" w:rsidRDefault="00B84766" w:rsidP="0005218F">
      <w:pPr>
        <w:numPr>
          <w:ilvl w:val="0"/>
          <w:numId w:val="21"/>
        </w:numPr>
        <w:ind w:right="282" w:firstLine="708"/>
      </w:pPr>
      <w: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B751F" w:rsidRDefault="00B84766" w:rsidP="0005218F">
      <w:pPr>
        <w:numPr>
          <w:ilvl w:val="0"/>
          <w:numId w:val="21"/>
        </w:numPr>
        <w:ind w:right="282" w:firstLine="708"/>
      </w:pPr>
      <w:r>
        <w:lastRenderedPageBreak/>
        <w:t>излагать свое мнение по поводу значения религии, религиозной культуры в жизни людей и общества;</w:t>
      </w:r>
    </w:p>
    <w:p w:rsidR="00DB751F" w:rsidRDefault="00B84766" w:rsidP="0005218F">
      <w:pPr>
        <w:numPr>
          <w:ilvl w:val="0"/>
          <w:numId w:val="21"/>
        </w:numPr>
        <w:ind w:right="282" w:firstLine="708"/>
      </w:pPr>
      <w:r>
        <w:t xml:space="preserve">соотносить нравственные формы поведения с нормами православной христианской религиозной морали; </w:t>
      </w:r>
    </w:p>
    <w:p w:rsidR="00DB751F" w:rsidRDefault="00B84766" w:rsidP="0005218F">
      <w:pPr>
        <w:numPr>
          <w:ilvl w:val="0"/>
          <w:numId w:val="21"/>
        </w:numPr>
        <w:ind w:right="282" w:firstLine="708"/>
      </w:pPr>
      <w: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B751F" w:rsidRDefault="00B84766" w:rsidP="00DE41B5">
      <w:pPr>
        <w:spacing w:after="10"/>
        <w:ind w:left="1078" w:right="282" w:hanging="10"/>
      </w:pPr>
      <w:r>
        <w:rPr>
          <w:b/>
        </w:rPr>
        <w:t>Выпускник получит возможность научиться:</w:t>
      </w:r>
    </w:p>
    <w:p w:rsidR="00DB751F" w:rsidRDefault="00B84766" w:rsidP="0005218F">
      <w:pPr>
        <w:numPr>
          <w:ilvl w:val="0"/>
          <w:numId w:val="21"/>
        </w:numPr>
        <w:ind w:right="282" w:firstLine="708"/>
      </w:pPr>
      <w: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B751F" w:rsidRDefault="00B84766" w:rsidP="0005218F">
      <w:pPr>
        <w:numPr>
          <w:ilvl w:val="0"/>
          <w:numId w:val="21"/>
        </w:numPr>
        <w:ind w:right="282" w:firstLine="708"/>
      </w:pPr>
      <w:r>
        <w:t>устанавливать взаимосвязь между содержанием православной культуры и поведением</w:t>
      </w:r>
      <w:r w:rsidR="00886287">
        <w:t xml:space="preserve"> </w:t>
      </w:r>
      <w:r>
        <w:t>людей, общественными явлениями;</w:t>
      </w:r>
    </w:p>
    <w:p w:rsidR="00DB751F" w:rsidRDefault="00B84766" w:rsidP="0005218F">
      <w:pPr>
        <w:numPr>
          <w:ilvl w:val="0"/>
          <w:numId w:val="21"/>
        </w:numPr>
        <w:ind w:right="282" w:firstLine="708"/>
      </w:pPr>
      <w:r>
        <w:t>выстраивать отношения с представителями разных мировоззрений и культурных традиций на</w:t>
      </w:r>
      <w:r w:rsidR="00886287">
        <w:t xml:space="preserve"> </w:t>
      </w:r>
      <w:r>
        <w:t xml:space="preserve">основе взаимного уважения прав и законных интересов сограждан; </w:t>
      </w:r>
    </w:p>
    <w:p w:rsidR="00886287" w:rsidRPr="00886287" w:rsidRDefault="00B84766" w:rsidP="0005218F">
      <w:pPr>
        <w:numPr>
          <w:ilvl w:val="0"/>
          <w:numId w:val="21"/>
        </w:numPr>
        <w:ind w:right="282" w:firstLine="708"/>
      </w:pPr>
      <w:r>
        <w:t>акцентировать внимание на религиозных, духовно-нравственных аспектах человеческого</w:t>
      </w:r>
      <w:r w:rsidR="00886287">
        <w:t xml:space="preserve"> </w:t>
      </w:r>
      <w:r>
        <w:t xml:space="preserve">поведения при изучении гуманитарных предметов на последующих уровнях общего образования. </w:t>
      </w:r>
      <w:r>
        <w:rPr>
          <w:b/>
        </w:rPr>
        <w:t xml:space="preserve">Основы светской этики </w:t>
      </w:r>
    </w:p>
    <w:p w:rsidR="00DB751F" w:rsidRDefault="00B84766" w:rsidP="00DE41B5">
      <w:pPr>
        <w:ind w:left="1073" w:right="282" w:firstLine="0"/>
      </w:pPr>
      <w:r>
        <w:rPr>
          <w:b/>
        </w:rPr>
        <w:t>Выпускник научится:</w:t>
      </w:r>
    </w:p>
    <w:p w:rsidR="00DB751F" w:rsidRDefault="00B84766" w:rsidP="0005218F">
      <w:pPr>
        <w:numPr>
          <w:ilvl w:val="0"/>
          <w:numId w:val="21"/>
        </w:numPr>
        <w:ind w:right="282" w:firstLine="708"/>
      </w:pPr>
      <w: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B751F" w:rsidRDefault="00B84766" w:rsidP="0005218F">
      <w:pPr>
        <w:numPr>
          <w:ilvl w:val="0"/>
          <w:numId w:val="21"/>
        </w:numPr>
        <w:ind w:right="282" w:firstLine="708"/>
      </w:pPr>
      <w:r>
        <w:t xml:space="preserve">на примере российской светской этики понимать значение нравственных ценностей, идеалов в жизни людей, общества; </w:t>
      </w:r>
    </w:p>
    <w:p w:rsidR="00DB751F" w:rsidRDefault="00B84766" w:rsidP="0005218F">
      <w:pPr>
        <w:numPr>
          <w:ilvl w:val="0"/>
          <w:numId w:val="21"/>
        </w:numPr>
        <w:ind w:right="282" w:firstLine="708"/>
      </w:pPr>
      <w:r>
        <w:t>излагать свое мнение по поводу значения российской светской этики в жизни людей и общества;</w:t>
      </w:r>
    </w:p>
    <w:p w:rsidR="00DB751F" w:rsidRDefault="00B84766" w:rsidP="0005218F">
      <w:pPr>
        <w:numPr>
          <w:ilvl w:val="0"/>
          <w:numId w:val="21"/>
        </w:numPr>
        <w:ind w:right="282" w:firstLine="708"/>
      </w:pPr>
      <w:r>
        <w:t xml:space="preserve">соотносить нравственные формы поведения с нормами российской светской (гражданской) этики; </w:t>
      </w:r>
    </w:p>
    <w:p w:rsidR="00DB751F" w:rsidRDefault="00B84766" w:rsidP="0005218F">
      <w:pPr>
        <w:numPr>
          <w:ilvl w:val="0"/>
          <w:numId w:val="21"/>
        </w:numPr>
        <w:ind w:right="282" w:firstLine="708"/>
      </w:pPr>
      <w: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B751F" w:rsidRDefault="00B84766" w:rsidP="00DE41B5">
      <w:pPr>
        <w:spacing w:after="10"/>
        <w:ind w:left="1078" w:right="282" w:hanging="10"/>
      </w:pPr>
      <w:r>
        <w:rPr>
          <w:b/>
        </w:rPr>
        <w:t>Выпускник получит возможность научиться:</w:t>
      </w:r>
    </w:p>
    <w:p w:rsidR="00DB751F" w:rsidRDefault="00B84766" w:rsidP="0005218F">
      <w:pPr>
        <w:numPr>
          <w:ilvl w:val="0"/>
          <w:numId w:val="21"/>
        </w:numPr>
        <w:ind w:right="282" w:firstLine="708"/>
      </w:pPr>
      <w: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w:t>
      </w:r>
    </w:p>
    <w:p w:rsidR="00DB751F" w:rsidRDefault="00B84766" w:rsidP="00DE41B5">
      <w:pPr>
        <w:ind w:left="373" w:right="282"/>
      </w:pPr>
      <w:r>
        <w:t>(гражданской) этики;</w:t>
      </w:r>
    </w:p>
    <w:p w:rsidR="00DB751F" w:rsidRDefault="00B84766" w:rsidP="0005218F">
      <w:pPr>
        <w:numPr>
          <w:ilvl w:val="0"/>
          <w:numId w:val="21"/>
        </w:numPr>
        <w:ind w:right="282" w:firstLine="708"/>
      </w:pPr>
      <w:r>
        <w:t>устанавливать взаимосвязь между содержанием российской светской этики и поведением людей, общественными явлениями;</w:t>
      </w:r>
    </w:p>
    <w:p w:rsidR="00DB751F" w:rsidRDefault="00B84766" w:rsidP="0005218F">
      <w:pPr>
        <w:numPr>
          <w:ilvl w:val="0"/>
          <w:numId w:val="21"/>
        </w:numPr>
        <w:ind w:right="282" w:firstLine="708"/>
      </w:pPr>
      <w: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B751F" w:rsidRDefault="00B84766" w:rsidP="0005218F">
      <w:pPr>
        <w:numPr>
          <w:ilvl w:val="0"/>
          <w:numId w:val="21"/>
        </w:numPr>
        <w:spacing w:after="265"/>
        <w:ind w:right="282" w:firstLine="708"/>
      </w:pPr>
      <w: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B751F" w:rsidRDefault="00B84766" w:rsidP="00DE41B5">
      <w:pPr>
        <w:spacing w:after="10"/>
        <w:ind w:left="370" w:right="282" w:hanging="10"/>
      </w:pPr>
      <w:r>
        <w:rPr>
          <w:b/>
        </w:rPr>
        <w:t>Планируемые результаты и содержание образовательной области «Искусство» на уровне начального общего образования</w:t>
      </w:r>
    </w:p>
    <w:p w:rsidR="00DB751F" w:rsidRDefault="00B84766" w:rsidP="00DE41B5">
      <w:pPr>
        <w:pStyle w:val="1"/>
        <w:numPr>
          <w:ilvl w:val="0"/>
          <w:numId w:val="0"/>
        </w:numPr>
        <w:ind w:left="355" w:right="282"/>
      </w:pPr>
      <w:r>
        <w:t>Изобразительное искусство</w:t>
      </w:r>
    </w:p>
    <w:p w:rsidR="00DB751F" w:rsidRDefault="00B84766" w:rsidP="00DE41B5">
      <w:pPr>
        <w:ind w:left="365" w:right="282" w:firstLine="708"/>
      </w:pPr>
      <w:r>
        <w:t>В результате изучения изобразительного искусства на уровне начального общего образования у обучающихся:</w:t>
      </w:r>
    </w:p>
    <w:p w:rsidR="00DB751F" w:rsidRDefault="00B84766" w:rsidP="0005218F">
      <w:pPr>
        <w:numPr>
          <w:ilvl w:val="0"/>
          <w:numId w:val="22"/>
        </w:numPr>
        <w:ind w:right="282" w:hanging="142"/>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B751F" w:rsidRDefault="00B84766" w:rsidP="0005218F">
      <w:pPr>
        <w:numPr>
          <w:ilvl w:val="0"/>
          <w:numId w:val="22"/>
        </w:numPr>
        <w:ind w:right="282" w:hanging="142"/>
      </w:pPr>
      <w: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B751F" w:rsidRDefault="00B84766" w:rsidP="0005218F">
      <w:pPr>
        <w:numPr>
          <w:ilvl w:val="0"/>
          <w:numId w:val="22"/>
        </w:numPr>
        <w:ind w:right="282" w:hanging="142"/>
      </w:pPr>
      <w: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w:t>
      </w:r>
      <w:r>
        <w:lastRenderedPageBreak/>
        <w:t>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B751F" w:rsidRDefault="00B84766" w:rsidP="00DE41B5">
      <w:pPr>
        <w:ind w:left="360" w:right="282" w:hanging="76"/>
      </w:pPr>
      <w: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B751F" w:rsidRDefault="00B84766" w:rsidP="00DE41B5">
      <w:pPr>
        <w:ind w:left="360" w:right="282" w:hanging="76"/>
      </w:pPr>
      <w: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DB751F" w:rsidRDefault="00B84766" w:rsidP="0005218F">
      <w:pPr>
        <w:numPr>
          <w:ilvl w:val="0"/>
          <w:numId w:val="22"/>
        </w:numPr>
        <w:ind w:right="282" w:hanging="142"/>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86287" w:rsidRDefault="00B84766" w:rsidP="00DE41B5">
      <w:pPr>
        <w:spacing w:after="10"/>
        <w:ind w:left="814" w:right="282" w:hanging="454"/>
        <w:rPr>
          <w:b/>
        </w:rPr>
      </w:pPr>
      <w:r>
        <w:rPr>
          <w:b/>
        </w:rPr>
        <w:t xml:space="preserve">Восприятие искусства и виды художественной деятельности </w:t>
      </w:r>
    </w:p>
    <w:p w:rsidR="00DB751F" w:rsidRDefault="00B84766" w:rsidP="00DE41B5">
      <w:pPr>
        <w:spacing w:after="10"/>
        <w:ind w:left="814" w:right="282" w:hanging="454"/>
      </w:pPr>
      <w:r>
        <w:rPr>
          <w:b/>
        </w:rPr>
        <w:t>Выпускник научится:</w:t>
      </w:r>
    </w:p>
    <w:p w:rsidR="00DB751F" w:rsidRDefault="00B84766" w:rsidP="0005218F">
      <w:pPr>
        <w:numPr>
          <w:ilvl w:val="1"/>
          <w:numId w:val="22"/>
        </w:numPr>
        <w:ind w:right="282" w:firstLine="680"/>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B751F" w:rsidRDefault="00B84766" w:rsidP="0005218F">
      <w:pPr>
        <w:numPr>
          <w:ilvl w:val="1"/>
          <w:numId w:val="22"/>
        </w:numPr>
        <w:ind w:right="282" w:firstLine="680"/>
      </w:pPr>
      <w:r>
        <w:t>различать основные виды и жанры пластических искусств, понимать их специфику;</w:t>
      </w:r>
    </w:p>
    <w:p w:rsidR="00DB751F" w:rsidRDefault="00B84766" w:rsidP="0005218F">
      <w:pPr>
        <w:numPr>
          <w:ilvl w:val="1"/>
          <w:numId w:val="22"/>
        </w:numPr>
        <w:ind w:right="282" w:firstLine="680"/>
      </w:pPr>
      <w: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DB751F" w:rsidRDefault="00B84766" w:rsidP="0005218F">
      <w:pPr>
        <w:numPr>
          <w:ilvl w:val="1"/>
          <w:numId w:val="22"/>
        </w:numPr>
        <w:ind w:right="282" w:firstLine="680"/>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DB751F" w:rsidRDefault="00B84766" w:rsidP="0005218F">
      <w:pPr>
        <w:numPr>
          <w:ilvl w:val="1"/>
          <w:numId w:val="22"/>
        </w:numPr>
        <w:ind w:right="282" w:firstLine="680"/>
      </w:pPr>
      <w: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1"/>
          <w:numId w:val="22"/>
        </w:numPr>
        <w:ind w:right="282" w:firstLine="680"/>
      </w:pPr>
      <w: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B751F" w:rsidRDefault="00B84766" w:rsidP="0005218F">
      <w:pPr>
        <w:numPr>
          <w:ilvl w:val="1"/>
          <w:numId w:val="22"/>
        </w:numPr>
        <w:spacing w:after="10"/>
        <w:ind w:right="282" w:firstLine="680"/>
      </w:pPr>
      <w:r>
        <w:t>видеть проявления прекрасного в произведениях искусства (картины, архитектура,</w:t>
      </w:r>
    </w:p>
    <w:p w:rsidR="00DB751F" w:rsidRDefault="00B84766" w:rsidP="00DE41B5">
      <w:pPr>
        <w:ind w:left="373" w:right="282"/>
      </w:pPr>
      <w:r>
        <w:t>скульптура и</w:t>
      </w:r>
      <w:r>
        <w:t> </w:t>
      </w:r>
      <w:r>
        <w:t>т.</w:t>
      </w:r>
      <w:r>
        <w:t> </w:t>
      </w:r>
      <w:r>
        <w:t>д.), в природе, на улице, в быту;</w:t>
      </w:r>
    </w:p>
    <w:p w:rsidR="00DB751F" w:rsidRDefault="00B84766" w:rsidP="0005218F">
      <w:pPr>
        <w:numPr>
          <w:ilvl w:val="1"/>
          <w:numId w:val="22"/>
        </w:numPr>
        <w:ind w:right="282" w:firstLine="680"/>
      </w:pPr>
      <w: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B751F" w:rsidRDefault="00B84766" w:rsidP="00DE41B5">
      <w:pPr>
        <w:spacing w:after="10"/>
        <w:ind w:left="809" w:right="282" w:hanging="10"/>
      </w:pPr>
      <w:r>
        <w:rPr>
          <w:b/>
        </w:rPr>
        <w:t>Азбука искусства. Как говорит искусство?</w:t>
      </w:r>
    </w:p>
    <w:p w:rsidR="00DB751F" w:rsidRDefault="00B84766" w:rsidP="00DE41B5">
      <w:pPr>
        <w:spacing w:after="10"/>
        <w:ind w:left="809" w:right="282" w:hanging="10"/>
      </w:pPr>
      <w:r>
        <w:rPr>
          <w:b/>
        </w:rPr>
        <w:t>Выпускник научится:</w:t>
      </w:r>
    </w:p>
    <w:p w:rsidR="00DB751F" w:rsidRDefault="00B84766" w:rsidP="0005218F">
      <w:pPr>
        <w:numPr>
          <w:ilvl w:val="1"/>
          <w:numId w:val="22"/>
        </w:numPr>
        <w:spacing w:line="259" w:lineRule="auto"/>
        <w:ind w:right="282" w:firstLine="680"/>
      </w:pPr>
      <w:r>
        <w:t>создавать простые композиции на заданную тему на плоскости и в пространстве;</w:t>
      </w:r>
    </w:p>
    <w:p w:rsidR="00DB751F" w:rsidRDefault="00B84766" w:rsidP="0005218F">
      <w:pPr>
        <w:numPr>
          <w:ilvl w:val="1"/>
          <w:numId w:val="22"/>
        </w:numPr>
        <w:ind w:right="282" w:firstLine="680"/>
      </w:pPr>
      <w: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w:t>
      </w:r>
      <w:r w:rsidR="00886287">
        <w:t>-</w:t>
      </w:r>
      <w:r>
        <w:t>творческого замысла;</w:t>
      </w:r>
    </w:p>
    <w:p w:rsidR="00DB751F" w:rsidRDefault="00B84766" w:rsidP="0005218F">
      <w:pPr>
        <w:numPr>
          <w:ilvl w:val="1"/>
          <w:numId w:val="22"/>
        </w:numPr>
        <w:ind w:right="282" w:firstLine="680"/>
      </w:pPr>
      <w: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w:t>
      </w:r>
      <w:r w:rsidR="00886287">
        <w:t>-</w:t>
      </w:r>
      <w:r>
        <w:t>творческой деятельности;</w:t>
      </w:r>
    </w:p>
    <w:p w:rsidR="00DB751F" w:rsidRDefault="00B84766" w:rsidP="0005218F">
      <w:pPr>
        <w:numPr>
          <w:ilvl w:val="1"/>
          <w:numId w:val="22"/>
        </w:numPr>
        <w:ind w:right="282" w:firstLine="680"/>
      </w:pPr>
      <w:r>
        <w:t>создавать средствами живописи, графики, скульптуры, декоративно</w:t>
      </w:r>
      <w:r w:rsidR="00886287">
        <w:t>-</w:t>
      </w:r>
      <w:r>
        <w:t>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DB751F" w:rsidRDefault="00B84766" w:rsidP="0005218F">
      <w:pPr>
        <w:numPr>
          <w:ilvl w:val="1"/>
          <w:numId w:val="22"/>
        </w:numPr>
        <w:ind w:right="282" w:firstLine="680"/>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B751F" w:rsidRDefault="00B84766" w:rsidP="0005218F">
      <w:pPr>
        <w:numPr>
          <w:ilvl w:val="1"/>
          <w:numId w:val="22"/>
        </w:numPr>
        <w:ind w:right="282" w:firstLine="680"/>
      </w:pPr>
      <w:r>
        <w:lastRenderedPageBreak/>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886287">
        <w:t>-</w:t>
      </w:r>
      <w:r>
        <w:t>творческой деятельности специфику стилистики произведений народных художественных промыслов в России (с учетом местных условий).</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1"/>
          <w:numId w:val="22"/>
        </w:numPr>
        <w:ind w:right="282" w:firstLine="680"/>
      </w:pPr>
      <w:r>
        <w:t>пользоваться средствами выразительности языка живописи, графики, скульптуры, декоративно</w:t>
      </w:r>
      <w:r w:rsidR="00886287">
        <w:t>-</w:t>
      </w:r>
      <w:r>
        <w:t>прикладного</w:t>
      </w:r>
      <w:r w:rsidR="00886287">
        <w:t xml:space="preserve"> </w:t>
      </w:r>
      <w:r>
        <w:t>искусства, художественного конструирования в собственной художественно</w:t>
      </w:r>
      <w:r w:rsidR="00886287">
        <w:t>-</w:t>
      </w:r>
      <w: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B751F" w:rsidRDefault="00B84766" w:rsidP="0005218F">
      <w:pPr>
        <w:numPr>
          <w:ilvl w:val="1"/>
          <w:numId w:val="22"/>
        </w:numPr>
        <w:ind w:right="282" w:firstLine="680"/>
      </w:pPr>
      <w: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B751F" w:rsidRDefault="00B84766" w:rsidP="0005218F">
      <w:pPr>
        <w:numPr>
          <w:ilvl w:val="1"/>
          <w:numId w:val="22"/>
        </w:numPr>
        <w:ind w:right="282" w:firstLine="680"/>
      </w:pPr>
      <w:r>
        <w:t>выполнять простые рисунки и орнаментальные композиции, используя язык компьютерной графики в программе Paint.</w:t>
      </w:r>
    </w:p>
    <w:p w:rsidR="00DB751F" w:rsidRDefault="00B84766" w:rsidP="00DE41B5">
      <w:pPr>
        <w:spacing w:after="10"/>
        <w:ind w:left="809" w:right="282" w:hanging="10"/>
      </w:pPr>
      <w:r>
        <w:rPr>
          <w:b/>
        </w:rPr>
        <w:t>Значимые темы искусства.</w:t>
      </w:r>
    </w:p>
    <w:p w:rsidR="00DB751F" w:rsidRDefault="00B84766" w:rsidP="00DE41B5">
      <w:pPr>
        <w:spacing w:after="10"/>
        <w:ind w:left="809" w:right="282" w:hanging="10"/>
      </w:pPr>
      <w:r>
        <w:rPr>
          <w:b/>
        </w:rPr>
        <w:t>О чем говорит искусство?</w:t>
      </w:r>
    </w:p>
    <w:p w:rsidR="00DB751F" w:rsidRDefault="00B84766" w:rsidP="00DE41B5">
      <w:pPr>
        <w:spacing w:after="10"/>
        <w:ind w:left="809" w:right="282" w:hanging="10"/>
      </w:pPr>
      <w:r>
        <w:rPr>
          <w:b/>
        </w:rPr>
        <w:t>Выпускник научится:</w:t>
      </w:r>
    </w:p>
    <w:p w:rsidR="00DB751F" w:rsidRDefault="00B84766" w:rsidP="0005218F">
      <w:pPr>
        <w:numPr>
          <w:ilvl w:val="1"/>
          <w:numId w:val="22"/>
        </w:numPr>
        <w:ind w:right="282" w:firstLine="680"/>
      </w:pPr>
      <w:r>
        <w:t>осознавать значимые темы искусства и отражать их в собственной художественно</w:t>
      </w:r>
      <w:r w:rsidR="00886287">
        <w:t>-</w:t>
      </w:r>
      <w:r>
        <w:t>творческой деятельности;</w:t>
      </w:r>
    </w:p>
    <w:p w:rsidR="00DB751F" w:rsidRDefault="00B84766" w:rsidP="0005218F">
      <w:pPr>
        <w:numPr>
          <w:ilvl w:val="1"/>
          <w:numId w:val="22"/>
        </w:numPr>
        <w:ind w:right="282" w:firstLine="680"/>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1"/>
          <w:numId w:val="22"/>
        </w:numPr>
        <w:ind w:right="282" w:firstLine="680"/>
      </w:pPr>
      <w:r>
        <w:t>видеть, чувствовать и изображать красоту и разнообразие природы, человека, зданий, предметов;</w:t>
      </w:r>
    </w:p>
    <w:p w:rsidR="00DB751F" w:rsidRDefault="00B84766" w:rsidP="0005218F">
      <w:pPr>
        <w:numPr>
          <w:ilvl w:val="1"/>
          <w:numId w:val="22"/>
        </w:numPr>
        <w:ind w:right="282" w:firstLine="680"/>
      </w:pPr>
      <w: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B751F" w:rsidRDefault="00B84766" w:rsidP="0005218F">
      <w:pPr>
        <w:numPr>
          <w:ilvl w:val="1"/>
          <w:numId w:val="22"/>
        </w:numPr>
        <w:ind w:right="282" w:firstLine="680"/>
      </w:pPr>
      <w:r>
        <w:t>изображать пейзажи, натюрморты, портреты, выражая свое отношение к ним;</w:t>
      </w:r>
    </w:p>
    <w:p w:rsidR="00DB751F" w:rsidRDefault="00B84766" w:rsidP="0005218F">
      <w:pPr>
        <w:numPr>
          <w:ilvl w:val="1"/>
          <w:numId w:val="22"/>
        </w:numPr>
        <w:spacing w:after="27"/>
        <w:ind w:right="282" w:firstLine="680"/>
      </w:pPr>
      <w:r>
        <w:t>изображать многофигурные композиции на значимые жизненные темы и участвовать в коллективных работах на эти темы.</w:t>
      </w:r>
    </w:p>
    <w:p w:rsidR="00DB751F" w:rsidRDefault="00B84766" w:rsidP="00DE41B5">
      <w:pPr>
        <w:pStyle w:val="1"/>
        <w:numPr>
          <w:ilvl w:val="0"/>
          <w:numId w:val="0"/>
        </w:numPr>
        <w:ind w:left="355" w:right="282"/>
      </w:pPr>
      <w:r>
        <w:t>Музыка</w:t>
      </w:r>
    </w:p>
    <w:p w:rsidR="00DB751F" w:rsidRDefault="00B84766" w:rsidP="00DE41B5">
      <w:pPr>
        <w:ind w:left="365" w:right="282" w:firstLine="708"/>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B751F" w:rsidRDefault="00B84766" w:rsidP="00DE41B5">
      <w:pPr>
        <w:ind w:left="365" w:right="282" w:firstLine="708"/>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w:t>
      </w:r>
      <w:r w:rsidR="00886287">
        <w:t>-</w:t>
      </w:r>
      <w:r>
        <w:t>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w:t>
      </w:r>
      <w:r w:rsidR="00886287">
        <w:t>-</w:t>
      </w:r>
      <w:r>
        <w:t xml:space="preserve">пластических композиций, исполнении вокально-хоровых и инструментальных произведений, в импровизации. </w:t>
      </w:r>
    </w:p>
    <w:p w:rsidR="00DB751F" w:rsidRDefault="00B84766" w:rsidP="00DE41B5">
      <w:pPr>
        <w:ind w:left="365" w:right="282" w:firstLine="708"/>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B751F" w:rsidRDefault="00B84766" w:rsidP="00DE41B5">
      <w:pPr>
        <w:ind w:left="365" w:right="282" w:firstLine="708"/>
      </w:pPr>
      <w:r>
        <w:lastRenderedPageBreak/>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w:t>
      </w:r>
      <w:r w:rsidR="00886287">
        <w:t xml:space="preserve"> </w:t>
      </w:r>
      <w:r>
        <w:t xml:space="preserve">музицирования, совместной музыкальной деятельности с друзьями, родителями. </w:t>
      </w:r>
    </w:p>
    <w:p w:rsidR="00DB751F" w:rsidRDefault="00B84766" w:rsidP="00DE41B5">
      <w:pPr>
        <w:ind w:left="1076" w:right="282"/>
      </w:pPr>
      <w:r>
        <w:rPr>
          <w:b/>
          <w:i/>
        </w:rPr>
        <w:t xml:space="preserve">Предметные результаты </w:t>
      </w:r>
      <w:r>
        <w:t>освоения программы должны отражать:</w:t>
      </w:r>
    </w:p>
    <w:p w:rsidR="00DB751F" w:rsidRDefault="00B84766" w:rsidP="00DE41B5">
      <w:pPr>
        <w:ind w:left="1076" w:right="282"/>
      </w:pPr>
      <w:r>
        <w:t>сформированность первоначальных представлений о роли музыки в жизни человека, ее роли в</w:t>
      </w:r>
    </w:p>
    <w:p w:rsidR="00DB751F" w:rsidRDefault="00B84766" w:rsidP="00DE41B5">
      <w:pPr>
        <w:ind w:left="373" w:right="282"/>
      </w:pPr>
      <w:r>
        <w:t>духовно-нравственном развитии человека;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умение воплощать музыкальные образы при создании театрализованных и музыкально</w:t>
      </w:r>
      <w:r w:rsidR="006747B0">
        <w:t>-</w:t>
      </w:r>
      <w:r>
        <w:t>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B751F" w:rsidRDefault="00B84766" w:rsidP="00DE41B5">
      <w:pPr>
        <w:spacing w:after="10"/>
        <w:ind w:left="1078" w:right="282" w:hanging="10"/>
        <w:jc w:val="left"/>
      </w:pPr>
      <w:r>
        <w:rPr>
          <w:b/>
          <w:i/>
        </w:rPr>
        <w:t>Предметные результаты по видам деятельности обучающихся</w:t>
      </w:r>
    </w:p>
    <w:p w:rsidR="00DB751F" w:rsidRDefault="00B84766" w:rsidP="00DE41B5">
      <w:pPr>
        <w:spacing w:after="266"/>
        <w:ind w:left="365" w:right="282" w:firstLine="708"/>
      </w:pPr>
      <w: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w:t>
      </w:r>
      <w:r w:rsidR="006747B0">
        <w:t>-</w:t>
      </w:r>
      <w:r>
        <w:t xml:space="preserve">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w:t>
      </w:r>
    </w:p>
    <w:p w:rsidR="00DB751F" w:rsidRDefault="00B84766" w:rsidP="00DE41B5">
      <w:pPr>
        <w:ind w:left="373" w:right="282"/>
      </w:pPr>
      <w:r>
        <w:t>Освоение программы позволит обучающимся принимать активное участие в общественной, концертной и музыкально-театральной жизни школы, поселка, района.</w:t>
      </w:r>
    </w:p>
    <w:p w:rsidR="00DB751F" w:rsidRDefault="00B84766" w:rsidP="00DE41B5">
      <w:pPr>
        <w:spacing w:after="10"/>
        <w:ind w:left="1068" w:right="282" w:firstLine="0"/>
      </w:pPr>
      <w:r>
        <w:rPr>
          <w:b/>
        </w:rPr>
        <w:t xml:space="preserve">Слушание музыки </w:t>
      </w:r>
      <w:r>
        <w:t>Обучающийся:</w:t>
      </w:r>
    </w:p>
    <w:p w:rsidR="00DB751F" w:rsidRDefault="00B84766" w:rsidP="0005218F">
      <w:pPr>
        <w:numPr>
          <w:ilvl w:val="0"/>
          <w:numId w:val="23"/>
        </w:numPr>
        <w:ind w:right="282" w:firstLine="708"/>
      </w:pPr>
      <w:r>
        <w:t>Узнает изученные музыкальные произведения и называет имена их авторов.</w:t>
      </w:r>
    </w:p>
    <w:p w:rsidR="00DB751F" w:rsidRDefault="00B84766" w:rsidP="0005218F">
      <w:pPr>
        <w:numPr>
          <w:ilvl w:val="0"/>
          <w:numId w:val="23"/>
        </w:numPr>
        <w:ind w:right="282" w:firstLine="708"/>
      </w:pPr>
      <w:r>
        <w:t>Умеет определять характер музыкального произведения, его образ, отдельные элементы</w:t>
      </w:r>
      <w:r w:rsidR="006747B0">
        <w:t xml:space="preserve"> </w:t>
      </w:r>
      <w:r>
        <w:t>музыкального языка.</w:t>
      </w:r>
    </w:p>
    <w:p w:rsidR="00DB751F" w:rsidRDefault="00B84766" w:rsidP="0005218F">
      <w:pPr>
        <w:numPr>
          <w:ilvl w:val="0"/>
          <w:numId w:val="23"/>
        </w:numPr>
        <w:ind w:right="282" w:firstLine="708"/>
      </w:pPr>
      <w:r>
        <w:t>Имеет представление об интонации в музыке, знает о различных типах интонаций, средствах</w:t>
      </w:r>
      <w:r w:rsidR="006747B0">
        <w:t xml:space="preserve"> </w:t>
      </w:r>
      <w:r>
        <w:t>музыкальной выразительности, используемых при создании образа.</w:t>
      </w:r>
    </w:p>
    <w:p w:rsidR="00DB751F" w:rsidRDefault="00B84766" w:rsidP="0005218F">
      <w:pPr>
        <w:numPr>
          <w:ilvl w:val="0"/>
          <w:numId w:val="23"/>
        </w:numPr>
        <w:ind w:right="282" w:firstLine="708"/>
      </w:pPr>
      <w:r>
        <w:t>Имеет представление об инструментах симфонического, камерного, духового, эстрадного,</w:t>
      </w:r>
      <w:r w:rsidR="006747B0">
        <w:t xml:space="preserve"> </w:t>
      </w:r>
      <w:r>
        <w:t xml:space="preserve">джазового оркестров, оркестра русских народных инструментов. </w:t>
      </w:r>
    </w:p>
    <w:p w:rsidR="00DB751F" w:rsidRDefault="00B84766" w:rsidP="00DE41B5">
      <w:pPr>
        <w:ind w:left="1076" w:right="282"/>
      </w:pPr>
      <w:r>
        <w:t>Знает особенности звучания оркестров и отдельных инструментов.</w:t>
      </w:r>
    </w:p>
    <w:p w:rsidR="00DB751F" w:rsidRDefault="00B84766" w:rsidP="0005218F">
      <w:pPr>
        <w:numPr>
          <w:ilvl w:val="0"/>
          <w:numId w:val="23"/>
        </w:numPr>
        <w:ind w:right="282" w:firstLine="708"/>
      </w:pPr>
      <w:r>
        <w:t>Знает особенности тембрового звучания различных певческих голосов (детских, женских,</w:t>
      </w:r>
      <w:r w:rsidR="006747B0">
        <w:t xml:space="preserve"> </w:t>
      </w:r>
      <w:r>
        <w:t>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DB751F" w:rsidRDefault="00B84766" w:rsidP="0005218F">
      <w:pPr>
        <w:numPr>
          <w:ilvl w:val="0"/>
          <w:numId w:val="23"/>
        </w:numPr>
        <w:ind w:right="282" w:firstLine="708"/>
      </w:pPr>
      <w:r>
        <w:t>Имеет представления о народной и профессиональной (композиторской) музыке; балете,</w:t>
      </w:r>
      <w:r w:rsidR="006747B0">
        <w:t xml:space="preserve"> </w:t>
      </w:r>
      <w:r>
        <w:t xml:space="preserve">опере, мюзикле, произведениях для симфонического оркестра и оркестра русских народных инструментов. </w:t>
      </w:r>
    </w:p>
    <w:p w:rsidR="00DB751F" w:rsidRDefault="00B84766" w:rsidP="0005218F">
      <w:pPr>
        <w:numPr>
          <w:ilvl w:val="0"/>
          <w:numId w:val="23"/>
        </w:numPr>
        <w:ind w:right="282" w:firstLine="708"/>
      </w:pPr>
      <w:r>
        <w:t>Определяет жанровую основу в пройденных музыкальных произведениях.</w:t>
      </w:r>
    </w:p>
    <w:p w:rsidR="00DB751F" w:rsidRDefault="00B84766" w:rsidP="0005218F">
      <w:pPr>
        <w:numPr>
          <w:ilvl w:val="0"/>
          <w:numId w:val="23"/>
        </w:numPr>
        <w:ind w:right="282" w:firstLine="708"/>
      </w:pPr>
      <w:r>
        <w:t>Имеет слуховой багаж из прослушанных произведений народной музыки, отечественной и</w:t>
      </w:r>
      <w:r w:rsidR="006747B0">
        <w:t xml:space="preserve"> </w:t>
      </w:r>
      <w:r>
        <w:t xml:space="preserve">зарубежной классики. </w:t>
      </w:r>
    </w:p>
    <w:p w:rsidR="00DB751F" w:rsidRDefault="00B84766" w:rsidP="0005218F">
      <w:pPr>
        <w:numPr>
          <w:ilvl w:val="0"/>
          <w:numId w:val="23"/>
        </w:numPr>
        <w:ind w:right="282" w:firstLine="708"/>
      </w:pPr>
      <w:r>
        <w:t>Умеет импровизировать под музыку с использованием танцевальных, маршеобразных</w:t>
      </w:r>
      <w:r w:rsidR="006747B0">
        <w:t xml:space="preserve"> </w:t>
      </w:r>
      <w:r>
        <w:t>движений, пластического интонирования.</w:t>
      </w:r>
    </w:p>
    <w:p w:rsidR="00DB751F" w:rsidRDefault="00B84766" w:rsidP="00DE41B5">
      <w:pPr>
        <w:spacing w:after="10"/>
        <w:ind w:left="1068" w:right="282" w:firstLine="0"/>
      </w:pPr>
      <w:r>
        <w:rPr>
          <w:b/>
        </w:rPr>
        <w:t xml:space="preserve">Хоровое пение </w:t>
      </w:r>
      <w:r>
        <w:t>Обучающийся:</w:t>
      </w:r>
    </w:p>
    <w:p w:rsidR="00DB751F" w:rsidRDefault="00B84766" w:rsidP="0005218F">
      <w:pPr>
        <w:numPr>
          <w:ilvl w:val="0"/>
          <w:numId w:val="24"/>
        </w:numPr>
        <w:ind w:right="282" w:firstLine="708"/>
      </w:pPr>
      <w:r>
        <w:t>Знает слова и мелодию Гимна Российской Федерации.</w:t>
      </w:r>
    </w:p>
    <w:p w:rsidR="00DB751F" w:rsidRDefault="00B84766" w:rsidP="0005218F">
      <w:pPr>
        <w:numPr>
          <w:ilvl w:val="0"/>
          <w:numId w:val="24"/>
        </w:numPr>
        <w:ind w:right="282" w:firstLine="708"/>
      </w:pPr>
      <w:r>
        <w:t>Грамотно и выразительно исполняет песни с сопровождением и без сопровождения в</w:t>
      </w:r>
      <w:r w:rsidR="006747B0">
        <w:t xml:space="preserve"> </w:t>
      </w:r>
      <w:r>
        <w:t>соответствии с их образным строем и содержанием.</w:t>
      </w:r>
    </w:p>
    <w:p w:rsidR="00DB751F" w:rsidRDefault="00B84766" w:rsidP="0005218F">
      <w:pPr>
        <w:numPr>
          <w:ilvl w:val="0"/>
          <w:numId w:val="24"/>
        </w:numPr>
        <w:ind w:right="282" w:firstLine="708"/>
      </w:pPr>
      <w:r>
        <w:t>Знает о способах и приемах выразительного музыкального интонирования.</w:t>
      </w:r>
    </w:p>
    <w:p w:rsidR="00DB751F" w:rsidRDefault="00B84766" w:rsidP="0005218F">
      <w:pPr>
        <w:numPr>
          <w:ilvl w:val="0"/>
          <w:numId w:val="24"/>
        </w:numPr>
        <w:ind w:right="282" w:firstLine="708"/>
      </w:pPr>
      <w:r>
        <w:t xml:space="preserve">Соблюдает при пении певческую установку. </w:t>
      </w:r>
    </w:p>
    <w:p w:rsidR="00DB751F" w:rsidRDefault="00B84766" w:rsidP="00DE41B5">
      <w:pPr>
        <w:ind w:left="1076" w:right="282"/>
      </w:pPr>
      <w:r>
        <w:t>Использует в процессе пения правильное певческое дыхание.</w:t>
      </w:r>
    </w:p>
    <w:p w:rsidR="00DB751F" w:rsidRDefault="00B84766" w:rsidP="0005218F">
      <w:pPr>
        <w:numPr>
          <w:ilvl w:val="0"/>
          <w:numId w:val="24"/>
        </w:numPr>
        <w:ind w:right="282" w:firstLine="708"/>
      </w:pPr>
      <w:r>
        <w:lastRenderedPageBreak/>
        <w:t>Поет преимущественно с мягкой атакой звука, осознанно употребляет твердую атаку в</w:t>
      </w:r>
      <w:r w:rsidR="006747B0">
        <w:t xml:space="preserve"> </w:t>
      </w:r>
      <w:r>
        <w:t xml:space="preserve">зависимости от образного строя исполняемой песни. </w:t>
      </w:r>
    </w:p>
    <w:p w:rsidR="00DB751F" w:rsidRDefault="00B84766" w:rsidP="00DE41B5">
      <w:pPr>
        <w:ind w:left="1076" w:right="282"/>
      </w:pPr>
      <w:r>
        <w:t>Поет доступным по силе, не форсированным звуком.</w:t>
      </w:r>
    </w:p>
    <w:p w:rsidR="00DB751F" w:rsidRDefault="00B84766" w:rsidP="0005218F">
      <w:pPr>
        <w:numPr>
          <w:ilvl w:val="0"/>
          <w:numId w:val="24"/>
        </w:numPr>
        <w:ind w:right="282" w:firstLine="708"/>
      </w:pPr>
      <w:r>
        <w:t>Ясно выговаривает слова песни, поет гласные округленным звуком, отчетливо произносит</w:t>
      </w:r>
      <w:r w:rsidR="006747B0">
        <w:t xml:space="preserve"> </w:t>
      </w:r>
      <w:r>
        <w:t>согласные; использует средства артикуляции для достижения выразительности исполнения.</w:t>
      </w:r>
    </w:p>
    <w:p w:rsidR="00DB751F" w:rsidRDefault="00B84766" w:rsidP="0005218F">
      <w:pPr>
        <w:numPr>
          <w:ilvl w:val="0"/>
          <w:numId w:val="24"/>
        </w:numPr>
        <w:spacing w:after="262"/>
        <w:ind w:right="282" w:firstLine="708"/>
      </w:pPr>
      <w:r>
        <w:t>Исполняет одноголосные произведения, а также произведения с элементами двухголосия.</w:t>
      </w:r>
    </w:p>
    <w:p w:rsidR="006747B0" w:rsidRDefault="00B84766" w:rsidP="00DE41B5">
      <w:pPr>
        <w:ind w:left="1068" w:right="282" w:firstLine="0"/>
        <w:rPr>
          <w:b/>
        </w:rPr>
      </w:pPr>
      <w:r>
        <w:rPr>
          <w:b/>
        </w:rPr>
        <w:t xml:space="preserve">Основы музыкальной грамоты </w:t>
      </w:r>
    </w:p>
    <w:p w:rsidR="00DB751F" w:rsidRDefault="00B84766" w:rsidP="00DE41B5">
      <w:pPr>
        <w:ind w:left="1068" w:right="282" w:firstLine="0"/>
      </w:pPr>
      <w:r>
        <w:t xml:space="preserve">Объем музыкальной грамоты и теоретических понятий: </w:t>
      </w:r>
    </w:p>
    <w:p w:rsidR="00DB751F" w:rsidRDefault="00B84766" w:rsidP="0005218F">
      <w:pPr>
        <w:numPr>
          <w:ilvl w:val="0"/>
          <w:numId w:val="25"/>
        </w:numPr>
        <w:ind w:right="282" w:firstLine="708"/>
      </w:pPr>
      <w:r>
        <w:rPr>
          <w:b/>
        </w:rPr>
        <w:t>Звук.</w:t>
      </w:r>
      <w:r>
        <w:t xml:space="preserve"> Свойства музыкального звука: высота, длительность, тембр, громкость.</w:t>
      </w:r>
    </w:p>
    <w:p w:rsidR="00DB751F" w:rsidRDefault="00B84766" w:rsidP="0005218F">
      <w:pPr>
        <w:numPr>
          <w:ilvl w:val="0"/>
          <w:numId w:val="25"/>
        </w:numPr>
        <w:ind w:right="282" w:firstLine="708"/>
      </w:pPr>
      <w:r>
        <w:rPr>
          <w:b/>
        </w:rPr>
        <w:t>Мелодия.</w:t>
      </w:r>
      <w:r>
        <w:t xml:space="preserve"> Типы мелодического движения. </w:t>
      </w:r>
    </w:p>
    <w:p w:rsidR="00DB751F" w:rsidRDefault="00B84766" w:rsidP="00DE41B5">
      <w:pPr>
        <w:ind w:left="1076" w:right="282"/>
      </w:pPr>
      <w:r>
        <w:t>Интонация.</w:t>
      </w:r>
    </w:p>
    <w:p w:rsidR="00DB751F" w:rsidRDefault="00B84766" w:rsidP="00DE41B5">
      <w:pPr>
        <w:ind w:left="1076" w:right="282"/>
      </w:pPr>
      <w:r>
        <w:t xml:space="preserve"> Начальное представление о клавиатуре фортепиано (синтезатора). </w:t>
      </w:r>
    </w:p>
    <w:p w:rsidR="00DB751F" w:rsidRDefault="00B84766" w:rsidP="0005218F">
      <w:pPr>
        <w:numPr>
          <w:ilvl w:val="0"/>
          <w:numId w:val="25"/>
        </w:numPr>
        <w:ind w:right="282" w:firstLine="708"/>
      </w:pPr>
      <w:r>
        <w:rPr>
          <w:b/>
        </w:rPr>
        <w:t>Нотная грамота.</w:t>
      </w:r>
      <w:r>
        <w:t xml:space="preserve"> Скрипичный ключ, нотный стан, разучивание по нотам хоровых и оркестровых партий.</w:t>
      </w:r>
    </w:p>
    <w:p w:rsidR="00DB751F" w:rsidRDefault="00B84766" w:rsidP="0005218F">
      <w:pPr>
        <w:numPr>
          <w:ilvl w:val="0"/>
          <w:numId w:val="25"/>
        </w:numPr>
        <w:ind w:right="282" w:firstLine="708"/>
      </w:pPr>
      <w:r>
        <w:rPr>
          <w:b/>
        </w:rPr>
        <w:t>Музыкальные жанры.</w:t>
      </w:r>
      <w:r>
        <w:t xml:space="preserve"> Песня, танец, марш. Инструментальный концерт. Музыкально</w:t>
      </w:r>
      <w:r w:rsidR="006747B0">
        <w:t>-</w:t>
      </w:r>
      <w:r>
        <w:t>сценические жанры: балет, опера, мюзикл.</w:t>
      </w:r>
    </w:p>
    <w:p w:rsidR="00DB751F" w:rsidRDefault="00B84766" w:rsidP="0005218F">
      <w:pPr>
        <w:numPr>
          <w:ilvl w:val="0"/>
          <w:numId w:val="25"/>
        </w:numPr>
        <w:ind w:right="282" w:firstLine="708"/>
      </w:pPr>
      <w:r>
        <w:rPr>
          <w:b/>
        </w:rPr>
        <w:t>Музыкальные формы.</w:t>
      </w:r>
      <w:r>
        <w:t xml:space="preserve"> Виды развития: повтор, контраст.</w:t>
      </w:r>
    </w:p>
    <w:p w:rsidR="00DB751F" w:rsidRDefault="00B84766" w:rsidP="00DE41B5">
      <w:pPr>
        <w:ind w:left="1076" w:right="282"/>
      </w:pPr>
      <w:r>
        <w:t xml:space="preserve"> Вступление, заключение. </w:t>
      </w:r>
    </w:p>
    <w:p w:rsidR="00DB751F" w:rsidRDefault="00B84766" w:rsidP="00DE41B5">
      <w:pPr>
        <w:ind w:left="365" w:right="282" w:firstLine="708"/>
      </w:pPr>
      <w:r>
        <w:t>В результате изучения музыки на уровне начального общего образования обучающийся</w:t>
      </w:r>
      <w:r w:rsidR="006747B0">
        <w:t xml:space="preserve"> </w:t>
      </w:r>
      <w:r>
        <w:rPr>
          <w:b/>
        </w:rPr>
        <w:t>получит возможность научиться</w:t>
      </w:r>
      <w:r>
        <w:t>:</w:t>
      </w:r>
    </w:p>
    <w:p w:rsidR="00DB751F" w:rsidRDefault="00B84766" w:rsidP="00DE41B5">
      <w:pPr>
        <w:ind w:left="365" w:right="282" w:firstLine="708"/>
      </w:pPr>
      <w: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организовывать культурный досуг, самостоятельную музыкально-творческую деятельность; музицировать;</w:t>
      </w:r>
    </w:p>
    <w:p w:rsidR="00DB751F" w:rsidRDefault="00B84766" w:rsidP="00DE41B5">
      <w:pPr>
        <w:ind w:left="1076" w:right="282"/>
      </w:pPr>
      <w:r>
        <w:t>использовать систему графических знаков для ориентации в нотном письме при пении</w:t>
      </w:r>
    </w:p>
    <w:p w:rsidR="00DB751F" w:rsidRDefault="00B84766" w:rsidP="00DE41B5">
      <w:pPr>
        <w:ind w:left="1073" w:right="282" w:hanging="708"/>
      </w:pPr>
      <w:r>
        <w:t>простейших мелодий; владеть певческим голосом как инструментом духовного самовыражения и участвовать в</w:t>
      </w:r>
    </w:p>
    <w:p w:rsidR="00DB751F" w:rsidRDefault="00B84766" w:rsidP="00DE41B5">
      <w:pPr>
        <w:ind w:left="1073" w:right="282" w:hanging="708"/>
      </w:pPr>
      <w:r>
        <w:t>коллективной творческой деятельности при воплощении заинтересовавших его музыкальных образов; адекватно оценивать явления музыкальной культуры и проявлять инициативу в выборе</w:t>
      </w:r>
    </w:p>
    <w:p w:rsidR="006747B0" w:rsidRDefault="00B84766" w:rsidP="00DE41B5">
      <w:pPr>
        <w:spacing w:after="28"/>
        <w:ind w:left="373" w:right="282"/>
      </w:pPr>
      <w:r>
        <w:t xml:space="preserve">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rsidR="00DB751F" w:rsidRDefault="00B84766" w:rsidP="00DE41B5">
      <w:pPr>
        <w:spacing w:after="28"/>
        <w:ind w:left="373" w:right="282"/>
      </w:pPr>
      <w:r>
        <w:rPr>
          <w:b/>
        </w:rPr>
        <w:t>Предметная область «Технология»</w:t>
      </w:r>
    </w:p>
    <w:p w:rsidR="006747B0" w:rsidRDefault="00B84766" w:rsidP="00DE41B5">
      <w:pPr>
        <w:pStyle w:val="1"/>
        <w:numPr>
          <w:ilvl w:val="0"/>
          <w:numId w:val="0"/>
        </w:numPr>
        <w:ind w:left="355" w:right="282"/>
      </w:pPr>
      <w:r>
        <w:t>Технология</w:t>
      </w:r>
    </w:p>
    <w:p w:rsidR="00DB751F" w:rsidRPr="006747B0" w:rsidRDefault="00B84766" w:rsidP="00DE41B5">
      <w:pPr>
        <w:pStyle w:val="1"/>
        <w:numPr>
          <w:ilvl w:val="0"/>
          <w:numId w:val="0"/>
        </w:numPr>
        <w:ind w:left="355" w:right="282"/>
        <w:jc w:val="both"/>
        <w:rPr>
          <w:b w:val="0"/>
          <w:sz w:val="22"/>
        </w:rPr>
      </w:pPr>
      <w:r w:rsidRPr="006747B0">
        <w:rPr>
          <w:b w:val="0"/>
          <w:sz w:val="24"/>
        </w:rPr>
        <w:t>В результате изучения курса «Технология» обучающиеся на уровне начального общего</w:t>
      </w:r>
      <w:r w:rsidR="006747B0">
        <w:rPr>
          <w:b w:val="0"/>
          <w:sz w:val="24"/>
        </w:rPr>
        <w:t xml:space="preserve"> </w:t>
      </w:r>
      <w:r w:rsidRPr="006747B0">
        <w:rPr>
          <w:b w:val="0"/>
          <w:sz w:val="24"/>
        </w:rPr>
        <w:t>образования:</w:t>
      </w:r>
    </w:p>
    <w:p w:rsidR="00DB751F" w:rsidRDefault="00B84766" w:rsidP="0005218F">
      <w:pPr>
        <w:numPr>
          <w:ilvl w:val="0"/>
          <w:numId w:val="26"/>
        </w:numPr>
        <w:spacing w:after="10"/>
        <w:ind w:right="282" w:hanging="235"/>
      </w:pPr>
      <w:r>
        <w:t>получат начальные представления о материальной культуре как продукте творческой</w:t>
      </w:r>
    </w:p>
    <w:p w:rsidR="00DB751F" w:rsidRDefault="00B84766" w:rsidP="00DE41B5">
      <w:pPr>
        <w:ind w:left="375" w:right="282" w:hanging="10"/>
      </w:pPr>
      <w:r>
        <w:t>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DB751F" w:rsidRDefault="00B84766" w:rsidP="0005218F">
      <w:pPr>
        <w:numPr>
          <w:ilvl w:val="0"/>
          <w:numId w:val="26"/>
        </w:numPr>
        <w:spacing w:after="10"/>
        <w:ind w:right="282" w:hanging="235"/>
      </w:pPr>
      <w:r>
        <w:t>получат начальные знания и представления о наиболее важных правилах дизайна, которые</w:t>
      </w:r>
    </w:p>
    <w:p w:rsidR="00DB751F" w:rsidRDefault="00B84766" w:rsidP="00DE41B5">
      <w:pPr>
        <w:ind w:left="373" w:right="282"/>
      </w:pPr>
      <w:r>
        <w:t xml:space="preserve">необходимо учитывать при создании предметов материальной культуры; </w:t>
      </w:r>
    </w:p>
    <w:p w:rsidR="00DB751F" w:rsidRDefault="00B84766" w:rsidP="0005218F">
      <w:pPr>
        <w:numPr>
          <w:ilvl w:val="0"/>
          <w:numId w:val="26"/>
        </w:numPr>
        <w:ind w:right="282" w:hanging="235"/>
      </w:pPr>
      <w:r>
        <w:t>получат общее представление о мире профессий, их социальном значении, истории</w:t>
      </w:r>
    </w:p>
    <w:p w:rsidR="00DB751F" w:rsidRDefault="00B84766" w:rsidP="00DE41B5">
      <w:pPr>
        <w:ind w:left="373" w:right="282"/>
      </w:pPr>
      <w:r>
        <w:t>возникновения и развития;</w:t>
      </w:r>
    </w:p>
    <w:p w:rsidR="00DB751F" w:rsidRDefault="00B84766" w:rsidP="0005218F">
      <w:pPr>
        <w:numPr>
          <w:ilvl w:val="0"/>
          <w:numId w:val="26"/>
        </w:numPr>
        <w:ind w:right="282" w:hanging="235"/>
      </w:pPr>
      <w:r>
        <w:t>научатся использовать приобретенные знания и умения для творческой самореализации</w:t>
      </w:r>
    </w:p>
    <w:p w:rsidR="00DB751F" w:rsidRDefault="00B84766" w:rsidP="00DE41B5">
      <w:pPr>
        <w:ind w:left="373" w:right="282"/>
      </w:pPr>
      <w:r>
        <w:t>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B751F" w:rsidRDefault="00B84766" w:rsidP="00DE41B5">
      <w:pPr>
        <w:ind w:left="1434" w:right="282"/>
      </w:pPr>
      <w:r>
        <w:t>Решение конструкторских, художественно-конструкторских и технологических задач</w:t>
      </w:r>
    </w:p>
    <w:p w:rsidR="00DB751F" w:rsidRDefault="00B84766" w:rsidP="00DE41B5">
      <w:pPr>
        <w:ind w:left="373" w:right="282"/>
      </w:pPr>
      <w:r>
        <w:lastRenderedPageBreak/>
        <w:t>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B751F" w:rsidRDefault="00B84766" w:rsidP="00DE41B5">
      <w:pPr>
        <w:ind w:left="1434" w:right="282"/>
      </w:pPr>
      <w:r>
        <w:t>Обучающиеся:</w:t>
      </w:r>
    </w:p>
    <w:p w:rsidR="00DB751F" w:rsidRDefault="00B84766" w:rsidP="00DE41B5">
      <w:pPr>
        <w:ind w:left="1434" w:right="282"/>
      </w:pPr>
      <w:r>
        <w:t>в результате выполнения под руководством учителя коллективных и групповых творческих</w:t>
      </w:r>
    </w:p>
    <w:p w:rsidR="00DB751F" w:rsidRDefault="00B84766" w:rsidP="00DE41B5">
      <w:pPr>
        <w:ind w:left="373" w:right="282"/>
      </w:pPr>
      <w:r>
        <w:t xml:space="preserve">работ, а также элементарных доступных проектов, получат первоначальный опыт использования сформированных в рамках учебного предмета </w:t>
      </w:r>
      <w:r>
        <w:rPr>
          <w:i/>
        </w:rPr>
        <w:t xml:space="preserve">коммуникативных универсальных учебных действий </w:t>
      </w:r>
      <w: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B751F" w:rsidRDefault="00B84766" w:rsidP="00DE41B5">
      <w:pPr>
        <w:spacing w:after="12"/>
        <w:ind w:left="716" w:right="282"/>
      </w:pPr>
      <w:r>
        <w:t xml:space="preserve">овладеют начальными формами </w:t>
      </w:r>
      <w:r>
        <w:rPr>
          <w:i/>
        </w:rPr>
        <w:t xml:space="preserve">познавательных универсальных учебных действий </w:t>
      </w:r>
      <w:r>
        <w:t>–</w:t>
      </w:r>
    </w:p>
    <w:p w:rsidR="006747B0" w:rsidRDefault="00B84766" w:rsidP="00DE41B5">
      <w:pPr>
        <w:spacing w:after="0" w:line="240" w:lineRule="auto"/>
        <w:ind w:left="375" w:right="282" w:hanging="10"/>
        <w:jc w:val="left"/>
      </w:pPr>
      <w:r>
        <w:t>исследовательскими и логическими: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w:t>
      </w:r>
      <w:r>
        <w:tab/>
        <w:t xml:space="preserve"> </w:t>
      </w:r>
      <w:r>
        <w:rPr>
          <w:i/>
        </w:rPr>
        <w:t>регулятивных универсальных учебных действий</w:t>
      </w:r>
      <w: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w:t>
      </w:r>
      <w:r w:rsidR="006747B0">
        <w:t xml:space="preserve"> </w:t>
      </w:r>
      <w:r>
        <w:t>действий; научатся искать, отбирать, преобразовывать необходимую печатную и электронную информацию;</w:t>
      </w:r>
    </w:p>
    <w:p w:rsidR="00DB751F" w:rsidRDefault="006747B0" w:rsidP="00DE41B5">
      <w:pPr>
        <w:spacing w:after="541"/>
        <w:ind w:left="375" w:right="282" w:hanging="10"/>
      </w:pPr>
      <w:r>
        <w:t xml:space="preserve"> </w:t>
      </w:r>
      <w:r>
        <w:tab/>
      </w:r>
      <w:r w:rsidR="00B84766">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w:t>
      </w:r>
      <w:r>
        <w:t xml:space="preserve"> </w:t>
      </w:r>
      <w:r w:rsidR="00B84766">
        <w:t>обслуживать себя в школе, дома, элементарно ухаживать за одеждой и обувью, помогать младшим и старшим, оказывать доступную помощь по хозяйству.</w:t>
      </w:r>
    </w:p>
    <w:p w:rsidR="00DB751F" w:rsidRDefault="00B84766" w:rsidP="00DE41B5">
      <w:pPr>
        <w:ind w:left="1434" w:right="282"/>
      </w:pPr>
      <w:r>
        <w:t>В ходе преобразовательной творческой деятельности будут заложены основы таких</w:t>
      </w:r>
    </w:p>
    <w:p w:rsidR="00DB751F" w:rsidRDefault="00B84766" w:rsidP="00DE41B5">
      <w:pPr>
        <w:ind w:left="373" w:right="282"/>
      </w:pPr>
      <w:r>
        <w:t>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B751F" w:rsidRDefault="00B84766" w:rsidP="00DE41B5">
      <w:pPr>
        <w:spacing w:after="10"/>
        <w:ind w:left="360" w:right="282" w:firstLine="454"/>
      </w:pPr>
      <w:r>
        <w:rPr>
          <w:b/>
        </w:rPr>
        <w:t>Общекультурные и общетрудовые компетенции. Основы культуры труда, самообслуживание</w:t>
      </w:r>
    </w:p>
    <w:p w:rsidR="00DB751F" w:rsidRDefault="00B84766" w:rsidP="00DE41B5">
      <w:pPr>
        <w:spacing w:after="10"/>
        <w:ind w:left="809" w:right="282" w:hanging="10"/>
      </w:pPr>
      <w:r>
        <w:rPr>
          <w:b/>
        </w:rPr>
        <w:t>Выпускник научится:</w:t>
      </w:r>
    </w:p>
    <w:p w:rsidR="00DB751F" w:rsidRDefault="00B84766" w:rsidP="0005218F">
      <w:pPr>
        <w:numPr>
          <w:ilvl w:val="0"/>
          <w:numId w:val="27"/>
        </w:numPr>
        <w:ind w:right="282" w:firstLine="680"/>
      </w:pPr>
      <w: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DB751F" w:rsidRDefault="00B84766" w:rsidP="0005218F">
      <w:pPr>
        <w:numPr>
          <w:ilvl w:val="0"/>
          <w:numId w:val="27"/>
        </w:numPr>
        <w:ind w:right="282" w:firstLine="680"/>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B751F" w:rsidRDefault="00B84766" w:rsidP="0005218F">
      <w:pPr>
        <w:numPr>
          <w:ilvl w:val="0"/>
          <w:numId w:val="27"/>
        </w:numPr>
        <w:ind w:right="282" w:firstLine="680"/>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B751F" w:rsidRDefault="00B84766" w:rsidP="0005218F">
      <w:pPr>
        <w:numPr>
          <w:ilvl w:val="0"/>
          <w:numId w:val="27"/>
        </w:numPr>
        <w:ind w:right="282" w:firstLine="680"/>
      </w:pPr>
      <w:r>
        <w:t>выполнять доступные действия по самообслуживанию и доступные виды домашнего труда.</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0"/>
          <w:numId w:val="27"/>
        </w:numPr>
        <w:ind w:right="282" w:firstLine="680"/>
      </w:pPr>
      <w:r>
        <w:t>уважительно относиться к труду людей;</w:t>
      </w:r>
    </w:p>
    <w:p w:rsidR="00DB751F" w:rsidRDefault="00B84766" w:rsidP="0005218F">
      <w:pPr>
        <w:numPr>
          <w:ilvl w:val="0"/>
          <w:numId w:val="27"/>
        </w:numPr>
        <w:ind w:right="282" w:firstLine="680"/>
      </w:pPr>
      <w:r>
        <w:t>понимать культурно</w:t>
      </w:r>
      <w:r w:rsidR="006747B0">
        <w:t>-</w:t>
      </w:r>
      <w:r>
        <w:t>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DB751F" w:rsidRDefault="00B84766" w:rsidP="0005218F">
      <w:pPr>
        <w:numPr>
          <w:ilvl w:val="0"/>
          <w:numId w:val="27"/>
        </w:numPr>
        <w:ind w:right="282" w:firstLine="68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B751F" w:rsidRDefault="00B84766" w:rsidP="00DE41B5">
      <w:pPr>
        <w:spacing w:after="10"/>
        <w:ind w:left="809" w:right="282" w:hanging="10"/>
      </w:pPr>
      <w:r>
        <w:rPr>
          <w:b/>
        </w:rPr>
        <w:t>Технология ручной обработки материалов. Элементы графической грамоты Выпускник научится:</w:t>
      </w:r>
    </w:p>
    <w:p w:rsidR="00DB751F" w:rsidRDefault="00B84766" w:rsidP="0005218F">
      <w:pPr>
        <w:numPr>
          <w:ilvl w:val="0"/>
          <w:numId w:val="27"/>
        </w:numPr>
        <w:ind w:right="282" w:firstLine="680"/>
      </w:pPr>
      <w: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w:t>
      </w:r>
      <w:r>
        <w:lastRenderedPageBreak/>
        <w:t>материалы для изделий по декоративно</w:t>
      </w:r>
      <w:r w:rsidR="006747B0">
        <w:t>-</w:t>
      </w:r>
      <w:r>
        <w:t>художественным и конструктивным свойствам в соответствии с поставленной задачей;</w:t>
      </w:r>
    </w:p>
    <w:p w:rsidR="00DB751F" w:rsidRDefault="00B84766" w:rsidP="0005218F">
      <w:pPr>
        <w:numPr>
          <w:ilvl w:val="0"/>
          <w:numId w:val="27"/>
        </w:numPr>
        <w:ind w:right="282" w:firstLine="680"/>
      </w:pPr>
      <w: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DB751F" w:rsidRDefault="00B84766" w:rsidP="0005218F">
      <w:pPr>
        <w:numPr>
          <w:ilvl w:val="0"/>
          <w:numId w:val="27"/>
        </w:numPr>
        <w:spacing w:after="10"/>
        <w:ind w:right="282" w:firstLine="680"/>
      </w:pPr>
      <w:r>
        <w:t>применять приемы рациональной безопасной работы ручными инструментами:</w:t>
      </w:r>
    </w:p>
    <w:p w:rsidR="00DB751F" w:rsidRDefault="00B84766" w:rsidP="00DE41B5">
      <w:pPr>
        <w:ind w:left="373" w:right="282"/>
      </w:pPr>
      <w:r>
        <w:t>чертежными (линейка, угольник, циркуль), режущими (ножницы) и колющими (швейная игла);</w:t>
      </w:r>
    </w:p>
    <w:p w:rsidR="00DB751F" w:rsidRDefault="00B84766" w:rsidP="0005218F">
      <w:pPr>
        <w:numPr>
          <w:ilvl w:val="0"/>
          <w:numId w:val="27"/>
        </w:numPr>
        <w:ind w:right="282" w:firstLine="680"/>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0"/>
          <w:numId w:val="27"/>
        </w:numPr>
        <w:ind w:right="282" w:firstLine="680"/>
      </w:pPr>
      <w:r>
        <w:t>отбирать и выстраивать оптимальную технологическую последовательность реализации собственного или предложенного учителем замысла;</w:t>
      </w:r>
    </w:p>
    <w:p w:rsidR="00DB751F" w:rsidRDefault="00B84766" w:rsidP="0005218F">
      <w:pPr>
        <w:numPr>
          <w:ilvl w:val="0"/>
          <w:numId w:val="27"/>
        </w:numPr>
        <w:ind w:right="282" w:firstLine="680"/>
      </w:pPr>
      <w: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6747B0">
        <w:t>-</w:t>
      </w:r>
      <w:r>
        <w:t>художественной задачей.</w:t>
      </w:r>
    </w:p>
    <w:p w:rsidR="006747B0" w:rsidRDefault="006747B0" w:rsidP="00DE41B5">
      <w:pPr>
        <w:spacing w:after="10"/>
        <w:ind w:left="809" w:right="282" w:hanging="10"/>
        <w:rPr>
          <w:b/>
        </w:rPr>
      </w:pPr>
      <w:r>
        <w:rPr>
          <w:b/>
        </w:rPr>
        <w:t xml:space="preserve">Конструирование </w:t>
      </w:r>
      <w:r w:rsidR="00B84766">
        <w:rPr>
          <w:b/>
        </w:rPr>
        <w:t xml:space="preserve">и моделирование </w:t>
      </w:r>
    </w:p>
    <w:p w:rsidR="00DB751F" w:rsidRDefault="00B84766" w:rsidP="00DE41B5">
      <w:pPr>
        <w:spacing w:after="10"/>
        <w:ind w:left="809" w:right="282" w:hanging="10"/>
      </w:pPr>
      <w:r>
        <w:rPr>
          <w:b/>
        </w:rPr>
        <w:t>Выпускник научится:</w:t>
      </w:r>
    </w:p>
    <w:p w:rsidR="00DB751F" w:rsidRDefault="00B84766" w:rsidP="0005218F">
      <w:pPr>
        <w:numPr>
          <w:ilvl w:val="0"/>
          <w:numId w:val="27"/>
        </w:numPr>
        <w:ind w:right="282" w:firstLine="680"/>
      </w:pPr>
      <w:r>
        <w:t>анализировать устройство изделия: выделять детали, их форму, определять взаимное расположение, виды соединения деталей;</w:t>
      </w:r>
    </w:p>
    <w:p w:rsidR="00DB751F" w:rsidRDefault="00B84766" w:rsidP="0005218F">
      <w:pPr>
        <w:numPr>
          <w:ilvl w:val="0"/>
          <w:numId w:val="27"/>
        </w:numPr>
        <w:ind w:right="282" w:firstLine="680"/>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B751F" w:rsidRDefault="00B84766" w:rsidP="0005218F">
      <w:pPr>
        <w:numPr>
          <w:ilvl w:val="0"/>
          <w:numId w:val="27"/>
        </w:numPr>
        <w:ind w:right="282" w:firstLine="680"/>
      </w:pPr>
      <w:r>
        <w:t>изготавливать несложные конструкции изделий по рисунку, простейшему чертежу или эскизу, образцу и доступным заданным условиям.</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0"/>
          <w:numId w:val="27"/>
        </w:numPr>
        <w:spacing w:after="10"/>
        <w:ind w:right="282" w:firstLine="680"/>
      </w:pPr>
      <w:r>
        <w:t>соотносить объемную конструкцию, основанную на правильных геометрических</w:t>
      </w:r>
    </w:p>
    <w:p w:rsidR="00DB751F" w:rsidRDefault="00B84766" w:rsidP="00DE41B5">
      <w:pPr>
        <w:ind w:left="373" w:right="282"/>
      </w:pPr>
      <w:r>
        <w:t>формах, с изображениями их разверток;</w:t>
      </w:r>
    </w:p>
    <w:p w:rsidR="00DB751F" w:rsidRDefault="00B84766" w:rsidP="0005218F">
      <w:pPr>
        <w:numPr>
          <w:ilvl w:val="0"/>
          <w:numId w:val="27"/>
        </w:numPr>
        <w:ind w:right="282" w:firstLine="680"/>
      </w:pPr>
      <w:r>
        <w:t>создавать мысленный образ конструкции с целью решения определенной конструкторской задачи или передачи определенной художественно</w:t>
      </w:r>
      <w:r w:rsidR="006747B0">
        <w:t>-</w:t>
      </w:r>
      <w:r>
        <w:t xml:space="preserve">эстетической информации; воплощать этот образ в материале. </w:t>
      </w:r>
      <w:r>
        <w:rPr>
          <w:b/>
        </w:rPr>
        <w:t>Практика работы на компьютере Выпускник научится:</w:t>
      </w:r>
    </w:p>
    <w:p w:rsidR="00DB751F" w:rsidRDefault="00B84766" w:rsidP="0005218F">
      <w:pPr>
        <w:numPr>
          <w:ilvl w:val="0"/>
          <w:numId w:val="27"/>
        </w:numPr>
        <w:ind w:right="282" w:firstLine="680"/>
      </w:pPr>
      <w: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r>
      <w:r w:rsidR="006747B0">
        <w:t>-</w:t>
      </w:r>
      <w:r>
        <w:t>двигательного аппарата эргономичные приемы работы; выполнять компенсирующие физические упражнения (минизарядку);</w:t>
      </w:r>
    </w:p>
    <w:p w:rsidR="00DB751F" w:rsidRDefault="00B84766" w:rsidP="0005218F">
      <w:pPr>
        <w:numPr>
          <w:ilvl w:val="0"/>
          <w:numId w:val="27"/>
        </w:numPr>
        <w:ind w:right="282" w:firstLine="680"/>
      </w:pPr>
      <w:r>
        <w:t>пользоваться компьютером для поиска и воспроизведения необходимой информации;</w:t>
      </w:r>
    </w:p>
    <w:p w:rsidR="00DB751F" w:rsidRDefault="00B84766" w:rsidP="0005218F">
      <w:pPr>
        <w:numPr>
          <w:ilvl w:val="0"/>
          <w:numId w:val="27"/>
        </w:numPr>
        <w:ind w:right="282" w:firstLine="680"/>
      </w:pPr>
      <w: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DB751F" w:rsidRDefault="00B84766" w:rsidP="00DE41B5">
      <w:pPr>
        <w:spacing w:after="12"/>
        <w:ind w:left="360" w:right="282" w:firstLine="454"/>
      </w:pPr>
      <w:r>
        <w:rPr>
          <w:b/>
        </w:rPr>
        <w:t xml:space="preserve">Выпускник получит возможность научиться </w:t>
      </w:r>
      <w:r>
        <w:rPr>
          <w:i/>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B751F" w:rsidRPr="006747B0" w:rsidRDefault="00B84766" w:rsidP="00DE41B5">
      <w:pPr>
        <w:spacing w:after="1" w:line="259" w:lineRule="auto"/>
        <w:ind w:left="809" w:right="282" w:hanging="10"/>
        <w:jc w:val="left"/>
      </w:pPr>
      <w:r w:rsidRPr="006747B0">
        <w:rPr>
          <w:rFonts w:eastAsia="Calibri"/>
          <w:b/>
        </w:rPr>
        <w:t>Предметная область «Физическая культура»</w:t>
      </w:r>
    </w:p>
    <w:p w:rsidR="00DB751F" w:rsidRDefault="00B84766" w:rsidP="00DE41B5">
      <w:pPr>
        <w:pStyle w:val="1"/>
        <w:numPr>
          <w:ilvl w:val="0"/>
          <w:numId w:val="0"/>
        </w:numPr>
        <w:ind w:left="355" w:right="282"/>
      </w:pPr>
      <w:r>
        <w:t>Физическая культура</w:t>
      </w:r>
    </w:p>
    <w:p w:rsidR="00DB751F" w:rsidRDefault="00B84766" w:rsidP="00DE41B5">
      <w:pPr>
        <w:ind w:left="373" w:right="282"/>
      </w:pPr>
      <w:r>
        <w:t>(для обучающихся, не имеющих противопоказаний для занятий физической культурой или существенных ограничений по нагрузке)</w:t>
      </w:r>
    </w:p>
    <w:p w:rsidR="00DB751F" w:rsidRDefault="00B84766" w:rsidP="00DE41B5">
      <w:pPr>
        <w:ind w:left="365" w:right="282" w:firstLine="454"/>
      </w:pPr>
      <w: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B751F" w:rsidRDefault="00B84766" w:rsidP="00DE41B5">
      <w:pPr>
        <w:spacing w:after="10"/>
        <w:ind w:left="809" w:right="282" w:hanging="10"/>
      </w:pPr>
      <w:r>
        <w:rPr>
          <w:b/>
        </w:rPr>
        <w:t>Знания о физической культуре Выпускник научится:</w:t>
      </w:r>
    </w:p>
    <w:p w:rsidR="00DB751F" w:rsidRDefault="00B84766" w:rsidP="0005218F">
      <w:pPr>
        <w:numPr>
          <w:ilvl w:val="0"/>
          <w:numId w:val="28"/>
        </w:numPr>
        <w:ind w:right="282" w:firstLine="680"/>
      </w:pPr>
      <w: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DB751F" w:rsidRDefault="00B84766" w:rsidP="0005218F">
      <w:pPr>
        <w:numPr>
          <w:ilvl w:val="0"/>
          <w:numId w:val="28"/>
        </w:numPr>
        <w:ind w:right="282" w:firstLine="680"/>
      </w:pPr>
      <w:r>
        <w:lastRenderedPageBreak/>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DB751F" w:rsidRDefault="00B84766" w:rsidP="0005218F">
      <w:pPr>
        <w:numPr>
          <w:ilvl w:val="0"/>
          <w:numId w:val="28"/>
        </w:numPr>
        <w:ind w:right="282" w:firstLine="680"/>
      </w:pPr>
      <w: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B751F" w:rsidRDefault="00B84766" w:rsidP="0005218F">
      <w:pPr>
        <w:numPr>
          <w:ilvl w:val="0"/>
          <w:numId w:val="28"/>
        </w:numPr>
        <w:ind w:right="282" w:firstLine="680"/>
      </w:pPr>
      <w: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0"/>
          <w:numId w:val="28"/>
        </w:numPr>
        <w:ind w:right="282" w:firstLine="680"/>
      </w:pPr>
      <w:r>
        <w:t>выявлять связь занятий физической культурой с трудовой и оборонной деятельностью;</w:t>
      </w:r>
    </w:p>
    <w:p w:rsidR="006747B0" w:rsidRDefault="00B84766" w:rsidP="0005218F">
      <w:pPr>
        <w:numPr>
          <w:ilvl w:val="0"/>
          <w:numId w:val="28"/>
        </w:numPr>
        <w:ind w:right="282" w:firstLine="680"/>
      </w:pPr>
      <w: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 </w:t>
      </w:r>
    </w:p>
    <w:p w:rsidR="006747B0" w:rsidRDefault="00B84766" w:rsidP="00DE41B5">
      <w:pPr>
        <w:ind w:left="1045" w:right="282" w:firstLine="0"/>
        <w:rPr>
          <w:b/>
        </w:rPr>
      </w:pPr>
      <w:r>
        <w:rPr>
          <w:b/>
        </w:rPr>
        <w:t xml:space="preserve">Способы физкультурной деятельности </w:t>
      </w:r>
    </w:p>
    <w:p w:rsidR="00DB751F" w:rsidRDefault="00B84766" w:rsidP="00DE41B5">
      <w:pPr>
        <w:ind w:left="1045" w:right="282" w:firstLine="0"/>
      </w:pPr>
      <w:r>
        <w:rPr>
          <w:b/>
        </w:rPr>
        <w:t>Выпускник научится:</w:t>
      </w:r>
    </w:p>
    <w:p w:rsidR="00DB751F" w:rsidRDefault="00B84766" w:rsidP="0005218F">
      <w:pPr>
        <w:numPr>
          <w:ilvl w:val="0"/>
          <w:numId w:val="28"/>
        </w:numPr>
        <w:ind w:right="282" w:firstLine="680"/>
      </w:pPr>
      <w:r>
        <w:t>отбирать упражнения для комплексов утренней зарядки и физкультминуток и выполнять их в соответствии с изученными правилами;</w:t>
      </w:r>
    </w:p>
    <w:p w:rsidR="00DB751F" w:rsidRDefault="00B84766" w:rsidP="0005218F">
      <w:pPr>
        <w:numPr>
          <w:ilvl w:val="0"/>
          <w:numId w:val="28"/>
        </w:numPr>
        <w:ind w:right="282" w:firstLine="680"/>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B751F" w:rsidRDefault="00B84766" w:rsidP="0005218F">
      <w:pPr>
        <w:numPr>
          <w:ilvl w:val="0"/>
          <w:numId w:val="28"/>
        </w:numPr>
        <w:ind w:right="282" w:firstLine="680"/>
      </w:pPr>
      <w: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0"/>
          <w:numId w:val="28"/>
        </w:numPr>
        <w:ind w:right="282" w:firstLine="680"/>
      </w:pPr>
      <w: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B751F" w:rsidRDefault="00B84766" w:rsidP="0005218F">
      <w:pPr>
        <w:numPr>
          <w:ilvl w:val="0"/>
          <w:numId w:val="28"/>
        </w:numPr>
        <w:ind w:right="282" w:firstLine="680"/>
      </w:pPr>
      <w:r>
        <w:t>целенаправленно отбирать физические упражнения для индивидуальных занятий по развитию физических качеств;</w:t>
      </w:r>
    </w:p>
    <w:p w:rsidR="00DB751F" w:rsidRDefault="00B84766" w:rsidP="0005218F">
      <w:pPr>
        <w:numPr>
          <w:ilvl w:val="0"/>
          <w:numId w:val="28"/>
        </w:numPr>
        <w:ind w:right="282" w:firstLine="680"/>
      </w:pPr>
      <w:r>
        <w:t xml:space="preserve">выполнять простейшие приемы оказания доврачебной помощи при травмах и ушибах. </w:t>
      </w:r>
      <w:r>
        <w:rPr>
          <w:b/>
        </w:rPr>
        <w:t>Физическое совершенствование Выпускник научится:</w:t>
      </w:r>
    </w:p>
    <w:p w:rsidR="00DB751F" w:rsidRDefault="00B84766" w:rsidP="0005218F">
      <w:pPr>
        <w:numPr>
          <w:ilvl w:val="0"/>
          <w:numId w:val="28"/>
        </w:numPr>
        <w:ind w:right="282" w:firstLine="680"/>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B751F" w:rsidRDefault="00B84766" w:rsidP="0005218F">
      <w:pPr>
        <w:numPr>
          <w:ilvl w:val="0"/>
          <w:numId w:val="28"/>
        </w:numPr>
        <w:ind w:right="282" w:firstLine="680"/>
      </w:pPr>
      <w:r>
        <w:t>выполнять организующие строевые команды и приемы;</w:t>
      </w:r>
    </w:p>
    <w:p w:rsidR="00DB751F" w:rsidRDefault="00B84766" w:rsidP="0005218F">
      <w:pPr>
        <w:numPr>
          <w:ilvl w:val="0"/>
          <w:numId w:val="28"/>
        </w:numPr>
        <w:ind w:right="282" w:firstLine="680"/>
      </w:pPr>
      <w:r>
        <w:t>выполнять акробатические упражнения (кувырки, стойки, перекаты);</w:t>
      </w:r>
    </w:p>
    <w:p w:rsidR="00DB751F" w:rsidRDefault="00B84766" w:rsidP="0005218F">
      <w:pPr>
        <w:numPr>
          <w:ilvl w:val="0"/>
          <w:numId w:val="28"/>
        </w:numPr>
        <w:ind w:right="282" w:firstLine="680"/>
      </w:pPr>
      <w:r>
        <w:t>выполнять гимнастические упражнения на спортивных снарядах (перекладина,</w:t>
      </w:r>
    </w:p>
    <w:p w:rsidR="00DB751F" w:rsidRDefault="00B84766" w:rsidP="00DE41B5">
      <w:pPr>
        <w:ind w:left="373" w:right="282"/>
      </w:pPr>
      <w:r>
        <w:t>гимнастическое бревно);</w:t>
      </w:r>
    </w:p>
    <w:p w:rsidR="00DB751F" w:rsidRDefault="00B84766" w:rsidP="0005218F">
      <w:pPr>
        <w:numPr>
          <w:ilvl w:val="0"/>
          <w:numId w:val="28"/>
        </w:numPr>
        <w:ind w:right="282" w:firstLine="680"/>
      </w:pPr>
      <w:r>
        <w:t>выполнять легкоатлетические упражнения (бег, прыжки, метания и броски мячей</w:t>
      </w:r>
    </w:p>
    <w:p w:rsidR="00DB751F" w:rsidRDefault="00B84766" w:rsidP="00DE41B5">
      <w:pPr>
        <w:ind w:left="373" w:right="282"/>
      </w:pPr>
      <w:r>
        <w:t>разного веса и объема);</w:t>
      </w:r>
    </w:p>
    <w:p w:rsidR="00DB751F" w:rsidRDefault="00B84766" w:rsidP="0005218F">
      <w:pPr>
        <w:numPr>
          <w:ilvl w:val="0"/>
          <w:numId w:val="28"/>
        </w:numPr>
        <w:ind w:right="282" w:firstLine="680"/>
      </w:pPr>
      <w:r>
        <w:t>выполнять игровые действия и упражнения из подвижных игр разной функциональной направленности.</w:t>
      </w:r>
    </w:p>
    <w:p w:rsidR="00DB751F" w:rsidRDefault="00B84766" w:rsidP="00DE41B5">
      <w:pPr>
        <w:spacing w:after="10"/>
        <w:ind w:left="809" w:right="282" w:hanging="10"/>
      </w:pPr>
      <w:r>
        <w:rPr>
          <w:b/>
        </w:rPr>
        <w:t>Выпускник получит возможность научиться:</w:t>
      </w:r>
    </w:p>
    <w:p w:rsidR="00DB751F" w:rsidRDefault="00B84766" w:rsidP="0005218F">
      <w:pPr>
        <w:numPr>
          <w:ilvl w:val="0"/>
          <w:numId w:val="28"/>
        </w:numPr>
        <w:ind w:right="282" w:firstLine="680"/>
      </w:pPr>
      <w:r>
        <w:t>сохранять правильную осанку, оптимальное телосложение;</w:t>
      </w:r>
    </w:p>
    <w:p w:rsidR="00DB751F" w:rsidRDefault="00B84766" w:rsidP="0005218F">
      <w:pPr>
        <w:numPr>
          <w:ilvl w:val="0"/>
          <w:numId w:val="28"/>
        </w:numPr>
        <w:ind w:right="282" w:firstLine="680"/>
      </w:pPr>
      <w:r>
        <w:t>выполнять эстетически красиво гимнастические и акробатические комбинации;</w:t>
      </w:r>
    </w:p>
    <w:p w:rsidR="00DB751F" w:rsidRDefault="00B84766" w:rsidP="0005218F">
      <w:pPr>
        <w:numPr>
          <w:ilvl w:val="0"/>
          <w:numId w:val="28"/>
        </w:numPr>
        <w:ind w:right="282" w:firstLine="680"/>
      </w:pPr>
      <w:r>
        <w:t>играть в баскетбол, футбол и волейбол по упрощенным правилам;</w:t>
      </w:r>
    </w:p>
    <w:p w:rsidR="00DB751F" w:rsidRDefault="00B84766" w:rsidP="0005218F">
      <w:pPr>
        <w:numPr>
          <w:ilvl w:val="0"/>
          <w:numId w:val="28"/>
        </w:numPr>
        <w:ind w:right="282" w:firstLine="680"/>
      </w:pPr>
      <w:r>
        <w:t>выполнять тестовые нормативы по физической подготовке;</w:t>
      </w:r>
    </w:p>
    <w:p w:rsidR="00DB751F" w:rsidRDefault="00B84766" w:rsidP="00DE41B5">
      <w:pPr>
        <w:spacing w:after="10"/>
        <w:ind w:left="3730" w:right="282" w:hanging="2466"/>
      </w:pPr>
      <w:r>
        <w:rPr>
          <w:b/>
        </w:rPr>
        <w:t>Планируемые результаты освоения обучающимися с задержкой</w:t>
      </w:r>
      <w:r w:rsidR="006747B0">
        <w:rPr>
          <w:b/>
        </w:rPr>
        <w:t xml:space="preserve"> </w:t>
      </w:r>
      <w:r>
        <w:rPr>
          <w:b/>
        </w:rPr>
        <w:t>психического развития программы коррекционной работы</w:t>
      </w:r>
    </w:p>
    <w:p w:rsidR="00DB751F" w:rsidRDefault="00B84766" w:rsidP="00DE41B5">
      <w:pPr>
        <w:ind w:left="365" w:right="282" w:firstLine="740"/>
      </w:pPr>
      <w:r>
        <w:t>Результаты освоения программы коррекционной работы отражают</w:t>
      </w:r>
      <w:r w:rsidR="006747B0">
        <w:t xml:space="preserve"> </w:t>
      </w:r>
      <w:r>
        <w:t>сформированность социальных (жизненных) компетенций, необходимых для</w:t>
      </w:r>
      <w:r w:rsidR="006747B0">
        <w:t xml:space="preserve"> </w:t>
      </w:r>
      <w:r>
        <w:t>решения практико-ориентированных задач и обеспечивающих становление</w:t>
      </w:r>
      <w:r w:rsidR="006747B0">
        <w:t xml:space="preserve"> </w:t>
      </w:r>
      <w:r>
        <w:t>социальных отношений обучающихся с ЗПР в различных средах:</w:t>
      </w:r>
    </w:p>
    <w:p w:rsidR="00DB751F" w:rsidRDefault="00B84766" w:rsidP="00DE41B5">
      <w:pPr>
        <w:spacing w:after="12"/>
        <w:ind w:left="1110" w:right="282" w:hanging="10"/>
      </w:pPr>
      <w:r>
        <w:rPr>
          <w:i/>
        </w:rPr>
        <w:t>развитие адекватных представлений о собственных возможностях, о</w:t>
      </w:r>
      <w:r w:rsidR="006747B0">
        <w:rPr>
          <w:i/>
        </w:rPr>
        <w:t xml:space="preserve"> </w:t>
      </w:r>
      <w:r>
        <w:rPr>
          <w:i/>
        </w:rPr>
        <w:t>насущно необходимом</w:t>
      </w:r>
    </w:p>
    <w:p w:rsidR="00DB751F" w:rsidRDefault="00B84766" w:rsidP="00DE41B5">
      <w:pPr>
        <w:spacing w:after="12"/>
        <w:ind w:left="370" w:right="282" w:hanging="10"/>
      </w:pPr>
      <w:r>
        <w:rPr>
          <w:i/>
        </w:rPr>
        <w:lastRenderedPageBreak/>
        <w:t>жизнеобеспечении, проявляющееся:</w:t>
      </w:r>
    </w:p>
    <w:p w:rsidR="00DB751F" w:rsidRDefault="00B84766" w:rsidP="00DE41B5">
      <w:pPr>
        <w:ind w:left="1108" w:right="282"/>
      </w:pPr>
      <w:r>
        <w:t>в умении различать учебные ситуации, в которых необходима</w:t>
      </w:r>
      <w:r w:rsidR="006747B0">
        <w:t xml:space="preserve"> </w:t>
      </w:r>
      <w:r>
        <w:t>посторонняя помощь для её</w:t>
      </w:r>
    </w:p>
    <w:p w:rsidR="00DB751F" w:rsidRDefault="00B84766" w:rsidP="00DE41B5">
      <w:pPr>
        <w:ind w:left="1105" w:right="282" w:hanging="740"/>
      </w:pPr>
      <w:r>
        <w:t>разрешения, с ситуациями, в которых решение</w:t>
      </w:r>
      <w:r w:rsidR="006747B0">
        <w:t xml:space="preserve"> </w:t>
      </w:r>
      <w:r>
        <w:t>можно найти самому; в умении обратиться к учителю при затруднениях в учебном процессе,</w:t>
      </w:r>
      <w:r w:rsidR="006747B0">
        <w:t xml:space="preserve"> </w:t>
      </w:r>
      <w:r>
        <w:t>сформулировать запрос</w:t>
      </w:r>
    </w:p>
    <w:p w:rsidR="00DB751F" w:rsidRDefault="00B84766" w:rsidP="00DE41B5">
      <w:pPr>
        <w:ind w:left="1065" w:right="282" w:hanging="700"/>
      </w:pPr>
      <w:r>
        <w:t>о специальной помощи; в умении использовать помощь взрослого для разрешения затруднения,</w:t>
      </w:r>
      <w:r w:rsidR="006747B0">
        <w:t xml:space="preserve"> </w:t>
      </w:r>
      <w:r>
        <w:t>давать адекватную</w:t>
      </w:r>
    </w:p>
    <w:p w:rsidR="00DB751F" w:rsidRDefault="00B84766" w:rsidP="00DE41B5">
      <w:pPr>
        <w:ind w:left="1065" w:right="282" w:hanging="700"/>
      </w:pPr>
      <w:r>
        <w:t>обратную связь учителю: понимаю или не понимаю; в умении написать при необходимости SMS-сообщение, правильно</w:t>
      </w:r>
      <w:r w:rsidR="006747B0">
        <w:t xml:space="preserve"> </w:t>
      </w:r>
      <w:r>
        <w:t>выбрать адресата (близкого</w:t>
      </w:r>
    </w:p>
    <w:p w:rsidR="00DB751F" w:rsidRDefault="00B84766" w:rsidP="00DE41B5">
      <w:pPr>
        <w:ind w:left="1785" w:right="282" w:hanging="1420"/>
      </w:pPr>
      <w:r>
        <w:t>человека), корректно и точно сформулировать</w:t>
      </w:r>
      <w:r w:rsidR="006747B0">
        <w:t xml:space="preserve"> </w:t>
      </w:r>
      <w:r>
        <w:t>возникшую проблему. овладение социально-бытовыми умениями, используемыми в</w:t>
      </w:r>
      <w:r w:rsidR="006747B0">
        <w:t xml:space="preserve"> </w:t>
      </w:r>
      <w:r>
        <w:t>повседневной жизни,</w:t>
      </w:r>
    </w:p>
    <w:p w:rsidR="00DB751F" w:rsidRDefault="00B84766" w:rsidP="00DE41B5">
      <w:pPr>
        <w:ind w:left="373" w:right="282"/>
      </w:pPr>
      <w:r>
        <w:t>проявляющееся:</w:t>
      </w:r>
    </w:p>
    <w:p w:rsidR="00DB751F" w:rsidRDefault="00B84766" w:rsidP="00DE41B5">
      <w:pPr>
        <w:ind w:left="1068" w:right="282"/>
      </w:pPr>
      <w:r>
        <w:t>в расширении представлений об устройстве домашней жизни,</w:t>
      </w:r>
      <w:r w:rsidR="006747B0">
        <w:t xml:space="preserve"> </w:t>
      </w:r>
      <w:r>
        <w:t>разнообразии повседневных</w:t>
      </w:r>
    </w:p>
    <w:p w:rsidR="00DB751F" w:rsidRDefault="00B84766" w:rsidP="00DE41B5">
      <w:pPr>
        <w:ind w:left="1065" w:right="282" w:hanging="700"/>
      </w:pPr>
      <w:r>
        <w:t>бытовых дел, понимании предназначения</w:t>
      </w:r>
      <w:r w:rsidR="006747B0">
        <w:t xml:space="preserve"> </w:t>
      </w:r>
      <w:r>
        <w:t>окружающих в быту предметов и вещей; в умении включаться в разнообразные повседневные дела, принимать</w:t>
      </w:r>
      <w:r w:rsidR="006747B0">
        <w:t xml:space="preserve"> </w:t>
      </w:r>
      <w:r>
        <w:t>посильное участие; в адекватной оценке своих возможностей для выполнения определенных</w:t>
      </w:r>
      <w:r w:rsidR="006747B0">
        <w:t xml:space="preserve"> </w:t>
      </w:r>
      <w:r>
        <w:t>обязанностей в каких-</w:t>
      </w:r>
    </w:p>
    <w:p w:rsidR="00DB751F" w:rsidRDefault="00B84766" w:rsidP="00DE41B5">
      <w:pPr>
        <w:ind w:left="1065" w:right="282" w:hanging="700"/>
      </w:pPr>
      <w:r>
        <w:t>то областях домашней жизни, умении брать на себя</w:t>
      </w:r>
      <w:r w:rsidR="006747B0">
        <w:t xml:space="preserve"> </w:t>
      </w:r>
      <w:r>
        <w:t>ответственность в этой деятельности; в расширении представлений об устройстве школьной жизни, участии в</w:t>
      </w:r>
      <w:r w:rsidR="006747B0">
        <w:t xml:space="preserve"> </w:t>
      </w:r>
      <w:r>
        <w:t>повседневной жизни</w:t>
      </w:r>
    </w:p>
    <w:p w:rsidR="00DB751F" w:rsidRDefault="00B84766" w:rsidP="00DE41B5">
      <w:pPr>
        <w:ind w:left="1065" w:right="282" w:hanging="700"/>
      </w:pPr>
      <w:r>
        <w:t>класса, принятии на себя обязанностей наряду с другими</w:t>
      </w:r>
      <w:r w:rsidR="006747B0">
        <w:t xml:space="preserve"> </w:t>
      </w:r>
      <w:r>
        <w:t>детьми; в умении ориентироваться в пространстве школы и просить помощи в</w:t>
      </w:r>
      <w:r w:rsidR="006747B0">
        <w:t xml:space="preserve"> </w:t>
      </w:r>
      <w:r>
        <w:t>случае затруднений,</w:t>
      </w:r>
    </w:p>
    <w:p w:rsidR="00DB751F" w:rsidRDefault="00B84766" w:rsidP="00DE41B5">
      <w:pPr>
        <w:ind w:left="1065" w:right="282" w:hanging="700"/>
      </w:pPr>
      <w:r>
        <w:t>ориентироваться в расписании занятий; в умении включаться в разнообразные повседневные школьные дела,</w:t>
      </w:r>
      <w:r w:rsidR="006747B0">
        <w:t xml:space="preserve"> </w:t>
      </w:r>
      <w:r>
        <w:t>принимать посильное</w:t>
      </w:r>
    </w:p>
    <w:p w:rsidR="00DB751F" w:rsidRDefault="00B84766" w:rsidP="00DE41B5">
      <w:pPr>
        <w:ind w:left="1065" w:right="282" w:hanging="700"/>
      </w:pPr>
      <w:r>
        <w:t>участие, брать на себя ответственность; в стремлении участвовать в подготовке и проведении праздников дома и в</w:t>
      </w:r>
      <w:r w:rsidR="006747B0">
        <w:t xml:space="preserve"> </w:t>
      </w:r>
      <w:r>
        <w:t>школе.</w:t>
      </w:r>
    </w:p>
    <w:p w:rsidR="00DB751F" w:rsidRDefault="00B84766" w:rsidP="00DE41B5">
      <w:pPr>
        <w:spacing w:after="0" w:line="259" w:lineRule="auto"/>
        <w:ind w:left="0" w:right="282" w:firstLine="0"/>
        <w:jc w:val="right"/>
      </w:pPr>
      <w:r>
        <w:rPr>
          <w:i/>
        </w:rPr>
        <w:t>овладение навыками коммуникации и принятыми ритуалами</w:t>
      </w:r>
      <w:r w:rsidR="006747B0">
        <w:rPr>
          <w:i/>
        </w:rPr>
        <w:t xml:space="preserve"> </w:t>
      </w:r>
      <w:r>
        <w:rPr>
          <w:i/>
        </w:rPr>
        <w:t>социального</w:t>
      </w:r>
    </w:p>
    <w:p w:rsidR="00DB751F" w:rsidRDefault="00B84766" w:rsidP="00DE41B5">
      <w:pPr>
        <w:spacing w:after="12"/>
        <w:ind w:left="370" w:right="282" w:hanging="10"/>
      </w:pPr>
      <w:r>
        <w:rPr>
          <w:i/>
        </w:rPr>
        <w:t>взаимодействия, проявляющееся:</w:t>
      </w:r>
    </w:p>
    <w:p w:rsidR="00DB751F" w:rsidRDefault="00B84766" w:rsidP="00DE41B5">
      <w:pPr>
        <w:ind w:left="1068" w:right="282"/>
      </w:pPr>
      <w:r>
        <w:t>в расширении знаний правил коммуникации;</w:t>
      </w:r>
    </w:p>
    <w:p w:rsidR="00DB751F" w:rsidRDefault="00B84766" w:rsidP="00DE41B5">
      <w:pPr>
        <w:ind w:left="365" w:right="282" w:firstLine="700"/>
      </w:pPr>
      <w:r>
        <w:t>в расширении и обогащении опыта коммуникации ребёнка в ближнем и</w:t>
      </w:r>
      <w:r w:rsidR="006747B0">
        <w:t xml:space="preserve"> </w:t>
      </w:r>
      <w:r>
        <w:t>дальнем окружении, расширении круга ситуаций, в которых обучающийся</w:t>
      </w:r>
      <w:r w:rsidR="006747B0">
        <w:t xml:space="preserve"> </w:t>
      </w:r>
      <w:r>
        <w:t>может использовать коммуникацию как средство достижения цели; в умении решать актуальные школьные и житейские задачи, используя</w:t>
      </w:r>
      <w:r w:rsidR="006747B0">
        <w:t xml:space="preserve"> </w:t>
      </w:r>
      <w:r>
        <w:t>коммуникацию как</w:t>
      </w:r>
      <w:r w:rsidR="006747B0">
        <w:t xml:space="preserve"> </w:t>
      </w:r>
      <w:r>
        <w:t>средство достижения цели (вербальную, невербальную); в умении начать и поддержать разговор, задать вопрос, выразить свои</w:t>
      </w:r>
      <w:r w:rsidR="006747B0">
        <w:t xml:space="preserve"> </w:t>
      </w:r>
      <w:r>
        <w:t>намерения, просьбу,</w:t>
      </w:r>
    </w:p>
    <w:p w:rsidR="00DB751F" w:rsidRDefault="00B84766" w:rsidP="00DE41B5">
      <w:pPr>
        <w:ind w:left="1065" w:right="282" w:hanging="700"/>
      </w:pPr>
      <w:r>
        <w:t>пожелание, опасения, завершить разговор; в умении корректно выразить отказ и недовольство, благодарность,</w:t>
      </w:r>
      <w:r w:rsidR="006747B0">
        <w:t xml:space="preserve"> </w:t>
      </w:r>
      <w:r>
        <w:t>сочувствие и т.д.; в умении получать и уточнять информацию от собеседника;</w:t>
      </w:r>
      <w:r w:rsidR="006747B0">
        <w:t xml:space="preserve"> </w:t>
      </w:r>
      <w:r>
        <w:t>в освоении культурных форм</w:t>
      </w:r>
    </w:p>
    <w:p w:rsidR="00DB751F" w:rsidRDefault="00B84766" w:rsidP="00DE41B5">
      <w:pPr>
        <w:spacing w:after="12"/>
        <w:ind w:left="1060" w:right="282" w:hanging="700"/>
      </w:pPr>
      <w:r>
        <w:t xml:space="preserve">выражения своих чувств. </w:t>
      </w:r>
      <w:r>
        <w:rPr>
          <w:i/>
        </w:rPr>
        <w:t>способность к осмыслению и дифференциации картины мира, ее</w:t>
      </w:r>
      <w:r w:rsidR="006747B0">
        <w:rPr>
          <w:i/>
        </w:rPr>
        <w:t xml:space="preserve"> </w:t>
      </w:r>
      <w:r>
        <w:rPr>
          <w:i/>
        </w:rPr>
        <w:t>пространственно-временной</w:t>
      </w:r>
      <w:r w:rsidR="006747B0">
        <w:t xml:space="preserve"> </w:t>
      </w:r>
      <w:r>
        <w:rPr>
          <w:i/>
        </w:rPr>
        <w:t>организации, проявляющаяся:</w:t>
      </w:r>
    </w:p>
    <w:p w:rsidR="00DB751F" w:rsidRDefault="00B84766" w:rsidP="00DE41B5">
      <w:pPr>
        <w:ind w:left="365" w:right="282" w:firstLine="700"/>
      </w:pPr>
      <w:r>
        <w:t>в расширении и обог</w:t>
      </w:r>
      <w:r w:rsidR="006747B0">
        <w:t xml:space="preserve">ащении опыта реального </w:t>
      </w:r>
      <w:r>
        <w:t>взаимодействия</w:t>
      </w:r>
      <w:r w:rsidR="006747B0">
        <w:t xml:space="preserve"> </w:t>
      </w:r>
      <w:r>
        <w:t>обучающегося с бытовым окружением, миром природных явлений и вещей,</w:t>
      </w:r>
      <w:r w:rsidR="006747B0">
        <w:t xml:space="preserve"> </w:t>
      </w:r>
      <w:r>
        <w:t>расширении адекватных представлений об опасности и безопасности; в адекватности бытового поведения обучающегося с точки зрения</w:t>
      </w:r>
      <w:r w:rsidR="006747B0">
        <w:t xml:space="preserve"> </w:t>
      </w:r>
      <w:r>
        <w:t>опасности (безопасности) для</w:t>
      </w:r>
    </w:p>
    <w:p w:rsidR="00DB751F" w:rsidRDefault="00B84766" w:rsidP="00DE41B5">
      <w:pPr>
        <w:ind w:left="1065" w:right="282" w:hanging="700"/>
      </w:pPr>
      <w:r>
        <w:t>себя и для окружающих; сохранности</w:t>
      </w:r>
      <w:r w:rsidR="006747B0">
        <w:t xml:space="preserve"> </w:t>
      </w:r>
      <w:r>
        <w:t>окружающей предметной и природной среды; в расширении и накоплении знакомых и разнообразно освоенных мест за</w:t>
      </w:r>
      <w:r w:rsidR="006747B0">
        <w:t xml:space="preserve"> </w:t>
      </w:r>
      <w:r>
        <w:t>пределами дома и</w:t>
      </w:r>
    </w:p>
    <w:p w:rsidR="00DB751F" w:rsidRDefault="00B84766" w:rsidP="00DE41B5">
      <w:pPr>
        <w:ind w:left="373" w:right="282"/>
      </w:pPr>
      <w:r>
        <w:t>школы: двора, дачи, леса, парка, речки, городских и</w:t>
      </w:r>
      <w:r w:rsidR="006747B0">
        <w:t xml:space="preserve"> </w:t>
      </w:r>
      <w:r>
        <w:t>загородных достопримечательностей и других.</w:t>
      </w:r>
    </w:p>
    <w:p w:rsidR="00DB751F" w:rsidRDefault="00B84766" w:rsidP="00DE41B5">
      <w:pPr>
        <w:ind w:left="1068" w:right="282"/>
      </w:pPr>
      <w:r>
        <w:t>в расширении представлений о целостной и подробной картине мира,</w:t>
      </w:r>
      <w:r w:rsidR="006747B0">
        <w:t xml:space="preserve"> </w:t>
      </w:r>
      <w:r>
        <w:t>упорядоченной в</w:t>
      </w:r>
    </w:p>
    <w:p w:rsidR="00DB751F" w:rsidRDefault="00B84766" w:rsidP="00DE41B5">
      <w:pPr>
        <w:ind w:left="1065" w:right="282" w:hanging="700"/>
      </w:pPr>
      <w:r>
        <w:t>пространстве и времени, адекватных возрасту ребёнка; в умении накапливать личные впечатления, связанные с явлениями</w:t>
      </w:r>
      <w:r w:rsidR="006747B0">
        <w:t xml:space="preserve"> </w:t>
      </w:r>
      <w:r>
        <w:t>окружающего мира; в умении устанавливать взаимосвязь между природным порядком и ходом</w:t>
      </w:r>
      <w:r w:rsidR="006747B0">
        <w:t xml:space="preserve"> </w:t>
      </w:r>
      <w:r>
        <w:t>собственной жизни в</w:t>
      </w:r>
      <w:r w:rsidR="006747B0">
        <w:t xml:space="preserve"> </w:t>
      </w:r>
      <w:r>
        <w:t>семье и в школе;</w:t>
      </w:r>
    </w:p>
    <w:p w:rsidR="00DB751F" w:rsidRDefault="00B84766" w:rsidP="00DE41B5">
      <w:pPr>
        <w:ind w:left="1068" w:right="282"/>
      </w:pPr>
      <w:r>
        <w:t>в умении устанавливать взаимосвязь общественного порядка и уклада</w:t>
      </w:r>
      <w:r w:rsidR="006747B0">
        <w:t xml:space="preserve"> </w:t>
      </w:r>
      <w:r>
        <w:t>собственной жизни в</w:t>
      </w:r>
    </w:p>
    <w:p w:rsidR="00DB751F" w:rsidRDefault="00B84766" w:rsidP="00DE41B5">
      <w:pPr>
        <w:ind w:left="373" w:right="282"/>
      </w:pPr>
      <w:r>
        <w:t>семье и в школе, соответствовать этому порядку.</w:t>
      </w:r>
    </w:p>
    <w:p w:rsidR="00DB751F" w:rsidRDefault="00B84766" w:rsidP="00DE41B5">
      <w:pPr>
        <w:ind w:left="1068" w:right="282"/>
      </w:pPr>
      <w:r>
        <w:t>в развитии любознательности, наблюдательности, способности замечать</w:t>
      </w:r>
      <w:r w:rsidR="006747B0">
        <w:t xml:space="preserve"> </w:t>
      </w:r>
      <w:r>
        <w:t>новое, задавать</w:t>
      </w:r>
    </w:p>
    <w:p w:rsidR="00DB751F" w:rsidRDefault="00B84766" w:rsidP="00DE41B5">
      <w:pPr>
        <w:ind w:left="1065" w:right="282" w:hanging="700"/>
      </w:pPr>
      <w:r>
        <w:t>вопросы; в развитии активности во взаимодействии с миром, понимании</w:t>
      </w:r>
      <w:r w:rsidR="006747B0">
        <w:t xml:space="preserve"> </w:t>
      </w:r>
      <w:r>
        <w:t>собственной результативности; в накоплении опыта освоения нового при помощи экскурсий и</w:t>
      </w:r>
      <w:r w:rsidR="006747B0">
        <w:t xml:space="preserve"> </w:t>
      </w:r>
      <w:r>
        <w:t>путешествий;</w:t>
      </w:r>
    </w:p>
    <w:p w:rsidR="00DB751F" w:rsidRDefault="00B84766" w:rsidP="00DE41B5">
      <w:pPr>
        <w:ind w:left="1068" w:right="282"/>
      </w:pPr>
      <w:r>
        <w:t>в умении передать свои впечатления, соображения, умозаключения так,</w:t>
      </w:r>
      <w:r w:rsidR="006747B0">
        <w:t xml:space="preserve"> </w:t>
      </w:r>
      <w:r>
        <w:t>чтобы быть понятым</w:t>
      </w:r>
    </w:p>
    <w:p w:rsidR="00DB751F" w:rsidRDefault="00B84766" w:rsidP="00DE41B5">
      <w:pPr>
        <w:ind w:left="1065" w:right="282" w:hanging="700"/>
      </w:pPr>
      <w:r>
        <w:lastRenderedPageBreak/>
        <w:t>другим человеком; в умении принимать и включать в свой личный опыт жизненный опыт</w:t>
      </w:r>
      <w:r w:rsidR="006747B0">
        <w:t xml:space="preserve"> </w:t>
      </w:r>
      <w:r>
        <w:t>других людей; в способности взаимодействовать с другими людьми, умении</w:t>
      </w:r>
      <w:r w:rsidR="006747B0">
        <w:t xml:space="preserve"> </w:t>
      </w:r>
      <w:r>
        <w:t>делиться</w:t>
      </w:r>
      <w:r w:rsidR="006747B0">
        <w:t xml:space="preserve"> </w:t>
      </w:r>
      <w:r>
        <w:t>своими воспоминаниями,</w:t>
      </w:r>
    </w:p>
    <w:p w:rsidR="00DB751F" w:rsidRDefault="00B84766" w:rsidP="00DE41B5">
      <w:pPr>
        <w:ind w:left="373" w:right="282"/>
      </w:pPr>
      <w:r>
        <w:t>впечатлениями и планами.</w:t>
      </w:r>
    </w:p>
    <w:p w:rsidR="00DB751F" w:rsidRDefault="00B84766" w:rsidP="00DE41B5">
      <w:pPr>
        <w:spacing w:after="12"/>
        <w:ind w:left="1070" w:right="282" w:hanging="10"/>
      </w:pPr>
      <w:r>
        <w:rPr>
          <w:i/>
        </w:rPr>
        <w:t>способность к осмыслению социального окружения, своего места в</w:t>
      </w:r>
      <w:r w:rsidR="006747B0">
        <w:rPr>
          <w:i/>
        </w:rPr>
        <w:t xml:space="preserve"> </w:t>
      </w:r>
      <w:r>
        <w:rPr>
          <w:i/>
        </w:rPr>
        <w:t>нем, принятие</w:t>
      </w:r>
    </w:p>
    <w:p w:rsidR="00DB751F" w:rsidRDefault="00B84766" w:rsidP="00DE41B5">
      <w:pPr>
        <w:spacing w:after="12"/>
        <w:ind w:left="370" w:right="282" w:hanging="10"/>
      </w:pPr>
      <w:r>
        <w:rPr>
          <w:i/>
        </w:rPr>
        <w:t>соответствующих возрасту ценностей и социальных ролей,</w:t>
      </w:r>
      <w:r w:rsidR="006747B0">
        <w:rPr>
          <w:i/>
        </w:rPr>
        <w:t xml:space="preserve"> </w:t>
      </w:r>
      <w:r>
        <w:rPr>
          <w:i/>
        </w:rPr>
        <w:t>проявляющаяся:</w:t>
      </w:r>
    </w:p>
    <w:p w:rsidR="00DB751F" w:rsidRDefault="00B84766" w:rsidP="00DE41B5">
      <w:pPr>
        <w:ind w:left="1068" w:right="282"/>
      </w:pPr>
      <w:r>
        <w:t>в знании правил поведения в разных социальных ситуациях с людьми</w:t>
      </w:r>
      <w:r w:rsidR="006747B0">
        <w:t xml:space="preserve"> </w:t>
      </w:r>
      <w:r>
        <w:t>разного статуса, с</w:t>
      </w:r>
    </w:p>
    <w:p w:rsidR="00DB751F" w:rsidRDefault="00B84766" w:rsidP="00DE41B5">
      <w:pPr>
        <w:ind w:left="373" w:right="282"/>
      </w:pPr>
      <w:r>
        <w:t>близкими в семье; с учителями и учениками в школе; со</w:t>
      </w:r>
      <w:r w:rsidR="006747B0">
        <w:t xml:space="preserve"> </w:t>
      </w:r>
      <w:r>
        <w:t>знакомыми и незнакомыми людьми; в освоение необходимых социальных ритуалов, умении адекватно</w:t>
      </w:r>
      <w:r w:rsidR="006747B0">
        <w:t xml:space="preserve"> </w:t>
      </w:r>
      <w:r>
        <w:t>использовать принятые социальные ритуалы, умении вступить в контакт и</w:t>
      </w:r>
      <w:r w:rsidR="006747B0">
        <w:t xml:space="preserve"> </w:t>
      </w:r>
      <w:r>
        <w:t>общаться в соответствии с возрастом, близостью и социальным статусом</w:t>
      </w:r>
      <w:r w:rsidR="006747B0">
        <w:t xml:space="preserve"> </w:t>
      </w:r>
      <w:r>
        <w:t>собеседника, умении корректно привлечь к себе внимание, отстраниться от</w:t>
      </w:r>
      <w:r w:rsidR="006747B0">
        <w:t xml:space="preserve"> </w:t>
      </w:r>
      <w:r>
        <w:t>нежелательного контакта, выразить свои чувства, отказ, недовольство,</w:t>
      </w:r>
      <w:r w:rsidR="006747B0">
        <w:t xml:space="preserve"> </w:t>
      </w:r>
      <w:r>
        <w:t>благодарность, сочувствие, намерение, просьбу, опасение и другие.</w:t>
      </w:r>
    </w:p>
    <w:p w:rsidR="00DB751F" w:rsidRDefault="00B84766" w:rsidP="00DE41B5">
      <w:pPr>
        <w:ind w:left="1068" w:right="282"/>
      </w:pPr>
      <w:r>
        <w:t>в освоении возможностей и допустимых границ социальных контактов,</w:t>
      </w:r>
      <w:r w:rsidR="006747B0">
        <w:t xml:space="preserve"> </w:t>
      </w:r>
      <w:r>
        <w:t>выработки адекватной</w:t>
      </w:r>
    </w:p>
    <w:p w:rsidR="00DB751F" w:rsidRDefault="00B84766" w:rsidP="00DE41B5">
      <w:pPr>
        <w:ind w:left="1065" w:right="282" w:hanging="700"/>
      </w:pPr>
      <w:r>
        <w:t>дистанции в зависимости от ситуации общения; в умении проявлять инициативу, корректно устанавливать и ограничивать</w:t>
      </w:r>
      <w:r w:rsidR="006747B0">
        <w:t xml:space="preserve"> </w:t>
      </w:r>
      <w:r>
        <w:t>контакт;</w:t>
      </w:r>
    </w:p>
    <w:p w:rsidR="00DB751F" w:rsidRDefault="00B84766" w:rsidP="00DE41B5">
      <w:pPr>
        <w:ind w:left="1068" w:right="282"/>
      </w:pPr>
      <w:r>
        <w:t>в умении не быть назойливым в своих просьбах и требованиях, быть</w:t>
      </w:r>
      <w:r w:rsidR="006747B0">
        <w:t xml:space="preserve"> </w:t>
      </w:r>
      <w:r>
        <w:t>благодарным за проявление</w:t>
      </w:r>
    </w:p>
    <w:p w:rsidR="00DB751F" w:rsidRDefault="00B84766" w:rsidP="00DE41B5">
      <w:pPr>
        <w:ind w:left="1065" w:right="282" w:hanging="700"/>
      </w:pPr>
      <w:r>
        <w:t>внимания и оказание помощи; в умении применя</w:t>
      </w:r>
      <w:r w:rsidR="006747B0">
        <w:t xml:space="preserve">ть формы выражения своих чувств </w:t>
      </w:r>
      <w:r>
        <w:t>соответственно</w:t>
      </w:r>
      <w:r w:rsidR="006747B0">
        <w:t xml:space="preserve"> </w:t>
      </w:r>
      <w:r>
        <w:t>ситуации социального</w:t>
      </w:r>
      <w:r w:rsidR="006747B0">
        <w:t xml:space="preserve"> </w:t>
      </w:r>
      <w:r>
        <w:t>контакта.</w:t>
      </w:r>
    </w:p>
    <w:p w:rsidR="00DB751F" w:rsidRDefault="00B84766" w:rsidP="00DE41B5">
      <w:pPr>
        <w:ind w:left="1068" w:right="282"/>
      </w:pPr>
      <w:r>
        <w:t>Результаты специальной поддержки освоения АООП НОО должны</w:t>
      </w:r>
      <w:r w:rsidR="006747B0">
        <w:t xml:space="preserve"> </w:t>
      </w:r>
      <w:r>
        <w:t>отражать:</w:t>
      </w:r>
    </w:p>
    <w:p w:rsidR="00DB751F" w:rsidRDefault="00B84766" w:rsidP="00DE41B5">
      <w:pPr>
        <w:ind w:left="1068" w:right="282"/>
      </w:pPr>
      <w:r>
        <w:t>способность усваивать новый учебный материал, адекватно включаться в</w:t>
      </w:r>
      <w:r w:rsidR="006747B0">
        <w:t xml:space="preserve"> </w:t>
      </w:r>
      <w:r>
        <w:t>классные занятия и</w:t>
      </w:r>
    </w:p>
    <w:p w:rsidR="00DB751F" w:rsidRDefault="00B84766" w:rsidP="00DE41B5">
      <w:pPr>
        <w:ind w:left="1065" w:right="282" w:hanging="700"/>
      </w:pPr>
      <w:r>
        <w:t>соответствовать общему темпу занятий; способность использовать речевые возможности на уроках при ответах ив других ситуациях</w:t>
      </w:r>
    </w:p>
    <w:p w:rsidR="00DB751F" w:rsidRDefault="00B84766" w:rsidP="00DE41B5">
      <w:pPr>
        <w:ind w:left="373" w:right="282"/>
      </w:pPr>
      <w:r>
        <w:t>общения, умение передавать свои впечатления,</w:t>
      </w:r>
      <w:r w:rsidR="006747B0">
        <w:t xml:space="preserve"> </w:t>
      </w:r>
      <w:r>
        <w:t>умозаключения так, чтобы быть понятым другим человеком, умение задавать</w:t>
      </w:r>
      <w:r w:rsidR="006747B0">
        <w:t xml:space="preserve"> </w:t>
      </w:r>
      <w:r>
        <w:t>вопросы; способность к наблюдательности, умение замечать новое;</w:t>
      </w:r>
      <w:r w:rsidR="006747B0">
        <w:t xml:space="preserve"> </w:t>
      </w:r>
      <w:r>
        <w:t>овладение эффективными способами</w:t>
      </w:r>
    </w:p>
    <w:p w:rsidR="00DB751F" w:rsidRDefault="00B84766" w:rsidP="00DE41B5">
      <w:pPr>
        <w:ind w:left="1065" w:right="282" w:hanging="700"/>
      </w:pPr>
      <w:r>
        <w:t>учебно-познавательной и</w:t>
      </w:r>
      <w:r w:rsidR="006747B0">
        <w:t xml:space="preserve"> </w:t>
      </w:r>
      <w:r>
        <w:t>предметно-практической деятельности; стремление к активности и самостоятельности в разных видах предметно-практической</w:t>
      </w:r>
    </w:p>
    <w:p w:rsidR="00DB751F" w:rsidRDefault="00B84766" w:rsidP="00DE41B5">
      <w:pPr>
        <w:ind w:left="373" w:right="282"/>
      </w:pPr>
      <w:r>
        <w:t>деятельности; умение ставить и удерживать цель деятельности; планировать действия;</w:t>
      </w:r>
      <w:r w:rsidR="006747B0">
        <w:t xml:space="preserve"> </w:t>
      </w:r>
      <w:r>
        <w:t>определять и сохранять способ действий; использовать самоконтроль на всех</w:t>
      </w:r>
      <w:r w:rsidR="006747B0">
        <w:t xml:space="preserve"> </w:t>
      </w:r>
      <w:r>
        <w:t>этапах деятельности; осуществлять словесный отчет о процессе и результатах</w:t>
      </w:r>
      <w:r w:rsidR="006747B0">
        <w:t xml:space="preserve"> </w:t>
      </w:r>
      <w:r>
        <w:t>деятельности; оценивать процесс и результат деятельности; сформированные в соответствии с требованиями к результатам освоени</w:t>
      </w:r>
      <w:r w:rsidR="006747B0">
        <w:t xml:space="preserve">я </w:t>
      </w:r>
      <w:r>
        <w:t>АООП НОО</w:t>
      </w:r>
      <w:r w:rsidR="006747B0">
        <w:t xml:space="preserve"> </w:t>
      </w:r>
      <w:r>
        <w:t>предметные, метапредметные и личностные результаты; сформированные в соответствии АООП НОО универсальные учебные</w:t>
      </w:r>
      <w:r w:rsidR="006747B0">
        <w:t xml:space="preserve"> </w:t>
      </w:r>
      <w:r>
        <w:t>действия.</w:t>
      </w:r>
    </w:p>
    <w:p w:rsidR="00DB751F" w:rsidRDefault="00B84766" w:rsidP="00DE41B5">
      <w:pPr>
        <w:ind w:left="365" w:right="282" w:firstLine="700"/>
      </w:pPr>
      <w:r>
        <w:t>Требования к результатам освоения программы коррекционной работы</w:t>
      </w:r>
      <w:r w:rsidR="006747B0">
        <w:t xml:space="preserve"> </w:t>
      </w:r>
      <w:r>
        <w:t>конкретизируются применительно к каждому обучающемуся с ЗПР в</w:t>
      </w:r>
      <w:r w:rsidR="006747B0">
        <w:t xml:space="preserve"> </w:t>
      </w:r>
      <w:r>
        <w:t>соответствии с его потенциальными возможностями и особыми</w:t>
      </w:r>
      <w:r w:rsidR="006747B0">
        <w:t xml:space="preserve"> </w:t>
      </w:r>
      <w:r>
        <w:t>образовательными потребностями.</w:t>
      </w:r>
    </w:p>
    <w:p w:rsidR="00DB751F" w:rsidRDefault="00B84766" w:rsidP="00DE41B5">
      <w:pPr>
        <w:spacing w:after="13"/>
        <w:ind w:left="531" w:right="282" w:hanging="10"/>
        <w:jc w:val="center"/>
      </w:pPr>
      <w:r>
        <w:rPr>
          <w:b/>
        </w:rPr>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DB751F" w:rsidRDefault="00B84766" w:rsidP="00DE41B5">
      <w:pPr>
        <w:ind w:left="365" w:right="282" w:firstLine="700"/>
      </w:pPr>
      <w:r>
        <w:t>Основными направлениями и целями оценочной деятельности в</w:t>
      </w:r>
      <w:r w:rsidR="006747B0">
        <w:t xml:space="preserve"> </w:t>
      </w:r>
      <w:r>
        <w:t>соответствии с требованиями ФГОС НОО обучающихся с ОВЗ являются оценка</w:t>
      </w:r>
      <w:r w:rsidR="006747B0">
        <w:t xml:space="preserve"> </w:t>
      </w:r>
      <w:r>
        <w:t>образовательных достижений обучающихся и оценка результатов деятельности</w:t>
      </w:r>
      <w:r w:rsidR="006747B0">
        <w:t xml:space="preserve"> </w:t>
      </w:r>
      <w:r>
        <w:t>образовательных организаций и педагогических кадров. Полученные данные</w:t>
      </w:r>
      <w:r w:rsidR="006747B0">
        <w:t xml:space="preserve"> </w:t>
      </w:r>
      <w:r>
        <w:t>используются для оценки состояния и тенденций развития системы</w:t>
      </w:r>
      <w:r w:rsidR="006747B0">
        <w:t xml:space="preserve"> </w:t>
      </w:r>
      <w:r>
        <w:t>образования.</w:t>
      </w:r>
    </w:p>
    <w:p w:rsidR="00DB751F" w:rsidRDefault="00B84766" w:rsidP="00DE41B5">
      <w:pPr>
        <w:ind w:left="365" w:right="282" w:firstLine="720"/>
      </w:pPr>
      <w:r>
        <w:t>Система оценки достижения обучающимися с ЗПР планируемых</w:t>
      </w:r>
      <w:r w:rsidR="006747B0">
        <w:t xml:space="preserve"> </w:t>
      </w:r>
      <w:r>
        <w:t>результатов освоения АООП НОО предполагает комплексный подход к оценке</w:t>
      </w:r>
      <w:r w:rsidR="006747B0">
        <w:t xml:space="preserve"> </w:t>
      </w:r>
      <w:r>
        <w:t>результатов образования, позволяющий вести оценку достижения</w:t>
      </w:r>
      <w:r w:rsidR="006747B0">
        <w:t xml:space="preserve"> </w:t>
      </w:r>
      <w:r>
        <w:t>обучающимися всех трех групп результатов образования: личностных,</w:t>
      </w:r>
      <w:r w:rsidR="006747B0">
        <w:t xml:space="preserve"> </w:t>
      </w:r>
      <w:r>
        <w:t>метапредметных и предметных.</w:t>
      </w:r>
    </w:p>
    <w:p w:rsidR="00DB751F" w:rsidRDefault="00B84766" w:rsidP="00DE41B5">
      <w:pPr>
        <w:ind w:left="365" w:right="282" w:firstLine="720"/>
      </w:pPr>
      <w:r>
        <w:t>Оценка результатов освоения обучающимися с ЗПР АООП НОО (кроме</w:t>
      </w:r>
      <w:r w:rsidR="006747B0">
        <w:t xml:space="preserve"> </w:t>
      </w:r>
      <w:r>
        <w:t>программы коррекционной работы) осуществляется в соответствии с</w:t>
      </w:r>
      <w:r w:rsidR="006747B0">
        <w:t xml:space="preserve"> </w:t>
      </w:r>
      <w:r>
        <w:t>требованиями ФГОС НОО.</w:t>
      </w:r>
    </w:p>
    <w:p w:rsidR="00DB751F" w:rsidRDefault="00B84766" w:rsidP="00DE41B5">
      <w:pPr>
        <w:ind w:left="365" w:right="282" w:firstLine="720"/>
      </w:pPr>
      <w: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DB751F" w:rsidRDefault="00B84766" w:rsidP="00DE41B5">
      <w:pPr>
        <w:ind w:left="365" w:right="282" w:firstLine="720"/>
      </w:pPr>
      <w:r>
        <w:lastRenderedPageBreak/>
        <w:t>Обучающиеся с ЗПР имеют право на прохождение текущей аттестации освоения АООП НОО виных формах.</w:t>
      </w:r>
    </w:p>
    <w:p w:rsidR="00DB751F" w:rsidRDefault="00B84766" w:rsidP="00DE41B5">
      <w:pPr>
        <w:ind w:left="365" w:right="282" w:firstLine="720"/>
      </w:pPr>
      <w:r>
        <w:t>Специальные условия проведения</w:t>
      </w:r>
      <w:r>
        <w:rPr>
          <w:i/>
        </w:rPr>
        <w:t xml:space="preserve"> текущей, промежуточной</w:t>
      </w:r>
      <w:r w:rsidR="00261A4C">
        <w:rPr>
          <w:i/>
        </w:rPr>
        <w:t xml:space="preserve"> </w:t>
      </w:r>
      <w:r>
        <w:t xml:space="preserve">(по итогам освоения АООП НОО) </w:t>
      </w:r>
      <w:r>
        <w:rPr>
          <w:i/>
        </w:rPr>
        <w:t>аттестации</w:t>
      </w:r>
      <w:r w:rsidR="00261A4C">
        <w:rPr>
          <w:i/>
        </w:rPr>
        <w:t xml:space="preserve"> </w:t>
      </w:r>
      <w:r>
        <w:t>обучающихся с ЗПР включают:</w:t>
      </w:r>
    </w:p>
    <w:p w:rsidR="00DB751F" w:rsidRDefault="00B84766" w:rsidP="0005218F">
      <w:pPr>
        <w:numPr>
          <w:ilvl w:val="0"/>
          <w:numId w:val="29"/>
        </w:numPr>
        <w:ind w:right="282" w:hanging="140"/>
      </w:pPr>
      <w:r>
        <w:t>особую форму организации аттестации (в малой группе, индивидуальную) с учетом особых</w:t>
      </w:r>
      <w:r w:rsidR="00261A4C">
        <w:t xml:space="preserve"> </w:t>
      </w:r>
      <w:r>
        <w:t>образовательных потребностей и индивидуальных особенностей обучающихся с ЗПР;</w:t>
      </w:r>
    </w:p>
    <w:p w:rsidR="00DB751F" w:rsidRDefault="00B84766" w:rsidP="0005218F">
      <w:pPr>
        <w:numPr>
          <w:ilvl w:val="0"/>
          <w:numId w:val="29"/>
        </w:numPr>
        <w:ind w:right="282" w:hanging="140"/>
      </w:pPr>
      <w:r>
        <w:t>привычную обстановку в классе (присутствие своего учителя, наличие привычных для обучающихся</w:t>
      </w:r>
      <w:r w:rsidR="00261A4C">
        <w:t xml:space="preserve"> </w:t>
      </w:r>
      <w:r>
        <w:t>мнестических опор: наглядных схем, шаблонов общего хода выполнения заданий);</w:t>
      </w:r>
    </w:p>
    <w:p w:rsidR="00DB751F" w:rsidRDefault="00B84766" w:rsidP="0005218F">
      <w:pPr>
        <w:numPr>
          <w:ilvl w:val="0"/>
          <w:numId w:val="29"/>
        </w:numPr>
        <w:ind w:right="282" w:hanging="140"/>
      </w:pPr>
      <w:r>
        <w:t>присутствие в начале работы этапа общей организации деятельности;</w:t>
      </w:r>
    </w:p>
    <w:p w:rsidR="00DB751F" w:rsidRDefault="00B84766" w:rsidP="0005218F">
      <w:pPr>
        <w:numPr>
          <w:ilvl w:val="0"/>
          <w:numId w:val="29"/>
        </w:numPr>
        <w:ind w:right="282" w:hanging="140"/>
      </w:pPr>
      <w:r>
        <w:t>адаптирование инструкции с учетом особых образовательных потребностей и индивидуальных</w:t>
      </w:r>
      <w:r w:rsidR="00261A4C">
        <w:t xml:space="preserve"> </w:t>
      </w:r>
      <w:r>
        <w:t>трудностей обучающихся с ЗПР:</w:t>
      </w:r>
    </w:p>
    <w:p w:rsidR="00DB751F" w:rsidRDefault="00B84766" w:rsidP="0005218F">
      <w:pPr>
        <w:numPr>
          <w:ilvl w:val="1"/>
          <w:numId w:val="29"/>
        </w:numPr>
        <w:ind w:right="282" w:firstLine="700"/>
      </w:pPr>
      <w:r>
        <w:t>упрощение формулировок по грамматическому и семантическому</w:t>
      </w:r>
      <w:r w:rsidR="00261A4C">
        <w:t xml:space="preserve"> </w:t>
      </w:r>
      <w:r>
        <w:t>оформлению;</w:t>
      </w:r>
    </w:p>
    <w:p w:rsidR="00DB751F" w:rsidRDefault="00B84766" w:rsidP="0005218F">
      <w:pPr>
        <w:numPr>
          <w:ilvl w:val="1"/>
          <w:numId w:val="29"/>
        </w:numPr>
        <w:ind w:right="282" w:firstLine="700"/>
      </w:pPr>
      <w:r>
        <w:t>упрощение многозвеньевой инструкции посредством деления ее на</w:t>
      </w:r>
      <w:r w:rsidR="00261A4C">
        <w:t xml:space="preserve"> </w:t>
      </w:r>
      <w:r>
        <w:t>короткие смысловые единицы, задающие поэтапность (пошаговость)выполнения задания;</w:t>
      </w:r>
    </w:p>
    <w:p w:rsidR="00DB751F" w:rsidRDefault="00B84766" w:rsidP="0005218F">
      <w:pPr>
        <w:numPr>
          <w:ilvl w:val="1"/>
          <w:numId w:val="29"/>
        </w:numPr>
        <w:spacing w:after="10"/>
        <w:ind w:right="282" w:firstLine="700"/>
      </w:pPr>
      <w:r>
        <w:t>в дополнение к письменной инструкции к заданию, при</w:t>
      </w:r>
      <w:r w:rsidR="00261A4C">
        <w:t xml:space="preserve"> </w:t>
      </w:r>
      <w:r>
        <w:t>необходимости, она</w:t>
      </w:r>
    </w:p>
    <w:p w:rsidR="00DB751F" w:rsidRDefault="00B84766" w:rsidP="00DE41B5">
      <w:pPr>
        <w:ind w:left="373" w:right="282"/>
      </w:pPr>
      <w:r>
        <w:t>дополнительно прочитывается педагогом вслух в</w:t>
      </w:r>
      <w:r w:rsidR="00261A4C">
        <w:t xml:space="preserve"> </w:t>
      </w:r>
      <w:r>
        <w:t>медленном темпе с четкими смысловыми акцентами; -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DB751F" w:rsidRDefault="00B84766" w:rsidP="0005218F">
      <w:pPr>
        <w:numPr>
          <w:ilvl w:val="0"/>
          <w:numId w:val="29"/>
        </w:numPr>
        <w:ind w:right="282" w:hanging="140"/>
      </w:pPr>
      <w:r>
        <w:t>при необходимости предоставление дифференцированной помощи: стимулирующей (одобрение,</w:t>
      </w:r>
      <w:r w:rsidR="00261A4C">
        <w:t xml:space="preserve"> </w:t>
      </w:r>
      <w:r>
        <w:t>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DB751F" w:rsidRDefault="00B84766" w:rsidP="0005218F">
      <w:pPr>
        <w:numPr>
          <w:ilvl w:val="0"/>
          <w:numId w:val="29"/>
        </w:numPr>
        <w:ind w:right="282" w:hanging="140"/>
      </w:pPr>
      <w:r>
        <w:t>увеличение времени на выполнение заданий;</w:t>
      </w:r>
    </w:p>
    <w:p w:rsidR="00DB751F" w:rsidRDefault="00B84766" w:rsidP="0005218F">
      <w:pPr>
        <w:numPr>
          <w:ilvl w:val="0"/>
          <w:numId w:val="29"/>
        </w:numPr>
        <w:ind w:right="282" w:hanging="140"/>
      </w:pPr>
      <w:r>
        <w:t>возможность организации короткого перерыва (10-15 мин) при нарастании в поведении ребенка</w:t>
      </w:r>
      <w:r w:rsidR="00261A4C">
        <w:t xml:space="preserve"> </w:t>
      </w:r>
      <w:r>
        <w:t>проявлений утомления, истощения;</w:t>
      </w:r>
    </w:p>
    <w:p w:rsidR="00DB751F" w:rsidRDefault="00B84766" w:rsidP="0005218F">
      <w:pPr>
        <w:numPr>
          <w:ilvl w:val="0"/>
          <w:numId w:val="29"/>
        </w:numPr>
        <w:ind w:right="282" w:hanging="140"/>
      </w:pPr>
      <w:r>
        <w:t>недопустимыми являются негативные реакции со стороны педагога, создание ситуаций, приводящих</w:t>
      </w:r>
      <w:r w:rsidR="00261A4C">
        <w:t xml:space="preserve"> </w:t>
      </w:r>
      <w:r>
        <w:t>к эмоциональному</w:t>
      </w:r>
      <w:r w:rsidR="00261A4C">
        <w:t xml:space="preserve"> </w:t>
      </w:r>
      <w:r>
        <w:t>травмированию ребенка.</w:t>
      </w:r>
    </w:p>
    <w:p w:rsidR="00DB751F" w:rsidRDefault="00B84766" w:rsidP="00DE41B5">
      <w:pPr>
        <w:ind w:left="365" w:right="282" w:firstLine="720"/>
      </w:pPr>
      <w:r>
        <w:t>Система оценки достижения обучающимися с ЗПР планируемых</w:t>
      </w:r>
      <w:r w:rsidR="00261A4C">
        <w:t xml:space="preserve"> </w:t>
      </w:r>
      <w:r>
        <w:t>результатов освоения АООП НОО должна предусматривать оценку достижения</w:t>
      </w:r>
      <w:r w:rsidR="00261A4C">
        <w:t xml:space="preserve"> </w:t>
      </w:r>
      <w:r>
        <w:t>обучающимися с ЗПР планируемых результатов освоения программы</w:t>
      </w:r>
      <w:r w:rsidR="00261A4C">
        <w:t xml:space="preserve"> </w:t>
      </w:r>
      <w:r>
        <w:t>коррекционной работы.</w:t>
      </w:r>
    </w:p>
    <w:p w:rsidR="00DB751F" w:rsidRDefault="00B84766" w:rsidP="00DE41B5">
      <w:pPr>
        <w:spacing w:after="10"/>
        <w:ind w:left="2542" w:right="282" w:hanging="1186"/>
      </w:pPr>
      <w:r>
        <w:rPr>
          <w:b/>
        </w:rPr>
        <w:t>Оценка достижения обучающимися с</w:t>
      </w:r>
      <w:r w:rsidR="00261A4C">
        <w:rPr>
          <w:b/>
        </w:rPr>
        <w:t xml:space="preserve"> </w:t>
      </w:r>
      <w:r>
        <w:rPr>
          <w:b/>
        </w:rPr>
        <w:t>задержкой психического</w:t>
      </w:r>
      <w:r w:rsidR="00261A4C">
        <w:rPr>
          <w:b/>
        </w:rPr>
        <w:t xml:space="preserve"> </w:t>
      </w:r>
      <w:r>
        <w:rPr>
          <w:b/>
        </w:rPr>
        <w:t>развития планируемых результатов освоения программы коррекционной</w:t>
      </w:r>
      <w:r w:rsidR="00261A4C">
        <w:rPr>
          <w:b/>
        </w:rPr>
        <w:t xml:space="preserve"> </w:t>
      </w:r>
      <w:r>
        <w:rPr>
          <w:b/>
        </w:rPr>
        <w:t>работы</w:t>
      </w:r>
    </w:p>
    <w:p w:rsidR="00DB751F" w:rsidRDefault="00B84766" w:rsidP="00DE41B5">
      <w:pPr>
        <w:ind w:left="365" w:right="282" w:firstLine="700"/>
      </w:pPr>
      <w:r>
        <w:t>Оценка результатов освоения обучающимися с ЗПР программы</w:t>
      </w:r>
      <w:r w:rsidR="00261A4C">
        <w:t xml:space="preserve"> </w:t>
      </w:r>
      <w:r>
        <w:t>коррекционной работы, составляющей неотъемлемую часть АООП НОО,</w:t>
      </w:r>
      <w:r w:rsidR="00261A4C">
        <w:t xml:space="preserve"> </w:t>
      </w:r>
      <w:r>
        <w:t>осуществляется в полном соответствии с требованиями ФГОС НОО</w:t>
      </w:r>
      <w:r w:rsidR="00261A4C">
        <w:t xml:space="preserve"> </w:t>
      </w:r>
      <w:r>
        <w:t>обучающихся с ОВЗ.</w:t>
      </w:r>
    </w:p>
    <w:p w:rsidR="00DB751F" w:rsidRDefault="00B84766" w:rsidP="00DE41B5">
      <w:pPr>
        <w:ind w:left="365" w:right="282" w:firstLine="700"/>
      </w:pPr>
      <w:r>
        <w:t>При определении подходов к осуществлению оценки результатов</w:t>
      </w:r>
      <w:r w:rsidR="00261A4C">
        <w:t xml:space="preserve"> </w:t>
      </w:r>
      <w:r>
        <w:t>освоения обучающимися с ЗПР программы коррекционной работы</w:t>
      </w:r>
      <w:r w:rsidR="00261A4C">
        <w:t xml:space="preserve"> </w:t>
      </w:r>
      <w:r>
        <w:t>целесообразно опираться на следующие принципы:</w:t>
      </w:r>
    </w:p>
    <w:p w:rsidR="00DB751F" w:rsidRDefault="00B84766" w:rsidP="0005218F">
      <w:pPr>
        <w:numPr>
          <w:ilvl w:val="1"/>
          <w:numId w:val="29"/>
        </w:numPr>
        <w:ind w:right="282" w:firstLine="700"/>
      </w:pPr>
      <w:r>
        <w:t>дифференциации оценки достижений с учетом типологических и</w:t>
      </w:r>
      <w:r w:rsidR="00261A4C">
        <w:t xml:space="preserve"> </w:t>
      </w:r>
      <w:r>
        <w:t>индивидуальных особенностей развития и особых образовательных</w:t>
      </w:r>
      <w:r w:rsidR="00261A4C">
        <w:t xml:space="preserve"> </w:t>
      </w:r>
      <w:r>
        <w:t>потребностей обучающихся с ЗПР;</w:t>
      </w:r>
    </w:p>
    <w:p w:rsidR="00DB751F" w:rsidRDefault="00B84766" w:rsidP="0005218F">
      <w:pPr>
        <w:numPr>
          <w:ilvl w:val="1"/>
          <w:numId w:val="29"/>
        </w:numPr>
        <w:ind w:right="282" w:firstLine="700"/>
      </w:pPr>
      <w:r>
        <w:t>динамичности оценки достижений, предполагающей изучение</w:t>
      </w:r>
      <w:r w:rsidR="00261A4C">
        <w:t xml:space="preserve"> </w:t>
      </w:r>
      <w:r>
        <w:t>изменений психического и социального развития, индивидуальных</w:t>
      </w:r>
      <w:r w:rsidR="00261A4C">
        <w:t xml:space="preserve"> </w:t>
      </w:r>
      <w:r>
        <w:t>способностей и возможностей обучающихся с ЗПР;</w:t>
      </w:r>
    </w:p>
    <w:p w:rsidR="00DB751F" w:rsidRDefault="00B84766" w:rsidP="0005218F">
      <w:pPr>
        <w:numPr>
          <w:ilvl w:val="1"/>
          <w:numId w:val="29"/>
        </w:numPr>
        <w:ind w:right="282" w:firstLine="700"/>
      </w:pPr>
      <w:r>
        <w:t>единства параметров, критериев и инструментария оценки достижений</w:t>
      </w:r>
      <w:r w:rsidR="00261A4C">
        <w:t xml:space="preserve"> </w:t>
      </w:r>
      <w:r>
        <w:t>в освоении содержания АООП НОО, что сможет обеспечить объективность</w:t>
      </w:r>
      <w:r w:rsidR="00261A4C">
        <w:t xml:space="preserve"> </w:t>
      </w:r>
      <w:r>
        <w:t>оценки.</w:t>
      </w:r>
    </w:p>
    <w:p w:rsidR="00DB751F" w:rsidRDefault="00B84766" w:rsidP="00DE41B5">
      <w:pPr>
        <w:ind w:left="365" w:right="282" w:firstLine="700"/>
      </w:pPr>
      <w:r>
        <w:t>Эти принципы, отражая основные закономерности целостного процесса</w:t>
      </w:r>
      <w:r w:rsidR="00261A4C">
        <w:t xml:space="preserve"> </w:t>
      </w:r>
      <w:r>
        <w:t>образования обучающихся с ЗПР, самым тесным образом взаимосвязаны и</w:t>
      </w:r>
      <w:r w:rsidR="00261A4C">
        <w:t xml:space="preserve"> </w:t>
      </w:r>
      <w:r>
        <w:t>касаются одновременно разных сторон процесса осуществления оценки</w:t>
      </w:r>
      <w:r w:rsidR="00261A4C">
        <w:t xml:space="preserve"> </w:t>
      </w:r>
      <w:r>
        <w:t>результатов освоения программы коррекционной работы.</w:t>
      </w:r>
    </w:p>
    <w:p w:rsidR="00DB751F" w:rsidRDefault="00B84766" w:rsidP="00DE41B5">
      <w:pPr>
        <w:spacing w:after="10"/>
        <w:ind w:left="10" w:right="282" w:hanging="10"/>
        <w:jc w:val="right"/>
      </w:pPr>
      <w:r>
        <w:t>Основным объектом оценки достижений планируемых результатов</w:t>
      </w:r>
      <w:r w:rsidR="00261A4C">
        <w:t xml:space="preserve"> </w:t>
      </w:r>
      <w:r>
        <w:t>освоения обучающимися с</w:t>
      </w:r>
    </w:p>
    <w:p w:rsidR="00DB751F" w:rsidRDefault="00B84766" w:rsidP="00DE41B5">
      <w:pPr>
        <w:ind w:left="373" w:right="282"/>
      </w:pPr>
      <w:r>
        <w:t>ЗПР программы коррекционной работы, выступает</w:t>
      </w:r>
      <w:r w:rsidR="00261A4C">
        <w:t xml:space="preserve"> </w:t>
      </w:r>
      <w:r>
        <w:t>наличие положительной динамики обучающихся в интегративных показателях,</w:t>
      </w:r>
      <w:r w:rsidR="00261A4C">
        <w:t xml:space="preserve"> </w:t>
      </w:r>
      <w:r>
        <w:t>отражающих успешность достижения образовательных достижений и</w:t>
      </w:r>
      <w:r w:rsidR="00261A4C">
        <w:t xml:space="preserve"> </w:t>
      </w:r>
      <w:r>
        <w:t>преодоления отклонений развития.</w:t>
      </w:r>
    </w:p>
    <w:p w:rsidR="00DB751F" w:rsidRDefault="00B84766" w:rsidP="00DE41B5">
      <w:pPr>
        <w:ind w:left="365" w:right="282" w:firstLine="700"/>
      </w:pPr>
      <w:r>
        <w:t>Оценка результатов освоения обучающимися с ЗПР программы</w:t>
      </w:r>
      <w:r w:rsidR="00261A4C">
        <w:t xml:space="preserve"> </w:t>
      </w:r>
      <w:r>
        <w:t>коррекционной работы может осуществляться с помощью мониторинговых</w:t>
      </w:r>
      <w:r w:rsidR="00261A4C">
        <w:t xml:space="preserve"> </w:t>
      </w:r>
      <w:r>
        <w:t xml:space="preserve">процедур. Мониторинг, обладая такими характеристиками, </w:t>
      </w:r>
      <w:r>
        <w:lastRenderedPageBreak/>
        <w:t>как непрерывность,</w:t>
      </w:r>
      <w:r w:rsidR="00261A4C">
        <w:t xml:space="preserve"> </w:t>
      </w:r>
      <w:r>
        <w:t>диагностичность, научность, информативность, наличие обратной связи,</w:t>
      </w:r>
      <w:r w:rsidR="00261A4C">
        <w:t xml:space="preserve"> </w:t>
      </w:r>
      <w:r>
        <w:t>позволяет осуществить не только оценку достижений планируемых результатов</w:t>
      </w:r>
      <w:r w:rsidR="00261A4C">
        <w:t xml:space="preserve"> </w:t>
      </w:r>
      <w:r>
        <w:t>освоения обучающимися программы коррекционной работы, но и вносить (в</w:t>
      </w:r>
      <w:r w:rsidR="00261A4C">
        <w:t xml:space="preserve"> </w:t>
      </w:r>
      <w:r>
        <w:t>случае необходимости) коррективы в ее содержание и организацию. В целях</w:t>
      </w:r>
      <w:r w:rsidR="00261A4C">
        <w:t xml:space="preserve"> </w:t>
      </w:r>
      <w:r>
        <w:t>оценки результатов освоения обучающимися с ЗПР программы коррекционной</w:t>
      </w:r>
      <w:r w:rsidR="00261A4C">
        <w:t xml:space="preserve"> </w:t>
      </w:r>
      <w:r>
        <w:t>работы целесообразно использовать все три формы мониторинга: стартовую,</w:t>
      </w:r>
      <w:r w:rsidR="00261A4C">
        <w:t xml:space="preserve"> </w:t>
      </w:r>
      <w:r>
        <w:t>текущую и финишную диагностику.</w:t>
      </w:r>
    </w:p>
    <w:p w:rsidR="00DB751F" w:rsidRDefault="00B84766" w:rsidP="00DE41B5">
      <w:pPr>
        <w:ind w:left="365" w:right="282" w:firstLine="700"/>
      </w:pPr>
      <w:r>
        <w:rPr>
          <w:i/>
        </w:rPr>
        <w:t>Стартовая диагностика</w:t>
      </w:r>
      <w:r>
        <w:t xml:space="preserve"> позволяет наряду с выявлением индивидуальных</w:t>
      </w:r>
      <w:r w:rsidR="00261A4C">
        <w:t xml:space="preserve"> </w:t>
      </w:r>
      <w:r>
        <w:t>особых образовательных потребностей и возможностей обучающихся, выявить</w:t>
      </w:r>
      <w:r w:rsidR="00261A4C">
        <w:t xml:space="preserve"> </w:t>
      </w:r>
      <w:r>
        <w:t>исходный уровень развития интегративных показателей, свидетельствующий остепени влияния нарушений развития на учебно</w:t>
      </w:r>
      <w:r w:rsidR="00261A4C">
        <w:t>-</w:t>
      </w:r>
      <w:r>
        <w:t>познавательную деятельность</w:t>
      </w:r>
      <w:r w:rsidR="00261A4C">
        <w:t xml:space="preserve"> </w:t>
      </w:r>
      <w:r>
        <w:t>и повседневную жизнь.</w:t>
      </w:r>
    </w:p>
    <w:p w:rsidR="00DB751F" w:rsidRDefault="00B84766" w:rsidP="00DE41B5">
      <w:pPr>
        <w:ind w:left="365" w:right="282" w:firstLine="700"/>
      </w:pPr>
      <w:r>
        <w:rPr>
          <w:i/>
        </w:rPr>
        <w:t>Текущая диагностика</w:t>
      </w:r>
      <w:r>
        <w:t xml:space="preserve"> используется для осуществления мониторинга в</w:t>
      </w:r>
      <w:r w:rsidR="00261A4C">
        <w:t xml:space="preserve"> </w:t>
      </w:r>
      <w:r>
        <w:t>течение всего времени обучения обучающегося на начальном уровне образования. При использовании данной формы мониторинга можно</w:t>
      </w:r>
      <w:r w:rsidR="00261A4C">
        <w:t xml:space="preserve"> </w:t>
      </w:r>
      <w:r>
        <w:t>использовать экспресс-диагностику интегративных показателей, состояние</w:t>
      </w:r>
      <w:r w:rsidR="00261A4C">
        <w:t xml:space="preserve"> </w:t>
      </w:r>
      <w:r>
        <w:t>которых позволяет судить об успешности (наличие положительной динамики)</w:t>
      </w:r>
      <w:r w:rsidR="00261A4C">
        <w:t xml:space="preserve"> </w:t>
      </w:r>
      <w:r>
        <w:t>или неуспешности (отсутствие даже незначительной положительной динамики)</w:t>
      </w:r>
      <w:r w:rsidR="00261A4C">
        <w:t xml:space="preserve"> </w:t>
      </w:r>
      <w:r>
        <w:t>обучающихся с ЗПР в освоении планируемых результатов овладения</w:t>
      </w:r>
      <w:r w:rsidR="00261A4C">
        <w:t xml:space="preserve"> </w:t>
      </w:r>
      <w:r>
        <w:t>программой коррекционной работы. Данные эксп</w:t>
      </w:r>
      <w:r w:rsidR="00261A4C">
        <w:t>ре</w:t>
      </w:r>
      <w:r>
        <w:t>сс</w:t>
      </w:r>
      <w:r w:rsidR="00261A4C">
        <w:t xml:space="preserve"> </w:t>
      </w:r>
      <w:r>
        <w:t>диагностики выступают в</w:t>
      </w:r>
      <w:r w:rsidR="00261A4C">
        <w:t xml:space="preserve"> </w:t>
      </w:r>
      <w:r>
        <w:t>качестве ориентировочной основы для определения дальнейшей стратегии:</w:t>
      </w:r>
      <w:r w:rsidR="00261A4C">
        <w:t xml:space="preserve"> </w:t>
      </w:r>
      <w:r>
        <w:t>продолжения реализации разработанной программы коррекционной работы или</w:t>
      </w:r>
      <w:r w:rsidR="00261A4C">
        <w:t xml:space="preserve"> </w:t>
      </w:r>
      <w:r>
        <w:t>внесения в нее определенных корректив.</w:t>
      </w:r>
    </w:p>
    <w:p w:rsidR="00DB751F" w:rsidRDefault="00B84766" w:rsidP="00DE41B5">
      <w:pPr>
        <w:ind w:left="365" w:right="282" w:firstLine="700"/>
      </w:pPr>
      <w:r>
        <w:t>Целью финишной диагностики, приводящейся на заключительном этапе</w:t>
      </w:r>
      <w:r w:rsidR="00261A4C">
        <w:t xml:space="preserve"> </w:t>
      </w:r>
      <w:r>
        <w:t>(окончание учебного года, окончание обучения на начальном</w:t>
      </w:r>
      <w:r w:rsidR="00261A4C">
        <w:t xml:space="preserve"> </w:t>
      </w:r>
      <w:r>
        <w:t>уровне школьного образования), выступает оценка достижений обучающегося с ЗПР в</w:t>
      </w:r>
      <w:r w:rsidR="00261A4C">
        <w:t xml:space="preserve"> </w:t>
      </w:r>
      <w:r>
        <w:t>соответствии с планируемыми результатами освоения обучающимися</w:t>
      </w:r>
      <w:r w:rsidR="00261A4C">
        <w:t xml:space="preserve"> </w:t>
      </w:r>
      <w:r>
        <w:t>программы коррекционной работы.</w:t>
      </w:r>
    </w:p>
    <w:p w:rsidR="00DB751F" w:rsidRDefault="00B84766" w:rsidP="00DE41B5">
      <w:pPr>
        <w:ind w:left="365" w:right="282" w:firstLine="700"/>
      </w:pPr>
      <w:r>
        <w:t>Организационно-содержательные характеристики стартовой, текущей и</w:t>
      </w:r>
      <w:r w:rsidR="00261A4C">
        <w:t xml:space="preserve"> </w:t>
      </w:r>
      <w:r>
        <w:t>финишной диагностики разрабатывает образовательная организация с учетом</w:t>
      </w:r>
      <w:r w:rsidR="00261A4C">
        <w:t xml:space="preserve"> </w:t>
      </w:r>
      <w:r>
        <w:t>типологических и индивидуальных особенностей обучающихся, их</w:t>
      </w:r>
      <w:r w:rsidR="00261A4C">
        <w:t xml:space="preserve"> </w:t>
      </w:r>
      <w:r>
        <w:t>индивидуальных особых образовательных потребностей.</w:t>
      </w:r>
    </w:p>
    <w:p w:rsidR="00DB751F" w:rsidRDefault="00B84766" w:rsidP="00DE41B5">
      <w:pPr>
        <w:ind w:left="365" w:right="282" w:firstLine="700"/>
      </w:pPr>
      <w: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DB751F" w:rsidRDefault="00B84766" w:rsidP="00DE41B5">
      <w:pPr>
        <w:ind w:left="365" w:right="282" w:firstLine="700"/>
      </w:pPr>
      <w:r>
        <w:t>Для полноты оценки достижений планируемых результатов освоения</w:t>
      </w:r>
      <w:r w:rsidR="00261A4C">
        <w:t xml:space="preserve"> </w:t>
      </w:r>
      <w:r>
        <w:t>обучающимися программы коррекционной работы, следует учитывать мнение</w:t>
      </w:r>
      <w:r w:rsidR="00261A4C">
        <w:t xml:space="preserve"> </w:t>
      </w:r>
      <w:r>
        <w:t>родителей (законных представителей), поскольку наличие положительной</w:t>
      </w:r>
      <w:r w:rsidR="00261A4C">
        <w:t xml:space="preserve"> </w:t>
      </w:r>
      <w:r>
        <w:t>динамики обучающихся по интегративным показателям, свидетельствующей об</w:t>
      </w:r>
      <w:r w:rsidR="00261A4C">
        <w:t xml:space="preserve"> </w:t>
      </w:r>
      <w:r>
        <w:t>ослаблении (отсутствии ослабления) степени влияния нарушений развития на</w:t>
      </w:r>
      <w:r w:rsidR="00261A4C">
        <w:t xml:space="preserve"> </w:t>
      </w:r>
      <w:r>
        <w:t>жизнедеятельность обучающихся, проявляется не только в учебно-познавательной деятельности, но и повседневной жизни.</w:t>
      </w:r>
    </w:p>
    <w:p w:rsidR="00DB751F" w:rsidRDefault="00B84766" w:rsidP="00DE41B5">
      <w:pPr>
        <w:ind w:left="365" w:right="282" w:firstLine="700"/>
      </w:pPr>
      <w:r>
        <w:t>В случаях стойкого отсутствия положительной динамики в результатах</w:t>
      </w:r>
      <w:r w:rsidR="00261A4C">
        <w:t xml:space="preserve"> </w:t>
      </w:r>
      <w:r>
        <w:t>освоения программы коррекционной работы обучающегося в случае согласия</w:t>
      </w:r>
      <w:r w:rsidR="00261A4C">
        <w:t xml:space="preserve"> </w:t>
      </w:r>
      <w:r>
        <w:t>родителей (законных представителей) необходимо направить на расширенное</w:t>
      </w:r>
      <w:r w:rsidR="00261A4C">
        <w:t xml:space="preserve"> </w:t>
      </w:r>
      <w:r>
        <w:t>психолого-медико-педагогическое обследование для получения необходимой</w:t>
      </w:r>
      <w:r w:rsidR="00261A4C">
        <w:t xml:space="preserve"> </w:t>
      </w:r>
      <w:r>
        <w:t>информации, позволяющей внести коррективы в организацию и содержание</w:t>
      </w:r>
      <w:r w:rsidR="00261A4C">
        <w:t xml:space="preserve"> </w:t>
      </w:r>
      <w:r>
        <w:t>программы коррекционной работы.</w:t>
      </w:r>
    </w:p>
    <w:p w:rsidR="00DB751F" w:rsidRDefault="00B84766" w:rsidP="00DE41B5">
      <w:pPr>
        <w:spacing w:after="28"/>
        <w:ind w:left="365" w:right="282" w:firstLine="700"/>
      </w:pPr>
      <w:r>
        <w:t>Результаты освоения обучающимися с ЗПР программы коррекционной</w:t>
      </w:r>
      <w:r w:rsidR="00261A4C">
        <w:t xml:space="preserve"> </w:t>
      </w:r>
      <w:r>
        <w:t>работы не выносятся на итоговую оценку.</w:t>
      </w:r>
    </w:p>
    <w:p w:rsidR="00DB751F" w:rsidRDefault="00B84766" w:rsidP="00DE41B5">
      <w:pPr>
        <w:pStyle w:val="1"/>
        <w:ind w:left="1080" w:right="282" w:hanging="360"/>
      </w:pPr>
      <w:r>
        <w:t>Содержательный раздел</w:t>
      </w:r>
    </w:p>
    <w:p w:rsidR="00DB751F" w:rsidRDefault="00B84766" w:rsidP="00DE41B5">
      <w:pPr>
        <w:spacing w:after="12"/>
        <w:ind w:left="360" w:right="282" w:firstLine="700"/>
      </w:pPr>
      <w:r>
        <w:rPr>
          <w:i/>
        </w:rPr>
        <w:t>Программа формирования универсальных учебных действий; программа</w:t>
      </w:r>
      <w:r w:rsidR="00261A4C">
        <w:rPr>
          <w:i/>
        </w:rPr>
        <w:t xml:space="preserve"> </w:t>
      </w:r>
      <w:r>
        <w:rPr>
          <w:i/>
        </w:rPr>
        <w:t>отдельных учебных предметов и курсов внеурочной деятельности; программа</w:t>
      </w:r>
      <w:r w:rsidR="00261A4C">
        <w:rPr>
          <w:i/>
        </w:rPr>
        <w:t xml:space="preserve"> </w:t>
      </w:r>
      <w:r>
        <w:rPr>
          <w:i/>
        </w:rPr>
        <w:t>духовно-нравственного развития, воспитания обучающихся с ЗПР; программа</w:t>
      </w:r>
      <w:r w:rsidR="00261A4C">
        <w:rPr>
          <w:i/>
        </w:rPr>
        <w:t xml:space="preserve"> </w:t>
      </w:r>
      <w:r>
        <w:rPr>
          <w:i/>
        </w:rPr>
        <w:t>формирования экологической культуры, здорового и безопасного образа жизни;</w:t>
      </w:r>
      <w:r w:rsidR="00261A4C">
        <w:rPr>
          <w:i/>
        </w:rPr>
        <w:t xml:space="preserve"> </w:t>
      </w:r>
      <w:r>
        <w:rPr>
          <w:i/>
        </w:rPr>
        <w:t>программа внеурочной деятельности соответствуют ФГОС НОО.</w:t>
      </w:r>
    </w:p>
    <w:p w:rsidR="00DB751F" w:rsidRDefault="00B84766" w:rsidP="00DE41B5">
      <w:pPr>
        <w:ind w:left="365" w:right="282" w:firstLine="500"/>
      </w:pPr>
      <w:r>
        <w:rPr>
          <w:b/>
        </w:rPr>
        <w:t>2.1. Программа формирования универсальных учебных действий</w:t>
      </w:r>
      <w:r w:rsidR="00261A4C">
        <w:t xml:space="preserve"> на уровне </w:t>
      </w:r>
      <w:r>
        <w:t xml:space="preserve">начального общего образования в условиях </w:t>
      </w:r>
      <w:r w:rsidR="00261A4C" w:rsidRPr="00261A4C">
        <w:t xml:space="preserve">МБОУ Комбайновской оош им. воина-афганца А.Демяника </w:t>
      </w:r>
      <w:r>
        <w:t xml:space="preserve">(далее </w:t>
      </w:r>
      <w:r w:rsidR="00261A4C">
        <w:t>–</w:t>
      </w:r>
      <w:r>
        <w:t xml:space="preserve">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DB751F" w:rsidRDefault="00B84766" w:rsidP="00DE41B5">
      <w:pPr>
        <w:ind w:left="365" w:right="282" w:firstLine="500"/>
      </w:pPr>
      <w:r>
        <w:lastRenderedPageBreak/>
        <w:t>Программа формирования универсальных учебных действий направлена на обеспечение деятельностного подхода и позволяет реализовывать коррекционно- 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DB751F" w:rsidRDefault="00B84766" w:rsidP="00DE41B5">
      <w:pPr>
        <w:ind w:left="365" w:right="282" w:firstLine="500"/>
      </w:pPr>
      <w:r>
        <w:t>Программа формирования универсальных учебных действий для начального общего образования обучающихся с ЗПР обеспечивает:</w:t>
      </w:r>
    </w:p>
    <w:p w:rsidR="00DB751F" w:rsidRDefault="00B84766" w:rsidP="0005218F">
      <w:pPr>
        <w:numPr>
          <w:ilvl w:val="0"/>
          <w:numId w:val="30"/>
        </w:numPr>
        <w:ind w:right="282" w:hanging="286"/>
      </w:pPr>
      <w:r>
        <w:t>успешность (эффективность) обучения в любой предметной области,</w:t>
      </w:r>
    </w:p>
    <w:p w:rsidR="00DB751F" w:rsidRDefault="00B84766" w:rsidP="0005218F">
      <w:pPr>
        <w:numPr>
          <w:ilvl w:val="0"/>
          <w:numId w:val="30"/>
        </w:numPr>
        <w:ind w:right="282" w:hanging="286"/>
      </w:pPr>
      <w:r>
        <w:t>общность подходов к осуществлению любой деятельности обучающегося вне зависимости от ее</w:t>
      </w:r>
      <w:r w:rsidR="00261A4C">
        <w:t xml:space="preserve"> </w:t>
      </w:r>
      <w:r>
        <w:t>предметного содержания;</w:t>
      </w:r>
    </w:p>
    <w:p w:rsidR="00261A4C" w:rsidRDefault="00B84766" w:rsidP="0005218F">
      <w:pPr>
        <w:numPr>
          <w:ilvl w:val="0"/>
          <w:numId w:val="30"/>
        </w:numPr>
        <w:ind w:right="282" w:hanging="286"/>
      </w:pPr>
      <w:r>
        <w:t>реализацию преемственности всех ступеней образования и этапов усвоения содержания образования;</w:t>
      </w:r>
    </w:p>
    <w:p w:rsidR="00DB751F" w:rsidRDefault="00B84766" w:rsidP="0005218F">
      <w:pPr>
        <w:numPr>
          <w:ilvl w:val="0"/>
          <w:numId w:val="30"/>
        </w:numPr>
        <w:ind w:right="282" w:hanging="286"/>
      </w:pPr>
      <w:r>
        <w:t>создание условий для готовности обучающегося с ЗПР к дальнейшему образованию, реализации доступного уровня самостоятельности в обучении; - целостность развития личности обучающегося.</w:t>
      </w:r>
    </w:p>
    <w:p w:rsidR="00DB751F" w:rsidRDefault="00B84766" w:rsidP="00DE41B5">
      <w:pPr>
        <w:ind w:left="365" w:right="282" w:firstLine="500"/>
      </w:pPr>
      <w:r>
        <w:t>Основная</w:t>
      </w:r>
      <w:r>
        <w:rPr>
          <w:b/>
        </w:rPr>
        <w:t xml:space="preserve"> цель</w:t>
      </w:r>
      <w:r>
        <w:t xml:space="preserve">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DB751F" w:rsidRDefault="00B84766" w:rsidP="00DE41B5">
      <w:pPr>
        <w:ind w:left="868" w:right="282"/>
      </w:pPr>
      <w:r>
        <w:rPr>
          <w:b/>
        </w:rPr>
        <w:t>Задачами</w:t>
      </w:r>
      <w:r w:rsidR="00261A4C">
        <w:rPr>
          <w:b/>
        </w:rPr>
        <w:t xml:space="preserve"> </w:t>
      </w:r>
      <w:r>
        <w:t>реализации программы являются:</w:t>
      </w:r>
    </w:p>
    <w:p w:rsidR="00DB751F" w:rsidRDefault="00B84766" w:rsidP="0005218F">
      <w:pPr>
        <w:numPr>
          <w:ilvl w:val="1"/>
          <w:numId w:val="30"/>
        </w:numPr>
        <w:ind w:right="282" w:hanging="366"/>
      </w:pPr>
      <w:r>
        <w:t>формирование мотивационного компонента учебной деятельности;</w:t>
      </w:r>
    </w:p>
    <w:p w:rsidR="00DB751F" w:rsidRDefault="00B84766" w:rsidP="0005218F">
      <w:pPr>
        <w:numPr>
          <w:ilvl w:val="1"/>
          <w:numId w:val="30"/>
        </w:numPr>
        <w:ind w:right="282" w:hanging="366"/>
      </w:pPr>
      <w:r>
        <w:t>овладение комплексом универсальных учебных действий,</w:t>
      </w:r>
    </w:p>
    <w:p w:rsidR="00DB751F" w:rsidRDefault="00B84766" w:rsidP="0005218F">
      <w:pPr>
        <w:numPr>
          <w:ilvl w:val="1"/>
          <w:numId w:val="30"/>
        </w:numPr>
        <w:ind w:right="282" w:hanging="366"/>
      </w:pPr>
      <w:r>
        <w:t>составляющих операционный компонент учебной деятельности;</w:t>
      </w:r>
    </w:p>
    <w:p w:rsidR="00DB751F" w:rsidRDefault="00B84766" w:rsidP="0005218F">
      <w:pPr>
        <w:numPr>
          <w:ilvl w:val="1"/>
          <w:numId w:val="30"/>
        </w:numPr>
        <w:ind w:right="282" w:hanging="366"/>
      </w:pPr>
      <w:r>
        <w:t>развитие умений принимать цель и готовый план деятельности,</w:t>
      </w:r>
    </w:p>
    <w:p w:rsidR="00DB751F" w:rsidRDefault="00B84766" w:rsidP="0005218F">
      <w:pPr>
        <w:numPr>
          <w:ilvl w:val="1"/>
          <w:numId w:val="30"/>
        </w:numPr>
        <w:ind w:right="282" w:hanging="366"/>
      </w:pPr>
      <w:r>
        <w:t>планировать знакомую деятельность, контролировать и оценивать ее результаты в опоре на организационную помощь педагога.</w:t>
      </w:r>
    </w:p>
    <w:p w:rsidR="00261A4C" w:rsidRDefault="00B84766" w:rsidP="00DE41B5">
      <w:pPr>
        <w:spacing w:after="10"/>
        <w:ind w:left="809" w:right="282" w:hanging="10"/>
        <w:rPr>
          <w:b/>
        </w:rPr>
      </w:pPr>
      <w:r>
        <w:rPr>
          <w:b/>
        </w:rPr>
        <w:t xml:space="preserve">Ценностные ориентиры начального общего образования </w:t>
      </w:r>
    </w:p>
    <w:p w:rsidR="00DB751F" w:rsidRDefault="00261A4C" w:rsidP="00DE41B5">
      <w:pPr>
        <w:spacing w:after="10"/>
        <w:ind w:left="809" w:right="282" w:hanging="10"/>
      </w:pPr>
      <w:r>
        <w:t xml:space="preserve">Данная </w:t>
      </w:r>
      <w:r w:rsidR="00B84766">
        <w:t>программа предусматривает переход:</w:t>
      </w:r>
    </w:p>
    <w:p w:rsidR="00DB751F" w:rsidRDefault="00B84766" w:rsidP="0005218F">
      <w:pPr>
        <w:numPr>
          <w:ilvl w:val="0"/>
          <w:numId w:val="30"/>
        </w:numPr>
        <w:ind w:right="282" w:hanging="286"/>
      </w:pPr>
      <w:r>
        <w:t>от обучения, как преподнесения учителем обучающимся системы знаний, к активному решению проблем с целью выработки определенных решений;</w:t>
      </w:r>
    </w:p>
    <w:p w:rsidR="00DB751F" w:rsidRDefault="00B84766" w:rsidP="0005218F">
      <w:pPr>
        <w:numPr>
          <w:ilvl w:val="0"/>
          <w:numId w:val="30"/>
        </w:numPr>
        <w:ind w:right="282" w:hanging="286"/>
      </w:pPr>
      <w:r>
        <w:t>от освоения отдельных учебных предметов к полидисциплинарному (межпредметному) изучению</w:t>
      </w:r>
      <w:r w:rsidR="00261A4C">
        <w:t xml:space="preserve"> </w:t>
      </w:r>
      <w:r>
        <w:t>сложных жизненных ситуаций;</w:t>
      </w:r>
    </w:p>
    <w:p w:rsidR="00DB751F" w:rsidRDefault="00B84766" w:rsidP="0005218F">
      <w:pPr>
        <w:numPr>
          <w:ilvl w:val="0"/>
          <w:numId w:val="30"/>
        </w:numPr>
        <w:ind w:right="282" w:hanging="286"/>
      </w:pPr>
      <w:r>
        <w:t>к сотрудничеству учителя и обучающихся в ходе овладения знаниями, к активному участию</w:t>
      </w:r>
      <w:r w:rsidR="00261A4C">
        <w:t xml:space="preserve"> </w:t>
      </w:r>
      <w:r>
        <w:t>последних в выборе содержания и методов обучения.</w:t>
      </w:r>
    </w:p>
    <w:p w:rsidR="00DB751F" w:rsidRDefault="00B84766" w:rsidP="00DE41B5">
      <w:pPr>
        <w:ind w:left="365" w:right="282" w:firstLine="540"/>
        <w:jc w:val="left"/>
      </w:pPr>
      <w: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отражают следующие целевые установки системы начального общего образования:</w:t>
      </w:r>
    </w:p>
    <w:p w:rsidR="00DB751F" w:rsidRDefault="00B84766" w:rsidP="00DE41B5">
      <w:pPr>
        <w:spacing w:after="10"/>
        <w:ind w:left="370" w:right="282" w:hanging="10"/>
        <w:jc w:val="left"/>
      </w:pPr>
      <w:r>
        <w:rPr>
          <w:b/>
          <w:i/>
        </w:rPr>
        <w:t>формирование основ гражданской идентичности личности</w:t>
      </w:r>
      <w:r w:rsidR="00261A4C">
        <w:rPr>
          <w:b/>
          <w:i/>
        </w:rPr>
        <w:t xml:space="preserve"> </w:t>
      </w:r>
      <w:r>
        <w:rPr>
          <w:b/>
        </w:rPr>
        <w:t>на базе</w:t>
      </w:r>
      <w:r>
        <w:rPr>
          <w:b/>
          <w:i/>
        </w:rPr>
        <w:t>:</w:t>
      </w:r>
    </w:p>
    <w:p w:rsidR="00DB751F" w:rsidRDefault="00B84766" w:rsidP="0005218F">
      <w:pPr>
        <w:numPr>
          <w:ilvl w:val="0"/>
          <w:numId w:val="30"/>
        </w:numPr>
        <w:ind w:right="282" w:hanging="286"/>
      </w:pPr>
      <w:r>
        <w:t>чувства сопричастности и гордости за свою Родину, народ и историю, осознания ответственности человека за благосостояние общества;</w:t>
      </w:r>
    </w:p>
    <w:p w:rsidR="00DB751F" w:rsidRDefault="00B84766" w:rsidP="0005218F">
      <w:pPr>
        <w:numPr>
          <w:ilvl w:val="0"/>
          <w:numId w:val="30"/>
        </w:numPr>
        <w:ind w:right="282" w:hanging="286"/>
      </w:pPr>
      <w:r>
        <w:t xml:space="preserve">восприятия мира как единого и целостного при разнообразии культур, национальностей, религий; уважения истории и культуры каждого народа; </w:t>
      </w:r>
      <w:r>
        <w:rPr>
          <w:b/>
          <w:i/>
        </w:rPr>
        <w:t>формирование психологических условий развития общения, сотрудничества на основе:</w:t>
      </w:r>
    </w:p>
    <w:p w:rsidR="00DB751F" w:rsidRDefault="00B84766" w:rsidP="0005218F">
      <w:pPr>
        <w:numPr>
          <w:ilvl w:val="0"/>
          <w:numId w:val="30"/>
        </w:numPr>
        <w:ind w:right="282" w:hanging="286"/>
      </w:pPr>
      <w:r>
        <w:t>доброжелательности, доверия и внимания к людям, готовности к сотрудничеству и дружбе, оказанию помощи тем, кто в ней нуждается;</w:t>
      </w:r>
    </w:p>
    <w:p w:rsidR="00DB751F" w:rsidRDefault="00B84766" w:rsidP="0005218F">
      <w:pPr>
        <w:numPr>
          <w:ilvl w:val="0"/>
          <w:numId w:val="30"/>
        </w:numPr>
        <w:ind w:right="282" w:hanging="286"/>
      </w:pPr>
      <w:r>
        <w:t xml:space="preserve">уважения к окружающим — умения слушать и слышать партнёра, признавать право каждого на собственное мнение и принимать решения с </w:t>
      </w:r>
      <w:r w:rsidR="00261A4C">
        <w:t>учётом позиций всех участников;</w:t>
      </w:r>
      <w:r>
        <w:rPr>
          <w:b/>
          <w:i/>
        </w:rPr>
        <w:t xml:space="preserve"> формирование целостного, социально ориентированного взгляда на мир на основе общечеловеческих принципов нравственности и гуманизма:</w:t>
      </w:r>
    </w:p>
    <w:p w:rsidR="00DB751F" w:rsidRDefault="00B84766" w:rsidP="0005218F">
      <w:pPr>
        <w:numPr>
          <w:ilvl w:val="0"/>
          <w:numId w:val="30"/>
        </w:numPr>
        <w:ind w:right="282" w:hanging="286"/>
      </w:pPr>
      <w:r>
        <w:t>принятия и уважения ценностей семьи и образовательного учреждения, коллектива и общества и стремления следовать им;</w:t>
      </w:r>
    </w:p>
    <w:p w:rsidR="00DB751F" w:rsidRDefault="00B84766" w:rsidP="0005218F">
      <w:pPr>
        <w:numPr>
          <w:ilvl w:val="0"/>
          <w:numId w:val="30"/>
        </w:numPr>
        <w:ind w:right="282" w:hanging="286"/>
      </w:pPr>
      <w:r>
        <w:t>ориентации в нравственном содержании и смысле как собственных поступков, так и</w:t>
      </w:r>
    </w:p>
    <w:p w:rsidR="00DB751F" w:rsidRDefault="00B84766" w:rsidP="00DE41B5">
      <w:pPr>
        <w:ind w:left="373" w:right="282"/>
      </w:pPr>
      <w:r>
        <w:t>поступков окружающих людей, развития этических чувств (стыда, вины, совести) как регуляторов морального поведения;</w:t>
      </w:r>
    </w:p>
    <w:p w:rsidR="00DB751F" w:rsidRDefault="00B84766" w:rsidP="0005218F">
      <w:pPr>
        <w:numPr>
          <w:ilvl w:val="0"/>
          <w:numId w:val="30"/>
        </w:numPr>
        <w:ind w:right="282" w:hanging="286"/>
      </w:pPr>
      <w:r>
        <w:lastRenderedPageBreak/>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r>
        <w:rPr>
          <w:b/>
          <w:i/>
        </w:rPr>
        <w:t>развитие умения учиться</w:t>
      </w:r>
      <w:r>
        <w:t xml:space="preserve"> и формирование личностного смысла учения как первого шага к самообразованию и самовоспитанию, а именно:</w:t>
      </w:r>
    </w:p>
    <w:p w:rsidR="00DB751F" w:rsidRDefault="00B84766" w:rsidP="0005218F">
      <w:pPr>
        <w:numPr>
          <w:ilvl w:val="0"/>
          <w:numId w:val="30"/>
        </w:numPr>
        <w:ind w:right="282" w:hanging="286"/>
      </w:pPr>
      <w:r>
        <w:t>развитие познавательных интересов, инициативы и любознательности, мотивов познания и творчества;</w:t>
      </w:r>
    </w:p>
    <w:p w:rsidR="00DB751F" w:rsidRDefault="00B84766" w:rsidP="0005218F">
      <w:pPr>
        <w:numPr>
          <w:ilvl w:val="0"/>
          <w:numId w:val="30"/>
        </w:numPr>
        <w:spacing w:after="10"/>
        <w:ind w:right="282" w:hanging="286"/>
      </w:pPr>
      <w:r>
        <w:t>формирование умения учиться и способности к организации своей деятельности</w:t>
      </w:r>
    </w:p>
    <w:p w:rsidR="00DB751F" w:rsidRDefault="00B84766" w:rsidP="00DE41B5">
      <w:pPr>
        <w:ind w:left="373" w:right="282"/>
      </w:pPr>
      <w:r>
        <w:t>(планированию, контролю, оценке);</w:t>
      </w:r>
    </w:p>
    <w:p w:rsidR="00DB751F" w:rsidRDefault="00B84766" w:rsidP="00DE41B5">
      <w:pPr>
        <w:spacing w:after="10"/>
        <w:ind w:left="370" w:right="282" w:hanging="10"/>
        <w:jc w:val="left"/>
      </w:pPr>
      <w:r>
        <w:rPr>
          <w:b/>
          <w:i/>
        </w:rPr>
        <w:t>развитие самостоятельности, инициативы и ответственности личности как условия её самоактуализации:</w:t>
      </w:r>
    </w:p>
    <w:p w:rsidR="00DB751F" w:rsidRDefault="00B84766" w:rsidP="0005218F">
      <w:pPr>
        <w:numPr>
          <w:ilvl w:val="0"/>
          <w:numId w:val="30"/>
        </w:numPr>
        <w:ind w:right="282" w:hanging="286"/>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B751F" w:rsidRDefault="00B84766" w:rsidP="0005218F">
      <w:pPr>
        <w:numPr>
          <w:ilvl w:val="0"/>
          <w:numId w:val="30"/>
        </w:numPr>
        <w:ind w:right="282" w:hanging="286"/>
      </w:pPr>
      <w:r>
        <w:t>развитие готовности к самостоятельным поступкам и действиям, ответственности за их результаты;</w:t>
      </w:r>
    </w:p>
    <w:p w:rsidR="00DB751F" w:rsidRDefault="00B84766" w:rsidP="0005218F">
      <w:pPr>
        <w:numPr>
          <w:ilvl w:val="0"/>
          <w:numId w:val="30"/>
        </w:numPr>
        <w:ind w:right="282" w:hanging="286"/>
      </w:pPr>
      <w:r>
        <w:t>формирование целеустремлённости и настойчивости в достижении целей, готовности к преодолению трудностей и жизненного оптимизма;</w:t>
      </w:r>
    </w:p>
    <w:p w:rsidR="00DB751F" w:rsidRDefault="00B84766" w:rsidP="0005218F">
      <w:pPr>
        <w:numPr>
          <w:ilvl w:val="0"/>
          <w:numId w:val="30"/>
        </w:numPr>
        <w:ind w:right="282" w:hanging="286"/>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B751F" w:rsidRDefault="00B84766" w:rsidP="00DE41B5">
      <w:pPr>
        <w:ind w:left="365" w:right="282" w:firstLine="540"/>
      </w:pPr>
      <w: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 </w:t>
      </w:r>
    </w:p>
    <w:p w:rsidR="00DB751F" w:rsidRDefault="00B84766" w:rsidP="00DE41B5">
      <w:pPr>
        <w:spacing w:after="10"/>
        <w:ind w:left="360" w:right="282" w:firstLine="540"/>
      </w:pPr>
      <w:r>
        <w:rPr>
          <w:b/>
        </w:rPr>
        <w:t>Понятие, функции, состав и характеристики универсальных учебных действий на уровне начального общего образования</w:t>
      </w:r>
    </w:p>
    <w:p w:rsidR="00DB751F" w:rsidRDefault="00B84766" w:rsidP="00DE41B5">
      <w:pPr>
        <w:ind w:left="365" w:right="282" w:firstLine="540"/>
      </w:pPr>
      <w: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DB751F" w:rsidRDefault="00B84766" w:rsidP="00DE41B5">
      <w:pPr>
        <w:ind w:left="365" w:right="282" w:firstLine="540"/>
      </w:pPr>
      <w:r>
        <w:rPr>
          <w:b/>
        </w:rPr>
        <w:t>Под «универсальным учебным действием» понимается</w:t>
      </w:r>
      <w: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DB751F" w:rsidRDefault="00B84766" w:rsidP="00DE41B5">
      <w:pPr>
        <w:ind w:left="908" w:right="282"/>
      </w:pPr>
      <w:r>
        <w:t>Функции универсальных учебных действий:</w:t>
      </w:r>
    </w:p>
    <w:p w:rsidR="00DB751F" w:rsidRDefault="00B84766" w:rsidP="0005218F">
      <w:pPr>
        <w:numPr>
          <w:ilvl w:val="0"/>
          <w:numId w:val="31"/>
        </w:numPr>
        <w:ind w:right="282"/>
      </w:pPr>
      <w: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B751F" w:rsidRDefault="00B84766" w:rsidP="0005218F">
      <w:pPr>
        <w:numPr>
          <w:ilvl w:val="0"/>
          <w:numId w:val="31"/>
        </w:numPr>
        <w:ind w:right="282"/>
      </w:pPr>
      <w: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B751F" w:rsidRDefault="00B84766" w:rsidP="00DE41B5">
      <w:pPr>
        <w:ind w:left="365" w:right="282" w:firstLine="540"/>
      </w:pPr>
      <w:r>
        <w:rPr>
          <w:i/>
        </w:rPr>
        <w:t>Универсальный характер учебных действий</w:t>
      </w:r>
      <w: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DB751F" w:rsidRDefault="00B84766" w:rsidP="00DE41B5">
      <w:pPr>
        <w:ind w:left="365" w:right="282" w:firstLine="540"/>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B751F" w:rsidRDefault="00B84766" w:rsidP="00DE41B5">
      <w:pPr>
        <w:spacing w:after="10"/>
        <w:ind w:left="910" w:right="282" w:hanging="10"/>
      </w:pPr>
      <w:r>
        <w:rPr>
          <w:b/>
        </w:rPr>
        <w:t>Виды универсальных учебных действий</w:t>
      </w:r>
    </w:p>
    <w:p w:rsidR="00DB751F" w:rsidRDefault="00B84766" w:rsidP="00DE41B5">
      <w:pPr>
        <w:ind w:left="365" w:right="282" w:firstLine="540"/>
      </w:pPr>
      <w:r>
        <w:t>В составе основных видов универсальных учебных действий, соответствующих ключевым целям общего образования, можно выделить четыре блока:</w:t>
      </w:r>
      <w:r>
        <w:rPr>
          <w:b/>
          <w:i/>
        </w:rPr>
        <w:t xml:space="preserve"> личностный</w:t>
      </w:r>
      <w:r>
        <w:t xml:space="preserve">, </w:t>
      </w:r>
      <w:r>
        <w:rPr>
          <w:b/>
          <w:i/>
        </w:rPr>
        <w:t>регулятивный</w:t>
      </w:r>
      <w:r>
        <w:rPr>
          <w:i/>
        </w:rPr>
        <w:t xml:space="preserve"> (включающий также действия саморегуляции),</w:t>
      </w:r>
      <w:r>
        <w:rPr>
          <w:b/>
          <w:i/>
        </w:rPr>
        <w:t xml:space="preserve"> познавательный</w:t>
      </w:r>
      <w:r>
        <w:t xml:space="preserve"> и </w:t>
      </w:r>
      <w:r>
        <w:rPr>
          <w:b/>
          <w:i/>
        </w:rPr>
        <w:t>коммуникативный</w:t>
      </w:r>
      <w:r>
        <w:t>.</w:t>
      </w:r>
    </w:p>
    <w:p w:rsidR="00DB751F" w:rsidRDefault="00B84766" w:rsidP="00DE41B5">
      <w:pPr>
        <w:ind w:left="373" w:right="282"/>
      </w:pPr>
      <w:r>
        <w:t>Личностные универсальные действия:</w:t>
      </w:r>
    </w:p>
    <w:p w:rsidR="00DB751F" w:rsidRDefault="00B84766" w:rsidP="00DE41B5">
      <w:pPr>
        <w:spacing w:after="10"/>
        <w:ind w:left="910" w:right="282" w:hanging="10"/>
        <w:jc w:val="left"/>
      </w:pPr>
      <w:r>
        <w:rPr>
          <w:b/>
          <w:i/>
        </w:rPr>
        <w:t>У обучающихся с ЗПР будут сформированы:</w:t>
      </w:r>
    </w:p>
    <w:p w:rsidR="00DB751F" w:rsidRDefault="00B84766" w:rsidP="00DE41B5">
      <w:pPr>
        <w:ind w:left="373" w:right="282"/>
      </w:pPr>
      <w:r>
        <w:t>ориентация на понимание причин успеха в учебной деятельности; способность к самооценке;</w:t>
      </w:r>
    </w:p>
    <w:p w:rsidR="00DB751F" w:rsidRDefault="00B84766" w:rsidP="00DE41B5">
      <w:pPr>
        <w:ind w:left="375" w:right="282" w:hanging="10"/>
        <w:jc w:val="left"/>
      </w:pPr>
      <w:r>
        <w:t>чувство сопричастности с жизнью своего народа и Родины, осознание этнической принадлежности; представления об общих нравственных категориях (доброте, зле) у разных народов, моральных нормах, нравственных и безнравственных поступках; ориентация в нравственном содержании как собственных поступках, так и поступков других людей; регулирование поведения в соответствии с познанными моральными нормами и этническими требованиями;</w:t>
      </w:r>
    </w:p>
    <w:p w:rsidR="00DB751F" w:rsidRDefault="00B84766" w:rsidP="00DE41B5">
      <w:pPr>
        <w:ind w:left="373" w:right="282"/>
      </w:pPr>
      <w:r>
        <w:lastRenderedPageBreak/>
        <w:t>ориентация на здоровый образ жизни;</w:t>
      </w:r>
    </w:p>
    <w:p w:rsidR="00DB751F" w:rsidRDefault="00B84766" w:rsidP="00DE41B5">
      <w:pPr>
        <w:ind w:left="375" w:right="282" w:hanging="10"/>
        <w:jc w:val="left"/>
      </w:pPr>
      <w:r>
        <w:t>понимание чувств других людей и способность сопереживание им, выражающееся в конкретных поступках; эстетическое чувство на основе знакомства с художественной культурой; познавательная мотивация учения.</w:t>
      </w:r>
    </w:p>
    <w:p w:rsidR="00DB751F" w:rsidRDefault="00B84766" w:rsidP="00DE41B5">
      <w:pPr>
        <w:ind w:left="373" w:right="282"/>
      </w:pPr>
      <w:r>
        <w:t>Регулятивные универсальные действия:</w:t>
      </w:r>
    </w:p>
    <w:p w:rsidR="00DB751F" w:rsidRDefault="00B84766" w:rsidP="00DE41B5">
      <w:pPr>
        <w:spacing w:after="10"/>
        <w:ind w:left="970" w:right="282" w:hanging="10"/>
        <w:jc w:val="left"/>
      </w:pPr>
      <w:r>
        <w:rPr>
          <w:b/>
          <w:i/>
        </w:rPr>
        <w:t>Обучающиеся с ЗПР научатся:</w:t>
      </w:r>
    </w:p>
    <w:p w:rsidR="00DB751F" w:rsidRDefault="00B84766" w:rsidP="00DE41B5">
      <w:pPr>
        <w:ind w:left="373" w:right="282"/>
      </w:pPr>
      <w:r>
        <w:t>удерживать цель учебной и внеучебной деятельности;</w:t>
      </w:r>
    </w:p>
    <w:p w:rsidR="00DB751F" w:rsidRDefault="00B84766" w:rsidP="00DE41B5">
      <w:pPr>
        <w:ind w:left="373" w:right="282"/>
      </w:pPr>
      <w:r>
        <w:t>учитывать ориентиры, данные учителем, при освоении нового учебного материала;</w:t>
      </w:r>
    </w:p>
    <w:p w:rsidR="00DB751F" w:rsidRDefault="00B84766" w:rsidP="00DE41B5">
      <w:pPr>
        <w:ind w:left="373" w:right="282"/>
      </w:pPr>
      <w:r>
        <w:t>использовать изученные правила, способы действий, свойства объектов при выполнении учебных заданий и в познавательной деятельности;</w:t>
      </w:r>
    </w:p>
    <w:p w:rsidR="00DB751F" w:rsidRDefault="00B84766" w:rsidP="00DE41B5">
      <w:pPr>
        <w:ind w:left="373" w:right="282"/>
      </w:pPr>
      <w:r>
        <w:t>самостоятельно планировать собственную учебную деятельность и действия, необходимые для решения учебных задач;</w:t>
      </w:r>
    </w:p>
    <w:p w:rsidR="00DB751F" w:rsidRDefault="00B84766" w:rsidP="00DE41B5">
      <w:pPr>
        <w:ind w:left="373" w:right="282"/>
      </w:pPr>
      <w:r>
        <w:t>осуществлять итоговый и пошаговый контроль результатов и с помощью способов контроля результатов; вносить необходимые коррективы в собственные действия по итогам самопроверки; сопоставлять результаты собственной деятельности с оценкой ее товарищами, учителем; адекватно воспринимать аргументированную критику ошибок и учитывать ее в работе над ошибками.</w:t>
      </w:r>
    </w:p>
    <w:p w:rsidR="00DB751F" w:rsidRDefault="00B84766" w:rsidP="00DE41B5">
      <w:pPr>
        <w:ind w:left="965" w:right="282" w:hanging="600"/>
      </w:pPr>
      <w:r>
        <w:t xml:space="preserve">Познавательные универсальные действия: </w:t>
      </w:r>
      <w:r>
        <w:rPr>
          <w:b/>
          <w:i/>
        </w:rPr>
        <w:t>Обучающиеся с ЗПР научатся:</w:t>
      </w:r>
    </w:p>
    <w:p w:rsidR="00DB751F" w:rsidRDefault="00B84766" w:rsidP="00DE41B5">
      <w:pPr>
        <w:ind w:left="373" w:right="282"/>
      </w:pPr>
      <w:r>
        <w:t>осуществлять поиск необходимой информации для выполнения учебных заданий (в справочных материалах учебника, в детских энциклопедиях);</w:t>
      </w:r>
    </w:p>
    <w:p w:rsidR="00DB751F" w:rsidRDefault="00B84766" w:rsidP="00DE41B5">
      <w:pPr>
        <w:ind w:left="373" w:right="282"/>
      </w:pPr>
      <w:r>
        <w:t>ориентироваться в соответствующих возрасту словарях и справочниках;</w:t>
      </w:r>
    </w:p>
    <w:p w:rsidR="00DB751F" w:rsidRDefault="00B84766" w:rsidP="00DE41B5">
      <w:pPr>
        <w:ind w:left="375" w:right="282" w:hanging="10"/>
        <w:jc w:val="left"/>
      </w:pPr>
      <w:r>
        <w:t>использовать знаково-символические средства, в том числе, схемы для решения учебных задач; дополнять готовые информационные объекты (таблицы, схемы, тесты); находить, характеризовать, анализировать, сравнивать, классифицировать понятия; осуществлять синтез как составление целого из частей;</w:t>
      </w:r>
    </w:p>
    <w:p w:rsidR="00DB751F" w:rsidRDefault="00B84766" w:rsidP="00DE41B5">
      <w:pPr>
        <w:ind w:left="375" w:right="282" w:hanging="10"/>
        <w:jc w:val="left"/>
      </w:pPr>
      <w:r>
        <w:t>классифицировать, обобщать, систематизировать изученный материал по плану, по таблице; выделять существенную информацию из читаемых текстов; строить речевое высказывание с позицией передачи информации, доступной для понимания слушателем.</w:t>
      </w:r>
    </w:p>
    <w:p w:rsidR="00DB751F" w:rsidRDefault="00B84766" w:rsidP="00DE41B5">
      <w:pPr>
        <w:ind w:left="373" w:right="282"/>
      </w:pPr>
      <w:r>
        <w:t>Коммуникативные универсальные действия:</w:t>
      </w:r>
    </w:p>
    <w:p w:rsidR="00DB751F" w:rsidRDefault="00B84766" w:rsidP="00DE41B5">
      <w:pPr>
        <w:spacing w:after="10"/>
        <w:ind w:left="970" w:right="282" w:hanging="10"/>
        <w:jc w:val="left"/>
      </w:pPr>
      <w:r>
        <w:rPr>
          <w:b/>
          <w:i/>
        </w:rPr>
        <w:t>Обучающиеся с ЗПР научатся:</w:t>
      </w:r>
    </w:p>
    <w:p w:rsidR="00DB751F" w:rsidRDefault="00B84766" w:rsidP="00DE41B5">
      <w:pPr>
        <w:ind w:left="373" w:right="282"/>
      </w:pPr>
      <w:r>
        <w:t>владеть диалоговой формой речи;</w:t>
      </w:r>
    </w:p>
    <w:p w:rsidR="00DB751F" w:rsidRDefault="00B84766" w:rsidP="00DE41B5">
      <w:pPr>
        <w:ind w:left="375" w:right="282" w:hanging="10"/>
        <w:jc w:val="left"/>
      </w:pPr>
      <w:r>
        <w:t>учитывать разные мнения и стремиться к координации различных позиций при работе в паре; договариваться и приходить к общему решению; формировать собственное мнение и позиции; задавать вопросы, уточняя непонятное в высказывании; способность установить контакт и адекватно использовать речевые средства для решения коммуникативных задач.</w:t>
      </w:r>
    </w:p>
    <w:p w:rsidR="00DB751F" w:rsidRDefault="00B84766" w:rsidP="00DE41B5">
      <w:pPr>
        <w:spacing w:after="10"/>
        <w:ind w:left="1168" w:right="282" w:firstLine="206"/>
      </w:pPr>
      <w:r>
        <w:rPr>
          <w:b/>
        </w:rP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r>
        <w:t>.</w:t>
      </w:r>
    </w:p>
    <w:p w:rsidR="00DB751F" w:rsidRDefault="00B84766" w:rsidP="00DE41B5">
      <w:pPr>
        <w:ind w:left="365" w:right="282" w:firstLine="600"/>
      </w:pPr>
      <w:r>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 исторической системно-деятельностной парадигме образования.</w:t>
      </w:r>
    </w:p>
    <w:p w:rsidR="00DB751F" w:rsidRDefault="00B84766" w:rsidP="00DE41B5">
      <w:pPr>
        <w:ind w:left="365" w:right="282" w:firstLine="600"/>
      </w:pPr>
      <w:r>
        <w:t>Структура и содержание программы формирования универсальных учебных действий</w:t>
      </w:r>
      <w:r w:rsidR="00261A4C">
        <w:t xml:space="preserve"> </w:t>
      </w:r>
      <w:r>
        <w:t>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DB751F" w:rsidRDefault="00B84766" w:rsidP="00DE41B5">
      <w:pPr>
        <w:ind w:left="365" w:right="282" w:firstLine="560"/>
      </w:pPr>
      <w:r>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r>
        <w:rPr>
          <w:color w:val="00B050"/>
        </w:rPr>
        <w:t>.</w:t>
      </w:r>
    </w:p>
    <w:p w:rsidR="00DB751F" w:rsidRDefault="00B84766" w:rsidP="00DE41B5">
      <w:pPr>
        <w:spacing w:after="13"/>
        <w:ind w:left="531" w:right="282" w:hanging="10"/>
        <w:jc w:val="center"/>
      </w:pPr>
      <w:r>
        <w:rPr>
          <w:b/>
        </w:rPr>
        <w:t>Связь универсальных учебных действий с содержанием учебных предметов</w:t>
      </w:r>
    </w:p>
    <w:p w:rsidR="00DB751F" w:rsidRDefault="00B84766" w:rsidP="00DE41B5">
      <w:pPr>
        <w:ind w:left="365" w:right="282" w:firstLine="560"/>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DB751F" w:rsidRDefault="00B84766" w:rsidP="00DE41B5">
      <w:pPr>
        <w:ind w:left="365" w:right="282" w:firstLine="560"/>
      </w:pPr>
      <w:r>
        <w:lastRenderedPageBreak/>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DB751F" w:rsidRDefault="00B84766" w:rsidP="00DE41B5">
      <w:pPr>
        <w:ind w:left="365" w:right="282" w:firstLine="560"/>
      </w:pPr>
      <w: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B751F" w:rsidRDefault="00B84766" w:rsidP="00DE41B5">
      <w:pPr>
        <w:ind w:left="365" w:right="282" w:firstLine="560"/>
      </w:pPr>
      <w:r>
        <w:t>Учебный предмет</w:t>
      </w:r>
      <w:r>
        <w:rPr>
          <w:b/>
        </w:rPr>
        <w:t xml:space="preserve"> «Русский язык».</w:t>
      </w:r>
      <w:r>
        <w:t xml:space="preserve">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DB751F" w:rsidRDefault="00B84766" w:rsidP="00DE41B5">
      <w:pPr>
        <w:ind w:left="365" w:right="282" w:firstLine="560"/>
      </w:pPr>
      <w: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DB751F" w:rsidRDefault="00B84766" w:rsidP="00DE41B5">
      <w:pPr>
        <w:ind w:left="365" w:right="282" w:firstLine="560"/>
      </w:pPr>
      <w:r>
        <w:t>Система упражнений для уроков составлена в деятельностном ключе и стимулирует учащихся к формированию как</w:t>
      </w:r>
      <w:r>
        <w:rPr>
          <w:i/>
        </w:rPr>
        <w:t xml:space="preserve"> регулятивных действий</w:t>
      </w:r>
      <w:r>
        <w:t xml:space="preserve"> (целеполагания, планирования, ориентировки, прогнозирования, контроля, коррекции, оценки), так и</w:t>
      </w:r>
      <w:r w:rsidR="00261A4C">
        <w:t xml:space="preserve"> </w:t>
      </w:r>
      <w:r>
        <w:rPr>
          <w:i/>
        </w:rPr>
        <w:t xml:space="preserve">общеучебных действий </w:t>
      </w:r>
      <w: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DB751F" w:rsidRDefault="00B84766" w:rsidP="00DE41B5">
      <w:pPr>
        <w:ind w:left="365" w:right="282" w:firstLine="560"/>
      </w:pPr>
      <w: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DB751F" w:rsidRDefault="00B84766" w:rsidP="00DE41B5">
      <w:pPr>
        <w:ind w:left="365" w:right="282" w:firstLine="560"/>
      </w:pPr>
      <w: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DB751F" w:rsidRDefault="00B84766" w:rsidP="00DE41B5">
      <w:pPr>
        <w:ind w:left="365" w:right="282" w:firstLine="560"/>
      </w:pPr>
      <w:r>
        <w:rPr>
          <w:b/>
        </w:rPr>
        <w:t>«Литературное чтение».</w:t>
      </w:r>
      <w: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B751F" w:rsidRDefault="00B84766" w:rsidP="00DE41B5">
      <w:pPr>
        <w:ind w:left="365" w:right="282" w:firstLine="560"/>
      </w:pPr>
      <w: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DB751F" w:rsidRDefault="00B84766" w:rsidP="00DE41B5">
      <w:pPr>
        <w:ind w:left="365" w:right="282" w:firstLine="560"/>
      </w:pPr>
      <w: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B751F" w:rsidRDefault="00B84766" w:rsidP="00DE41B5">
      <w:pPr>
        <w:ind w:left="365" w:right="282" w:firstLine="560"/>
      </w:pPr>
      <w:r>
        <w:t>Учебный предмет «Литературное чтение» обеспечивает формирование следующих универсальных учебных действий:</w:t>
      </w:r>
    </w:p>
    <w:p w:rsidR="00DB751F" w:rsidRDefault="00B84766" w:rsidP="0005218F">
      <w:pPr>
        <w:numPr>
          <w:ilvl w:val="0"/>
          <w:numId w:val="32"/>
        </w:numPr>
        <w:ind w:right="282" w:firstLine="560"/>
      </w:pPr>
      <w:r>
        <w:t>формирование навыка чтения вслух и про себя, интереса и потребности чтения;</w:t>
      </w:r>
    </w:p>
    <w:p w:rsidR="00DB751F" w:rsidRDefault="00B84766" w:rsidP="0005218F">
      <w:pPr>
        <w:numPr>
          <w:ilvl w:val="0"/>
          <w:numId w:val="32"/>
        </w:numPr>
        <w:ind w:right="282" w:firstLine="560"/>
      </w:pPr>
      <w: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DB751F" w:rsidRDefault="00B84766" w:rsidP="0005218F">
      <w:pPr>
        <w:numPr>
          <w:ilvl w:val="0"/>
          <w:numId w:val="32"/>
        </w:numPr>
        <w:ind w:right="282" w:firstLine="560"/>
      </w:pPr>
      <w: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DB751F" w:rsidRDefault="00B84766" w:rsidP="0005218F">
      <w:pPr>
        <w:numPr>
          <w:ilvl w:val="0"/>
          <w:numId w:val="32"/>
        </w:numPr>
        <w:ind w:right="282" w:firstLine="560"/>
      </w:pPr>
      <w:r>
        <w:t>формирование коммуникативной инициативы, готовности к сотрудничеству;</w:t>
      </w:r>
    </w:p>
    <w:p w:rsidR="00DB751F" w:rsidRDefault="00B84766" w:rsidP="0005218F">
      <w:pPr>
        <w:numPr>
          <w:ilvl w:val="0"/>
          <w:numId w:val="32"/>
        </w:numPr>
        <w:ind w:right="282" w:firstLine="560"/>
      </w:pPr>
      <w: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DB751F" w:rsidRDefault="00B84766" w:rsidP="0005218F">
      <w:pPr>
        <w:numPr>
          <w:ilvl w:val="0"/>
          <w:numId w:val="32"/>
        </w:numPr>
        <w:ind w:right="282" w:firstLine="560"/>
      </w:pPr>
      <w:r>
        <w:lastRenderedPageBreak/>
        <w:t>развитие воображения, творческих способностей:</w:t>
      </w:r>
    </w:p>
    <w:p w:rsidR="00DB751F" w:rsidRDefault="00B84766" w:rsidP="0005218F">
      <w:pPr>
        <w:numPr>
          <w:ilvl w:val="0"/>
          <w:numId w:val="32"/>
        </w:numPr>
        <w:ind w:right="282" w:firstLine="560"/>
      </w:pPr>
      <w:r>
        <w:t>формирование нравственного сознания и чувства, способности оценивать свои мысли, переживания, знания и поступки;</w:t>
      </w:r>
    </w:p>
    <w:p w:rsidR="00DB751F" w:rsidRDefault="00B84766" w:rsidP="0005218F">
      <w:pPr>
        <w:numPr>
          <w:ilvl w:val="0"/>
          <w:numId w:val="32"/>
        </w:numPr>
        <w:ind w:right="282" w:firstLine="560"/>
      </w:pPr>
      <w:r>
        <w:t>обогащение представлений об окружающем мире.</w:t>
      </w:r>
    </w:p>
    <w:p w:rsidR="00DB751F" w:rsidRDefault="00B84766" w:rsidP="00DE41B5">
      <w:pPr>
        <w:spacing w:after="10"/>
        <w:ind w:left="1010" w:right="282" w:hanging="10"/>
      </w:pPr>
      <w:r>
        <w:rPr>
          <w:b/>
        </w:rPr>
        <w:t>Родной язык(русский)</w:t>
      </w:r>
    </w:p>
    <w:p w:rsidR="00DB751F" w:rsidRDefault="00B84766" w:rsidP="00DE41B5">
      <w:pPr>
        <w:ind w:left="365" w:right="282" w:firstLine="620"/>
      </w:pPr>
      <w: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DB751F" w:rsidRDefault="00B84766" w:rsidP="00DE41B5">
      <w:pPr>
        <w:spacing w:after="10"/>
        <w:ind w:left="390" w:right="282" w:hanging="10"/>
      </w:pPr>
      <w:r>
        <w:rPr>
          <w:b/>
        </w:rPr>
        <w:t>Виды речевой деятельности</w:t>
      </w:r>
    </w:p>
    <w:p w:rsidR="00DB751F" w:rsidRDefault="00B84766" w:rsidP="00DE41B5">
      <w:pPr>
        <w:ind w:left="365" w:right="282" w:firstLine="620"/>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B751F" w:rsidRDefault="00B84766" w:rsidP="00DE41B5">
      <w:pPr>
        <w:ind w:left="365" w:right="282" w:firstLine="620"/>
      </w:pPr>
      <w:r>
        <w:t>Лексика. Понимание слова как единства звучания и значения. Выявление слов, значение которых требует уточнения</w:t>
      </w:r>
      <w:r>
        <w:rPr>
          <w:i/>
          <w:sz w:val="27"/>
        </w:rPr>
        <w:t xml:space="preserve">. </w:t>
      </w:r>
      <w: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B751F" w:rsidRDefault="00B84766" w:rsidP="00DE41B5">
      <w:pPr>
        <w:ind w:left="1008" w:right="282"/>
      </w:pPr>
      <w:r>
        <w:rPr>
          <w:b/>
        </w:rPr>
        <w:t xml:space="preserve">Развитие речи. </w:t>
      </w:r>
      <w:r>
        <w:t>Осознание ситуации общения: с какой целью, с кем и где происходит общение.</w:t>
      </w:r>
    </w:p>
    <w:p w:rsidR="00DB751F" w:rsidRDefault="00B84766" w:rsidP="00DE41B5">
      <w:pPr>
        <w:ind w:left="365" w:right="282" w:firstLine="620"/>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B751F" w:rsidRDefault="00B84766" w:rsidP="00DE41B5">
      <w:pPr>
        <w:ind w:left="365" w:right="282" w:firstLine="620"/>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B751F" w:rsidRDefault="00B84766" w:rsidP="00DE41B5">
      <w:pPr>
        <w:ind w:left="373" w:right="282"/>
      </w:pPr>
      <w:r>
        <w:t>Текст. Признаки текста. Смысловое единство предложений в тексте. Заглавие текста.</w:t>
      </w:r>
    </w:p>
    <w:p w:rsidR="00DB751F" w:rsidRDefault="00B84766" w:rsidP="00DE41B5">
      <w:pPr>
        <w:ind w:left="373" w:right="282"/>
      </w:pPr>
      <w:r>
        <w:t xml:space="preserve">Последовательность предложений в тексте. Последовательность частей текста </w:t>
      </w:r>
      <w:r>
        <w:rPr>
          <w:i/>
        </w:rPr>
        <w:t>(абзацев).</w:t>
      </w:r>
    </w:p>
    <w:p w:rsidR="00DB751F" w:rsidRDefault="00B84766" w:rsidP="00DE41B5">
      <w:pPr>
        <w:ind w:left="365" w:right="282" w:firstLine="620"/>
      </w:pPr>
      <w:r>
        <w:t xml:space="preserve">Комплексная работа над структурой текста: озаглавливание, корректирование порядка предложений и частей текста </w:t>
      </w:r>
      <w:r>
        <w:rPr>
          <w:i/>
        </w:rPr>
        <w:t>(абзацев).</w:t>
      </w:r>
    </w:p>
    <w:p w:rsidR="00DB751F" w:rsidRDefault="00B84766" w:rsidP="00DE41B5">
      <w:pPr>
        <w:ind w:left="1008" w:right="282"/>
      </w:pPr>
      <w:r>
        <w:t>Создание собственных текстов по предложенным планам.</w:t>
      </w:r>
    </w:p>
    <w:p w:rsidR="00DB751F" w:rsidRDefault="00B84766" w:rsidP="00DE41B5">
      <w:pPr>
        <w:ind w:left="365" w:right="282" w:firstLine="620"/>
      </w:pPr>
      <w:r>
        <w:t>Типы текстов: описание, повествование, рассуждение, их особенности. Знакомство с жанрами письма и поздравления.</w:t>
      </w:r>
    </w:p>
    <w:p w:rsidR="00DB751F" w:rsidRDefault="00B84766" w:rsidP="00DE41B5">
      <w:pPr>
        <w:ind w:left="365" w:right="282" w:firstLine="560"/>
      </w:pPr>
      <w:r>
        <w:t xml:space="preserve">Создание собственных текстов и корректирование заданных текстов с учетом точности/правильности, богатства и выразительности письменной речи; </w:t>
      </w:r>
      <w:r>
        <w:rPr>
          <w:i/>
          <w:sz w:val="27"/>
        </w:rPr>
        <w:t>использование в текстах синонимов и антонимов.</w:t>
      </w:r>
    </w:p>
    <w:p w:rsidR="00DB751F" w:rsidRDefault="00B84766" w:rsidP="00DE41B5">
      <w:pPr>
        <w:spacing w:after="10"/>
        <w:ind w:left="390" w:right="282" w:hanging="10"/>
      </w:pPr>
      <w:r>
        <w:rPr>
          <w:b/>
        </w:rPr>
        <w:t>Литературное чтение на родном языке.</w:t>
      </w:r>
    </w:p>
    <w:p w:rsidR="00DB751F" w:rsidRDefault="00B84766" w:rsidP="00DE41B5">
      <w:pPr>
        <w:ind w:left="373" w:right="282"/>
      </w:pPr>
      <w:r>
        <w:t xml:space="preserve"> Виды речевой и читательской деятельности</w:t>
      </w:r>
    </w:p>
    <w:p w:rsidR="00DB751F" w:rsidRDefault="00B84766" w:rsidP="00DE41B5">
      <w:pPr>
        <w:ind w:left="373" w:right="282"/>
      </w:pPr>
      <w:r>
        <w:t>Аудирование (слушание)</w:t>
      </w:r>
    </w:p>
    <w:p w:rsidR="00DB751F" w:rsidRDefault="00B84766" w:rsidP="00DE41B5">
      <w:pPr>
        <w:ind w:left="365" w:right="282" w:firstLine="700"/>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B751F" w:rsidRDefault="00B84766" w:rsidP="00DE41B5">
      <w:pPr>
        <w:ind w:left="1088" w:right="282"/>
      </w:pPr>
      <w:r>
        <w:rPr>
          <w:b/>
        </w:rPr>
        <w:t xml:space="preserve">Работа с разными видами текста. </w:t>
      </w:r>
      <w:r>
        <w:t xml:space="preserve">Общее представление о художественных текстах. </w:t>
      </w:r>
    </w:p>
    <w:p w:rsidR="00DB751F" w:rsidRDefault="00B84766" w:rsidP="00DE41B5">
      <w:pPr>
        <w:ind w:left="373" w:right="282"/>
      </w:pPr>
      <w:r>
        <w:t>Определение целей создания этих видов текста. Особенности фольклорного текста.</w:t>
      </w:r>
    </w:p>
    <w:p w:rsidR="00DB751F" w:rsidRDefault="00B84766" w:rsidP="00DE41B5">
      <w:pPr>
        <w:ind w:left="365" w:right="282" w:firstLine="700"/>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B751F" w:rsidRDefault="00B84766" w:rsidP="00DE41B5">
      <w:pPr>
        <w:ind w:left="365" w:right="282" w:firstLine="700"/>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DB751F" w:rsidRDefault="00B84766" w:rsidP="00DE41B5">
      <w:pPr>
        <w:ind w:left="365" w:right="282" w:firstLine="700"/>
      </w:pPr>
      <w:r>
        <w:rPr>
          <w:b/>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w:t>
      </w:r>
    </w:p>
    <w:p w:rsidR="00DB751F" w:rsidRDefault="00B84766" w:rsidP="00DE41B5">
      <w:pPr>
        <w:ind w:left="365" w:right="282" w:firstLine="700"/>
      </w:pPr>
      <w:r>
        <w:rPr>
          <w:b/>
        </w:rPr>
        <w:t xml:space="preserve">Работа с текстом художественного произведения. </w:t>
      </w:r>
      <w:r>
        <w:t xml:space="preserve">Понимание заглавия произведения; его адекватное соотношение с содержанием. Определение особенностей художественного текста: </w:t>
      </w:r>
    </w:p>
    <w:p w:rsidR="00DB751F" w:rsidRDefault="00B84766" w:rsidP="00DE41B5">
      <w:pPr>
        <w:ind w:left="373" w:right="282"/>
      </w:pPr>
      <w:r>
        <w:lastRenderedPageBreak/>
        <w:t>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B751F" w:rsidRDefault="00B84766" w:rsidP="00DE41B5">
      <w:pPr>
        <w:ind w:left="365" w:right="282" w:firstLine="700"/>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w:t>
      </w:r>
    </w:p>
    <w:p w:rsidR="00DB751F" w:rsidRDefault="00B84766" w:rsidP="00DE41B5">
      <w:pPr>
        <w:ind w:left="365" w:right="282" w:firstLine="560"/>
      </w:pPr>
      <w:r>
        <w:t>«Родина»,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B751F" w:rsidRDefault="00B84766" w:rsidP="00DE41B5">
      <w:pPr>
        <w:ind w:left="365" w:right="282" w:firstLine="700"/>
      </w:pPr>
      <w: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B751F" w:rsidRDefault="00B84766" w:rsidP="00DE41B5">
      <w:pPr>
        <w:ind w:left="373" w:right="282"/>
      </w:pPr>
      <w:r>
        <w:t>Характеристика героя произведения. Портрет, характер героя, выраженные через поступки и речь.</w:t>
      </w:r>
    </w:p>
    <w:p w:rsidR="00DB751F" w:rsidRDefault="00B84766" w:rsidP="00DE41B5">
      <w:pPr>
        <w:ind w:left="373" w:right="282"/>
      </w:pPr>
      <w:r>
        <w:t>Освоение разных видов пересказа художественного текста: подробный, выборочный и краткий (передача основных мыслей).</w:t>
      </w:r>
    </w:p>
    <w:p w:rsidR="00DB751F" w:rsidRDefault="00B84766" w:rsidP="00DE41B5">
      <w:pPr>
        <w:ind w:left="375" w:right="282" w:hanging="10"/>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B751F" w:rsidRDefault="00B84766" w:rsidP="00DE41B5">
      <w:pPr>
        <w:ind w:left="375" w:right="282" w:hanging="10"/>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B751F" w:rsidRDefault="00B84766" w:rsidP="00DE41B5">
      <w:pPr>
        <w:ind w:left="373" w:right="282"/>
      </w:pPr>
      <w:r>
        <w:t>Говорение (культура речевого общения)</w:t>
      </w:r>
    </w:p>
    <w:p w:rsidR="00DB751F" w:rsidRDefault="00B84766" w:rsidP="00DE41B5">
      <w:pPr>
        <w:ind w:left="375" w:right="282" w:hanging="10"/>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261A4C">
        <w:t>-</w:t>
      </w:r>
      <w:r>
        <w:t>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B751F" w:rsidRDefault="00B84766" w:rsidP="00DE41B5">
      <w:pPr>
        <w:ind w:left="375" w:right="282" w:hanging="10"/>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B751F" w:rsidRDefault="00B84766" w:rsidP="00DE41B5">
      <w:pPr>
        <w:ind w:left="373" w:right="282"/>
      </w:pPr>
      <w:r>
        <w:t>Письмо (культура письменной речи)</w:t>
      </w:r>
    </w:p>
    <w:p w:rsidR="00DB751F" w:rsidRDefault="00B84766" w:rsidP="00DE41B5">
      <w:pPr>
        <w:ind w:left="375" w:right="282" w:hanging="10"/>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B751F" w:rsidRDefault="00B84766" w:rsidP="00DE41B5">
      <w:pPr>
        <w:ind w:left="1088" w:right="282"/>
      </w:pPr>
      <w:r>
        <w:t>Круг детского чтения</w:t>
      </w:r>
    </w:p>
    <w:p w:rsidR="00DB751F" w:rsidRDefault="00B84766" w:rsidP="00DE41B5">
      <w:pPr>
        <w:ind w:left="1088" w:right="282"/>
      </w:pPr>
      <w:r>
        <w:t>Произведения устного народного творчества разных народов России.</w:t>
      </w:r>
    </w:p>
    <w:p w:rsidR="00DB751F" w:rsidRDefault="00B84766" w:rsidP="00DE41B5">
      <w:pPr>
        <w:ind w:left="365" w:right="282" w:firstLine="700"/>
      </w:pPr>
      <w:r>
        <w:t>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B751F" w:rsidRDefault="00B84766" w:rsidP="00DE41B5">
      <w:pPr>
        <w:ind w:left="373" w:right="282"/>
      </w:pPr>
      <w:r>
        <w:lastRenderedPageBreak/>
        <w:t>Представленность разных видов книг: историческая, приключенческая фантастическая, научно</w:t>
      </w:r>
      <w:r w:rsidR="00261A4C">
        <w:t>-</w:t>
      </w:r>
      <w:r>
        <w:t>популярная, справочно-энциклопедическая литература; детские периодические издания (по выбору).</w:t>
      </w:r>
    </w:p>
    <w:p w:rsidR="00DB751F" w:rsidRDefault="00B84766" w:rsidP="00DE41B5">
      <w:pPr>
        <w:ind w:left="365" w:right="282" w:firstLine="700"/>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B751F" w:rsidRDefault="00B84766" w:rsidP="00DE41B5">
      <w:pPr>
        <w:ind w:left="1088" w:right="282"/>
      </w:pPr>
      <w:r>
        <w:t>Литературоведческая пропедевтика (практическое освоение)</w:t>
      </w:r>
    </w:p>
    <w:p w:rsidR="00DB751F" w:rsidRDefault="00B84766" w:rsidP="00DE41B5">
      <w:pPr>
        <w:ind w:left="365" w:right="282" w:firstLine="700"/>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B751F" w:rsidRDefault="00B84766" w:rsidP="00DE41B5">
      <w:pPr>
        <w:ind w:left="365" w:right="282" w:firstLine="700"/>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B751F" w:rsidRDefault="00B84766" w:rsidP="00DE41B5">
      <w:pPr>
        <w:ind w:left="365" w:right="282" w:firstLine="700"/>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B751F" w:rsidRDefault="00B84766" w:rsidP="00DE41B5">
      <w:pPr>
        <w:ind w:left="365" w:right="282" w:firstLine="700"/>
      </w:pPr>
      <w:r>
        <w:t>Прозаическая и стихотворная речь: узнавание, различение, выделение особенностей стихотворного произведения (ритм, рифма).</w:t>
      </w:r>
    </w:p>
    <w:p w:rsidR="00DB751F" w:rsidRDefault="00B84766" w:rsidP="00DE41B5">
      <w:pPr>
        <w:ind w:left="373" w:right="282"/>
      </w:pPr>
      <w:r>
        <w:t>Фольклор и авторские художественные произведения (различение).</w:t>
      </w:r>
    </w:p>
    <w:p w:rsidR="00DB751F" w:rsidRDefault="00B84766" w:rsidP="00DE41B5">
      <w:pPr>
        <w:ind w:left="375" w:right="282" w:hanging="10"/>
      </w:pPr>
      <w: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w:t>
      </w:r>
    </w:p>
    <w:p w:rsidR="00DB751F" w:rsidRDefault="00B84766" w:rsidP="00DE41B5">
      <w:pPr>
        <w:ind w:left="373" w:right="282"/>
      </w:pPr>
      <w:r>
        <w:t xml:space="preserve">(композиция). Литературная (авторская) сказка. Рассказ, стихотворение, басня - общее представление о жанре, особенностях </w:t>
      </w:r>
    </w:p>
    <w:p w:rsidR="00DB751F" w:rsidRDefault="00B84766" w:rsidP="00DE41B5">
      <w:pPr>
        <w:ind w:left="365" w:right="282" w:firstLine="560"/>
      </w:pPr>
      <w:r>
        <w:rPr>
          <w:b/>
        </w:rPr>
        <w:t>«Иностранный язык».</w:t>
      </w:r>
      <w:r>
        <w:t xml:space="preserve">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DB751F" w:rsidRDefault="00B84766" w:rsidP="00DE41B5">
      <w:pPr>
        <w:ind w:left="928" w:right="282"/>
      </w:pPr>
      <w:r>
        <w:t>Изучение «иностранного языка» способствует:</w:t>
      </w:r>
    </w:p>
    <w:p w:rsidR="00DB751F" w:rsidRDefault="00B84766" w:rsidP="0005218F">
      <w:pPr>
        <w:numPr>
          <w:ilvl w:val="0"/>
          <w:numId w:val="33"/>
        </w:numPr>
        <w:ind w:right="282" w:firstLine="560"/>
      </w:pPr>
      <w: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DB751F" w:rsidRDefault="00B84766" w:rsidP="0005218F">
      <w:pPr>
        <w:numPr>
          <w:ilvl w:val="0"/>
          <w:numId w:val="33"/>
        </w:numPr>
        <w:ind w:right="282" w:firstLine="560"/>
      </w:pPr>
      <w: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DB751F" w:rsidRDefault="00B84766" w:rsidP="0005218F">
      <w:pPr>
        <w:numPr>
          <w:ilvl w:val="0"/>
          <w:numId w:val="33"/>
        </w:numPr>
        <w:ind w:right="282" w:firstLine="560"/>
      </w:pPr>
      <w: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DB751F" w:rsidRDefault="00B84766" w:rsidP="0005218F">
      <w:pPr>
        <w:numPr>
          <w:ilvl w:val="0"/>
          <w:numId w:val="33"/>
        </w:numPr>
        <w:ind w:right="282" w:firstLine="560"/>
      </w:pPr>
      <w: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B751F" w:rsidRDefault="00B84766" w:rsidP="0005218F">
      <w:pPr>
        <w:numPr>
          <w:ilvl w:val="0"/>
          <w:numId w:val="33"/>
        </w:numPr>
        <w:ind w:right="282" w:firstLine="560"/>
      </w:pPr>
      <w: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B751F" w:rsidRDefault="00B84766" w:rsidP="0005218F">
      <w:pPr>
        <w:numPr>
          <w:ilvl w:val="0"/>
          <w:numId w:val="33"/>
        </w:numPr>
        <w:ind w:right="282" w:firstLine="560"/>
      </w:pPr>
      <w:r>
        <w:t>формирование речевых, интеллектуальных и познавательных способностей младших школьников, а также их общеучебных умений.</w:t>
      </w:r>
    </w:p>
    <w:p w:rsidR="00DB751F" w:rsidRDefault="00B84766" w:rsidP="00DE41B5">
      <w:pPr>
        <w:ind w:left="365" w:right="282" w:firstLine="560"/>
      </w:pPr>
      <w:r>
        <w:rPr>
          <w:b/>
        </w:rPr>
        <w:t>«Математика».</w:t>
      </w:r>
      <w: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DB751F" w:rsidRDefault="00B84766" w:rsidP="00DE41B5">
      <w:pPr>
        <w:ind w:left="365" w:right="282" w:firstLine="560"/>
      </w:pPr>
      <w: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DB751F" w:rsidRDefault="00B84766" w:rsidP="00DE41B5">
      <w:pPr>
        <w:ind w:left="365" w:right="282" w:firstLine="560"/>
      </w:pPr>
      <w:r>
        <w:rPr>
          <w:b/>
        </w:rPr>
        <w:t>«Окружающий мир».</w:t>
      </w:r>
      <w:r w:rsidR="00261A4C">
        <w:rPr>
          <w:b/>
        </w:rPr>
        <w:t xml:space="preserve"> </w:t>
      </w:r>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w:t>
      </w:r>
      <w:r>
        <w:lastRenderedPageBreak/>
        <w:t>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DB751F" w:rsidRDefault="00B84766" w:rsidP="00DE41B5">
      <w:pPr>
        <w:ind w:left="365" w:right="282" w:firstLine="560"/>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B751F" w:rsidRDefault="00B84766" w:rsidP="0005218F">
      <w:pPr>
        <w:numPr>
          <w:ilvl w:val="0"/>
          <w:numId w:val="34"/>
        </w:numPr>
        <w:ind w:right="282" w:firstLine="560"/>
      </w:pPr>
      <w: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DB751F" w:rsidRDefault="00B84766" w:rsidP="0005218F">
      <w:pPr>
        <w:numPr>
          <w:ilvl w:val="0"/>
          <w:numId w:val="34"/>
        </w:numPr>
        <w:ind w:right="282" w:firstLine="560"/>
      </w:pPr>
      <w: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B751F" w:rsidRDefault="00B84766" w:rsidP="0005218F">
      <w:pPr>
        <w:numPr>
          <w:ilvl w:val="0"/>
          <w:numId w:val="34"/>
        </w:numPr>
        <w:ind w:right="282" w:firstLine="560"/>
      </w:pPr>
      <w: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B751F" w:rsidRDefault="00B84766" w:rsidP="0005218F">
      <w:pPr>
        <w:numPr>
          <w:ilvl w:val="0"/>
          <w:numId w:val="34"/>
        </w:numPr>
        <w:ind w:right="282" w:firstLine="560"/>
      </w:pPr>
      <w:r>
        <w:t>развитие морально-этического сознания — норм и правил взаимоотношений человека с другими людьми, социальными группами и сообществами.</w:t>
      </w:r>
    </w:p>
    <w:p w:rsidR="00DB751F" w:rsidRDefault="00B84766" w:rsidP="00DE41B5">
      <w:pPr>
        <w:ind w:left="365" w:right="282" w:firstLine="560"/>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B751F" w:rsidRDefault="00B84766" w:rsidP="00DE41B5">
      <w:pPr>
        <w:ind w:left="365" w:right="282" w:firstLine="560"/>
      </w:pPr>
      <w:r>
        <w:t>Изучение предмета «Окружающий мир» способствует формированию общепознавательных универсальных учебных действий:</w:t>
      </w:r>
    </w:p>
    <w:p w:rsidR="00DB751F" w:rsidRDefault="00B84766" w:rsidP="0005218F">
      <w:pPr>
        <w:numPr>
          <w:ilvl w:val="0"/>
          <w:numId w:val="34"/>
        </w:numPr>
        <w:ind w:right="282" w:firstLine="560"/>
      </w:pPr>
      <w:r>
        <w:t>овладению начальными формами исследовательской деятельности, включая умения поиска и работы с информацией;</w:t>
      </w:r>
    </w:p>
    <w:p w:rsidR="00DB751F" w:rsidRDefault="00B84766" w:rsidP="0005218F">
      <w:pPr>
        <w:numPr>
          <w:ilvl w:val="0"/>
          <w:numId w:val="34"/>
        </w:numPr>
        <w:ind w:right="282" w:firstLine="560"/>
      </w:pPr>
      <w: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B751F" w:rsidRDefault="00B84766" w:rsidP="0005218F">
      <w:pPr>
        <w:numPr>
          <w:ilvl w:val="0"/>
          <w:numId w:val="34"/>
        </w:numPr>
        <w:ind w:right="282" w:firstLine="560"/>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B751F" w:rsidRDefault="00B84766" w:rsidP="00DE41B5">
      <w:pPr>
        <w:ind w:left="365" w:right="282" w:firstLine="560"/>
      </w:pPr>
      <w:r>
        <w:rPr>
          <w:b/>
        </w:rPr>
        <w:t>«Музыка».</w:t>
      </w:r>
      <w: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B751F" w:rsidRDefault="00B84766" w:rsidP="00DE41B5">
      <w:pPr>
        <w:ind w:left="365" w:right="282" w:firstLine="560"/>
      </w:pPr>
      <w: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DB751F" w:rsidRDefault="00B84766" w:rsidP="00DE41B5">
      <w:pPr>
        <w:ind w:left="365" w:right="282" w:firstLine="560"/>
      </w:pPr>
      <w:r>
        <w:rPr>
          <w:b/>
        </w:rPr>
        <w:t>«Изобразительное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w:t>
      </w:r>
    </w:p>
    <w:p w:rsidR="00DB751F" w:rsidRDefault="00B84766" w:rsidP="00DE41B5">
      <w:pPr>
        <w:ind w:left="365" w:right="282" w:firstLine="560"/>
      </w:pPr>
      <w: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DB751F" w:rsidRDefault="00B84766" w:rsidP="00DE41B5">
      <w:pPr>
        <w:ind w:left="365" w:right="282" w:firstLine="560"/>
      </w:pPr>
      <w: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w:t>
      </w:r>
      <w:r>
        <w:lastRenderedPageBreak/>
        <w:t>обеспечивают формирование гражданской идентичности личности, толерантности, эс</w:t>
      </w:r>
      <w:r w:rsidR="00261A4C">
        <w:t xml:space="preserve">тетических ценностей и вкусов, </w:t>
      </w:r>
      <w:r>
        <w:t>способствуют развитию позитивной самооценки и самоуважения учащихся.</w:t>
      </w:r>
    </w:p>
    <w:p w:rsidR="00DB751F" w:rsidRDefault="00B84766" w:rsidP="00DE41B5">
      <w:pPr>
        <w:ind w:left="365" w:right="282" w:firstLine="560"/>
      </w:pPr>
      <w:r>
        <w:rPr>
          <w:b/>
        </w:rPr>
        <w:t>«Технология».</w:t>
      </w:r>
      <w:r>
        <w:t xml:space="preserve"> Специфика этого предмета и его значимость для формирования универсальных учебных действий обусловлена:</w:t>
      </w:r>
    </w:p>
    <w:p w:rsidR="00DB751F" w:rsidRDefault="00B84766" w:rsidP="0005218F">
      <w:pPr>
        <w:numPr>
          <w:ilvl w:val="0"/>
          <w:numId w:val="35"/>
        </w:numPr>
        <w:ind w:right="282" w:firstLine="560"/>
      </w:pPr>
      <w:r>
        <w:t>ключевой ролью предметно-преобразовательной деятельности как основы формирования системы универсальных учебных действий;</w:t>
      </w:r>
    </w:p>
    <w:p w:rsidR="00DB751F" w:rsidRDefault="00B84766" w:rsidP="0005218F">
      <w:pPr>
        <w:numPr>
          <w:ilvl w:val="0"/>
          <w:numId w:val="35"/>
        </w:numPr>
        <w:ind w:right="282" w:firstLine="560"/>
      </w:pPr>
      <w: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B751F" w:rsidRDefault="00B84766" w:rsidP="0005218F">
      <w:pPr>
        <w:numPr>
          <w:ilvl w:val="0"/>
          <w:numId w:val="35"/>
        </w:numPr>
        <w:ind w:right="282" w:firstLine="560"/>
      </w:pPr>
      <w:r>
        <w:t>широким использованием форм группового сотрудничества и проектных форм работы для реализации учебных целей курса;</w:t>
      </w:r>
    </w:p>
    <w:p w:rsidR="00DB751F" w:rsidRDefault="00B84766" w:rsidP="0005218F">
      <w:pPr>
        <w:numPr>
          <w:ilvl w:val="0"/>
          <w:numId w:val="35"/>
        </w:numPr>
        <w:ind w:right="282" w:firstLine="560"/>
      </w:pPr>
      <w:r>
        <w:t>формирование первоначальных элементов ИКТ-компетентности учащихся.</w:t>
      </w:r>
    </w:p>
    <w:p w:rsidR="00DB751F" w:rsidRDefault="00B84766" w:rsidP="00DE41B5">
      <w:pPr>
        <w:ind w:left="928" w:right="282"/>
      </w:pPr>
      <w:r>
        <w:t>Изучение курса «Технологии» способствует:</w:t>
      </w:r>
    </w:p>
    <w:p w:rsidR="00DB751F" w:rsidRDefault="00B84766" w:rsidP="0005218F">
      <w:pPr>
        <w:numPr>
          <w:ilvl w:val="0"/>
          <w:numId w:val="35"/>
        </w:numPr>
        <w:ind w:right="282" w:firstLine="560"/>
      </w:pPr>
      <w:r>
        <w:t>формирование картины мира материальной и духовной культуры как продукта творческой предметно-преобразующей деятельности человека;</w:t>
      </w:r>
    </w:p>
    <w:p w:rsidR="00DB751F" w:rsidRDefault="00B84766" w:rsidP="0005218F">
      <w:pPr>
        <w:numPr>
          <w:ilvl w:val="0"/>
          <w:numId w:val="35"/>
        </w:numPr>
        <w:ind w:right="282" w:firstLine="560"/>
      </w:pPr>
      <w: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B751F" w:rsidRDefault="00B84766" w:rsidP="0005218F">
      <w:pPr>
        <w:numPr>
          <w:ilvl w:val="0"/>
          <w:numId w:val="35"/>
        </w:numPr>
        <w:ind w:right="282" w:firstLine="560"/>
      </w:pPr>
      <w: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DB751F" w:rsidRDefault="00B84766" w:rsidP="0005218F">
      <w:pPr>
        <w:numPr>
          <w:ilvl w:val="0"/>
          <w:numId w:val="35"/>
        </w:numPr>
        <w:ind w:right="282" w:firstLine="560"/>
      </w:pPr>
      <w:r>
        <w:t>формирование внутреннего плана на основе поэтапной отработки предметно-</w:t>
      </w:r>
    </w:p>
    <w:p w:rsidR="00DB751F" w:rsidRDefault="00B84766" w:rsidP="00DE41B5">
      <w:pPr>
        <w:ind w:left="373" w:right="282"/>
      </w:pPr>
      <w:r>
        <w:t>преобразовательных действий;</w:t>
      </w:r>
    </w:p>
    <w:p w:rsidR="00DB751F" w:rsidRDefault="00B84766" w:rsidP="0005218F">
      <w:pPr>
        <w:numPr>
          <w:ilvl w:val="0"/>
          <w:numId w:val="35"/>
        </w:numPr>
        <w:ind w:right="282" w:firstLine="560"/>
      </w:pPr>
      <w:r>
        <w:t>развитие коммуникативной компетентности обучающихся на основе организации совместнопродуктивной деятельности;</w:t>
      </w:r>
    </w:p>
    <w:p w:rsidR="00DB751F" w:rsidRDefault="00B84766" w:rsidP="0005218F">
      <w:pPr>
        <w:numPr>
          <w:ilvl w:val="0"/>
          <w:numId w:val="35"/>
        </w:numPr>
        <w:ind w:right="282" w:firstLine="560"/>
      </w:pPr>
      <w:r>
        <w:t>развитие эстетических представлений и критериев на основе изобразительной и художественной конструктивной деятельности;</w:t>
      </w:r>
    </w:p>
    <w:p w:rsidR="00DB751F" w:rsidRDefault="00B84766" w:rsidP="0005218F">
      <w:pPr>
        <w:numPr>
          <w:ilvl w:val="0"/>
          <w:numId w:val="35"/>
        </w:numPr>
        <w:ind w:right="282" w:firstLine="560"/>
      </w:pPr>
      <w:r>
        <w:t>формирование мотивации успеха и достижений младших школьнико</w:t>
      </w:r>
      <w:r w:rsidR="00261A4C">
        <w:t xml:space="preserve">в, творческой самореализации на основе эффективной организации </w:t>
      </w:r>
      <w:r>
        <w:t>предметно-преобразующей символикомоделирующей деятельности;</w:t>
      </w:r>
    </w:p>
    <w:p w:rsidR="00DB751F" w:rsidRDefault="00B84766" w:rsidP="0005218F">
      <w:pPr>
        <w:numPr>
          <w:ilvl w:val="0"/>
          <w:numId w:val="35"/>
        </w:numPr>
        <w:ind w:right="282" w:firstLine="560"/>
      </w:pPr>
      <w: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B751F" w:rsidRDefault="00B84766" w:rsidP="0005218F">
      <w:pPr>
        <w:numPr>
          <w:ilvl w:val="0"/>
          <w:numId w:val="35"/>
        </w:numPr>
        <w:ind w:right="282" w:firstLine="560"/>
      </w:pPr>
      <w:r>
        <w:t>развитие трудолюбия, самостоятельности, ответственного отношения к делу, инициативы, потребности помогать другим;</w:t>
      </w:r>
    </w:p>
    <w:p w:rsidR="00DB751F" w:rsidRDefault="00B84766" w:rsidP="0005218F">
      <w:pPr>
        <w:numPr>
          <w:ilvl w:val="0"/>
          <w:numId w:val="35"/>
        </w:numPr>
        <w:ind w:right="282" w:firstLine="560"/>
      </w:pPr>
      <w:r>
        <w:t>фомирование</w:t>
      </w:r>
      <w:r w:rsidR="00261A4C">
        <w:t xml:space="preserve"> </w:t>
      </w:r>
      <w:r>
        <w:t>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B751F" w:rsidRDefault="00B84766" w:rsidP="00DE41B5">
      <w:pPr>
        <w:ind w:left="365" w:right="282" w:firstLine="520"/>
      </w:pPr>
      <w:r>
        <w:rPr>
          <w:b/>
        </w:rPr>
        <w:t>«Физическая культура».</w:t>
      </w:r>
      <w:r>
        <w:t xml:space="preserve"> Этот предмет обеспечивает формирование личностных универсальных действий:</w:t>
      </w:r>
    </w:p>
    <w:p w:rsidR="00DB751F" w:rsidRDefault="00B84766" w:rsidP="0005218F">
      <w:pPr>
        <w:numPr>
          <w:ilvl w:val="0"/>
          <w:numId w:val="35"/>
        </w:numPr>
        <w:ind w:right="282" w:firstLine="560"/>
      </w:pPr>
      <w:r>
        <w:t>основ общекультурной и российской гражданской идентичности как чувства гордости за достижения в мировом и отечественном спорте;</w:t>
      </w:r>
    </w:p>
    <w:p w:rsidR="00DB751F" w:rsidRDefault="00B84766" w:rsidP="0005218F">
      <w:pPr>
        <w:numPr>
          <w:ilvl w:val="0"/>
          <w:numId w:val="35"/>
        </w:numPr>
        <w:ind w:right="282" w:firstLine="560"/>
      </w:pPr>
      <w:r>
        <w:t>освоение моральных норм помощи тем, кто в ней нуждается, готовности принять на себя ответственность;</w:t>
      </w:r>
    </w:p>
    <w:p w:rsidR="00DB751F" w:rsidRDefault="00B84766" w:rsidP="0005218F">
      <w:pPr>
        <w:numPr>
          <w:ilvl w:val="0"/>
          <w:numId w:val="35"/>
        </w:numPr>
        <w:ind w:right="282" w:firstLine="560"/>
      </w:pPr>
      <w: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DB751F" w:rsidRDefault="00B84766" w:rsidP="0005218F">
      <w:pPr>
        <w:numPr>
          <w:ilvl w:val="0"/>
          <w:numId w:val="35"/>
        </w:numPr>
        <w:ind w:right="282" w:firstLine="560"/>
      </w:pPr>
      <w:r>
        <w:t>освоение правил здорового и безопасного образа жизни.</w:t>
      </w:r>
    </w:p>
    <w:p w:rsidR="00DB751F" w:rsidRDefault="00B84766" w:rsidP="00DE41B5">
      <w:pPr>
        <w:ind w:left="888" w:right="282"/>
      </w:pPr>
      <w:r>
        <w:t>«Физическая культура» как учебный предмет способствует:</w:t>
      </w:r>
    </w:p>
    <w:p w:rsidR="00DB751F" w:rsidRDefault="00B84766" w:rsidP="0005218F">
      <w:pPr>
        <w:numPr>
          <w:ilvl w:val="0"/>
          <w:numId w:val="35"/>
        </w:numPr>
        <w:ind w:right="282" w:firstLine="560"/>
      </w:pPr>
      <w:r>
        <w:t>в области регулятивных действий развитию умений планировать, регулировать,</w:t>
      </w:r>
    </w:p>
    <w:p w:rsidR="00DB751F" w:rsidRDefault="00B84766" w:rsidP="00DE41B5">
      <w:pPr>
        <w:ind w:left="373" w:right="282"/>
      </w:pPr>
      <w:r>
        <w:t>контролировать и оценивать свои действия;</w:t>
      </w:r>
    </w:p>
    <w:p w:rsidR="00DB751F" w:rsidRDefault="00B84766" w:rsidP="0005218F">
      <w:pPr>
        <w:numPr>
          <w:ilvl w:val="0"/>
          <w:numId w:val="35"/>
        </w:numPr>
        <w:ind w:right="282" w:firstLine="560"/>
      </w:pPr>
      <w:r>
        <w:lastRenderedPageBreak/>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B751F" w:rsidRDefault="00B84766" w:rsidP="00DE41B5">
      <w:pPr>
        <w:spacing w:after="13"/>
        <w:ind w:left="10" w:right="282" w:hanging="10"/>
        <w:jc w:val="center"/>
      </w:pPr>
      <w:r>
        <w:rPr>
          <w:b/>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DB751F" w:rsidRDefault="00B84766" w:rsidP="00DE41B5">
      <w:pPr>
        <w:ind w:left="365" w:right="282" w:firstLine="708"/>
      </w:pPr>
      <w:r>
        <w:t>Учебно-исследовательская и проектная деятельности обучающихся направлена на развитие метапредметных умений.</w:t>
      </w:r>
    </w:p>
    <w:p w:rsidR="00DB751F" w:rsidRDefault="00B84766" w:rsidP="00DE41B5">
      <w:pPr>
        <w:ind w:left="365" w:right="282" w:firstLine="708"/>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DB751F" w:rsidRDefault="00B84766" w:rsidP="00DE41B5">
      <w:pPr>
        <w:ind w:left="365" w:right="282" w:firstLine="708"/>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B751F" w:rsidRDefault="00B84766" w:rsidP="00DE41B5">
      <w:pPr>
        <w:ind w:left="365" w:right="282" w:firstLine="708"/>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DB751F" w:rsidRDefault="00B84766" w:rsidP="00DE41B5">
      <w:pPr>
        <w:ind w:left="365" w:right="282" w:firstLine="708"/>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B751F" w:rsidRDefault="00B84766" w:rsidP="00DE41B5">
      <w:pPr>
        <w:ind w:left="365" w:right="282" w:firstLine="708"/>
      </w:pPr>
      <w: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DB751F" w:rsidRDefault="00B84766" w:rsidP="00DE41B5">
      <w:pPr>
        <w:ind w:left="365" w:right="282" w:firstLine="708"/>
      </w:pPr>
      <w: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DB751F" w:rsidRDefault="00B84766" w:rsidP="00DE41B5">
      <w:pPr>
        <w:ind w:left="365" w:right="282" w:firstLine="708"/>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B751F" w:rsidRDefault="00B84766" w:rsidP="00DE41B5">
      <w:pPr>
        <w:ind w:left="365" w:right="282" w:firstLine="708"/>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w:t>
      </w:r>
      <w:r>
        <w:lastRenderedPageBreak/>
        <w:t>защищать свои убеждения; оценивать и понимать собственные сильные и слабые стороны; отвечать за свои действия и их последствия.</w:t>
      </w:r>
    </w:p>
    <w:p w:rsidR="00DB751F" w:rsidRDefault="00B84766" w:rsidP="00DE41B5">
      <w:pPr>
        <w:spacing w:after="13"/>
        <w:ind w:left="531" w:right="282" w:hanging="10"/>
        <w:jc w:val="center"/>
      </w:pPr>
      <w:r>
        <w:rPr>
          <w:b/>
        </w:rPr>
        <w:t>Условия, обеспечивающие развитие универсальных учебных действий у обучающихся</w:t>
      </w:r>
    </w:p>
    <w:p w:rsidR="00DB751F" w:rsidRDefault="00B84766" w:rsidP="00DE41B5">
      <w:pPr>
        <w:ind w:left="365" w:right="282" w:firstLine="708"/>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B751F" w:rsidRDefault="00B84766" w:rsidP="0005218F">
      <w:pPr>
        <w:numPr>
          <w:ilvl w:val="0"/>
          <w:numId w:val="36"/>
        </w:numPr>
        <w:ind w:right="282" w:firstLine="708"/>
      </w:pPr>
      <w:r>
        <w:t>использовании  учебников в бумажной и/или электронной форме не только в качестве</w:t>
      </w:r>
      <w:r w:rsidR="00261A4C">
        <w:t xml:space="preserve"> </w:t>
      </w:r>
      <w:r>
        <w:t>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DB751F" w:rsidRDefault="00B84766" w:rsidP="0005218F">
      <w:pPr>
        <w:numPr>
          <w:ilvl w:val="0"/>
          <w:numId w:val="36"/>
        </w:numPr>
        <w:ind w:right="282" w:firstLine="708"/>
      </w:pPr>
      <w:r>
        <w:t>соблюдении технологии проектирования и проведения урока (учебного занятия) в</w:t>
      </w:r>
      <w:r w:rsidR="00261A4C">
        <w:t xml:space="preserve"> </w:t>
      </w:r>
      <w:r>
        <w:t>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B751F" w:rsidRDefault="00B84766" w:rsidP="0005218F">
      <w:pPr>
        <w:numPr>
          <w:ilvl w:val="0"/>
          <w:numId w:val="36"/>
        </w:numPr>
        <w:ind w:right="282" w:firstLine="708"/>
      </w:pPr>
      <w:r>
        <w:t>осуществлении целесообразного выбора организационно-деятельностных форм работы</w:t>
      </w:r>
      <w:r w:rsidR="00261A4C">
        <w:t xml:space="preserve"> </w:t>
      </w:r>
      <w:r>
        <w:t>обучающихся на уроке (учебном занятии) – индивидуальной, групповой (парной) работы, общеклассной дискуссии; организации системы мероприятий для формирования контрольно-оценочной деятельности</w:t>
      </w:r>
    </w:p>
    <w:p w:rsidR="00261A4C" w:rsidRDefault="00B84766" w:rsidP="00DE41B5">
      <w:pPr>
        <w:ind w:left="1073" w:right="282" w:hanging="708"/>
      </w:pPr>
      <w:r>
        <w:t xml:space="preserve">обучающихся с целью развития их учебной самостоятельности; </w:t>
      </w:r>
    </w:p>
    <w:p w:rsidR="00DB751F" w:rsidRDefault="00B84766" w:rsidP="00DE41B5">
      <w:pPr>
        <w:ind w:left="1073" w:right="282" w:firstLine="0"/>
      </w:pPr>
      <w:r>
        <w:t>- эффективного использования средств ИКТ.</w:t>
      </w:r>
    </w:p>
    <w:p w:rsidR="00DB751F" w:rsidRDefault="00B84766" w:rsidP="00DE41B5">
      <w:pPr>
        <w:ind w:left="365" w:right="282" w:firstLine="708"/>
      </w:pPr>
      <w: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DB751F" w:rsidRDefault="00B84766" w:rsidP="00DE41B5">
      <w:pPr>
        <w:ind w:left="365" w:right="282" w:firstLine="708"/>
      </w:pPr>
      <w: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w:t>
      </w:r>
      <w:r w:rsidR="00ED22DF">
        <w:t>-</w:t>
      </w:r>
      <w:r>
        <w:t>образовательной</w:t>
      </w:r>
      <w:r w:rsidR="00ED22DF">
        <w:t xml:space="preserve"> </w:t>
      </w:r>
      <w:r>
        <w:t>среды. Ориентировка младших школьников в ИКТ и формирование способности их грамотно применять (ИКТ</w:t>
      </w:r>
      <w:r w:rsidR="00ED22DF">
        <w:t xml:space="preserve"> </w:t>
      </w:r>
      <w:r>
        <w:t xml:space="preserve">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DB751F" w:rsidRDefault="00B84766" w:rsidP="00DE41B5">
      <w:pPr>
        <w:ind w:left="365" w:right="282" w:firstLine="708"/>
      </w:pPr>
      <w: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r w:rsidR="00ED22DF">
        <w:t>-</w:t>
      </w:r>
      <w:r>
        <w:t>образовательной среды, в которой планируют и фиксируют свою деятельность, ее результаты учителя и обучающиеся.</w:t>
      </w:r>
    </w:p>
    <w:p w:rsidR="00DB751F" w:rsidRDefault="00B84766" w:rsidP="00DE41B5">
      <w:pPr>
        <w:ind w:left="365" w:right="282" w:firstLine="708"/>
      </w:pPr>
      <w:r>
        <w:t>В рамках ИКТ</w:t>
      </w:r>
      <w:r w:rsidR="00ED22DF">
        <w:t xml:space="preserve"> </w:t>
      </w:r>
      <w:r>
        <w:t>компетентности выделяется учебная ИКТ</w:t>
      </w:r>
      <w:r w:rsidR="00ED22DF">
        <w:t xml:space="preserve"> </w:t>
      </w:r>
      <w:r>
        <w:t>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sidR="00ED22DF">
        <w:t xml:space="preserve"> </w:t>
      </w:r>
      <w:r>
        <w:t>компетентности должно проходить не только на занятиях по отдельным учебным предметам (где формируется предметная ИКТ</w:t>
      </w:r>
      <w:r w:rsidR="00ED22DF">
        <w:t xml:space="preserve"> </w:t>
      </w:r>
      <w:r>
        <w:t>компетентность), но и в рамках метапредметной программы формирования универсальных учебных действий.</w:t>
      </w:r>
    </w:p>
    <w:p w:rsidR="00DB751F" w:rsidRDefault="00B84766" w:rsidP="00DE41B5">
      <w:pPr>
        <w:ind w:left="365" w:right="282" w:firstLine="708"/>
      </w:pPr>
      <w:r>
        <w:t>При освоении личностных действий на основе указанной программы у обучающихся формируются:</w:t>
      </w:r>
    </w:p>
    <w:p w:rsidR="00DB751F" w:rsidRDefault="00B84766" w:rsidP="0005218F">
      <w:pPr>
        <w:numPr>
          <w:ilvl w:val="0"/>
          <w:numId w:val="37"/>
        </w:numPr>
        <w:ind w:right="282" w:firstLine="708"/>
      </w:pPr>
      <w:r>
        <w:t>критическое отношение к информации и избирательность ее восприятия;</w:t>
      </w:r>
    </w:p>
    <w:p w:rsidR="00DB751F" w:rsidRDefault="00B84766" w:rsidP="0005218F">
      <w:pPr>
        <w:numPr>
          <w:ilvl w:val="0"/>
          <w:numId w:val="37"/>
        </w:numPr>
        <w:ind w:right="282" w:firstLine="708"/>
      </w:pPr>
      <w:r>
        <w:t>уважение к информации о частной жизни и информационным результатам деятельности</w:t>
      </w:r>
      <w:r w:rsidR="00ED22DF">
        <w:t xml:space="preserve"> </w:t>
      </w:r>
      <w:r>
        <w:t>других людей;</w:t>
      </w:r>
    </w:p>
    <w:p w:rsidR="00DB751F" w:rsidRDefault="00B84766" w:rsidP="0005218F">
      <w:pPr>
        <w:numPr>
          <w:ilvl w:val="0"/>
          <w:numId w:val="37"/>
        </w:numPr>
        <w:ind w:right="282" w:firstLine="708"/>
      </w:pPr>
      <w:r>
        <w:t>основы правовой культуры в области использования информации.</w:t>
      </w:r>
    </w:p>
    <w:p w:rsidR="00DB751F" w:rsidRDefault="00B84766" w:rsidP="00DE41B5">
      <w:pPr>
        <w:ind w:left="1076" w:right="282"/>
      </w:pPr>
      <w:r>
        <w:t>При освоении регулятивных универсальных учебных действий обеспечиваются:</w:t>
      </w:r>
    </w:p>
    <w:p w:rsidR="00DB751F" w:rsidRDefault="00B84766" w:rsidP="0005218F">
      <w:pPr>
        <w:numPr>
          <w:ilvl w:val="0"/>
          <w:numId w:val="37"/>
        </w:numPr>
        <w:ind w:right="282" w:firstLine="708"/>
      </w:pPr>
      <w:r>
        <w:t>оценка условий, алгоритмов и результатов действий, выполняемых в информационной среде;</w:t>
      </w:r>
    </w:p>
    <w:p w:rsidR="00DB751F" w:rsidRDefault="00B84766" w:rsidP="0005218F">
      <w:pPr>
        <w:numPr>
          <w:ilvl w:val="0"/>
          <w:numId w:val="37"/>
        </w:numPr>
        <w:ind w:right="282" w:firstLine="708"/>
      </w:pPr>
      <w:r>
        <w:t>использование результатов действия, размещенных в информационной среде, для оценки и</w:t>
      </w:r>
      <w:r w:rsidR="00ED22DF">
        <w:t xml:space="preserve"> </w:t>
      </w:r>
      <w:r>
        <w:t>коррекции выполненного действия;</w:t>
      </w:r>
    </w:p>
    <w:p w:rsidR="00DB751F" w:rsidRDefault="00B84766" w:rsidP="0005218F">
      <w:pPr>
        <w:numPr>
          <w:ilvl w:val="0"/>
          <w:numId w:val="37"/>
        </w:numPr>
        <w:ind w:right="282" w:firstLine="708"/>
      </w:pPr>
      <w:r>
        <w:t>создание цифрового портфолио учебных достижений обучающегося.</w:t>
      </w:r>
    </w:p>
    <w:p w:rsidR="00DB751F" w:rsidRDefault="00B84766" w:rsidP="00DE41B5">
      <w:pPr>
        <w:ind w:left="365" w:right="282" w:firstLine="708"/>
      </w:pPr>
      <w:r>
        <w:t>При освоении познавательных универсальных учебных действий ИКТ играют ключевую роль в следующих универсальных учебных действиях:</w:t>
      </w:r>
    </w:p>
    <w:p w:rsidR="00DB751F" w:rsidRDefault="00B84766" w:rsidP="0005218F">
      <w:pPr>
        <w:numPr>
          <w:ilvl w:val="0"/>
          <w:numId w:val="37"/>
        </w:numPr>
        <w:ind w:right="282" w:firstLine="708"/>
      </w:pPr>
      <w:r>
        <w:t>поиск информации;</w:t>
      </w:r>
    </w:p>
    <w:p w:rsidR="00DB751F" w:rsidRDefault="00B84766" w:rsidP="0005218F">
      <w:pPr>
        <w:numPr>
          <w:ilvl w:val="0"/>
          <w:numId w:val="37"/>
        </w:numPr>
        <w:ind w:right="282" w:firstLine="708"/>
      </w:pPr>
      <w:r>
        <w:t>фиксация (запись) информации с помощью различных технических средств;</w:t>
      </w:r>
    </w:p>
    <w:p w:rsidR="00DB751F" w:rsidRDefault="00B84766" w:rsidP="0005218F">
      <w:pPr>
        <w:numPr>
          <w:ilvl w:val="0"/>
          <w:numId w:val="37"/>
        </w:numPr>
        <w:ind w:right="282" w:firstLine="708"/>
      </w:pPr>
      <w:r>
        <w:lastRenderedPageBreak/>
        <w:t>структурирование информации, ее организация и представление в виде диаграмм, картосхем,линий времени и пр.;</w:t>
      </w:r>
    </w:p>
    <w:p w:rsidR="00DB751F" w:rsidRDefault="00B84766" w:rsidP="0005218F">
      <w:pPr>
        <w:numPr>
          <w:ilvl w:val="0"/>
          <w:numId w:val="37"/>
        </w:numPr>
        <w:ind w:right="282" w:firstLine="708"/>
      </w:pPr>
      <w:r>
        <w:t>создание простых</w:t>
      </w:r>
      <w:r w:rsidR="00ED22DF">
        <w:t xml:space="preserve"> </w:t>
      </w:r>
      <w:r>
        <w:t>гипермедиасообщений;</w:t>
      </w:r>
    </w:p>
    <w:p w:rsidR="00DB751F" w:rsidRDefault="00B84766" w:rsidP="0005218F">
      <w:pPr>
        <w:numPr>
          <w:ilvl w:val="0"/>
          <w:numId w:val="37"/>
        </w:numPr>
        <w:ind w:right="282" w:firstLine="708"/>
      </w:pPr>
      <w:r>
        <w:t>построение простейших моделей объектов и процессов.</w:t>
      </w:r>
    </w:p>
    <w:p w:rsidR="00DB751F" w:rsidRDefault="00B84766" w:rsidP="00DE41B5">
      <w:pPr>
        <w:ind w:left="365" w:right="282" w:firstLine="708"/>
      </w:pPr>
      <w:r>
        <w:t>ИКТ является важным инструментом для формирования коммуникативных универсальных учебных действий. Для этого используются:</w:t>
      </w:r>
    </w:p>
    <w:p w:rsidR="00DB751F" w:rsidRDefault="00B84766" w:rsidP="0005218F">
      <w:pPr>
        <w:numPr>
          <w:ilvl w:val="0"/>
          <w:numId w:val="37"/>
        </w:numPr>
        <w:ind w:right="282" w:firstLine="708"/>
      </w:pPr>
      <w:r>
        <w:t>обмен гипермедиасообщениями;</w:t>
      </w:r>
    </w:p>
    <w:p w:rsidR="00DB751F" w:rsidRDefault="00B84766" w:rsidP="0005218F">
      <w:pPr>
        <w:numPr>
          <w:ilvl w:val="0"/>
          <w:numId w:val="37"/>
        </w:numPr>
        <w:ind w:right="282" w:firstLine="708"/>
      </w:pPr>
      <w:r>
        <w:t>выступление с аудиовизуальной поддержкой;</w:t>
      </w:r>
    </w:p>
    <w:p w:rsidR="00DB751F" w:rsidRDefault="00B84766" w:rsidP="0005218F">
      <w:pPr>
        <w:numPr>
          <w:ilvl w:val="0"/>
          <w:numId w:val="37"/>
        </w:numPr>
        <w:ind w:right="282" w:firstLine="708"/>
      </w:pPr>
      <w:r>
        <w:t>фиксация хода коллективной/личной коммуникации;</w:t>
      </w:r>
    </w:p>
    <w:p w:rsidR="00DB751F" w:rsidRDefault="00B84766" w:rsidP="0005218F">
      <w:pPr>
        <w:numPr>
          <w:ilvl w:val="0"/>
          <w:numId w:val="37"/>
        </w:numPr>
        <w:ind w:right="282" w:firstLine="708"/>
      </w:pPr>
      <w:r>
        <w:t>общение в цифровой среде (электронная почта, чат, видеоконференция, форум, блог).</w:t>
      </w:r>
    </w:p>
    <w:p w:rsidR="00DB751F" w:rsidRDefault="00B84766" w:rsidP="00DE41B5">
      <w:pPr>
        <w:ind w:left="365" w:right="282" w:firstLine="708"/>
      </w:pPr>
      <w:r>
        <w:t>Формирование ИКТ</w:t>
      </w:r>
      <w:r w:rsidR="00ED22DF">
        <w:t xml:space="preserve"> </w:t>
      </w:r>
      <w:r>
        <w:t>компетентности обучающихся происходит в рамках системно</w:t>
      </w:r>
      <w:r w:rsidR="00ED22DF">
        <w:t>-</w:t>
      </w:r>
      <w:r>
        <w:t>деятельностного подхода, на основе изучения всех без исключения предметов учебного плана. Включение задачи формирования ИКТ</w:t>
      </w:r>
      <w:r w:rsidR="00ED22DF">
        <w:t xml:space="preserve"> </w:t>
      </w:r>
      <w:r>
        <w:t>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внеурочной деятельности школьников.</w:t>
      </w:r>
    </w:p>
    <w:p w:rsidR="00DB751F" w:rsidRDefault="00B84766" w:rsidP="00DE41B5">
      <w:pPr>
        <w:spacing w:after="13"/>
        <w:ind w:left="531" w:right="282" w:hanging="10"/>
        <w:jc w:val="center"/>
      </w:pPr>
      <w:r>
        <w:rPr>
          <w:b/>
        </w:rPr>
        <w:t>Методика и инструментарий оценки успешности освоения и применения обучающимися универсальных учебных действий</w:t>
      </w:r>
      <w:r>
        <w:t>.</w:t>
      </w:r>
    </w:p>
    <w:p w:rsidR="00DB751F" w:rsidRDefault="00B84766" w:rsidP="00DE41B5">
      <w:pPr>
        <w:ind w:left="1076" w:right="282"/>
      </w:pPr>
      <w:r>
        <w:t>Система оценки в сфере УУД может включать в себя следующие принципы и характеристики:</w:t>
      </w:r>
    </w:p>
    <w:p w:rsidR="00DB751F" w:rsidRDefault="00B84766" w:rsidP="0005218F">
      <w:pPr>
        <w:numPr>
          <w:ilvl w:val="0"/>
          <w:numId w:val="38"/>
        </w:numPr>
        <w:ind w:right="282" w:firstLine="708"/>
      </w:pPr>
      <w:r>
        <w:t>систематичность сбора и анализа информации;</w:t>
      </w:r>
    </w:p>
    <w:p w:rsidR="00DB751F" w:rsidRDefault="00B84766" w:rsidP="0005218F">
      <w:pPr>
        <w:numPr>
          <w:ilvl w:val="0"/>
          <w:numId w:val="38"/>
        </w:numPr>
        <w:ind w:right="282" w:firstLine="708"/>
      </w:pPr>
      <w: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DB751F" w:rsidRDefault="00B84766" w:rsidP="0005218F">
      <w:pPr>
        <w:numPr>
          <w:ilvl w:val="0"/>
          <w:numId w:val="38"/>
        </w:numPr>
        <w:ind w:right="282" w:firstLine="708"/>
      </w:pPr>
      <w:r>
        <w:t>доступность и прозрачность данных о результатах оценивания для всех участников образовательной деятельности.</w:t>
      </w:r>
    </w:p>
    <w:p w:rsidR="00DB751F" w:rsidRDefault="00B84766" w:rsidP="00DE41B5">
      <w:pPr>
        <w:ind w:left="365" w:right="282" w:firstLine="708"/>
      </w:pPr>
      <w:r>
        <w:t>В процессе реализации мониторинга успешности освоения и применения УУД могут быть учтены следующие этапы освоения УУД:</w:t>
      </w:r>
    </w:p>
    <w:p w:rsidR="00DB751F" w:rsidRDefault="00B84766" w:rsidP="0005218F">
      <w:pPr>
        <w:numPr>
          <w:ilvl w:val="0"/>
          <w:numId w:val="38"/>
        </w:numPr>
        <w:ind w:right="282" w:firstLine="708"/>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B751F" w:rsidRDefault="00B84766" w:rsidP="0005218F">
      <w:pPr>
        <w:numPr>
          <w:ilvl w:val="0"/>
          <w:numId w:val="38"/>
        </w:numPr>
        <w:ind w:right="282" w:firstLine="708"/>
      </w:pPr>
      <w: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B751F" w:rsidRDefault="00B84766" w:rsidP="0005218F">
      <w:pPr>
        <w:numPr>
          <w:ilvl w:val="0"/>
          <w:numId w:val="38"/>
        </w:numPr>
        <w:ind w:right="282" w:firstLine="708"/>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B751F" w:rsidRDefault="00B84766" w:rsidP="0005218F">
      <w:pPr>
        <w:numPr>
          <w:ilvl w:val="0"/>
          <w:numId w:val="38"/>
        </w:numPr>
        <w:ind w:right="282" w:firstLine="708"/>
      </w:pPr>
      <w: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B751F" w:rsidRDefault="00B84766" w:rsidP="0005218F">
      <w:pPr>
        <w:numPr>
          <w:ilvl w:val="0"/>
          <w:numId w:val="38"/>
        </w:numPr>
        <w:ind w:right="282" w:firstLine="708"/>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B751F" w:rsidRDefault="00B84766" w:rsidP="0005218F">
      <w:pPr>
        <w:numPr>
          <w:ilvl w:val="0"/>
          <w:numId w:val="38"/>
        </w:numPr>
        <w:ind w:right="282" w:firstLine="708"/>
      </w:pPr>
      <w:r>
        <w:t>обобщение учебных действий на основе выявления общих принципов.</w:t>
      </w:r>
    </w:p>
    <w:p w:rsidR="00DB751F" w:rsidRDefault="00B84766" w:rsidP="00DE41B5">
      <w:pPr>
        <w:ind w:left="1076" w:right="282"/>
      </w:pPr>
      <w:r>
        <w:t>Система оценки универсальных учебных действий может быть:</w:t>
      </w:r>
    </w:p>
    <w:p w:rsidR="00DB751F" w:rsidRDefault="00B84766" w:rsidP="0005218F">
      <w:pPr>
        <w:numPr>
          <w:ilvl w:val="0"/>
          <w:numId w:val="38"/>
        </w:numPr>
        <w:ind w:right="282" w:firstLine="708"/>
      </w:pPr>
      <w:r>
        <w:t>уровневой (определяются уровни владения универсальными учебными действиями);</w:t>
      </w:r>
    </w:p>
    <w:p w:rsidR="00DB751F" w:rsidRDefault="00B84766" w:rsidP="0005218F">
      <w:pPr>
        <w:numPr>
          <w:ilvl w:val="0"/>
          <w:numId w:val="38"/>
        </w:numPr>
        <w:ind w:right="282" w:firstLine="708"/>
      </w:pPr>
      <w: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B751F" w:rsidRDefault="00B84766" w:rsidP="00DE41B5">
      <w:pPr>
        <w:ind w:left="373" w:right="282"/>
      </w:pPr>
      <w:r>
        <w:t>Рекомендуется учителю при оценивании развития УУД</w:t>
      </w:r>
      <w:r w:rsidR="00ED22DF">
        <w:t xml:space="preserve"> </w:t>
      </w:r>
      <w:r>
        <w:t>применение технологий формирующего (развивающего оценивания): экспертное оценивание, текст самооценки., в том числе в части отслеживания динамики индивидуальных достижений.</w:t>
      </w:r>
    </w:p>
    <w:p w:rsidR="00DB751F" w:rsidRDefault="00B84766" w:rsidP="00DE41B5">
      <w:pPr>
        <w:ind w:left="365" w:right="282" w:firstLine="708"/>
      </w:pPr>
      <w:r>
        <w:lastRenderedPageBreak/>
        <w:t>Представленные формы и методы мониторинга носят рекомендательный характер и могут быть скорректированы и дополнены педагогом  в соответствии с конкретными особенностями и характеристиками текущей ситуации.</w:t>
      </w:r>
    </w:p>
    <w:p w:rsidR="00DB751F" w:rsidRDefault="00B84766" w:rsidP="00DE41B5">
      <w:pPr>
        <w:ind w:left="365" w:right="282" w:firstLine="520"/>
      </w:pPr>
      <w: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DB751F" w:rsidRDefault="00B84766" w:rsidP="00DE41B5">
      <w:pPr>
        <w:spacing w:after="10"/>
        <w:ind w:left="360" w:right="282" w:firstLine="700"/>
      </w:pPr>
      <w:r>
        <w:rPr>
          <w:b/>
        </w:rPr>
        <w:t>2.2. Программы отдельных учебных предметов, курсов коррекционно-развивающей области</w:t>
      </w:r>
    </w:p>
    <w:p w:rsidR="00DB751F" w:rsidRDefault="00B84766" w:rsidP="00DE41B5">
      <w:pPr>
        <w:ind w:left="365" w:right="282" w:firstLine="520"/>
      </w:pPr>
      <w: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 Программа учебного предмета (курса) содержит:</w:t>
      </w:r>
    </w:p>
    <w:p w:rsidR="00DB751F" w:rsidRDefault="00B84766" w:rsidP="00DE41B5">
      <w:pPr>
        <w:ind w:left="373" w:right="282"/>
      </w:pPr>
      <w:r>
        <w:t>пояснительную записку, в которой конкретизируются общие цели начального общего образования с учетом специфики учебного предмета (курса); общую характеристику учебного предмета (курса); описание места учебного предмета (курса) в учебном плане;</w:t>
      </w:r>
    </w:p>
    <w:p w:rsidR="00DB751F" w:rsidRDefault="00B84766" w:rsidP="00DE41B5">
      <w:pPr>
        <w:ind w:left="373" w:right="282"/>
      </w:pPr>
      <w:r>
        <w:t>личностные, метапредметные и предметные результаты освоения конкретного учебного предмета</w:t>
      </w:r>
    </w:p>
    <w:p w:rsidR="00DB751F" w:rsidRDefault="00B84766" w:rsidP="00DE41B5">
      <w:pPr>
        <w:ind w:left="373" w:right="282"/>
      </w:pPr>
      <w:r>
        <w:t>(курса);</w:t>
      </w:r>
      <w:r w:rsidR="00ED22DF">
        <w:t xml:space="preserve"> </w:t>
      </w:r>
      <w:r>
        <w:t>содержание учебного предмета (курса); тематическое планирование; описание материально-технического обеспечения образовательного процесса.</w:t>
      </w:r>
    </w:p>
    <w:p w:rsidR="00DB751F" w:rsidRDefault="00B84766" w:rsidP="00DE41B5">
      <w:pPr>
        <w:spacing w:after="10"/>
        <w:ind w:left="370" w:right="282" w:hanging="10"/>
      </w:pPr>
      <w:r>
        <w:rPr>
          <w:b/>
        </w:rPr>
        <w:t>Основное содержание учебных предметов</w:t>
      </w:r>
    </w:p>
    <w:p w:rsidR="00DB751F" w:rsidRDefault="00B84766" w:rsidP="00DE41B5">
      <w:pPr>
        <w:ind w:left="365" w:right="282" w:firstLine="700"/>
      </w:pPr>
      <w:r>
        <w:t>Начальная школа - самоценный, принципиально новый этап в жизни ребенка с ЗПР. Начальное образование призвано решать свою</w:t>
      </w:r>
      <w:r>
        <w:rPr>
          <w:b/>
        </w:rPr>
        <w:t xml:space="preserve"> главную задачу</w:t>
      </w:r>
      <w: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B751F" w:rsidRDefault="00B84766" w:rsidP="00DE41B5">
      <w:pPr>
        <w:ind w:left="365" w:right="282" w:firstLine="700"/>
      </w:pPr>
      <w: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DB751F" w:rsidRDefault="00B84766" w:rsidP="00DE41B5">
      <w:pPr>
        <w:ind w:left="365" w:right="282" w:firstLine="700"/>
      </w:pPr>
      <w: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DB751F" w:rsidRDefault="00B84766" w:rsidP="00DE41B5">
      <w:pPr>
        <w:ind w:left="365" w:right="282" w:firstLine="700"/>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DB751F" w:rsidRDefault="00B84766" w:rsidP="00DE41B5">
      <w:pPr>
        <w:ind w:left="365" w:right="282" w:firstLine="700"/>
      </w:pPr>
      <w: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Pr>
          <w:i/>
        </w:rPr>
        <w:t>Способность к рефлексии</w:t>
      </w:r>
      <w:r>
        <w:t xml:space="preserve"> — важнейшее качество, определяющее социальную роль ребёнка как ученика, школьника, направленность на саморазвитие.</w:t>
      </w:r>
    </w:p>
    <w:p w:rsidR="00DB751F" w:rsidRDefault="00B84766" w:rsidP="00DE41B5">
      <w:pPr>
        <w:ind w:left="365" w:right="282" w:firstLine="700"/>
      </w:pPr>
      <w: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B751F" w:rsidRDefault="00B84766" w:rsidP="00DE41B5">
      <w:pPr>
        <w:ind w:left="365" w:right="282" w:firstLine="700"/>
      </w:pPr>
      <w:r>
        <w:t xml:space="preserve">В данном разделе АООП НОО приводится основное содержание курсов по всем обязательным предметам на уровне начального общего образования. Разделы программы учебных предметов </w:t>
      </w:r>
      <w:r>
        <w:lastRenderedPageBreak/>
        <w:t>формируются с учётом состава класса, а также выбранного комплекта учебников (в соответствии с УМК «Школа России»).</w:t>
      </w:r>
    </w:p>
    <w:p w:rsidR="00DB751F" w:rsidRDefault="00B84766" w:rsidP="00DE41B5">
      <w:pPr>
        <w:spacing w:after="10"/>
        <w:ind w:left="690" w:right="282" w:hanging="10"/>
      </w:pPr>
      <w:r>
        <w:rPr>
          <w:b/>
        </w:rPr>
        <w:t>1. Русский язык</w:t>
      </w:r>
    </w:p>
    <w:p w:rsidR="00DB751F" w:rsidRDefault="00B84766" w:rsidP="00DE41B5">
      <w:pPr>
        <w:ind w:left="688" w:right="282"/>
      </w:pPr>
      <w:r>
        <w:t>Виды речевой деятельности</w:t>
      </w:r>
    </w:p>
    <w:p w:rsidR="00DB751F" w:rsidRDefault="00B84766" w:rsidP="00DE41B5">
      <w:pPr>
        <w:ind w:left="365" w:right="282" w:firstLine="320"/>
      </w:pPr>
      <w:r>
        <w:rPr>
          <w:b/>
        </w:rPr>
        <w:t>Слушание.</w:t>
      </w:r>
      <w: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DB751F" w:rsidRDefault="00B84766" w:rsidP="00DE41B5">
      <w:pPr>
        <w:ind w:left="365" w:right="282" w:firstLine="280"/>
      </w:pPr>
      <w:r>
        <w:rPr>
          <w:b/>
        </w:rPr>
        <w:t>Говорение.</w:t>
      </w:r>
      <w: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B751F" w:rsidRDefault="00B84766" w:rsidP="00DE41B5">
      <w:pPr>
        <w:ind w:left="365" w:right="282" w:firstLine="280"/>
      </w:pPr>
      <w:r>
        <w:rPr>
          <w:b/>
        </w:rPr>
        <w:t>Чтение.</w:t>
      </w:r>
      <w: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DB751F" w:rsidRDefault="00B84766" w:rsidP="00DE41B5">
      <w:pPr>
        <w:ind w:left="365" w:right="282" w:firstLine="280"/>
      </w:pPr>
      <w:r>
        <w:rPr>
          <w:b/>
        </w:rPr>
        <w:t>Письмо.</w:t>
      </w:r>
      <w: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DB751F" w:rsidRDefault="00B84766" w:rsidP="00DE41B5">
      <w:pPr>
        <w:ind w:left="648" w:right="282"/>
      </w:pPr>
      <w:r>
        <w:t>Обучение грамоте</w:t>
      </w:r>
    </w:p>
    <w:p w:rsidR="00DB751F" w:rsidRDefault="00B84766" w:rsidP="00DE41B5">
      <w:pPr>
        <w:ind w:left="365" w:right="282" w:firstLine="280"/>
      </w:pPr>
      <w:r>
        <w:rPr>
          <w:b/>
          <w:i/>
        </w:rPr>
        <w:t>Фонетика. Звуки речи.</w:t>
      </w:r>
      <w: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B751F" w:rsidRDefault="00B84766" w:rsidP="00DE41B5">
      <w:pPr>
        <w:ind w:left="365" w:right="282" w:firstLine="280"/>
      </w:pPr>
      <w:r>
        <w:t>Различение гласных и согласных звуков, гласных ударных и безударных, согласных твердых и мягких, звонких и глухих.</w:t>
      </w:r>
    </w:p>
    <w:p w:rsidR="00DB751F" w:rsidRDefault="00B84766" w:rsidP="00DE41B5">
      <w:pPr>
        <w:ind w:left="648" w:right="282"/>
      </w:pPr>
      <w:r>
        <w:t>Слог как минимальная произносительная единица. Деление слов на слоги.</w:t>
      </w:r>
    </w:p>
    <w:p w:rsidR="00DB751F" w:rsidRDefault="00B84766" w:rsidP="00DE41B5">
      <w:pPr>
        <w:ind w:left="648" w:right="282"/>
      </w:pPr>
      <w:r>
        <w:t>Определение места ударения.</w:t>
      </w:r>
    </w:p>
    <w:p w:rsidR="00DB751F" w:rsidRDefault="00B84766" w:rsidP="00DE41B5">
      <w:pPr>
        <w:ind w:left="365" w:right="282" w:firstLine="280"/>
      </w:pPr>
      <w:r>
        <w:rPr>
          <w:b/>
          <w:i/>
        </w:rPr>
        <w:t>Графика.</w:t>
      </w:r>
      <w: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w:t>
      </w:r>
    </w:p>
    <w:p w:rsidR="00DB751F" w:rsidRDefault="00B84766" w:rsidP="00DE41B5">
      <w:pPr>
        <w:ind w:left="373" w:right="282"/>
      </w:pPr>
      <w:r>
        <w:t>Функция букв е, ё, ю, я. Мягкий знак как показатель мягкости предшествующего согласного звука.</w:t>
      </w:r>
    </w:p>
    <w:p w:rsidR="00DB751F" w:rsidRDefault="00B84766" w:rsidP="00DE41B5">
      <w:pPr>
        <w:ind w:left="648" w:right="282"/>
      </w:pPr>
      <w:r>
        <w:t>Знакомство с русским алфавитом как последовательностью букв.</w:t>
      </w:r>
    </w:p>
    <w:p w:rsidR="00DB751F" w:rsidRDefault="00B84766" w:rsidP="00DE41B5">
      <w:pPr>
        <w:ind w:left="365" w:right="282" w:firstLine="280"/>
      </w:pPr>
      <w:r>
        <w:rPr>
          <w:b/>
          <w:i/>
        </w:rPr>
        <w:t>Чтение.</w:t>
      </w:r>
      <w: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B751F" w:rsidRDefault="00B84766" w:rsidP="00DE41B5">
      <w:pPr>
        <w:ind w:left="648" w:right="282"/>
      </w:pPr>
      <w:r>
        <w:t>Знакомство с орфоэпическим чтением (при переходе к чтению целыми словами).</w:t>
      </w:r>
    </w:p>
    <w:p w:rsidR="00DB751F" w:rsidRDefault="00B84766" w:rsidP="00DE41B5">
      <w:pPr>
        <w:ind w:left="365" w:right="282" w:firstLine="280"/>
      </w:pPr>
      <w:r>
        <w:t>Орфографическое чтение (проговаривание) как средство самоконтроля при письме под диктовку и при списывании.</w:t>
      </w:r>
    </w:p>
    <w:p w:rsidR="00DB751F" w:rsidRDefault="00B84766" w:rsidP="00DE41B5">
      <w:pPr>
        <w:ind w:left="365" w:right="282" w:firstLine="280"/>
      </w:pPr>
      <w:r>
        <w:rPr>
          <w:b/>
          <w:i/>
        </w:rPr>
        <w:t>Письмо.</w:t>
      </w:r>
      <w: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B751F" w:rsidRDefault="00B84766" w:rsidP="00DE41B5">
      <w:pPr>
        <w:ind w:left="365" w:right="282" w:firstLine="280"/>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DB751F" w:rsidRDefault="00B84766" w:rsidP="00DE41B5">
      <w:pPr>
        <w:ind w:left="365" w:right="282" w:firstLine="280"/>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DB751F" w:rsidRDefault="00B84766" w:rsidP="00DE41B5">
      <w:pPr>
        <w:ind w:left="365" w:right="282" w:firstLine="280"/>
      </w:pPr>
      <w:r>
        <w:t>Понимание функции небуквенных графических средств: пробела между словами, знака переноса.</w:t>
      </w:r>
    </w:p>
    <w:p w:rsidR="00DB751F" w:rsidRDefault="00B84766" w:rsidP="00DE41B5">
      <w:pPr>
        <w:ind w:left="365" w:right="282" w:firstLine="280"/>
      </w:pPr>
      <w:r>
        <w:rPr>
          <w:b/>
          <w:i/>
        </w:rPr>
        <w:lastRenderedPageBreak/>
        <w:t>Слово и предложение.</w:t>
      </w:r>
      <w:r>
        <w:t xml:space="preserve"> Восприятие слова как объекта изучения, материала для анализа. Наблюдение над значением слова.</w:t>
      </w:r>
    </w:p>
    <w:p w:rsidR="00DB751F" w:rsidRDefault="00B84766" w:rsidP="00DE41B5">
      <w:pPr>
        <w:ind w:left="648" w:right="282"/>
      </w:pPr>
      <w:r>
        <w:t>Различение слова и предложения. Работа с предложением: выделение слов, изменение их порядка.</w:t>
      </w:r>
    </w:p>
    <w:p w:rsidR="00DB751F" w:rsidRDefault="00B84766" w:rsidP="00DE41B5">
      <w:pPr>
        <w:ind w:left="645" w:right="282" w:hanging="280"/>
        <w:jc w:val="left"/>
      </w:pPr>
      <w:r>
        <w:t xml:space="preserve">Интонация в предложении. Моделирование предложения в соответствии с заданной интонацией. </w:t>
      </w:r>
      <w:r>
        <w:rPr>
          <w:b/>
          <w:i/>
        </w:rPr>
        <w:t>Орфография.</w:t>
      </w:r>
      <w:r>
        <w:t xml:space="preserve"> Знакомство с правилами правописания и их применение: раздельное написание слов;</w:t>
      </w:r>
    </w:p>
    <w:p w:rsidR="00DB751F" w:rsidRDefault="00B84766" w:rsidP="00DE41B5">
      <w:pPr>
        <w:ind w:left="650" w:right="282" w:hanging="10"/>
        <w:jc w:val="left"/>
      </w:pPr>
      <w:r>
        <w:t>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DB751F" w:rsidRDefault="00B84766" w:rsidP="00DE41B5">
      <w:pPr>
        <w:ind w:left="365" w:right="282" w:firstLine="280"/>
      </w:pPr>
      <w:r>
        <w:rPr>
          <w:b/>
          <w:i/>
        </w:rPr>
        <w:t>Развитие речи.</w:t>
      </w:r>
      <w: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B751F" w:rsidRDefault="00B84766" w:rsidP="00DE41B5">
      <w:pPr>
        <w:ind w:left="648" w:right="282"/>
      </w:pPr>
      <w:r>
        <w:t>Систематический курс</w:t>
      </w:r>
    </w:p>
    <w:p w:rsidR="00DB751F" w:rsidRDefault="00B84766" w:rsidP="00DE41B5">
      <w:pPr>
        <w:ind w:left="365" w:right="282" w:firstLine="280"/>
      </w:pPr>
      <w:r>
        <w:rPr>
          <w:b/>
        </w:rPr>
        <w:t>Фонетика и орфоэпия.</w:t>
      </w:r>
      <w: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 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DB751F" w:rsidRDefault="00B84766" w:rsidP="00DE41B5">
      <w:pPr>
        <w:ind w:left="365" w:right="282" w:firstLine="280"/>
      </w:pPr>
      <w:r>
        <w:rPr>
          <w:b/>
        </w:rPr>
        <w:t>Графика.</w:t>
      </w:r>
      <w:r>
        <w:t xml:space="preserve"> Различение звука и буквы: буква как знак звука. Овладение позиционным способом обозначения звуков буквами.</w:t>
      </w:r>
    </w:p>
    <w:p w:rsidR="00DB751F" w:rsidRDefault="00B84766" w:rsidP="00DE41B5">
      <w:pPr>
        <w:ind w:left="365" w:right="282" w:firstLine="280"/>
      </w:pPr>
      <w: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DB751F" w:rsidRDefault="00B84766" w:rsidP="00DE41B5">
      <w:pPr>
        <w:ind w:left="365" w:right="282" w:firstLine="280"/>
      </w:pPr>
      <w: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DB751F" w:rsidRDefault="00B84766" w:rsidP="00DE41B5">
      <w:pPr>
        <w:ind w:left="648" w:right="282"/>
      </w:pPr>
      <w:r>
        <w:t>Использование небуквенных графических средств: пробела между словами, знака переноса, абзаца.</w:t>
      </w:r>
    </w:p>
    <w:p w:rsidR="00DB751F" w:rsidRDefault="00B84766" w:rsidP="00DE41B5">
      <w:pPr>
        <w:ind w:left="365" w:right="282" w:firstLine="280"/>
      </w:pPr>
      <w: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DB751F" w:rsidRDefault="00B84766" w:rsidP="00DE41B5">
      <w:pPr>
        <w:ind w:left="365" w:right="282" w:firstLine="280"/>
      </w:pPr>
      <w:r>
        <w:rPr>
          <w:b/>
        </w:rPr>
        <w:t>Состав слова (морфемика).</w:t>
      </w:r>
      <w: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DB751F" w:rsidRDefault="00B84766" w:rsidP="00DE41B5">
      <w:pPr>
        <w:ind w:left="365" w:right="282" w:firstLine="280"/>
      </w:pPr>
      <w: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DB751F" w:rsidRDefault="00B84766" w:rsidP="00DE41B5">
      <w:pPr>
        <w:ind w:left="648" w:right="282"/>
      </w:pPr>
      <w:r>
        <w:t>Представление о значении суффиксов и приставок. Умение отличать приставку от предлога.</w:t>
      </w:r>
    </w:p>
    <w:p w:rsidR="00DB751F" w:rsidRDefault="00B84766" w:rsidP="00DE41B5">
      <w:pPr>
        <w:ind w:left="373" w:right="282"/>
      </w:pPr>
      <w:r>
        <w:t>Умение подбирать однокоренные слова с приставками и суффиксами.</w:t>
      </w:r>
    </w:p>
    <w:p w:rsidR="00DB751F" w:rsidRDefault="00B84766" w:rsidP="00DE41B5">
      <w:pPr>
        <w:ind w:left="648" w:right="282"/>
      </w:pPr>
      <w:r>
        <w:t>Различение изменяемых и неизменяемых слов. Разбор слова по составу.</w:t>
      </w:r>
    </w:p>
    <w:p w:rsidR="00DB751F" w:rsidRDefault="00B84766" w:rsidP="00DE41B5">
      <w:pPr>
        <w:ind w:left="365" w:right="282" w:firstLine="280"/>
      </w:pPr>
      <w:r>
        <w:rPr>
          <w:b/>
        </w:rPr>
        <w:t>Морфология.</w:t>
      </w:r>
      <w: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DB751F" w:rsidRDefault="00B84766" w:rsidP="00DE41B5">
      <w:pPr>
        <w:ind w:left="365" w:right="282" w:firstLine="280"/>
      </w:pPr>
      <w:r>
        <w:rPr>
          <w:i/>
        </w:rPr>
        <w:t>Имя существительное</w:t>
      </w:r>
      <w: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DB751F" w:rsidRDefault="00B84766" w:rsidP="00DE41B5">
      <w:pPr>
        <w:ind w:left="365" w:right="282" w:firstLine="280"/>
      </w:pPr>
      <w:r>
        <w:t>Род существительных: мужской, женский, средний. Различение имён существительных мужского, женского и среднего рода.</w:t>
      </w:r>
    </w:p>
    <w:p w:rsidR="00DB751F" w:rsidRDefault="00B84766" w:rsidP="00DE41B5">
      <w:pPr>
        <w:ind w:left="648" w:right="282"/>
      </w:pPr>
      <w:r>
        <w:t>Изменение имен существительных по числам.</w:t>
      </w:r>
    </w:p>
    <w:p w:rsidR="00DB751F" w:rsidRDefault="00B84766" w:rsidP="00DE41B5">
      <w:pPr>
        <w:ind w:left="365" w:right="282" w:firstLine="280"/>
      </w:pPr>
      <w: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DB751F" w:rsidRDefault="00B84766" w:rsidP="00DE41B5">
      <w:pPr>
        <w:ind w:left="648" w:right="282"/>
      </w:pPr>
      <w:r>
        <w:t>Склонение имен существительных во множественном числе.</w:t>
      </w:r>
    </w:p>
    <w:p w:rsidR="00DB751F" w:rsidRDefault="00B84766" w:rsidP="00DE41B5">
      <w:pPr>
        <w:ind w:left="648" w:right="282"/>
      </w:pPr>
      <w:r>
        <w:lastRenderedPageBreak/>
        <w:t>Морфологический разбор имен существительных.</w:t>
      </w:r>
    </w:p>
    <w:p w:rsidR="00DB751F" w:rsidRDefault="00B84766" w:rsidP="00DE41B5">
      <w:pPr>
        <w:ind w:left="365" w:right="282" w:firstLine="280"/>
      </w:pPr>
      <w:r>
        <w:rPr>
          <w:i/>
        </w:rPr>
        <w:t>Имя прилагательное.</w:t>
      </w:r>
      <w: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DB751F" w:rsidRDefault="00B84766" w:rsidP="00DE41B5">
      <w:pPr>
        <w:ind w:left="365" w:right="282" w:firstLine="280"/>
      </w:pPr>
      <w:r>
        <w:rPr>
          <w:b/>
        </w:rPr>
        <w:t>Местоимение.</w:t>
      </w:r>
      <w: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DB751F" w:rsidRDefault="00B84766" w:rsidP="00DE41B5">
      <w:pPr>
        <w:ind w:left="365" w:right="282" w:firstLine="280"/>
      </w:pPr>
      <w:r>
        <w:rPr>
          <w:b/>
        </w:rPr>
        <w:t>Глагол.</w:t>
      </w:r>
      <w: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DB751F" w:rsidRDefault="00B84766" w:rsidP="00DE41B5">
      <w:pPr>
        <w:ind w:left="365" w:right="282" w:firstLine="280"/>
      </w:pPr>
      <w:r>
        <w:rPr>
          <w:b/>
        </w:rPr>
        <w:t>Предлог.</w:t>
      </w:r>
      <w: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 </w:t>
      </w:r>
      <w:r>
        <w:rPr>
          <w:b/>
        </w:rPr>
        <w:t>Лексика.</w:t>
      </w:r>
      <w:r>
        <w:t xml:space="preserve"> Выявление слов, значение которых требует уточнения. Определение значения слова по тексту или уточнение значения с помощью толкового словаря.</w:t>
      </w:r>
    </w:p>
    <w:p w:rsidR="00DB751F" w:rsidRDefault="00B84766" w:rsidP="00DE41B5">
      <w:pPr>
        <w:ind w:left="365" w:right="282" w:firstLine="280"/>
      </w:pPr>
      <w: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B751F" w:rsidRDefault="00B84766" w:rsidP="00DE41B5">
      <w:pPr>
        <w:ind w:left="365" w:right="282" w:firstLine="280"/>
      </w:pPr>
      <w:r>
        <w:rPr>
          <w:b/>
        </w:rPr>
        <w:t>Синтаксис.</w:t>
      </w:r>
      <w: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DB751F" w:rsidRDefault="00B84766" w:rsidP="00DE41B5">
      <w:pPr>
        <w:ind w:left="365" w:right="282" w:firstLine="280"/>
      </w:pPr>
      <w: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DB751F" w:rsidRDefault="00B84766" w:rsidP="00DE41B5">
      <w:pPr>
        <w:ind w:left="365" w:right="282" w:firstLine="280"/>
      </w:pPr>
      <w: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B751F" w:rsidRDefault="00B84766" w:rsidP="00DE41B5">
      <w:pPr>
        <w:ind w:left="365" w:right="282" w:firstLine="280"/>
      </w:pPr>
      <w: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DB751F" w:rsidRDefault="00B84766" w:rsidP="00DE41B5">
      <w:pPr>
        <w:ind w:left="365" w:right="282" w:firstLine="280"/>
      </w:pPr>
      <w: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DB751F" w:rsidRDefault="00B84766" w:rsidP="00DE41B5">
      <w:pPr>
        <w:ind w:left="365" w:right="282" w:firstLine="280"/>
      </w:pPr>
      <w:r>
        <w:rPr>
          <w:b/>
        </w:rPr>
        <w:t>Орфография и пунктуация.</w:t>
      </w:r>
      <w:r>
        <w:t xml:space="preserve"> Формирование орфографической зоркости. Использование орфографического словаря. Применение правил правописания:</w:t>
      </w:r>
    </w:p>
    <w:p w:rsidR="00DB751F" w:rsidRDefault="00B84766" w:rsidP="0005218F">
      <w:pPr>
        <w:numPr>
          <w:ilvl w:val="0"/>
          <w:numId w:val="39"/>
        </w:numPr>
        <w:ind w:right="282" w:hanging="158"/>
      </w:pPr>
      <w:r>
        <w:t>сочетания жи—ши, ча—ща, чу—щу в положении под ударением;</w:t>
      </w:r>
    </w:p>
    <w:p w:rsidR="00DB751F" w:rsidRDefault="00B84766" w:rsidP="0005218F">
      <w:pPr>
        <w:numPr>
          <w:ilvl w:val="0"/>
          <w:numId w:val="39"/>
        </w:numPr>
        <w:ind w:right="282" w:hanging="158"/>
      </w:pPr>
      <w:r>
        <w:t>сочетания чк—чн, чт, щн;</w:t>
      </w:r>
    </w:p>
    <w:p w:rsidR="00DB751F" w:rsidRDefault="00B84766" w:rsidP="0005218F">
      <w:pPr>
        <w:numPr>
          <w:ilvl w:val="0"/>
          <w:numId w:val="39"/>
        </w:numPr>
        <w:ind w:right="282" w:hanging="158"/>
      </w:pPr>
      <w:r>
        <w:t>перенос слов;</w:t>
      </w:r>
    </w:p>
    <w:p w:rsidR="00DB751F" w:rsidRDefault="00B84766" w:rsidP="0005218F">
      <w:pPr>
        <w:numPr>
          <w:ilvl w:val="0"/>
          <w:numId w:val="39"/>
        </w:numPr>
        <w:ind w:right="282" w:hanging="158"/>
      </w:pPr>
      <w:r>
        <w:t>прописная буква в начале предложения, в именах собственных;</w:t>
      </w:r>
    </w:p>
    <w:p w:rsidR="00DB751F" w:rsidRDefault="00B84766" w:rsidP="0005218F">
      <w:pPr>
        <w:numPr>
          <w:ilvl w:val="0"/>
          <w:numId w:val="39"/>
        </w:numPr>
        <w:ind w:right="282" w:hanging="158"/>
      </w:pPr>
      <w:r>
        <w:t>проверяемые безударные гласные в корне слова;</w:t>
      </w:r>
    </w:p>
    <w:p w:rsidR="00DB751F" w:rsidRDefault="00B84766" w:rsidP="0005218F">
      <w:pPr>
        <w:numPr>
          <w:ilvl w:val="0"/>
          <w:numId w:val="39"/>
        </w:numPr>
        <w:ind w:right="282" w:hanging="158"/>
      </w:pPr>
      <w:r>
        <w:t>парные звонкие и глухие согласные в корне слова;</w:t>
      </w:r>
    </w:p>
    <w:p w:rsidR="00DB751F" w:rsidRDefault="00B84766" w:rsidP="0005218F">
      <w:pPr>
        <w:numPr>
          <w:ilvl w:val="0"/>
          <w:numId w:val="39"/>
        </w:numPr>
        <w:ind w:right="282" w:hanging="158"/>
      </w:pPr>
      <w:r>
        <w:t>непроизносимые согласные;</w:t>
      </w:r>
    </w:p>
    <w:p w:rsidR="00DB751F" w:rsidRDefault="00B84766" w:rsidP="0005218F">
      <w:pPr>
        <w:numPr>
          <w:ilvl w:val="0"/>
          <w:numId w:val="39"/>
        </w:numPr>
        <w:ind w:right="282" w:hanging="158"/>
      </w:pPr>
      <w:r>
        <w:t>непроверяемые гласные и согласные в корне слова (на ограниченном перечне слов);</w:t>
      </w:r>
    </w:p>
    <w:p w:rsidR="00DB751F" w:rsidRDefault="00B84766" w:rsidP="0005218F">
      <w:pPr>
        <w:numPr>
          <w:ilvl w:val="0"/>
          <w:numId w:val="39"/>
        </w:numPr>
        <w:ind w:right="282" w:hanging="158"/>
      </w:pPr>
      <w:r>
        <w:t>гласные и согласные в неизменяемых на письме приставках; разделительные ъ и ь;</w:t>
      </w:r>
    </w:p>
    <w:p w:rsidR="00DB751F" w:rsidRDefault="00B84766" w:rsidP="0005218F">
      <w:pPr>
        <w:numPr>
          <w:ilvl w:val="0"/>
          <w:numId w:val="39"/>
        </w:numPr>
        <w:ind w:right="282" w:hanging="158"/>
      </w:pPr>
      <w:r>
        <w:t>мягкий знак после шипящих на конце имен существительных (ночь, нож, рожь, мышь);</w:t>
      </w:r>
    </w:p>
    <w:p w:rsidR="00DB751F" w:rsidRDefault="00B84766" w:rsidP="0005218F">
      <w:pPr>
        <w:numPr>
          <w:ilvl w:val="0"/>
          <w:numId w:val="39"/>
        </w:numPr>
        <w:ind w:right="282" w:hanging="158"/>
      </w:pPr>
      <w:r>
        <w:t>безударные падежные окончания имен существительных (кроме существительных намя, ий, ья, ье, ия, ов, ин);</w:t>
      </w:r>
    </w:p>
    <w:p w:rsidR="00DB751F" w:rsidRDefault="00B84766" w:rsidP="0005218F">
      <w:pPr>
        <w:numPr>
          <w:ilvl w:val="0"/>
          <w:numId w:val="39"/>
        </w:numPr>
        <w:ind w:right="282" w:hanging="158"/>
      </w:pPr>
      <w:r>
        <w:t>безударные окончания имен прилагательных;</w:t>
      </w:r>
    </w:p>
    <w:p w:rsidR="00DB751F" w:rsidRDefault="00B84766" w:rsidP="0005218F">
      <w:pPr>
        <w:numPr>
          <w:ilvl w:val="0"/>
          <w:numId w:val="39"/>
        </w:numPr>
        <w:ind w:right="282" w:hanging="158"/>
      </w:pPr>
      <w:r>
        <w:t>раздельное написание предлогов с личными местоимениями;</w:t>
      </w:r>
    </w:p>
    <w:p w:rsidR="00DB751F" w:rsidRDefault="00B84766" w:rsidP="0005218F">
      <w:pPr>
        <w:numPr>
          <w:ilvl w:val="0"/>
          <w:numId w:val="39"/>
        </w:numPr>
        <w:ind w:right="282" w:hanging="158"/>
      </w:pPr>
      <w:r>
        <w:t>не с глаголами;</w:t>
      </w:r>
    </w:p>
    <w:p w:rsidR="00DB751F" w:rsidRDefault="00B84766" w:rsidP="0005218F">
      <w:pPr>
        <w:numPr>
          <w:ilvl w:val="0"/>
          <w:numId w:val="39"/>
        </w:numPr>
        <w:ind w:right="282" w:hanging="158"/>
      </w:pPr>
      <w:r>
        <w:t>мягкий знак после шипящих на конце глаголов в форме 2-го лица единственного числа (пишешь, учишь);</w:t>
      </w:r>
    </w:p>
    <w:p w:rsidR="00DB751F" w:rsidRDefault="00B84766" w:rsidP="0005218F">
      <w:pPr>
        <w:numPr>
          <w:ilvl w:val="0"/>
          <w:numId w:val="39"/>
        </w:numPr>
        <w:ind w:right="282" w:hanging="158"/>
      </w:pPr>
      <w:r>
        <w:t>мягкий знак в глаголах в сочетании ться;</w:t>
      </w:r>
    </w:p>
    <w:p w:rsidR="00DB751F" w:rsidRDefault="00B84766" w:rsidP="0005218F">
      <w:pPr>
        <w:numPr>
          <w:ilvl w:val="0"/>
          <w:numId w:val="39"/>
        </w:numPr>
        <w:ind w:right="282" w:hanging="158"/>
      </w:pPr>
      <w:r>
        <w:lastRenderedPageBreak/>
        <w:t>безударные личные окончания глаголов;</w:t>
      </w:r>
    </w:p>
    <w:p w:rsidR="00DB751F" w:rsidRDefault="00B84766" w:rsidP="0005218F">
      <w:pPr>
        <w:numPr>
          <w:ilvl w:val="0"/>
          <w:numId w:val="39"/>
        </w:numPr>
        <w:ind w:right="282" w:hanging="158"/>
      </w:pPr>
      <w:r>
        <w:t>раздельное написание предлогов с другими словами;</w:t>
      </w:r>
    </w:p>
    <w:p w:rsidR="00DB751F" w:rsidRDefault="00B84766" w:rsidP="0005218F">
      <w:pPr>
        <w:numPr>
          <w:ilvl w:val="0"/>
          <w:numId w:val="39"/>
        </w:numPr>
        <w:ind w:right="282" w:hanging="158"/>
      </w:pPr>
      <w:r>
        <w:t xml:space="preserve">знаки препинания в конце предложения: точка, вопросительный и восклицательный знаки; </w:t>
      </w:r>
      <w:r>
        <w:rPr>
          <w:sz w:val="23"/>
        </w:rPr>
        <w:t xml:space="preserve">- </w:t>
      </w:r>
      <w:r>
        <w:t>знаки препинания (запятая) в предложениях с однородными членами.</w:t>
      </w:r>
    </w:p>
    <w:p w:rsidR="00DB751F" w:rsidRDefault="00B84766" w:rsidP="00DE41B5">
      <w:pPr>
        <w:spacing w:after="10"/>
        <w:ind w:left="650" w:right="282" w:hanging="10"/>
      </w:pPr>
      <w:r>
        <w:rPr>
          <w:b/>
        </w:rPr>
        <w:t>Развитие речи</w:t>
      </w:r>
    </w:p>
    <w:p w:rsidR="00DB751F" w:rsidRDefault="00B84766" w:rsidP="00DE41B5">
      <w:pPr>
        <w:ind w:left="365" w:right="282" w:firstLine="280"/>
      </w:pPr>
      <w: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DB751F" w:rsidRDefault="00B84766" w:rsidP="00DE41B5">
      <w:pPr>
        <w:ind w:left="365" w:right="282" w:firstLine="280"/>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DB751F" w:rsidRDefault="00B84766" w:rsidP="00DE41B5">
      <w:pPr>
        <w:ind w:left="365" w:right="282" w:firstLine="280"/>
      </w:pPr>
      <w: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DB751F" w:rsidRDefault="00B84766" w:rsidP="00DE41B5">
      <w:pPr>
        <w:ind w:left="365" w:right="282" w:firstLine="280"/>
      </w:pPr>
      <w: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DB751F" w:rsidRDefault="00B84766" w:rsidP="00DE41B5">
      <w:pPr>
        <w:ind w:left="365" w:right="282" w:firstLine="280"/>
      </w:pPr>
      <w:r>
        <w:rPr>
          <w:b/>
        </w:rPr>
        <w:t>Текст.</w:t>
      </w:r>
      <w: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DB751F" w:rsidRDefault="00B84766" w:rsidP="00DE41B5">
      <w:pPr>
        <w:ind w:left="365" w:right="282" w:firstLine="280"/>
      </w:pP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DB751F" w:rsidRDefault="00B84766" w:rsidP="00DE41B5">
      <w:pPr>
        <w:ind w:left="648" w:right="282"/>
      </w:pPr>
      <w:r>
        <w:t>Типы текстов: описание, повествование, рассуждение, их особенности.</w:t>
      </w:r>
    </w:p>
    <w:p w:rsidR="00DB751F" w:rsidRDefault="00B84766" w:rsidP="00DE41B5">
      <w:pPr>
        <w:ind w:left="648" w:right="282"/>
      </w:pPr>
      <w:r>
        <w:t>Знакомство с жанрами письма и поздравления.</w:t>
      </w:r>
    </w:p>
    <w:p w:rsidR="00DB751F" w:rsidRDefault="00B84766" w:rsidP="00DE41B5">
      <w:pPr>
        <w:ind w:left="365" w:right="282" w:firstLine="280"/>
      </w:pPr>
      <w: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DB751F" w:rsidRDefault="00B84766" w:rsidP="00DE41B5">
      <w:pPr>
        <w:ind w:left="365" w:right="282" w:firstLine="280"/>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DB751F" w:rsidRDefault="00B84766" w:rsidP="00DE41B5">
      <w:pPr>
        <w:spacing w:after="10"/>
        <w:ind w:left="650" w:right="282" w:hanging="10"/>
      </w:pPr>
      <w:r>
        <w:rPr>
          <w:b/>
        </w:rPr>
        <w:t>2. Литературное чтение</w:t>
      </w:r>
    </w:p>
    <w:p w:rsidR="00DB751F" w:rsidRDefault="00B84766" w:rsidP="00DE41B5">
      <w:pPr>
        <w:ind w:left="648" w:right="282"/>
      </w:pPr>
      <w:r>
        <w:t>Виды речевой и читательской деятельности</w:t>
      </w:r>
    </w:p>
    <w:p w:rsidR="00DB751F" w:rsidRDefault="00B84766" w:rsidP="00DE41B5">
      <w:pPr>
        <w:ind w:left="365" w:right="282" w:firstLine="280"/>
      </w:pPr>
      <w:r>
        <w:rPr>
          <w:b/>
        </w:rPr>
        <w:t>Аудирование (слушание).</w:t>
      </w:r>
      <w: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B751F" w:rsidRDefault="00B84766" w:rsidP="00DE41B5">
      <w:pPr>
        <w:ind w:left="648" w:right="282"/>
      </w:pPr>
      <w:r>
        <w:t>Чтение</w:t>
      </w:r>
    </w:p>
    <w:p w:rsidR="00DB751F" w:rsidRDefault="00B84766" w:rsidP="00DE41B5">
      <w:pPr>
        <w:ind w:left="365" w:right="282" w:firstLine="280"/>
      </w:pPr>
      <w:r>
        <w:rPr>
          <w:b/>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DB751F" w:rsidRDefault="00B84766" w:rsidP="00DE41B5">
      <w:pPr>
        <w:ind w:left="365" w:right="282" w:firstLine="280"/>
      </w:pPr>
      <w:r>
        <w:rPr>
          <w:b/>
        </w:rPr>
        <w:t>Чтение про себя.</w:t>
      </w:r>
      <w: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w:t>
      </w:r>
    </w:p>
    <w:p w:rsidR="00DB751F" w:rsidRDefault="00B84766" w:rsidP="00DE41B5">
      <w:pPr>
        <w:ind w:left="365" w:right="282" w:firstLine="280"/>
      </w:pPr>
      <w:r>
        <w:rPr>
          <w:b/>
        </w:rPr>
        <w:t>Работа с разными видами текста.</w:t>
      </w:r>
      <w: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DB751F" w:rsidRDefault="00B84766" w:rsidP="00DE41B5">
      <w:pPr>
        <w:ind w:left="365" w:right="282" w:firstLine="280"/>
      </w:pPr>
      <w:r>
        <w:t>Практическое освоение умения отличать текст от набора предложений. Прогнозирование содержания книги по её названию и оформлению.</w:t>
      </w:r>
    </w:p>
    <w:p w:rsidR="00DB751F" w:rsidRDefault="00B84766" w:rsidP="00DE41B5">
      <w:pPr>
        <w:ind w:left="365" w:right="282" w:firstLine="280"/>
      </w:pPr>
      <w:r>
        <w:t>Самостоятельное деление текста на смысловые части, их озаглавливание. Умение работать с разными видами информации.</w:t>
      </w:r>
    </w:p>
    <w:p w:rsidR="00DB751F" w:rsidRDefault="00B84766" w:rsidP="00DE41B5">
      <w:pPr>
        <w:ind w:left="365" w:right="282" w:firstLine="280"/>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DB751F" w:rsidRDefault="00B84766" w:rsidP="00DE41B5">
      <w:pPr>
        <w:ind w:left="365" w:right="282" w:firstLine="280"/>
      </w:pPr>
      <w:r>
        <w:rPr>
          <w:b/>
        </w:rPr>
        <w:t>Библиографическая культура.</w:t>
      </w:r>
      <w: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w:t>
      </w:r>
      <w:r>
        <w:lastRenderedPageBreak/>
        <w:t xml:space="preserve">титульный лист, аннотация, иллюстрации. Виды информации в книге: научная, художественная (с опорой на внешние </w:t>
      </w:r>
      <w:r w:rsidR="00ED22DF">
        <w:t>показатели книги, её справочно-</w:t>
      </w:r>
      <w:r>
        <w:t xml:space="preserve"> иллюстративный материал).</w:t>
      </w:r>
    </w:p>
    <w:p w:rsidR="00DB751F" w:rsidRDefault="00B84766" w:rsidP="00DE41B5">
      <w:pPr>
        <w:ind w:left="365" w:right="282" w:firstLine="280"/>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B751F" w:rsidRDefault="00B84766" w:rsidP="00DE41B5">
      <w:pPr>
        <w:ind w:left="365" w:right="282" w:firstLine="280"/>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B751F" w:rsidRDefault="00B84766" w:rsidP="00DE41B5">
      <w:pPr>
        <w:ind w:left="365" w:right="282" w:firstLine="280"/>
      </w:pPr>
      <w:r>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B751F" w:rsidRDefault="00B84766" w:rsidP="00DE41B5">
      <w:pPr>
        <w:ind w:left="365" w:right="282" w:firstLine="280"/>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B751F" w:rsidRDefault="00B84766" w:rsidP="00DE41B5">
      <w:pPr>
        <w:ind w:left="365" w:right="282" w:firstLine="280"/>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B751F" w:rsidRDefault="00B84766" w:rsidP="00DE41B5">
      <w:pPr>
        <w:spacing w:line="259" w:lineRule="auto"/>
        <w:ind w:left="437" w:right="282" w:hanging="10"/>
        <w:jc w:val="center"/>
      </w:pPr>
      <w:r>
        <w:t>Характеристика героя произведения. Портрет, характер героя, выраженные через поступки и речь.</w:t>
      </w:r>
    </w:p>
    <w:p w:rsidR="00DB751F" w:rsidRDefault="00B84766" w:rsidP="00DE41B5">
      <w:pPr>
        <w:ind w:left="365" w:right="282" w:firstLine="280"/>
      </w:pPr>
      <w:r>
        <w:t>Освоение разных видов пересказа художественного текста: подробный, выборочный и краткий (передача основных мыслей).</w:t>
      </w:r>
    </w:p>
    <w:p w:rsidR="00DB751F" w:rsidRDefault="00B84766" w:rsidP="00DE41B5">
      <w:pPr>
        <w:ind w:left="365" w:right="282" w:firstLine="280"/>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B751F" w:rsidRDefault="00B84766" w:rsidP="00DE41B5">
      <w:pPr>
        <w:ind w:left="365" w:right="282" w:firstLine="280"/>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DB751F" w:rsidRDefault="00B84766" w:rsidP="00DE41B5">
      <w:pPr>
        <w:ind w:left="365" w:right="282" w:firstLine="280"/>
      </w:pPr>
      <w:r>
        <w:rPr>
          <w:b/>
        </w:rPr>
        <w:t>Работа с учебными, научно-популярными и другими текстами.</w:t>
      </w:r>
      <w: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B751F" w:rsidRDefault="00B84766" w:rsidP="00DE41B5">
      <w:pPr>
        <w:ind w:left="648" w:right="282"/>
      </w:pPr>
      <w:r>
        <w:t>Говорение (культура речевого общения)</w:t>
      </w:r>
    </w:p>
    <w:p w:rsidR="00DB751F" w:rsidRDefault="00B84766" w:rsidP="00DE41B5">
      <w:pPr>
        <w:ind w:left="365" w:right="282" w:firstLine="280"/>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DB751F" w:rsidRDefault="00B84766" w:rsidP="00DE41B5">
      <w:pPr>
        <w:ind w:left="365" w:right="282" w:firstLine="280"/>
      </w:pPr>
      <w:r>
        <w:t>Работа со словом (распознание прямого и переносного значения слов, их многозначности), пополнение активного словарного запаса.</w:t>
      </w:r>
    </w:p>
    <w:p w:rsidR="00DB751F" w:rsidRDefault="00B84766" w:rsidP="00DE41B5">
      <w:pPr>
        <w:ind w:left="365" w:right="282" w:firstLine="280"/>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B751F" w:rsidRDefault="00B84766" w:rsidP="00DE41B5">
      <w:pPr>
        <w:ind w:left="648" w:right="282"/>
      </w:pPr>
      <w:r>
        <w:t>Письмо (культура письменной речи)</w:t>
      </w:r>
    </w:p>
    <w:p w:rsidR="00DB751F" w:rsidRDefault="00B84766" w:rsidP="00DE41B5">
      <w:pPr>
        <w:ind w:left="365" w:right="282" w:firstLine="280"/>
      </w:pPr>
      <w:r>
        <w:lastRenderedPageBreak/>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B751F" w:rsidRDefault="00B84766" w:rsidP="00DE41B5">
      <w:pPr>
        <w:ind w:left="648" w:right="282"/>
      </w:pPr>
      <w:r>
        <w:t>Круг детского чтения</w:t>
      </w:r>
    </w:p>
    <w:p w:rsidR="00DB751F" w:rsidRDefault="00B84766" w:rsidP="00DE41B5">
      <w:pPr>
        <w:ind w:left="365" w:right="282" w:firstLine="280"/>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DB751F" w:rsidRDefault="00B84766" w:rsidP="00DE41B5">
      <w:pPr>
        <w:ind w:left="365" w:right="282" w:firstLine="280"/>
      </w:pPr>
      <w:r>
        <w:t>Представленность разных видов книг: историческая, приключенческая,</w:t>
      </w:r>
      <w:r w:rsidR="00ED22DF">
        <w:t xml:space="preserve"> </w:t>
      </w:r>
      <w:r>
        <w:t>фантастическая, научно</w:t>
      </w:r>
      <w:r w:rsidR="00ED22DF">
        <w:t>-</w:t>
      </w:r>
      <w:r>
        <w:t>популярная, справочно-энциклопедическая литература; детские периодические издания (по выбору).</w:t>
      </w:r>
    </w:p>
    <w:p w:rsidR="00DB751F" w:rsidRDefault="00B84766" w:rsidP="00DE41B5">
      <w:pPr>
        <w:ind w:left="365" w:right="282" w:firstLine="280"/>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DB751F" w:rsidRDefault="00B84766" w:rsidP="00DE41B5">
      <w:pPr>
        <w:ind w:left="648" w:right="282"/>
      </w:pPr>
      <w:r>
        <w:t>Литературоведческая пропедевтика (практическое освоение)</w:t>
      </w:r>
    </w:p>
    <w:p w:rsidR="00DB751F" w:rsidRDefault="00B84766" w:rsidP="00DE41B5">
      <w:pPr>
        <w:ind w:left="365" w:right="282" w:firstLine="280"/>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B751F" w:rsidRDefault="00B84766" w:rsidP="00DE41B5">
      <w:pPr>
        <w:ind w:left="365" w:right="282" w:firstLine="280"/>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DB751F" w:rsidRDefault="00B84766" w:rsidP="00DE41B5">
      <w:pPr>
        <w:ind w:left="365" w:right="282" w:firstLine="280"/>
      </w:pPr>
      <w:r>
        <w:t>Прозаическая и стихотворная речь: узнавание, различение, выделение особенностей стихотворного произведения (ритм, рифма).</w:t>
      </w:r>
    </w:p>
    <w:p w:rsidR="00DB751F" w:rsidRDefault="00B84766" w:rsidP="00DE41B5">
      <w:pPr>
        <w:ind w:left="648" w:right="282"/>
      </w:pPr>
      <w:r>
        <w:t>Фольклор и авторские художественные произведения (различение).</w:t>
      </w:r>
    </w:p>
    <w:p w:rsidR="00DB751F" w:rsidRDefault="00B84766" w:rsidP="00DE41B5">
      <w:pPr>
        <w:ind w:left="365" w:right="282" w:firstLine="280"/>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DB751F" w:rsidRDefault="00B84766" w:rsidP="00DE41B5">
      <w:pPr>
        <w:ind w:left="365" w:right="282" w:firstLine="280"/>
      </w:pPr>
      <w:r>
        <w:t>Сказки (о животных, бытовые, волшебные). Художественные особенности сказок: лексика, построение (композиция). Литературная (авторская) сказка.</w:t>
      </w:r>
    </w:p>
    <w:p w:rsidR="00DB751F" w:rsidRDefault="00B84766" w:rsidP="00DE41B5">
      <w:pPr>
        <w:ind w:left="365" w:right="282" w:firstLine="280"/>
      </w:pPr>
      <w:r>
        <w:t>Рассказ, стихотворение, басня — общее представление о жанре, особенностях построения и выразительных средствах.</w:t>
      </w:r>
    </w:p>
    <w:p w:rsidR="00DB751F" w:rsidRDefault="00B84766" w:rsidP="00DE41B5">
      <w:pPr>
        <w:ind w:left="648" w:right="282"/>
      </w:pPr>
      <w:r>
        <w:t>Творческая деятельность обучающихся (на основе литературных произведений)</w:t>
      </w:r>
    </w:p>
    <w:p w:rsidR="00DB751F" w:rsidRDefault="00B84766" w:rsidP="00DE41B5">
      <w:pPr>
        <w:spacing w:after="41"/>
        <w:ind w:left="365" w:right="282" w:firstLine="280"/>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ED22DF">
        <w:t>-</w:t>
      </w:r>
      <w:r>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B751F" w:rsidRPr="00ED22DF" w:rsidRDefault="00B84766" w:rsidP="00DE41B5">
      <w:pPr>
        <w:spacing w:after="1" w:line="259" w:lineRule="auto"/>
        <w:ind w:left="809" w:right="282" w:hanging="10"/>
        <w:jc w:val="left"/>
      </w:pPr>
      <w:r w:rsidRPr="00ED22DF">
        <w:rPr>
          <w:rFonts w:eastAsia="Calibri"/>
          <w:b/>
          <w:sz w:val="28"/>
        </w:rPr>
        <w:t xml:space="preserve">3. </w:t>
      </w:r>
      <w:r w:rsidRPr="00ED22DF">
        <w:rPr>
          <w:rFonts w:eastAsia="Calibri"/>
          <w:b/>
        </w:rPr>
        <w:t>Родной язык</w:t>
      </w:r>
      <w:r w:rsidRPr="00ED22DF">
        <w:rPr>
          <w:rFonts w:eastAsia="Calibri"/>
        </w:rPr>
        <w:t xml:space="preserve"> </w:t>
      </w:r>
      <w:r w:rsidRPr="00ED22DF">
        <w:t>(русский)</w:t>
      </w:r>
    </w:p>
    <w:p w:rsidR="00DB751F" w:rsidRPr="00ED22DF" w:rsidRDefault="00B84766" w:rsidP="00DE41B5">
      <w:pPr>
        <w:spacing w:after="0" w:line="259" w:lineRule="auto"/>
        <w:ind w:left="814" w:right="282" w:firstLine="0"/>
        <w:jc w:val="left"/>
      </w:pPr>
      <w:r w:rsidRPr="00ED22DF">
        <w:rPr>
          <w:rFonts w:eastAsia="Calibri"/>
        </w:rPr>
        <w:t>Виды речевой деятельности</w:t>
      </w:r>
    </w:p>
    <w:p w:rsidR="00DB751F" w:rsidRDefault="00B84766" w:rsidP="00DE41B5">
      <w:pPr>
        <w:ind w:left="365" w:right="282" w:firstLine="620"/>
        <w:jc w:val="left"/>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B751F" w:rsidRDefault="00B84766" w:rsidP="00DE41B5">
      <w:pPr>
        <w:ind w:left="365" w:right="282" w:firstLine="620"/>
        <w:jc w:val="left"/>
      </w:pPr>
      <w:r w:rsidRPr="00ED22DF">
        <w:rPr>
          <w:i/>
        </w:rPr>
        <w:t>Лексика. Понимание слова как единства звучания и значения. Выявление слов, значение которых требует уточнения.</w:t>
      </w:r>
      <w:r w:rsidRPr="00ED22DF">
        <w:t xml:space="preserve"> </w:t>
      </w:r>
      <w: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B751F" w:rsidRDefault="00B84766" w:rsidP="00DE41B5">
      <w:pPr>
        <w:ind w:left="1008" w:right="282"/>
      </w:pPr>
      <w:r>
        <w:rPr>
          <w:b/>
        </w:rPr>
        <w:t xml:space="preserve">Развитие речи. </w:t>
      </w:r>
      <w:r>
        <w:t>Осознание ситуации общения: с какой целью, с кем и где происходит общение.</w:t>
      </w:r>
    </w:p>
    <w:p w:rsidR="00DB751F" w:rsidRDefault="00B84766" w:rsidP="00DE41B5">
      <w:pPr>
        <w:ind w:left="365" w:right="282" w:firstLine="620"/>
        <w:jc w:val="left"/>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B751F" w:rsidRDefault="00B84766" w:rsidP="00DE41B5">
      <w:pPr>
        <w:ind w:left="365" w:right="282" w:firstLine="620"/>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B751F" w:rsidRDefault="00B84766" w:rsidP="00DE41B5">
      <w:pPr>
        <w:ind w:left="373" w:right="282"/>
      </w:pPr>
      <w:r>
        <w:t>Текст. Признаки текста. Смысловое единство предложений в тексте. Заглавие текста.</w:t>
      </w:r>
    </w:p>
    <w:p w:rsidR="00DB751F" w:rsidRDefault="00B84766" w:rsidP="00DE41B5">
      <w:pPr>
        <w:ind w:left="373" w:right="282"/>
      </w:pPr>
      <w:r>
        <w:t xml:space="preserve">Последовательность предложений в тексте. Последовательность частей текста </w:t>
      </w:r>
      <w:r>
        <w:rPr>
          <w:i/>
        </w:rPr>
        <w:t>(абзацев).</w:t>
      </w:r>
    </w:p>
    <w:p w:rsidR="00DB751F" w:rsidRDefault="00B84766" w:rsidP="00DE41B5">
      <w:pPr>
        <w:ind w:left="365" w:right="282" w:firstLine="620"/>
      </w:pPr>
      <w:r>
        <w:lastRenderedPageBreak/>
        <w:t xml:space="preserve">Комплексная работа над структурой текста: озаглавливание, корректирование порядка предложений и частей текста </w:t>
      </w:r>
      <w:r>
        <w:rPr>
          <w:i/>
        </w:rPr>
        <w:t>(абзацев).</w:t>
      </w:r>
    </w:p>
    <w:p w:rsidR="00DB751F" w:rsidRDefault="00B84766" w:rsidP="00DE41B5">
      <w:pPr>
        <w:ind w:left="1008" w:right="282"/>
      </w:pPr>
      <w:r>
        <w:t>Создание собственных текстов по предложенным планам.</w:t>
      </w:r>
    </w:p>
    <w:p w:rsidR="00DB751F" w:rsidRDefault="00B84766" w:rsidP="00DE41B5">
      <w:pPr>
        <w:ind w:left="365" w:right="282" w:firstLine="620"/>
      </w:pPr>
      <w:r>
        <w:t>Типы текстов: описание, повествование, рассуждение, их особенности. Знакомство с жанрами письма и поздравления.</w:t>
      </w:r>
    </w:p>
    <w:p w:rsidR="00DB751F" w:rsidRDefault="00B84766" w:rsidP="00DE41B5">
      <w:pPr>
        <w:ind w:left="365" w:right="282" w:firstLine="560"/>
      </w:pPr>
      <w:r>
        <w:t xml:space="preserve">Создание собственных текстов и корректирование заданных текстов с учетом точности/правильности, богатства и выразительности письменной речи; </w:t>
      </w:r>
      <w:r>
        <w:rPr>
          <w:i/>
          <w:sz w:val="27"/>
        </w:rPr>
        <w:t>использование в текстах синонимов и антонимов.</w:t>
      </w:r>
    </w:p>
    <w:p w:rsidR="00DB751F" w:rsidRDefault="00B84766" w:rsidP="00DE41B5">
      <w:pPr>
        <w:ind w:left="365" w:right="282" w:firstLine="454"/>
      </w:pPr>
      <w:r>
        <w:rPr>
          <w:b/>
        </w:rPr>
        <w:t xml:space="preserve">Язык </w:t>
      </w:r>
      <w:r w:rsidR="00ED22DF">
        <w:rPr>
          <w:b/>
        </w:rPr>
        <w:t>–</w:t>
      </w:r>
      <w:r>
        <w:rPr>
          <w:b/>
        </w:rPr>
        <w:t xml:space="preserve"> главный помощник в общении</w:t>
      </w:r>
      <w:r>
        <w:t xml:space="preserve"> Язык как средство (инструмент) общения и познаватель</w:t>
      </w:r>
      <w:r w:rsidR="00ED22DF">
        <w:t>ной деятельности. Русский язык –</w:t>
      </w:r>
      <w:r>
        <w:t xml:space="preserve"> культурная ценность народов России. Высказывания писателей о русском языке. </w:t>
      </w:r>
    </w:p>
    <w:p w:rsidR="00DB751F" w:rsidRDefault="00B84766" w:rsidP="00DE41B5">
      <w:pPr>
        <w:ind w:left="365" w:right="282" w:firstLine="454"/>
      </w:pPr>
      <w:r>
        <w:rPr>
          <w:b/>
        </w:rPr>
        <w:t>Речевая культура.</w:t>
      </w:r>
      <w:r>
        <w:t xml:space="preserve"> Обращение Речевой этикет. Использование формул речевого этикета в различных сферах общения (в школе, клубе, театре и дома). Устная и письменная формы общения. Обращение. Знаки препинания при обращении. Наблюдение за построением диалогов в устной и письменной речи. </w:t>
      </w:r>
    </w:p>
    <w:p w:rsidR="00DB751F" w:rsidRDefault="00B84766" w:rsidP="00DE41B5">
      <w:pPr>
        <w:spacing w:after="63"/>
        <w:ind w:left="365" w:right="282" w:firstLine="454"/>
      </w:pPr>
      <w:r>
        <w:t xml:space="preserve"> </w:t>
      </w:r>
      <w:r>
        <w:rPr>
          <w:b/>
        </w:rPr>
        <w:t>Текст</w:t>
      </w:r>
      <w:r>
        <w:t xml:space="preserve"> как речевое произведение. Расширение представлений о тексте: составление текста на заданную тему и текста, отражающего проблему</w:t>
      </w:r>
      <w:r w:rsidR="00ED22DF">
        <w:t xml:space="preserve"> общения (нравственную, коммуни</w:t>
      </w:r>
      <w:r>
        <w:t>кативно-речевую). Различные типы текстов: повествование, рассуждение, описание. Составление текстов разных типов. Изложение текста по самостоятельно или коллективно составле</w:t>
      </w:r>
      <w:r w:rsidR="00ED22DF">
        <w:t>нному плану. Сочинение на задан</w:t>
      </w:r>
      <w:r>
        <w:t xml:space="preserve">ную и свободную темы, а также на тему по выбору. Написание деловых текстов: записки, объявления, письма, заявления, объяснительной записки и т. п. Сравнение небольших текстов научного и художественного стиля. </w:t>
      </w:r>
    </w:p>
    <w:p w:rsidR="00DB751F" w:rsidRDefault="00B84766" w:rsidP="00DE41B5">
      <w:pPr>
        <w:spacing w:after="10"/>
        <w:ind w:left="390" w:right="282" w:hanging="10"/>
      </w:pPr>
      <w:r>
        <w:rPr>
          <w:b/>
        </w:rPr>
        <w:t>4. Литературное чтение на родном языке</w:t>
      </w:r>
      <w:r>
        <w:rPr>
          <w:sz w:val="28"/>
        </w:rPr>
        <w:t>.</w:t>
      </w:r>
      <w:r>
        <w:t xml:space="preserve"> </w:t>
      </w:r>
    </w:p>
    <w:p w:rsidR="00DB751F" w:rsidRDefault="00B84766" w:rsidP="00DE41B5">
      <w:pPr>
        <w:ind w:left="373" w:right="282"/>
      </w:pPr>
      <w:r>
        <w:t>Виды речевой и читательской деятельности</w:t>
      </w:r>
    </w:p>
    <w:p w:rsidR="00DB751F" w:rsidRDefault="00B84766" w:rsidP="00DE41B5">
      <w:pPr>
        <w:ind w:left="373" w:right="282"/>
      </w:pPr>
      <w:r>
        <w:t xml:space="preserve"> Аудирование (слушание)</w:t>
      </w:r>
    </w:p>
    <w:p w:rsidR="00DB751F" w:rsidRDefault="00B84766" w:rsidP="00DE41B5">
      <w:pPr>
        <w:ind w:left="365" w:right="282" w:firstLine="700"/>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B751F" w:rsidRDefault="00B84766" w:rsidP="00DE41B5">
      <w:pPr>
        <w:ind w:left="1088" w:right="282"/>
      </w:pPr>
      <w:r>
        <w:rPr>
          <w:b/>
        </w:rPr>
        <w:t xml:space="preserve">Работа с разными видами текста. </w:t>
      </w:r>
      <w:r>
        <w:t xml:space="preserve">Общее представление о художественных текстах. </w:t>
      </w:r>
    </w:p>
    <w:p w:rsidR="00DB751F" w:rsidRDefault="00B84766" w:rsidP="00DE41B5">
      <w:pPr>
        <w:ind w:left="373" w:right="282"/>
      </w:pPr>
      <w:r>
        <w:t>Определение целей создания этих видов текста. Особенности фольклорного текста.</w:t>
      </w:r>
    </w:p>
    <w:p w:rsidR="00DB751F" w:rsidRDefault="00B84766" w:rsidP="00DE41B5">
      <w:pPr>
        <w:ind w:left="365" w:right="282" w:firstLine="700"/>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B751F" w:rsidRDefault="00B84766" w:rsidP="00DE41B5">
      <w:pPr>
        <w:ind w:left="365" w:right="282" w:firstLine="700"/>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DB751F" w:rsidRDefault="00B84766" w:rsidP="00DE41B5">
      <w:pPr>
        <w:ind w:left="365" w:right="282" w:firstLine="700"/>
      </w:pPr>
      <w:r>
        <w:rPr>
          <w:b/>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w:t>
      </w:r>
    </w:p>
    <w:p w:rsidR="00DB751F" w:rsidRDefault="00B84766" w:rsidP="00DE41B5">
      <w:pPr>
        <w:ind w:left="365" w:right="282" w:firstLine="700"/>
      </w:pPr>
      <w:r>
        <w:rPr>
          <w:b/>
        </w:rPr>
        <w:t xml:space="preserve">Работа с текстом художественного произведения. </w:t>
      </w:r>
      <w:r>
        <w:t xml:space="preserve">Понимание заглавия произведения; его адекватное соотношение с содержанием. Определение особенностей художественного текста: </w:t>
      </w:r>
    </w:p>
    <w:p w:rsidR="00DB751F" w:rsidRDefault="00B84766" w:rsidP="00DE41B5">
      <w:pPr>
        <w:ind w:left="373" w:right="282"/>
      </w:pPr>
      <w:r>
        <w:t>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B751F" w:rsidRDefault="00B84766" w:rsidP="00DE41B5">
      <w:pPr>
        <w:ind w:left="365" w:right="282" w:firstLine="700"/>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w:t>
      </w:r>
    </w:p>
    <w:p w:rsidR="00DB751F" w:rsidRDefault="00B84766" w:rsidP="00DE41B5">
      <w:pPr>
        <w:ind w:left="365" w:right="282" w:firstLine="560"/>
      </w:pPr>
      <w:r>
        <w:t>«Родина»,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B751F" w:rsidRDefault="00B84766" w:rsidP="00DE41B5">
      <w:pPr>
        <w:ind w:left="365" w:right="282" w:firstLine="700"/>
      </w:pPr>
      <w: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B751F" w:rsidRDefault="00B84766" w:rsidP="00DE41B5">
      <w:pPr>
        <w:ind w:left="373" w:right="282"/>
      </w:pPr>
      <w:r>
        <w:t>Характеристика героя произведения. Портрет, характер героя, выраженные через поступки и речь.</w:t>
      </w:r>
    </w:p>
    <w:p w:rsidR="00DB751F" w:rsidRDefault="00B84766" w:rsidP="00DE41B5">
      <w:pPr>
        <w:ind w:left="373" w:right="282"/>
      </w:pPr>
      <w:r>
        <w:lastRenderedPageBreak/>
        <w:t>Освоение разных видов пересказа художественного текста: подробный, выборочный и краткий (передача основных мыслей).</w:t>
      </w:r>
    </w:p>
    <w:p w:rsidR="00DB751F" w:rsidRDefault="00B84766" w:rsidP="00DE41B5">
      <w:pPr>
        <w:ind w:left="375" w:right="282" w:hanging="10"/>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B751F" w:rsidRDefault="00B84766" w:rsidP="00DE41B5">
      <w:pPr>
        <w:ind w:left="375" w:right="282" w:hanging="10"/>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B751F" w:rsidRDefault="00B84766" w:rsidP="00DE41B5">
      <w:pPr>
        <w:ind w:left="373" w:right="282"/>
      </w:pPr>
      <w:r>
        <w:t>Говорение (культура речевого общения)</w:t>
      </w:r>
    </w:p>
    <w:p w:rsidR="00DB751F" w:rsidRDefault="00B84766" w:rsidP="00DE41B5">
      <w:pPr>
        <w:ind w:left="375" w:right="282" w:hanging="10"/>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ED22DF">
        <w:t>-</w:t>
      </w:r>
      <w:r>
        <w:t>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B751F" w:rsidRDefault="00B84766" w:rsidP="00DE41B5">
      <w:pPr>
        <w:ind w:left="375" w:right="282" w:hanging="10"/>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B751F" w:rsidRDefault="00B84766" w:rsidP="00DE41B5">
      <w:pPr>
        <w:ind w:left="373" w:right="282"/>
      </w:pPr>
      <w:r>
        <w:t>Письмо (культура письменной речи)</w:t>
      </w:r>
    </w:p>
    <w:p w:rsidR="00DB751F" w:rsidRDefault="00B84766" w:rsidP="00DE41B5">
      <w:pPr>
        <w:ind w:left="375" w:right="282" w:hanging="10"/>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B751F" w:rsidRDefault="00B84766" w:rsidP="00DE41B5">
      <w:pPr>
        <w:ind w:left="1088" w:right="282"/>
      </w:pPr>
      <w:r>
        <w:t>Круг детского чтения</w:t>
      </w:r>
    </w:p>
    <w:p w:rsidR="00DB751F" w:rsidRDefault="00B84766" w:rsidP="00DE41B5">
      <w:pPr>
        <w:ind w:left="1088" w:right="282"/>
      </w:pPr>
      <w:r>
        <w:t>Произведения устного народного творчества разных народов России.</w:t>
      </w:r>
    </w:p>
    <w:p w:rsidR="00DB751F" w:rsidRDefault="00B84766" w:rsidP="00DE41B5">
      <w:pPr>
        <w:ind w:left="365" w:right="282" w:firstLine="700"/>
      </w:pPr>
      <w:r>
        <w:t>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B751F" w:rsidRDefault="00B84766" w:rsidP="00DE41B5">
      <w:pPr>
        <w:ind w:left="373" w:right="282"/>
      </w:pPr>
      <w:r>
        <w:t>Представленность разных видов книг: историческая, приключенческая фантастическая, научно</w:t>
      </w:r>
      <w:r w:rsidR="00ED22DF">
        <w:t>-</w:t>
      </w:r>
      <w:r>
        <w:t>популярная, справочно-энциклопедическая литература; детские периодические издания (по выбору).</w:t>
      </w:r>
    </w:p>
    <w:p w:rsidR="00DB751F" w:rsidRDefault="00B84766" w:rsidP="00DE41B5">
      <w:pPr>
        <w:ind w:left="365" w:right="282" w:firstLine="700"/>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B751F" w:rsidRDefault="00B84766" w:rsidP="00DE41B5">
      <w:pPr>
        <w:ind w:left="1088" w:right="282"/>
      </w:pPr>
      <w:r>
        <w:t>Литературоведческая пропедевтика (практическое освоение)</w:t>
      </w:r>
    </w:p>
    <w:p w:rsidR="00DB751F" w:rsidRDefault="00B84766" w:rsidP="00DE41B5">
      <w:pPr>
        <w:ind w:left="365" w:right="282" w:firstLine="700"/>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B751F" w:rsidRDefault="00B84766" w:rsidP="00DE41B5">
      <w:pPr>
        <w:ind w:left="365" w:right="282" w:firstLine="700"/>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B751F" w:rsidRDefault="00B84766" w:rsidP="00DE41B5">
      <w:pPr>
        <w:ind w:left="365" w:right="282" w:firstLine="700"/>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B751F" w:rsidRDefault="00B84766" w:rsidP="00DE41B5">
      <w:pPr>
        <w:ind w:left="365" w:right="282" w:firstLine="700"/>
      </w:pPr>
      <w:r>
        <w:t>Прозаическая и стихотворная речь: узнавание, различение, выделение особенностей стихотворного произведения (ритм, рифма).</w:t>
      </w:r>
    </w:p>
    <w:p w:rsidR="00DB751F" w:rsidRDefault="00B84766" w:rsidP="00DE41B5">
      <w:pPr>
        <w:ind w:left="373" w:right="282"/>
      </w:pPr>
      <w:r>
        <w:t>Фольклор и авторские художественные произведения (различение).</w:t>
      </w:r>
    </w:p>
    <w:p w:rsidR="00DB751F" w:rsidRDefault="00B84766" w:rsidP="00DE41B5">
      <w:pPr>
        <w:ind w:left="375" w:right="282" w:hanging="10"/>
      </w:pPr>
      <w:r>
        <w:lastRenderedPageBreak/>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w:t>
      </w:r>
    </w:p>
    <w:p w:rsidR="00DB751F" w:rsidRDefault="00B84766" w:rsidP="00DE41B5">
      <w:pPr>
        <w:spacing w:after="10"/>
        <w:ind w:left="370" w:right="282" w:hanging="10"/>
      </w:pPr>
      <w:r>
        <w:rPr>
          <w:b/>
        </w:rPr>
        <w:t xml:space="preserve">Книги – мои друзья </w:t>
      </w:r>
    </w:p>
    <w:p w:rsidR="00DB751F" w:rsidRDefault="00B84766" w:rsidP="00DE41B5">
      <w:pPr>
        <w:ind w:left="373" w:right="282"/>
      </w:pPr>
      <w:r>
        <w:t>Основные понятия раздела: книжная мудрость, печатная книга.</w:t>
      </w:r>
    </w:p>
    <w:p w:rsidR="00DB751F" w:rsidRDefault="00B84766" w:rsidP="00DE41B5">
      <w:pPr>
        <w:ind w:left="373" w:right="282"/>
      </w:pPr>
      <w:r>
        <w:t>Наставления детям Владимира Мономаха. Б. Горбачевский «Первопечатник Иван Фёдоров». Первая азбука Ивана Фёдорова. Наставления Библии.</w:t>
      </w:r>
    </w:p>
    <w:p w:rsidR="00DB751F" w:rsidRDefault="00B84766" w:rsidP="00DE41B5">
      <w:pPr>
        <w:spacing w:after="10"/>
        <w:ind w:left="370" w:right="282" w:hanging="10"/>
      </w:pPr>
      <w:r>
        <w:rPr>
          <w:b/>
        </w:rPr>
        <w:t>Жизнь дана на добрые дела</w:t>
      </w:r>
    </w:p>
    <w:p w:rsidR="00DB751F" w:rsidRDefault="00B84766" w:rsidP="00DE41B5">
      <w:pPr>
        <w:ind w:left="373" w:right="282"/>
      </w:pPr>
      <w:r>
        <w:t>В. И. Даль. Пословицы и поговорки русского народа.</w:t>
      </w:r>
      <w:r w:rsidR="00ED22DF">
        <w:t xml:space="preserve"> </w:t>
      </w:r>
      <w:r>
        <w:t>Донской фольклор. Пословицы и поговорки. М. Зощенко. Не надо врать. Смысл поступка.</w:t>
      </w:r>
    </w:p>
    <w:p w:rsidR="00DB751F" w:rsidRDefault="00B84766" w:rsidP="00DE41B5">
      <w:pPr>
        <w:spacing w:after="10"/>
        <w:ind w:left="370" w:right="282" w:hanging="10"/>
      </w:pPr>
      <w:r>
        <w:rPr>
          <w:b/>
        </w:rPr>
        <w:t>Волшебная сказка</w:t>
      </w:r>
    </w:p>
    <w:p w:rsidR="00DB751F" w:rsidRDefault="00B84766" w:rsidP="00DE41B5">
      <w:pPr>
        <w:ind w:left="373" w:right="282"/>
      </w:pPr>
      <w:r>
        <w:t>Русская народная сказка «Летучий корабль». Особенности волшебной</w:t>
      </w:r>
      <w:r w:rsidR="00ED22DF">
        <w:t xml:space="preserve"> </w:t>
      </w:r>
      <w:r>
        <w:t>сказки.</w:t>
      </w:r>
    </w:p>
    <w:p w:rsidR="00DB751F" w:rsidRDefault="00B84766" w:rsidP="00DE41B5">
      <w:pPr>
        <w:ind w:left="373" w:right="282"/>
      </w:pPr>
      <w:r>
        <w:t>Русская сказка «Морозко». Характеристика героев сказки.</w:t>
      </w:r>
      <w:r w:rsidR="00ED22DF">
        <w:t xml:space="preserve"> </w:t>
      </w:r>
      <w:r>
        <w:t xml:space="preserve">Народные сказки донского края. Сказка «Кто работает, тот и </w:t>
      </w:r>
      <w:r w:rsidR="00ED22DF">
        <w:t>ест». Русская народная сказка «</w:t>
      </w:r>
      <w:r>
        <w:t>Белая уточка». Смысл сказки.</w:t>
      </w:r>
      <w:r w:rsidR="00ED22DF">
        <w:t xml:space="preserve"> </w:t>
      </w:r>
      <w:r>
        <w:rPr>
          <w:b/>
        </w:rPr>
        <w:t>Тестирование по выявлению читательского кругозора.</w:t>
      </w:r>
      <w:r w:rsidR="00ED22DF">
        <w:rPr>
          <w:b/>
        </w:rPr>
        <w:t xml:space="preserve"> </w:t>
      </w:r>
      <w:r>
        <w:t>Русская народная сказка «По щучьему веленью».</w:t>
      </w:r>
    </w:p>
    <w:p w:rsidR="00DB751F" w:rsidRDefault="00B84766" w:rsidP="00DE41B5">
      <w:pPr>
        <w:spacing w:after="10"/>
        <w:ind w:left="370" w:right="282" w:hanging="10"/>
      </w:pPr>
      <w:r>
        <w:rPr>
          <w:b/>
        </w:rPr>
        <w:t>Картины родной природы</w:t>
      </w:r>
    </w:p>
    <w:p w:rsidR="00DB751F" w:rsidRDefault="00B84766" w:rsidP="00DE41B5">
      <w:pPr>
        <w:ind w:left="373" w:right="282"/>
      </w:pPr>
      <w:r>
        <w:t>Стихи о донском крае. Иван Ефимович Ковалевский «Туман и солнце», «Утренний дождь». М. Пришвин. Осинкам холодно. Приём олицетворения как средство</w:t>
      </w:r>
      <w:r w:rsidR="00ED22DF">
        <w:t xml:space="preserve"> </w:t>
      </w:r>
      <w:r>
        <w:t>создания образа.</w:t>
      </w:r>
      <w:r w:rsidR="00ED22DF">
        <w:t xml:space="preserve"> </w:t>
      </w:r>
      <w:r>
        <w:t>Владимир Семенович Моложавенко «Голубые родники (фрагмент)/ Михаил Шолохов «Сыновий поклон Тихому Дону». О.</w:t>
      </w:r>
    </w:p>
    <w:p w:rsidR="00DB751F" w:rsidRDefault="00B84766" w:rsidP="00DE41B5">
      <w:pPr>
        <w:ind w:left="373" w:right="282"/>
      </w:pPr>
      <w:r>
        <w:t>Высотская. Одуванчик. З. Александрова. Одуванчик. Сравнение</w:t>
      </w:r>
      <w:r w:rsidR="00ED22DF">
        <w:t xml:space="preserve"> </w:t>
      </w:r>
      <w:r>
        <w:t>образов.</w:t>
      </w:r>
      <w:r w:rsidR="00ED22DF">
        <w:t xml:space="preserve"> </w:t>
      </w:r>
      <w:r>
        <w:t>Саша Чёрный. Летом. А. Рылов. Зелёный шум. Сравнение произведений</w:t>
      </w:r>
      <w:r w:rsidR="00ED22DF">
        <w:t xml:space="preserve"> </w:t>
      </w:r>
      <w:r>
        <w:t>литературы и живописи.</w:t>
      </w:r>
    </w:p>
    <w:p w:rsidR="00DB751F" w:rsidRDefault="00B84766" w:rsidP="00DE41B5">
      <w:pPr>
        <w:spacing w:after="10"/>
        <w:ind w:left="370" w:right="282" w:hanging="10"/>
      </w:pPr>
      <w:r>
        <w:rPr>
          <w:b/>
        </w:rPr>
        <w:t xml:space="preserve">Книга в мировой культуре </w:t>
      </w:r>
    </w:p>
    <w:p w:rsidR="00DB751F" w:rsidRDefault="00B84766" w:rsidP="00DE41B5">
      <w:pPr>
        <w:ind w:left="365" w:right="282" w:firstLine="284"/>
      </w:pPr>
      <w:r>
        <w:t>Основные понятия раздела</w:t>
      </w:r>
      <w:r>
        <w:rPr>
          <w:b/>
        </w:rPr>
        <w:t>.</w:t>
      </w:r>
      <w:r>
        <w:t xml:space="preserve"> Высказывания о книгах известных людей прошлого и современности. Из повести временных лет. О книгах. Летописец Нестор. М. Горький. О книгах. </w:t>
      </w:r>
    </w:p>
    <w:p w:rsidR="00DB751F" w:rsidRDefault="00B84766" w:rsidP="00DE41B5">
      <w:pPr>
        <w:spacing w:after="10"/>
        <w:ind w:left="370" w:right="282" w:hanging="10"/>
      </w:pPr>
      <w:r>
        <w:rPr>
          <w:b/>
        </w:rPr>
        <w:t xml:space="preserve">Истоки литературного творчества </w:t>
      </w:r>
    </w:p>
    <w:p w:rsidR="00DB751F" w:rsidRDefault="00B84766" w:rsidP="00DE41B5">
      <w:pPr>
        <w:ind w:left="373" w:right="282"/>
      </w:pPr>
      <w:r>
        <w:t xml:space="preserve">    Библия – главная священная</w:t>
      </w:r>
      <w:r w:rsidR="00ED22DF">
        <w:t xml:space="preserve"> </w:t>
      </w:r>
      <w:r>
        <w:t xml:space="preserve">книга христиан. Основные понятия раздела: притчи, былины, мифы. Донской фольклор. Пословицы, поговорки, песни, потешки, небывальщины. Сказки донских писателей. Петр Васильевич Лебеденко сказка «Доброе сердце дороже красоты». Владимир Семенович Моложавенко  Легенды «Почему Дон Ивановичем зовут?», «Про сестер и братьев Дона Ивановича» Сказка-былина про Илью Муромца. </w:t>
      </w:r>
    </w:p>
    <w:p w:rsidR="00DB751F" w:rsidRDefault="00B84766" w:rsidP="00DE41B5">
      <w:pPr>
        <w:spacing w:after="10"/>
        <w:ind w:left="370" w:right="282" w:hanging="10"/>
      </w:pPr>
      <w:r>
        <w:rPr>
          <w:b/>
        </w:rPr>
        <w:t xml:space="preserve">Мир детства </w:t>
      </w:r>
    </w:p>
    <w:p w:rsidR="00DB751F" w:rsidRDefault="00B84766" w:rsidP="00DE41B5">
      <w:pPr>
        <w:ind w:left="375" w:right="282" w:hanging="10"/>
      </w:pPr>
      <w:r>
        <w:t xml:space="preserve">    А. Чехов «Мальчики». В. Драгунский «Пожар во флигеле, или Подвиг во льдах». М. Шолохов «Нахаленок».  М. Зощенко «Великие путешественники». Творческий проект на тему «Нам не нужна война».</w:t>
      </w:r>
    </w:p>
    <w:p w:rsidR="00DB751F" w:rsidRDefault="00B84766" w:rsidP="00DE41B5">
      <w:pPr>
        <w:spacing w:after="10"/>
        <w:ind w:left="650" w:right="282" w:hanging="10"/>
      </w:pPr>
      <w:r>
        <w:rPr>
          <w:b/>
        </w:rPr>
        <w:t>5. Иностранный язык</w:t>
      </w:r>
    </w:p>
    <w:p w:rsidR="00DB751F" w:rsidRDefault="00B84766" w:rsidP="00DE41B5">
      <w:pPr>
        <w:ind w:left="648" w:right="282"/>
      </w:pPr>
      <w:r>
        <w:t>Предметное содержание речи</w:t>
      </w:r>
    </w:p>
    <w:p w:rsidR="00DB751F" w:rsidRDefault="00B84766" w:rsidP="00DE41B5">
      <w:pPr>
        <w:ind w:left="365" w:right="282" w:firstLine="280"/>
      </w:pPr>
      <w:r>
        <w:rPr>
          <w:b/>
        </w:rPr>
        <w:t>Знакомство.</w:t>
      </w:r>
      <w: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DB751F" w:rsidRDefault="00B84766" w:rsidP="00DE41B5">
      <w:pPr>
        <w:ind w:left="648" w:right="282"/>
      </w:pPr>
      <w:r>
        <w:rPr>
          <w:b/>
        </w:rPr>
        <w:t>Я и моя семья.</w:t>
      </w:r>
      <w:r>
        <w:t xml:space="preserve"> Члены семьи, их имена, возраст, внешность, характер. Мой день (распорядок дня).</w:t>
      </w:r>
    </w:p>
    <w:p w:rsidR="00DB751F" w:rsidRDefault="00B84766" w:rsidP="00DE41B5">
      <w:pPr>
        <w:ind w:left="373" w:right="282"/>
      </w:pPr>
      <w:r>
        <w:t>Любимая еда. Семейные праздники: день рождения, Новый год/Рождество.</w:t>
      </w:r>
    </w:p>
    <w:p w:rsidR="00DB751F" w:rsidRDefault="00B84766" w:rsidP="00DE41B5">
      <w:pPr>
        <w:ind w:left="648" w:right="282"/>
      </w:pPr>
      <w:r>
        <w:rPr>
          <w:b/>
        </w:rPr>
        <w:t>Мир моих увлечений.</w:t>
      </w:r>
      <w:r>
        <w:t xml:space="preserve"> Мои любимые занятия. Мои любимые сказки. Выходной день, каникулы.</w:t>
      </w:r>
    </w:p>
    <w:p w:rsidR="00DB751F" w:rsidRDefault="00B84766" w:rsidP="00DE41B5">
      <w:pPr>
        <w:ind w:left="365" w:right="282" w:firstLine="280"/>
      </w:pPr>
      <w:r>
        <w:rPr>
          <w:b/>
        </w:rPr>
        <w:t>Я и мои друзья.</w:t>
      </w:r>
      <w:r>
        <w:t xml:space="preserve"> Имя, возраст, внешность, характер, увлечения/хобби.</w:t>
      </w:r>
      <w:r>
        <w:rPr>
          <w:b/>
        </w:rPr>
        <w:t xml:space="preserve"> Любимое домашнее животное:</w:t>
      </w:r>
      <w:r>
        <w:t xml:space="preserve"> имя, возраст, цвет, размер, характер.</w:t>
      </w:r>
    </w:p>
    <w:p w:rsidR="00DB751F" w:rsidRDefault="00B84766" w:rsidP="00DE41B5">
      <w:pPr>
        <w:ind w:left="648" w:right="282"/>
      </w:pPr>
      <w:r>
        <w:rPr>
          <w:b/>
        </w:rPr>
        <w:t>Моя школа.</w:t>
      </w:r>
      <w:r>
        <w:t xml:space="preserve"> Классная комната, учебные предметы, школьные принадлежности.</w:t>
      </w:r>
    </w:p>
    <w:p w:rsidR="00DB751F" w:rsidRDefault="00B84766" w:rsidP="00DE41B5">
      <w:pPr>
        <w:ind w:left="365" w:right="282" w:firstLine="280"/>
      </w:pPr>
      <w:r>
        <w:rPr>
          <w:b/>
        </w:rPr>
        <w:t>Мир вокруг меня.</w:t>
      </w:r>
      <w:r>
        <w:t xml:space="preserve"> Мой дом/квартира/комната: названия комнат. Природа. Дикие и домашние животные. Любимое время года. Погода.</w:t>
      </w:r>
    </w:p>
    <w:p w:rsidR="00DB751F" w:rsidRDefault="00B84766" w:rsidP="00DE41B5">
      <w:pPr>
        <w:ind w:left="365" w:right="282" w:firstLine="280"/>
      </w:pPr>
      <w:r>
        <w:rPr>
          <w:b/>
        </w:rPr>
        <w:t>Страна</w:t>
      </w:r>
      <w: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 Коммуникативные умения по видам речевой деятельности</w:t>
      </w:r>
    </w:p>
    <w:p w:rsidR="00DB751F" w:rsidRDefault="00B84766" w:rsidP="00DE41B5">
      <w:pPr>
        <w:ind w:left="365" w:right="282" w:firstLine="280"/>
      </w:pPr>
      <w:r>
        <w:t xml:space="preserve">В русле говорения </w:t>
      </w:r>
      <w:r>
        <w:rPr>
          <w:i/>
        </w:rPr>
        <w:t>1.</w:t>
      </w:r>
      <w:r>
        <w:rPr>
          <w:b/>
          <w:i/>
        </w:rPr>
        <w:t xml:space="preserve">Диалогическая форма </w:t>
      </w:r>
      <w:r>
        <w:t xml:space="preserve">Уметь вести: этикетные диалоги в типичных ситуациях бытового и учебно-трудового общения; диалог- расспрос (запрос информации и ответ на него) с опорой на </w:t>
      </w:r>
      <w:r>
        <w:lastRenderedPageBreak/>
        <w:t>картинку и модель, объем диалогического высказывания 2-3 реплики с каждой стороны; диалог — побуждение к действию.</w:t>
      </w:r>
    </w:p>
    <w:p w:rsidR="00DB751F" w:rsidRDefault="00B84766" w:rsidP="00DE41B5">
      <w:pPr>
        <w:spacing w:after="10"/>
        <w:ind w:left="707" w:right="282" w:hanging="10"/>
      </w:pPr>
      <w:r>
        <w:rPr>
          <w:i/>
        </w:rPr>
        <w:t xml:space="preserve">2. </w:t>
      </w:r>
      <w:r>
        <w:rPr>
          <w:b/>
          <w:i/>
        </w:rPr>
        <w:t>Монологическая форма</w:t>
      </w:r>
    </w:p>
    <w:p w:rsidR="00DB751F" w:rsidRDefault="00B84766" w:rsidP="00DE41B5">
      <w:pPr>
        <w:ind w:left="365" w:right="282" w:firstLine="280"/>
      </w:pPr>
      <w: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DB751F" w:rsidRDefault="00B84766" w:rsidP="00DE41B5">
      <w:pPr>
        <w:ind w:left="648" w:right="282"/>
      </w:pPr>
      <w:r>
        <w:t>В русле аудирования</w:t>
      </w:r>
    </w:p>
    <w:p w:rsidR="00DB751F" w:rsidRDefault="00B84766" w:rsidP="00DE41B5">
      <w:pPr>
        <w:ind w:left="648" w:right="282"/>
      </w:pPr>
      <w:r>
        <w:t>Воспринимать на слух и понимать: речь учителя и одноклассников в процессе общения на уроке и вербально/невербально реагировать</w:t>
      </w:r>
    </w:p>
    <w:p w:rsidR="00DB751F" w:rsidRDefault="00B84766" w:rsidP="00DE41B5">
      <w:pPr>
        <w:ind w:left="373" w:right="282"/>
      </w:pPr>
      <w:r>
        <w:t>на услышанное.</w:t>
      </w:r>
    </w:p>
    <w:p w:rsidR="00DB751F" w:rsidRDefault="00B84766" w:rsidP="00DE41B5">
      <w:pPr>
        <w:ind w:left="648" w:right="282"/>
      </w:pPr>
      <w:r>
        <w:t>В русле чтения</w:t>
      </w:r>
    </w:p>
    <w:p w:rsidR="00DB751F" w:rsidRDefault="00B84766" w:rsidP="00DE41B5">
      <w:pPr>
        <w:ind w:left="365" w:right="282" w:firstLine="280"/>
      </w:pPr>
      <w: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DB751F" w:rsidRDefault="00B84766" w:rsidP="00DE41B5">
      <w:pPr>
        <w:ind w:left="648" w:right="282"/>
      </w:pPr>
      <w:r>
        <w:t>В русле письма</w:t>
      </w:r>
    </w:p>
    <w:p w:rsidR="00DB751F" w:rsidRDefault="00B84766" w:rsidP="00DE41B5">
      <w:pPr>
        <w:ind w:left="648" w:right="282"/>
      </w:pPr>
      <w:r>
        <w:t>Знать и уметь писать буквы английского алфавита.</w:t>
      </w:r>
    </w:p>
    <w:p w:rsidR="00DB751F" w:rsidRDefault="00B84766" w:rsidP="00DE41B5">
      <w:pPr>
        <w:ind w:left="648" w:right="282"/>
      </w:pPr>
      <w:r>
        <w:t>Владеть: умением выписывать из текста слова, словосочетания и предложения.</w:t>
      </w:r>
    </w:p>
    <w:p w:rsidR="00DB751F" w:rsidRDefault="00B84766" w:rsidP="00DE41B5">
      <w:pPr>
        <w:ind w:left="648" w:right="282"/>
      </w:pPr>
      <w:r>
        <w:t>Языковые средства и навыки пользования ими</w:t>
      </w:r>
    </w:p>
    <w:p w:rsidR="00DB751F" w:rsidRDefault="00B84766" w:rsidP="00DE41B5">
      <w:pPr>
        <w:ind w:left="648" w:right="282"/>
      </w:pPr>
      <w:r>
        <w:t>Английский язык</w:t>
      </w:r>
    </w:p>
    <w:p w:rsidR="00DB751F" w:rsidRDefault="00B84766" w:rsidP="00DE41B5">
      <w:pPr>
        <w:ind w:left="365" w:right="282" w:firstLine="280"/>
      </w:pPr>
      <w:r>
        <w:rPr>
          <w:b/>
        </w:rPr>
        <w:t>Графика, каллиграфия, орфография.</w:t>
      </w:r>
      <w:r>
        <w:t xml:space="preserve"> Буквы английского алфавита. Основные буквосочетания. Звукобуквенные соответствия. Апостроф.</w:t>
      </w:r>
    </w:p>
    <w:p w:rsidR="00DB751F" w:rsidRDefault="00B84766" w:rsidP="00DE41B5">
      <w:pPr>
        <w:ind w:left="365" w:right="282" w:firstLine="280"/>
      </w:pPr>
      <w:r>
        <w:rPr>
          <w:b/>
        </w:rPr>
        <w:t>Фонетическая сторона речи.</w:t>
      </w:r>
      <w: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(thereis/there аге).</w:t>
      </w:r>
      <w:r w:rsidR="00ED22DF">
        <w:t xml:space="preserve"> </w:t>
      </w:r>
      <w: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ED22DF" w:rsidRDefault="00B84766" w:rsidP="00DE41B5">
      <w:pPr>
        <w:ind w:left="365" w:right="282" w:firstLine="280"/>
      </w:pPr>
      <w:r>
        <w:rPr>
          <w:b/>
        </w:rPr>
        <w:t>Лексическая сторона речи.</w:t>
      </w:r>
      <w:r>
        <w:t xml:space="preserve"> Лексические единицы, обслуживающие ситуации общения, в пределах тематики начальной школы, в объеме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DB751F" w:rsidRDefault="00B84766" w:rsidP="00DE41B5">
      <w:pPr>
        <w:ind w:left="365" w:right="282" w:firstLine="280"/>
      </w:pPr>
      <w:r>
        <w:rPr>
          <w:b/>
        </w:rPr>
        <w:t>Грамматическая сторона речи.</w:t>
      </w:r>
      <w:r>
        <w:t xml:space="preserve"> Основные коммуникативные типы предложений:</w:t>
      </w:r>
    </w:p>
    <w:p w:rsidR="00DB751F" w:rsidRDefault="00B84766" w:rsidP="00DE41B5">
      <w:pPr>
        <w:ind w:left="373" w:right="282"/>
      </w:pPr>
      <w:r>
        <w:t>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w:t>
      </w:r>
      <w:r w:rsidR="00ED22DF">
        <w:t xml:space="preserve"> </w:t>
      </w:r>
      <w:r>
        <w:t>family</w:t>
      </w:r>
      <w:r w:rsidR="00ED22DF">
        <w:t xml:space="preserve"> </w:t>
      </w:r>
      <w:r>
        <w:t>is</w:t>
      </w:r>
      <w:r w:rsidR="00ED22DF">
        <w:t xml:space="preserve"> </w:t>
      </w:r>
      <w:r>
        <w:t>big.) и составным глагольным (Ilike</w:t>
      </w:r>
      <w:r w:rsidR="00ED22DF">
        <w:t xml:space="preserve"> </w:t>
      </w:r>
      <w:r>
        <w:t>to</w:t>
      </w:r>
      <w:r w:rsidR="00ED22DF">
        <w:t xml:space="preserve"> </w:t>
      </w:r>
      <w:r>
        <w:t>dance.</w:t>
      </w:r>
      <w:r w:rsidR="00ED22DF">
        <w:t xml:space="preserve"> </w:t>
      </w:r>
      <w:r>
        <w:t>She</w:t>
      </w:r>
      <w:r w:rsidR="00ED22DF">
        <w:t xml:space="preserve"> </w:t>
      </w:r>
      <w:r>
        <w:t>can</w:t>
      </w:r>
      <w:r w:rsidR="00ED22DF">
        <w:t xml:space="preserve"> </w:t>
      </w:r>
      <w:r>
        <w:t>skate</w:t>
      </w:r>
      <w:r w:rsidR="00ED22DF">
        <w:t xml:space="preserve"> </w:t>
      </w:r>
      <w:r>
        <w:t>well.) сказуемым. Побудительные предложения в утвердительной (Help</w:t>
      </w:r>
      <w:r w:rsidR="00ED22DF">
        <w:t xml:space="preserve"> </w:t>
      </w:r>
      <w:r>
        <w:t>me, please.) и отрицательной (Don't</w:t>
      </w:r>
      <w:r w:rsidR="00ED22DF">
        <w:t xml:space="preserve"> </w:t>
      </w:r>
      <w:r>
        <w:t>be</w:t>
      </w:r>
      <w:r w:rsidR="00ED22DF">
        <w:t xml:space="preserve"> </w:t>
      </w:r>
      <w:r>
        <w:t>late!) формах.</w:t>
      </w:r>
    </w:p>
    <w:p w:rsidR="00DB751F" w:rsidRDefault="00B84766" w:rsidP="00DE41B5">
      <w:pPr>
        <w:ind w:left="365" w:right="282" w:firstLine="280"/>
      </w:pPr>
      <w:r>
        <w:t>Безличные предложения в настоящем времени (It</w:t>
      </w:r>
      <w:r w:rsidR="00ED22DF">
        <w:t xml:space="preserve"> </w:t>
      </w:r>
      <w:r>
        <w:t>is</w:t>
      </w:r>
      <w:r w:rsidR="00ED22DF">
        <w:t xml:space="preserve"> </w:t>
      </w:r>
      <w:r>
        <w:t>cold.</w:t>
      </w:r>
      <w:r w:rsidR="00ED22DF">
        <w:t xml:space="preserve"> </w:t>
      </w:r>
      <w:r w:rsidRPr="00ED22DF">
        <w:rPr>
          <w:lang w:val="en-US"/>
        </w:rPr>
        <w:t>It's</w:t>
      </w:r>
      <w:r w:rsidR="00ED22DF" w:rsidRPr="00ED22DF">
        <w:rPr>
          <w:lang w:val="en-US"/>
        </w:rPr>
        <w:t xml:space="preserve"> </w:t>
      </w:r>
      <w:r w:rsidRPr="00ED22DF">
        <w:rPr>
          <w:lang w:val="en-US"/>
        </w:rPr>
        <w:t>five</w:t>
      </w:r>
      <w:r w:rsidR="00ED22DF" w:rsidRPr="00ED22DF">
        <w:rPr>
          <w:lang w:val="en-US"/>
        </w:rPr>
        <w:t xml:space="preserve"> </w:t>
      </w:r>
      <w:r w:rsidRPr="00ED22DF">
        <w:rPr>
          <w:lang w:val="en-US"/>
        </w:rPr>
        <w:t xml:space="preserve">o'clock.). </w:t>
      </w:r>
      <w:r>
        <w:t>Предложения</w:t>
      </w:r>
      <w:r w:rsidR="00ED22DF" w:rsidRPr="00ED22DF">
        <w:rPr>
          <w:lang w:val="en-US"/>
        </w:rPr>
        <w:t xml:space="preserve"> </w:t>
      </w:r>
      <w:r>
        <w:t>с</w:t>
      </w:r>
      <w:r w:rsidR="00ED22DF" w:rsidRPr="00ED22DF">
        <w:rPr>
          <w:lang w:val="en-US"/>
        </w:rPr>
        <w:t xml:space="preserve"> </w:t>
      </w:r>
      <w:r>
        <w:t>оборотом</w:t>
      </w:r>
      <w:r w:rsidRPr="00ED22DF">
        <w:rPr>
          <w:lang w:val="en-US"/>
        </w:rPr>
        <w:t xml:space="preserve"> there</w:t>
      </w:r>
      <w:r w:rsidR="00ED22DF" w:rsidRPr="00ED22DF">
        <w:rPr>
          <w:lang w:val="en-US"/>
        </w:rPr>
        <w:t xml:space="preserve"> </w:t>
      </w:r>
      <w:r w:rsidRPr="00ED22DF">
        <w:rPr>
          <w:lang w:val="en-US"/>
        </w:rPr>
        <w:t>is/there</w:t>
      </w:r>
      <w:r w:rsidR="00ED22DF" w:rsidRPr="00ED22DF">
        <w:rPr>
          <w:lang w:val="en-US"/>
        </w:rPr>
        <w:t xml:space="preserve"> </w:t>
      </w:r>
      <w:r w:rsidRPr="00ED22DF">
        <w:rPr>
          <w:lang w:val="en-US"/>
        </w:rPr>
        <w:t xml:space="preserve">are. </w:t>
      </w:r>
      <w:r>
        <w:t>Простые распространенные предложения. Предложения с однородными членами.</w:t>
      </w:r>
    </w:p>
    <w:p w:rsidR="00DB751F" w:rsidRDefault="00B84766" w:rsidP="00DE41B5">
      <w:pPr>
        <w:ind w:left="365" w:right="282" w:firstLine="280"/>
      </w:pPr>
      <w:r>
        <w:t>Глагольные конструкции I'd</w:t>
      </w:r>
      <w:r w:rsidR="00ED22DF">
        <w:t xml:space="preserve"> </w:t>
      </w:r>
      <w:r>
        <w:t>like</w:t>
      </w:r>
      <w:r w:rsidR="00ED22DF">
        <w:t xml:space="preserve"> </w:t>
      </w:r>
      <w:r>
        <w:t>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DB751F" w:rsidRDefault="00B84766" w:rsidP="00DE41B5">
      <w:pPr>
        <w:ind w:left="365" w:right="282" w:firstLine="280"/>
      </w:pPr>
      <w:r>
        <w:t>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w:t>
      </w:r>
    </w:p>
    <w:p w:rsidR="00DB751F" w:rsidRDefault="00B84766" w:rsidP="00DE41B5">
      <w:pPr>
        <w:ind w:left="365" w:right="282" w:firstLine="280"/>
      </w:pPr>
      <w:r>
        <w:t>Наречиявремени</w:t>
      </w:r>
      <w:r w:rsidRPr="006D42B5">
        <w:rPr>
          <w:lang w:val="en-US"/>
        </w:rPr>
        <w:t xml:space="preserve"> (yesterday, tomorrow, never, usually, often, sometimes). </w:t>
      </w:r>
      <w:r>
        <w:t>Наречия степени (much, little, very).</w:t>
      </w:r>
    </w:p>
    <w:p w:rsidR="00DB751F" w:rsidRDefault="00B84766" w:rsidP="00DE41B5">
      <w:pPr>
        <w:ind w:left="648" w:right="282"/>
      </w:pPr>
      <w:r>
        <w:t>Количественные числительные (до 100), порядковые числительные (до 10).</w:t>
      </w:r>
    </w:p>
    <w:p w:rsidR="00DB751F" w:rsidRPr="006D42B5" w:rsidRDefault="00B84766" w:rsidP="00DE41B5">
      <w:pPr>
        <w:ind w:left="648" w:right="282"/>
        <w:rPr>
          <w:lang w:val="en-US"/>
        </w:rPr>
      </w:pPr>
      <w:r>
        <w:t>Наиболее</w:t>
      </w:r>
      <w:r w:rsidR="00ED22DF" w:rsidRPr="00ED22DF">
        <w:rPr>
          <w:lang w:val="en-US"/>
        </w:rPr>
        <w:t xml:space="preserve"> </w:t>
      </w:r>
      <w:r>
        <w:t>употребительные</w:t>
      </w:r>
      <w:r w:rsidR="00ED22DF" w:rsidRPr="00ED22DF">
        <w:rPr>
          <w:lang w:val="en-US"/>
        </w:rPr>
        <w:t xml:space="preserve"> </w:t>
      </w:r>
      <w:r>
        <w:t>предлоги</w:t>
      </w:r>
      <w:r w:rsidRPr="006D42B5">
        <w:rPr>
          <w:lang w:val="en-US"/>
        </w:rPr>
        <w:t>: in, on, at, into, to, from, of, with.</w:t>
      </w:r>
    </w:p>
    <w:p w:rsidR="00DB751F" w:rsidRDefault="00B84766" w:rsidP="00DE41B5">
      <w:pPr>
        <w:ind w:left="648" w:right="282"/>
      </w:pPr>
      <w:r>
        <w:t>Социокультурная осведомленность</w:t>
      </w:r>
    </w:p>
    <w:p w:rsidR="00DB751F" w:rsidRDefault="00B84766" w:rsidP="00DE41B5">
      <w:pPr>
        <w:ind w:left="365" w:right="282" w:firstLine="280"/>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r>
        <w:rPr>
          <w:color w:val="00B050"/>
        </w:rPr>
        <w:t>.</w:t>
      </w:r>
    </w:p>
    <w:p w:rsidR="00DB751F" w:rsidRDefault="00B84766" w:rsidP="00DE41B5">
      <w:pPr>
        <w:spacing w:after="10"/>
        <w:ind w:left="650" w:right="282" w:hanging="10"/>
      </w:pPr>
      <w:r>
        <w:rPr>
          <w:b/>
        </w:rPr>
        <w:lastRenderedPageBreak/>
        <w:t>6. Математика</w:t>
      </w:r>
    </w:p>
    <w:p w:rsidR="00DB751F" w:rsidRDefault="00B84766" w:rsidP="00DE41B5">
      <w:pPr>
        <w:ind w:left="648" w:right="282"/>
      </w:pPr>
      <w:r>
        <w:t>Числа и величины</w:t>
      </w:r>
    </w:p>
    <w:p w:rsidR="00DB751F" w:rsidRDefault="00B84766" w:rsidP="00DE41B5">
      <w:pPr>
        <w:ind w:left="650" w:right="282" w:hanging="10"/>
      </w:pPr>
      <w: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B751F" w:rsidRDefault="00B84766" w:rsidP="00DE41B5">
      <w:pPr>
        <w:ind w:left="648" w:right="282"/>
      </w:pPr>
      <w:r>
        <w:t>Измерение величин; сравнение и упорядочение величин. Единицы массы (грамм, килограмм, центнер, тонна), вместимости (литр), времени (секунда, минута, час).</w:t>
      </w:r>
    </w:p>
    <w:p w:rsidR="00DB751F" w:rsidRDefault="00B84766" w:rsidP="00DE41B5">
      <w:pPr>
        <w:ind w:left="650" w:right="282" w:hanging="10"/>
      </w:pPr>
      <w:r>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Арифметические действия</w:t>
      </w:r>
    </w:p>
    <w:p w:rsidR="00DB751F" w:rsidRDefault="00B84766" w:rsidP="00DE41B5">
      <w:pPr>
        <w:ind w:left="648" w:right="282"/>
      </w:pPr>
      <w:r>
        <w:t>Сложение, вычитание, умножение и деление. Названия компонентов</w:t>
      </w:r>
    </w:p>
    <w:p w:rsidR="00DB751F" w:rsidRDefault="00B84766" w:rsidP="00DE41B5">
      <w:pPr>
        <w:ind w:left="365" w:right="282" w:firstLine="280"/>
      </w:pPr>
      <w: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B751F" w:rsidRDefault="00B84766" w:rsidP="00DE41B5">
      <w:pPr>
        <w:ind w:left="365" w:right="282" w:firstLine="280"/>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DB751F" w:rsidRDefault="00B84766" w:rsidP="00DE41B5">
      <w:pPr>
        <w:ind w:left="365" w:right="282" w:firstLine="280"/>
      </w:pPr>
      <w: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B751F" w:rsidRDefault="00B84766" w:rsidP="00DE41B5">
      <w:pPr>
        <w:ind w:left="648" w:right="282"/>
      </w:pPr>
      <w:r>
        <w:t>Алгоритмы письменного сложения, вычитания, умножения и деления многозначных чисел.</w:t>
      </w:r>
    </w:p>
    <w:p w:rsidR="00DB751F" w:rsidRDefault="00B84766" w:rsidP="00DE41B5">
      <w:pPr>
        <w:ind w:left="365" w:right="282" w:firstLine="280"/>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B751F" w:rsidRDefault="00B84766" w:rsidP="00DE41B5">
      <w:pPr>
        <w:ind w:left="648" w:right="282"/>
      </w:pPr>
      <w:r>
        <w:t>Работа с текстовыми задачами</w:t>
      </w:r>
    </w:p>
    <w:p w:rsidR="00DB751F" w:rsidRDefault="00B84766" w:rsidP="00DE41B5">
      <w:pPr>
        <w:ind w:left="365" w:right="282" w:firstLine="280"/>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DB751F" w:rsidRDefault="00B84766" w:rsidP="00DE41B5">
      <w:pPr>
        <w:ind w:left="365" w:right="282" w:firstLine="280"/>
      </w:pPr>
      <w: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B751F" w:rsidRDefault="00B84766" w:rsidP="00DE41B5">
      <w:pPr>
        <w:ind w:left="648" w:right="282"/>
      </w:pPr>
      <w:r>
        <w:t>Геометрические величины</w:t>
      </w:r>
    </w:p>
    <w:p w:rsidR="00DB751F" w:rsidRDefault="00B84766" w:rsidP="00DE41B5">
      <w:pPr>
        <w:ind w:left="365" w:right="282" w:firstLine="280"/>
      </w:pPr>
      <w: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w:t>
      </w:r>
    </w:p>
    <w:p w:rsidR="00DB751F" w:rsidRDefault="00B84766" w:rsidP="00DE41B5">
      <w:pPr>
        <w:ind w:left="373" w:right="282"/>
      </w:pPr>
      <w:r>
        <w:t>Единицы площади (см</w:t>
      </w:r>
      <w:r>
        <w:rPr>
          <w:sz w:val="22"/>
          <w:vertAlign w:val="superscript"/>
        </w:rPr>
        <w:t>2</w:t>
      </w:r>
      <w:r>
        <w:t>, дм</w:t>
      </w:r>
      <w:r>
        <w:rPr>
          <w:sz w:val="22"/>
          <w:vertAlign w:val="superscript"/>
        </w:rPr>
        <w:t>2</w:t>
      </w:r>
      <w:r>
        <w:t>, м</w:t>
      </w:r>
      <w:r>
        <w:rPr>
          <w:sz w:val="22"/>
          <w:vertAlign w:val="superscript"/>
        </w:rPr>
        <w:t>2</w:t>
      </w:r>
      <w:r>
        <w:t>). Точное и приближенное измерение площади геометрической фигуры. Вычисление площади прямоугольника.</w:t>
      </w:r>
    </w:p>
    <w:p w:rsidR="00DB751F" w:rsidRDefault="00B84766" w:rsidP="00DE41B5">
      <w:pPr>
        <w:ind w:left="648" w:right="282"/>
      </w:pPr>
      <w:r>
        <w:t>Работа с информацией</w:t>
      </w:r>
    </w:p>
    <w:p w:rsidR="00DB751F" w:rsidRDefault="00B84766" w:rsidP="00DE41B5">
      <w:pPr>
        <w:ind w:left="365" w:right="282" w:firstLine="280"/>
      </w:pPr>
      <w:r>
        <w:t>Сбор и представление информации, связанной со счетом (пересчетом), измерением величин; фиксирование, анализ полученной информации.</w:t>
      </w:r>
    </w:p>
    <w:p w:rsidR="00DB751F" w:rsidRDefault="00B84766" w:rsidP="00DE41B5">
      <w:pPr>
        <w:ind w:left="365" w:right="282" w:firstLine="280"/>
      </w:pPr>
      <w: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B751F" w:rsidRDefault="00B84766" w:rsidP="00DE41B5">
      <w:pPr>
        <w:ind w:left="365" w:right="282" w:firstLine="280"/>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w:t>
      </w:r>
    </w:p>
    <w:p w:rsidR="00DB751F" w:rsidRDefault="00B84766" w:rsidP="00DE41B5">
      <w:pPr>
        <w:ind w:left="373" w:right="282"/>
      </w:pPr>
      <w:r>
        <w:t>Создание простейшей информационной модели (схема, таблица, цепочка).</w:t>
      </w:r>
    </w:p>
    <w:p w:rsidR="00DB751F" w:rsidRDefault="00B84766" w:rsidP="00DE41B5">
      <w:pPr>
        <w:spacing w:after="10"/>
        <w:ind w:left="650" w:right="282" w:hanging="10"/>
      </w:pPr>
      <w:r>
        <w:rPr>
          <w:b/>
        </w:rPr>
        <w:t>7. Окружающий мир (Человек, природа, общество)</w:t>
      </w:r>
    </w:p>
    <w:p w:rsidR="00DB751F" w:rsidRDefault="00B84766" w:rsidP="00DE41B5">
      <w:pPr>
        <w:ind w:left="648" w:right="282"/>
      </w:pPr>
      <w:r>
        <w:t>Человек и природа</w:t>
      </w:r>
    </w:p>
    <w:p w:rsidR="00DB751F" w:rsidRDefault="00B84766" w:rsidP="00DE41B5">
      <w:pPr>
        <w:ind w:left="365" w:right="282" w:firstLine="280"/>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w:t>
      </w:r>
      <w:r>
        <w:lastRenderedPageBreak/>
        <w:t>природы: смена времен года, снегопад, листопад, перелеты птиц, смена времени суток, рассвет, закат, ветер, дождь, гроза.</w:t>
      </w:r>
    </w:p>
    <w:p w:rsidR="00DB751F" w:rsidRDefault="00B84766" w:rsidP="00DE41B5">
      <w:pPr>
        <w:ind w:left="365" w:right="282" w:firstLine="280"/>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B751F" w:rsidRDefault="00B84766" w:rsidP="00DE41B5">
      <w:pPr>
        <w:ind w:left="365" w:right="282" w:firstLine="280"/>
      </w:pPr>
      <w: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DB751F" w:rsidRDefault="00B84766" w:rsidP="00DE41B5">
      <w:pPr>
        <w:ind w:left="365" w:right="282" w:firstLine="280"/>
      </w:pPr>
      <w: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DB751F" w:rsidRDefault="00B84766" w:rsidP="00DE41B5">
      <w:pPr>
        <w:ind w:left="648" w:right="282"/>
      </w:pPr>
      <w:r>
        <w:t>Ориентирование на местности. Компас.</w:t>
      </w:r>
    </w:p>
    <w:p w:rsidR="00DB751F" w:rsidRDefault="00B84766" w:rsidP="00DE41B5">
      <w:pPr>
        <w:ind w:left="365" w:right="282" w:firstLine="280"/>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DB751F" w:rsidRDefault="00B84766" w:rsidP="00DE41B5">
      <w:pPr>
        <w:ind w:left="365" w:right="282" w:firstLine="280"/>
      </w:pPr>
      <w:r>
        <w:t>Погода, ее составляющие (температура воздуха, облачность, осадки, ветер). Наблюдение за погодой своего края.</w:t>
      </w:r>
    </w:p>
    <w:p w:rsidR="00DB751F" w:rsidRDefault="00B84766" w:rsidP="00DE41B5">
      <w:pPr>
        <w:ind w:left="365" w:right="282" w:firstLine="280"/>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B751F" w:rsidRDefault="00B84766" w:rsidP="00DE41B5">
      <w:pPr>
        <w:ind w:left="365" w:right="282" w:firstLine="280"/>
      </w:pPr>
      <w: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DB751F" w:rsidRDefault="00B84766" w:rsidP="00DE41B5">
      <w:pPr>
        <w:ind w:left="365" w:right="282" w:firstLine="280"/>
      </w:pPr>
      <w:r>
        <w:t>Воздух — смесь газов. Свойства воздуха. Значение воздуха для растений, животных, человека. Охрана, бережное использование воздуха.</w:t>
      </w:r>
    </w:p>
    <w:p w:rsidR="00DB751F" w:rsidRDefault="00B84766" w:rsidP="00DE41B5">
      <w:pPr>
        <w:ind w:left="365" w:right="282" w:firstLine="280"/>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DB751F" w:rsidRDefault="00B84766" w:rsidP="00DE41B5">
      <w:pPr>
        <w:ind w:left="365" w:right="282" w:firstLine="280"/>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B751F" w:rsidRDefault="00B84766" w:rsidP="00DE41B5">
      <w:pPr>
        <w:ind w:left="365" w:right="282" w:firstLine="280"/>
      </w:pPr>
      <w:r>
        <w:t>Почва, ее состав, значение для живой природы и для хозяйственной жизни человека. Охрана, бережное использование почв.</w:t>
      </w:r>
    </w:p>
    <w:p w:rsidR="00DB751F" w:rsidRDefault="00B84766" w:rsidP="00DE41B5">
      <w:pPr>
        <w:ind w:left="365" w:right="282" w:firstLine="280"/>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DB751F" w:rsidRDefault="00B84766" w:rsidP="00DE41B5">
      <w:pPr>
        <w:ind w:left="648" w:right="282"/>
      </w:pPr>
      <w:r>
        <w:t>Грибы: съедобные и ядовитые. Правила сбора грибов.</w:t>
      </w:r>
    </w:p>
    <w:p w:rsidR="00DB751F" w:rsidRDefault="00B84766" w:rsidP="00DE41B5">
      <w:pPr>
        <w:ind w:left="365" w:right="282" w:firstLine="280"/>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DB751F" w:rsidRDefault="00B84766" w:rsidP="00DE41B5">
      <w:pPr>
        <w:ind w:left="365" w:right="282" w:firstLine="280"/>
      </w:pPr>
      <w: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B751F" w:rsidRDefault="00B84766" w:rsidP="00DE41B5">
      <w:pPr>
        <w:ind w:left="365" w:right="282" w:firstLine="280"/>
        <w:jc w:val="left"/>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B751F" w:rsidRDefault="00B84766" w:rsidP="00DE41B5">
      <w:pPr>
        <w:ind w:left="365" w:right="282" w:firstLine="280"/>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B751F" w:rsidRDefault="00B84766" w:rsidP="00DE41B5">
      <w:pPr>
        <w:ind w:left="365" w:right="282" w:firstLine="280"/>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DB751F" w:rsidRDefault="00B84766" w:rsidP="00DE41B5">
      <w:pPr>
        <w:ind w:left="365" w:right="282" w:firstLine="280"/>
      </w:pPr>
      <w:r>
        <w:lastRenderedPageBreak/>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B751F" w:rsidRDefault="00B84766" w:rsidP="00DE41B5">
      <w:pPr>
        <w:ind w:left="365" w:right="282" w:firstLine="280"/>
      </w:pPr>
      <w:r>
        <w:t>Человек. Ребенок, взрослый, пожилой человек. Мужчины и женщины, мальчики 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DB751F" w:rsidRDefault="00B84766" w:rsidP="00DE41B5">
      <w:pPr>
        <w:ind w:left="365" w:right="282" w:firstLine="280"/>
      </w:pPr>
      <w: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B751F" w:rsidRDefault="00B84766" w:rsidP="00DE41B5">
      <w:pPr>
        <w:spacing w:after="10"/>
        <w:ind w:left="707" w:right="282" w:hanging="10"/>
        <w:jc w:val="left"/>
      </w:pPr>
      <w:r>
        <w:rPr>
          <w:b/>
          <w:i/>
        </w:rPr>
        <w:t>Человек и общество</w:t>
      </w:r>
    </w:p>
    <w:p w:rsidR="00DB751F" w:rsidRDefault="00B84766" w:rsidP="00DE41B5">
      <w:pPr>
        <w:ind w:left="365" w:right="282" w:firstLine="280"/>
      </w:pPr>
      <w:r>
        <w:t>Общество - совокупность людей, которые объединены общей культурой и связаны друг с другом совместной деятельностью во имя общей цели. Духовно</w:t>
      </w:r>
      <w:r w:rsidR="00ED22DF">
        <w:t>-</w:t>
      </w:r>
      <w:r>
        <w:t>нравственные и культурные ценности российского общества, отраженные в государственных праздниках и народных традициях региона.</w:t>
      </w:r>
    </w:p>
    <w:p w:rsidR="00DB751F" w:rsidRDefault="00B84766" w:rsidP="00DE41B5">
      <w:pPr>
        <w:ind w:left="365" w:right="282" w:firstLine="280"/>
      </w:pPr>
      <w: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DB751F" w:rsidRDefault="00B84766" w:rsidP="00DE41B5">
      <w:pPr>
        <w:ind w:left="365" w:right="282" w:firstLine="280"/>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DB751F" w:rsidRDefault="00B84766" w:rsidP="00DE41B5">
      <w:pPr>
        <w:ind w:left="648" w:right="282"/>
      </w:pPr>
      <w:r>
        <w:t>Младший школьник. Правила поведения в школе, на уроке. Обращение к учителю.</w:t>
      </w:r>
    </w:p>
    <w:p w:rsidR="00DB751F" w:rsidRDefault="00B84766" w:rsidP="00DE41B5">
      <w:pPr>
        <w:ind w:left="365" w:right="282" w:firstLine="280"/>
      </w:pPr>
      <w:r>
        <w:t>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DB751F" w:rsidRDefault="00B84766" w:rsidP="00DE41B5">
      <w:pPr>
        <w:ind w:left="365" w:right="282" w:firstLine="280"/>
      </w:pP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DB751F" w:rsidRDefault="00B84766" w:rsidP="00DE41B5">
      <w:pPr>
        <w:ind w:left="365" w:right="282" w:firstLine="280"/>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B751F" w:rsidRDefault="00B84766" w:rsidP="00DE41B5">
      <w:pPr>
        <w:ind w:left="648" w:right="282"/>
      </w:pPr>
      <w:r>
        <w:t>Общественный транспорт. Транспорт города или села. Наземный, воздушный и водный транспорт.</w:t>
      </w:r>
    </w:p>
    <w:p w:rsidR="00DB751F" w:rsidRDefault="00B84766" w:rsidP="00DE41B5">
      <w:pPr>
        <w:ind w:left="373" w:right="282"/>
      </w:pPr>
      <w:r>
        <w:t>Правила пользования транспортом.</w:t>
      </w:r>
    </w:p>
    <w:p w:rsidR="00DB751F" w:rsidRDefault="00B84766" w:rsidP="00DE41B5">
      <w:pPr>
        <w:ind w:left="648" w:right="282"/>
      </w:pPr>
      <w:r>
        <w:t>Средства массовой информации: радио, телевидение, пресса, Интернет.</w:t>
      </w:r>
    </w:p>
    <w:p w:rsidR="00DB751F" w:rsidRDefault="00B84766" w:rsidP="00DE41B5">
      <w:pPr>
        <w:ind w:left="365" w:right="282" w:firstLine="280"/>
      </w:pPr>
      <w: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DB751F" w:rsidRDefault="00B84766" w:rsidP="00DE41B5">
      <w:pPr>
        <w:ind w:left="373" w:right="282"/>
      </w:pPr>
      <w:r>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B751F" w:rsidRDefault="00B84766" w:rsidP="00DE41B5">
      <w:pPr>
        <w:ind w:left="365" w:right="282" w:firstLine="280"/>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B751F" w:rsidRDefault="00B84766" w:rsidP="00DE41B5">
      <w:pPr>
        <w:ind w:left="365" w:right="282" w:firstLine="280"/>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DB751F" w:rsidRDefault="00B84766" w:rsidP="00DE41B5">
      <w:pPr>
        <w:ind w:left="648" w:right="282"/>
      </w:pPr>
      <w:r>
        <w:t>Россия на карте, государственная граница России.</w:t>
      </w:r>
    </w:p>
    <w:p w:rsidR="00DB751F" w:rsidRDefault="00B84766" w:rsidP="00DE41B5">
      <w:pPr>
        <w:ind w:left="365" w:right="282" w:firstLine="280"/>
      </w:pPr>
      <w:r>
        <w:t>Москва — столица России. Достопримечательности Москвы: Кремль, Красная площадь, Большой театр и др. Расположение Москвы на карте.</w:t>
      </w:r>
    </w:p>
    <w:p w:rsidR="00DB751F" w:rsidRDefault="00B84766" w:rsidP="00DE41B5">
      <w:pPr>
        <w:ind w:left="365" w:right="282" w:firstLine="280"/>
      </w:pPr>
      <w:r>
        <w:lastRenderedPageBreak/>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DB751F" w:rsidRDefault="00B84766" w:rsidP="00DE41B5">
      <w:pPr>
        <w:ind w:left="365" w:right="282" w:firstLine="280"/>
      </w:pPr>
      <w:r>
        <w:t>Россия — многонациональная страна. Народы, населяющие Россию, их обычаи, характерные особенности быта (по выбору).</w:t>
      </w:r>
    </w:p>
    <w:p w:rsidR="00DB751F" w:rsidRDefault="00B84766" w:rsidP="00DE41B5">
      <w:pPr>
        <w:ind w:left="365" w:right="282" w:firstLine="280"/>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B751F" w:rsidRDefault="00B84766" w:rsidP="00DE41B5">
      <w:pPr>
        <w:ind w:left="365" w:right="282" w:firstLine="280"/>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DB751F" w:rsidRDefault="00B84766" w:rsidP="00DE41B5">
      <w:pPr>
        <w:ind w:left="365" w:right="282" w:firstLine="280"/>
      </w:pPr>
      <w: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w:t>
      </w:r>
    </w:p>
    <w:p w:rsidR="00ED22DF" w:rsidRDefault="00B84766" w:rsidP="00DE41B5">
      <w:pPr>
        <w:ind w:left="645" w:right="282" w:hanging="280"/>
      </w:pPr>
      <w:r>
        <w:t xml:space="preserve">название, расположение на политической карте, столица, главные достопримечательности. </w:t>
      </w:r>
    </w:p>
    <w:p w:rsidR="00DB751F" w:rsidRDefault="00B84766" w:rsidP="00DE41B5">
      <w:pPr>
        <w:ind w:left="645" w:right="282" w:hanging="280"/>
      </w:pPr>
      <w:r>
        <w:rPr>
          <w:b/>
          <w:i/>
        </w:rPr>
        <w:t>Правила безопасной жизни</w:t>
      </w:r>
    </w:p>
    <w:p w:rsidR="00DB751F" w:rsidRDefault="00B84766" w:rsidP="00DE41B5">
      <w:pPr>
        <w:ind w:left="648" w:right="282"/>
      </w:pPr>
      <w:r>
        <w:t>Ценность здоровья и здорового образа жизни.</w:t>
      </w:r>
    </w:p>
    <w:p w:rsidR="00DB751F" w:rsidRDefault="00B84766" w:rsidP="00DE41B5">
      <w:pPr>
        <w:ind w:left="365" w:right="282" w:firstLine="280"/>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DB751F" w:rsidRDefault="00B84766" w:rsidP="00DE41B5">
      <w:pPr>
        <w:ind w:left="648" w:right="282"/>
      </w:pPr>
      <w:r>
        <w:t>Правила безопасного поведения в природе.</w:t>
      </w:r>
    </w:p>
    <w:p w:rsidR="00DB751F" w:rsidRDefault="00B84766" w:rsidP="00DE41B5">
      <w:pPr>
        <w:ind w:left="365" w:right="282" w:firstLine="280"/>
      </w:pPr>
      <w:r>
        <w:t>Правило безопасного поведения в общественных местах и в транспорте. Правила взаимодействия с незнакомыми людьми.</w:t>
      </w:r>
    </w:p>
    <w:p w:rsidR="00DB751F" w:rsidRDefault="00B84766" w:rsidP="00DE41B5">
      <w:pPr>
        <w:ind w:left="648" w:right="282"/>
      </w:pPr>
      <w:r>
        <w:t>Правила безопасного поведения около железной дороги.</w:t>
      </w:r>
    </w:p>
    <w:p w:rsidR="00DB751F" w:rsidRDefault="00B84766" w:rsidP="00DE41B5">
      <w:pPr>
        <w:ind w:left="648" w:right="282"/>
      </w:pPr>
      <w:r>
        <w:t>Забота о здоровье и безопасности окружающих людей — нравственный долг каждого человека.</w:t>
      </w:r>
    </w:p>
    <w:p w:rsidR="00DB751F" w:rsidRDefault="00B84766" w:rsidP="0005218F">
      <w:pPr>
        <w:numPr>
          <w:ilvl w:val="0"/>
          <w:numId w:val="40"/>
        </w:numPr>
        <w:spacing w:after="10"/>
        <w:ind w:right="282" w:hanging="240"/>
      </w:pPr>
      <w:r>
        <w:rPr>
          <w:b/>
        </w:rPr>
        <w:t>Основы религиозных культур и светской этики</w:t>
      </w:r>
      <w:r w:rsidR="00ED22DF">
        <w:rPr>
          <w:b/>
        </w:rPr>
        <w:t xml:space="preserve"> </w:t>
      </w:r>
      <w:r>
        <w:t>Россия — наша Родина.</w:t>
      </w:r>
    </w:p>
    <w:p w:rsidR="00DB751F" w:rsidRDefault="00B84766" w:rsidP="00DE41B5">
      <w:pPr>
        <w:ind w:left="648" w:right="282"/>
      </w:pPr>
      <w:r>
        <w:t>Культура и религия. Праздники в религиях мира.</w:t>
      </w:r>
    </w:p>
    <w:p w:rsidR="00DB751F" w:rsidRDefault="00B84766" w:rsidP="00DE41B5">
      <w:pPr>
        <w:ind w:left="365" w:right="282" w:firstLine="280"/>
      </w:pPr>
      <w:r>
        <w:t>Представление о светской этике, об отечественных традиционных религиях, их роли в культуре, истории и современности России.</w:t>
      </w:r>
    </w:p>
    <w:p w:rsidR="00DB751F" w:rsidRDefault="00B84766" w:rsidP="00DE41B5">
      <w:pPr>
        <w:ind w:left="365" w:right="282" w:firstLine="280"/>
      </w:pPr>
      <w: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DB751F" w:rsidRDefault="00B84766" w:rsidP="00DE41B5">
      <w:pPr>
        <w:ind w:left="365" w:right="282" w:firstLine="280"/>
      </w:pPr>
      <w: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DB751F" w:rsidRDefault="00B84766" w:rsidP="0005218F">
      <w:pPr>
        <w:numPr>
          <w:ilvl w:val="0"/>
          <w:numId w:val="40"/>
        </w:numPr>
        <w:spacing w:after="10"/>
        <w:ind w:right="282" w:hanging="240"/>
      </w:pPr>
      <w:r>
        <w:rPr>
          <w:b/>
        </w:rPr>
        <w:t>Изобразительное искусство</w:t>
      </w:r>
    </w:p>
    <w:p w:rsidR="00DB751F" w:rsidRDefault="00B84766" w:rsidP="00DE41B5">
      <w:pPr>
        <w:ind w:left="648" w:right="282"/>
      </w:pPr>
      <w:r>
        <w:t>Виды художественной деятельности</w:t>
      </w:r>
    </w:p>
    <w:p w:rsidR="00DB751F" w:rsidRDefault="00B84766" w:rsidP="00DE41B5">
      <w:pPr>
        <w:ind w:left="365" w:right="282" w:firstLine="280"/>
      </w:pPr>
      <w: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DB751F" w:rsidRDefault="00B84766" w:rsidP="00DE41B5">
      <w:pPr>
        <w:ind w:left="365" w:right="282" w:firstLine="280"/>
      </w:pPr>
      <w:r>
        <w:rPr>
          <w:b/>
        </w:rPr>
        <w:t>Рисунок.</w:t>
      </w:r>
      <w:r w:rsidR="00ED22DF">
        <w:rPr>
          <w:b/>
        </w:rPr>
        <w:t xml:space="preserve"> </w:t>
      </w:r>
      <w:r>
        <w:t xml:space="preserve">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w:t>
      </w:r>
      <w:r>
        <w:lastRenderedPageBreak/>
        <w:t>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B751F" w:rsidRDefault="00B84766" w:rsidP="00DE41B5">
      <w:pPr>
        <w:ind w:left="365" w:right="282" w:firstLine="280"/>
      </w:pPr>
      <w:r>
        <w:rPr>
          <w:b/>
        </w:rPr>
        <w:t>Живопись.</w:t>
      </w:r>
      <w: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B751F" w:rsidRDefault="00B84766" w:rsidP="00DE41B5">
      <w:pPr>
        <w:ind w:left="365" w:right="282" w:firstLine="280"/>
      </w:pPr>
      <w:r>
        <w:rPr>
          <w:b/>
        </w:rPr>
        <w:t>Скульптура.</w:t>
      </w:r>
      <w: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DB751F" w:rsidRDefault="00B84766" w:rsidP="00DE41B5">
      <w:pPr>
        <w:ind w:left="365" w:right="282" w:firstLine="280"/>
      </w:pPr>
      <w:r>
        <w:rPr>
          <w:b/>
        </w:rPr>
        <w:t>Художественное конструирование и дизайн.</w:t>
      </w:r>
      <w: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B751F" w:rsidRDefault="00B84766" w:rsidP="00DE41B5">
      <w:pPr>
        <w:ind w:left="365" w:right="282" w:firstLine="280"/>
      </w:pPr>
      <w:r>
        <w:rPr>
          <w:b/>
        </w:rPr>
        <w:t>Декоративно-прикладное искусство.</w:t>
      </w:r>
      <w: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00ED22DF">
        <w:t>-</w:t>
      </w:r>
      <w:r>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DB751F" w:rsidRDefault="00B84766" w:rsidP="00DE41B5">
      <w:pPr>
        <w:ind w:left="648" w:right="282"/>
      </w:pPr>
      <w:r>
        <w:t>Азбука искусства. Как говорит искусство?</w:t>
      </w:r>
    </w:p>
    <w:p w:rsidR="00DB751F" w:rsidRDefault="00B84766" w:rsidP="00DE41B5">
      <w:pPr>
        <w:ind w:left="365" w:right="282" w:firstLine="280"/>
      </w:pPr>
      <w:r>
        <w:rPr>
          <w:b/>
        </w:rPr>
        <w:t>Композиция.</w:t>
      </w:r>
      <w: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B751F" w:rsidRDefault="00B84766" w:rsidP="00DE41B5">
      <w:pPr>
        <w:ind w:left="365" w:right="282" w:firstLine="280"/>
      </w:pPr>
      <w:r>
        <w:rPr>
          <w:b/>
        </w:rPr>
        <w:t>Линия.</w:t>
      </w:r>
      <w:r w:rsidR="00ED22DF">
        <w:rPr>
          <w:b/>
        </w:rPr>
        <w:t xml:space="preserve"> </w:t>
      </w:r>
      <w: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B751F" w:rsidRDefault="00B84766" w:rsidP="00DE41B5">
      <w:pPr>
        <w:ind w:left="365" w:right="282" w:firstLine="280"/>
      </w:pPr>
      <w:r>
        <w:rPr>
          <w:b/>
        </w:rPr>
        <w:t>Форма.</w:t>
      </w:r>
      <w: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B751F" w:rsidRDefault="00B84766" w:rsidP="00DE41B5">
      <w:pPr>
        <w:ind w:left="365" w:right="282" w:firstLine="280"/>
      </w:pPr>
      <w:r>
        <w:rPr>
          <w:b/>
        </w:rPr>
        <w:t>Объем.</w:t>
      </w:r>
      <w:r>
        <w:t xml:space="preserve"> Объем в пространстве и объем на плоскости. Способы передачи объема. Выразительность объемных композиций.</w:t>
      </w:r>
    </w:p>
    <w:p w:rsidR="00DB751F" w:rsidRDefault="00B84766" w:rsidP="00DE41B5">
      <w:pPr>
        <w:ind w:left="365" w:right="282" w:firstLine="280"/>
      </w:pPr>
      <w:r>
        <w:rPr>
          <w:b/>
        </w:rPr>
        <w:t>Ритм.</w:t>
      </w:r>
      <w: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B751F" w:rsidRDefault="00B84766" w:rsidP="00DE41B5">
      <w:pPr>
        <w:spacing w:after="10"/>
        <w:ind w:left="707" w:right="282" w:hanging="10"/>
        <w:jc w:val="left"/>
      </w:pPr>
      <w:r>
        <w:rPr>
          <w:b/>
          <w:i/>
        </w:rPr>
        <w:t>Значимые темы искусства. О чем говорит искусство?</w:t>
      </w:r>
    </w:p>
    <w:p w:rsidR="00DB751F" w:rsidRDefault="00B84766" w:rsidP="00DE41B5">
      <w:pPr>
        <w:ind w:left="365" w:right="282" w:firstLine="280"/>
      </w:pPr>
      <w:r>
        <w:rPr>
          <w:b/>
        </w:rPr>
        <w:t>Земля — наш общий дом.</w:t>
      </w:r>
      <w: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DB751F" w:rsidRDefault="00B84766" w:rsidP="00DE41B5">
      <w:pPr>
        <w:ind w:left="365" w:right="282" w:firstLine="280"/>
      </w:pPr>
      <w:r>
        <w:rPr>
          <w:b/>
        </w:rPr>
        <w:t>Родина моя — Россия.</w:t>
      </w:r>
      <w: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w:t>
      </w:r>
      <w:r>
        <w:lastRenderedPageBreak/>
        <w:t>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B751F" w:rsidRDefault="00B84766" w:rsidP="00DE41B5">
      <w:pPr>
        <w:ind w:left="365" w:right="282" w:firstLine="280"/>
      </w:pPr>
      <w:r>
        <w:rPr>
          <w:b/>
        </w:rPr>
        <w:t>Человек и человеческие взаимоотношения.</w:t>
      </w:r>
      <w: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B751F" w:rsidRDefault="00B84766" w:rsidP="00DE41B5">
      <w:pPr>
        <w:ind w:left="365" w:right="282" w:firstLine="280"/>
      </w:pPr>
      <w:r>
        <w:rPr>
          <w:b/>
          <w:i/>
        </w:rPr>
        <w:t>Искусство дарит людям красоту.</w:t>
      </w:r>
      <w: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w:t>
      </w:r>
    </w:p>
    <w:p w:rsidR="00DB751F" w:rsidRDefault="00B84766" w:rsidP="00DE41B5">
      <w:pPr>
        <w:ind w:left="373" w:right="282"/>
      </w:pPr>
      <w:r>
        <w:t>Художественное конструирование и оформление помещений и парков, транспорта и посуды, мебели и одежды, книг и игрушек.</w:t>
      </w:r>
    </w:p>
    <w:p w:rsidR="00DB751F" w:rsidRDefault="00B84766" w:rsidP="00DE41B5">
      <w:pPr>
        <w:ind w:left="365" w:right="282" w:firstLine="280"/>
      </w:pPr>
      <w:r>
        <w:rPr>
          <w:b/>
          <w:i/>
        </w:rPr>
        <w:t>Опыт художественно-творческой деятельности.</w:t>
      </w:r>
      <w:r>
        <w:t xml:space="preserve"> Участие в различных видах изобразительной, декоративно-прикладной и художественно</w:t>
      </w:r>
      <w:r w:rsidR="00ED22DF">
        <w:t>-</w:t>
      </w:r>
      <w:r>
        <w:t>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DB751F" w:rsidRDefault="00B84766" w:rsidP="00DE41B5">
      <w:pPr>
        <w:ind w:left="365" w:right="282" w:firstLine="280"/>
      </w:pPr>
      <w: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DB751F" w:rsidRDefault="00B84766" w:rsidP="00DE41B5">
      <w:pPr>
        <w:ind w:left="365" w:right="282" w:firstLine="280"/>
      </w:pPr>
      <w: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DB751F" w:rsidRDefault="00B84766" w:rsidP="00DE41B5">
      <w:pPr>
        <w:ind w:left="365" w:right="282" w:firstLine="280"/>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DB751F" w:rsidRDefault="00B84766" w:rsidP="00DE41B5">
      <w:pPr>
        <w:ind w:left="365" w:right="282" w:firstLine="280"/>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B751F" w:rsidRDefault="00B84766" w:rsidP="00DE41B5">
      <w:pPr>
        <w:spacing w:after="10"/>
        <w:ind w:left="370" w:right="282" w:hanging="10"/>
      </w:pPr>
      <w:r>
        <w:rPr>
          <w:b/>
        </w:rPr>
        <w:t>10. Музыка</w:t>
      </w:r>
    </w:p>
    <w:p w:rsidR="00DB751F" w:rsidRDefault="00B84766" w:rsidP="00DE41B5">
      <w:pPr>
        <w:ind w:left="365" w:right="282" w:firstLine="280"/>
      </w:pPr>
      <w: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B751F" w:rsidRDefault="00B84766" w:rsidP="00DE41B5">
      <w:pPr>
        <w:ind w:left="365" w:right="282" w:firstLine="280"/>
      </w:pPr>
      <w:r>
        <w:t>Обобщенное представление об основных образно</w:t>
      </w:r>
      <w:r w:rsidR="00ED22DF">
        <w:t xml:space="preserve"> </w:t>
      </w:r>
      <w:r>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B751F" w:rsidRDefault="00B84766" w:rsidP="00DE41B5">
      <w:pPr>
        <w:ind w:left="365" w:right="282" w:firstLine="280"/>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B751F" w:rsidRDefault="00B84766" w:rsidP="00DE41B5">
      <w:pPr>
        <w:ind w:left="365" w:right="282" w:firstLine="280"/>
      </w:pPr>
      <w:r>
        <w:rPr>
          <w:b/>
          <w:i/>
        </w:rPr>
        <w:t>Основные закономерности музыкального искусства.</w:t>
      </w:r>
      <w:r w:rsidR="00ED22DF">
        <w:rPr>
          <w:b/>
          <w:i/>
        </w:rPr>
        <w:t xml:space="preserve"> </w:t>
      </w:r>
      <w:r>
        <w:t>Интонационно</w:t>
      </w:r>
      <w:r w:rsidR="00ED22DF">
        <w:t xml:space="preserve"> </w:t>
      </w:r>
      <w: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DB751F" w:rsidRDefault="00B84766" w:rsidP="00DE41B5">
      <w:pPr>
        <w:ind w:left="365" w:right="282" w:firstLine="280"/>
      </w:pPr>
      <w: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DB751F" w:rsidRDefault="00B84766" w:rsidP="00DE41B5">
      <w:pPr>
        <w:ind w:left="365" w:right="282" w:firstLine="280"/>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DB751F" w:rsidRDefault="00B84766" w:rsidP="00DE41B5">
      <w:pPr>
        <w:ind w:left="365" w:right="282" w:firstLine="280"/>
      </w:pPr>
      <w:r>
        <w:t>Формы построения музыки как обобщенное выражение художественно</w:t>
      </w:r>
      <w:r w:rsidR="00ED22DF">
        <w:t xml:space="preserve"> </w:t>
      </w:r>
      <w:r>
        <w:t>образного содержания произведений. Формы одночастные, двух- и трехчастные, вариации, рондо и др.</w:t>
      </w:r>
    </w:p>
    <w:p w:rsidR="00DB751F" w:rsidRDefault="00B84766" w:rsidP="00DE41B5">
      <w:pPr>
        <w:ind w:left="365" w:right="282" w:firstLine="280"/>
      </w:pPr>
      <w:r>
        <w:rPr>
          <w:b/>
          <w:i/>
        </w:rPr>
        <w:lastRenderedPageBreak/>
        <w:t>Музыкальная картина мира.</w:t>
      </w:r>
      <w: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DB751F" w:rsidRDefault="00B84766" w:rsidP="00DE41B5">
      <w:pPr>
        <w:ind w:left="365" w:right="282" w:firstLine="280"/>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B751F" w:rsidRDefault="00B84766" w:rsidP="00DE41B5">
      <w:pPr>
        <w:ind w:left="365" w:right="282" w:firstLine="280"/>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DB751F" w:rsidRDefault="00B84766" w:rsidP="00DE41B5">
      <w:pPr>
        <w:spacing w:after="10"/>
        <w:ind w:left="370" w:right="282" w:hanging="10"/>
      </w:pPr>
      <w:r>
        <w:rPr>
          <w:b/>
        </w:rPr>
        <w:t>11.Технология</w:t>
      </w:r>
    </w:p>
    <w:p w:rsidR="00DB751F" w:rsidRDefault="00B84766" w:rsidP="00DE41B5">
      <w:pPr>
        <w:ind w:left="365" w:right="282" w:firstLine="280"/>
      </w:pPr>
      <w: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B751F" w:rsidRDefault="00B84766" w:rsidP="00DE41B5">
      <w:pPr>
        <w:ind w:left="365" w:right="282" w:firstLine="280"/>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B751F" w:rsidRDefault="00B84766" w:rsidP="00DE41B5">
      <w:pPr>
        <w:ind w:left="365" w:right="282" w:firstLine="280"/>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DB751F" w:rsidRDefault="00B84766" w:rsidP="00DE41B5">
      <w:pPr>
        <w:ind w:left="365" w:right="282" w:firstLine="280"/>
      </w:pPr>
      <w:r>
        <w:t>Выполнение доступных видов работ по самообслуживанию, домашнему труду, оказание доступных видов помощи малышам, взрослым и сверстникам.</w:t>
      </w:r>
    </w:p>
    <w:p w:rsidR="00DB751F" w:rsidRDefault="00B84766" w:rsidP="00DE41B5">
      <w:pPr>
        <w:ind w:left="648" w:right="282"/>
      </w:pPr>
      <w:r>
        <w:t>Технология ручной обработки материалов. Элементы графической грамоты.</w:t>
      </w:r>
    </w:p>
    <w:p w:rsidR="00DB751F" w:rsidRDefault="00B84766" w:rsidP="00DE41B5">
      <w:pPr>
        <w:ind w:left="365" w:right="282" w:firstLine="280"/>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DB751F" w:rsidRDefault="00B84766" w:rsidP="00DE41B5">
      <w:pPr>
        <w:ind w:left="365" w:right="282" w:firstLine="280"/>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B751F" w:rsidRDefault="00B84766" w:rsidP="00DE41B5">
      <w:pPr>
        <w:ind w:left="365" w:right="282" w:firstLine="280"/>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B751F" w:rsidRDefault="00B84766" w:rsidP="00DE41B5">
      <w:pPr>
        <w:ind w:left="365" w:right="282" w:firstLine="280"/>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00ED22DF">
        <w:t>-</w:t>
      </w:r>
      <w:r>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DB751F" w:rsidRDefault="00B84766" w:rsidP="00DE41B5">
      <w:pPr>
        <w:ind w:left="365" w:right="282" w:firstLine="280"/>
      </w:pPr>
      <w:r>
        <w:lastRenderedPageBreak/>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w:t>
      </w:r>
      <w:r w:rsidR="00ED22DF">
        <w:t xml:space="preserve"> </w:t>
      </w:r>
      <w: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B751F" w:rsidRDefault="00B84766" w:rsidP="00DE41B5">
      <w:pPr>
        <w:ind w:left="648" w:right="282"/>
      </w:pPr>
      <w:r>
        <w:t>Конструирование и моделирование</w:t>
      </w:r>
    </w:p>
    <w:p w:rsidR="00DB751F" w:rsidRDefault="00B84766" w:rsidP="00DE41B5">
      <w:pPr>
        <w:ind w:left="365" w:right="282" w:firstLine="280"/>
      </w:pPr>
      <w:r>
        <w:t>Общее представление о конструировании как создании конструкции каких</w:t>
      </w:r>
      <w:r w:rsidR="00ED22DF">
        <w:t>-</w:t>
      </w:r>
      <w:r>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B751F" w:rsidRDefault="00B84766" w:rsidP="00DE41B5">
      <w:pPr>
        <w:ind w:left="365" w:right="282" w:firstLine="280"/>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DB751F" w:rsidRDefault="00B84766" w:rsidP="00DE41B5">
      <w:pPr>
        <w:spacing w:after="10"/>
        <w:ind w:left="650" w:right="282" w:hanging="10"/>
      </w:pPr>
      <w:r>
        <w:rPr>
          <w:b/>
        </w:rPr>
        <w:t>12. Физическая культура (адаптированная)</w:t>
      </w:r>
    </w:p>
    <w:p w:rsidR="00DB751F" w:rsidRDefault="00B84766" w:rsidP="00DE41B5">
      <w:pPr>
        <w:ind w:left="648" w:right="282"/>
      </w:pPr>
      <w:r>
        <w:t>Знания по адаптированной физической культуре</w:t>
      </w:r>
    </w:p>
    <w:p w:rsidR="00DB751F" w:rsidRDefault="00B84766" w:rsidP="00DE41B5">
      <w:pPr>
        <w:ind w:left="365" w:right="282" w:firstLine="280"/>
      </w:pPr>
      <w:r>
        <w:rPr>
          <w:b/>
        </w:rPr>
        <w:t>Физическая культура.</w:t>
      </w:r>
      <w: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DB751F" w:rsidRDefault="00B84766" w:rsidP="00DE41B5">
      <w:pPr>
        <w:ind w:left="365" w:right="282" w:firstLine="280"/>
      </w:pPr>
      <w:r>
        <w:rPr>
          <w:b/>
        </w:rPr>
        <w:t>Физические упражнения.</w:t>
      </w:r>
      <w: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B751F" w:rsidRDefault="00B84766" w:rsidP="00DE41B5">
      <w:pPr>
        <w:ind w:left="648" w:right="282"/>
      </w:pPr>
      <w:r>
        <w:t>Способы физкультурной деятельности</w:t>
      </w:r>
    </w:p>
    <w:p w:rsidR="00DB751F" w:rsidRDefault="00B84766" w:rsidP="00DE41B5">
      <w:pPr>
        <w:ind w:left="365" w:right="282" w:firstLine="280"/>
      </w:pPr>
      <w:r>
        <w:rPr>
          <w:b/>
        </w:rPr>
        <w:t>Самостоятельные занятия.</w:t>
      </w:r>
      <w: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B751F" w:rsidRDefault="00B84766" w:rsidP="00DE41B5">
      <w:pPr>
        <w:ind w:left="365" w:right="282" w:firstLine="280"/>
      </w:pPr>
      <w:r>
        <w:rPr>
          <w:b/>
        </w:rPr>
        <w:t>Самостоятельные игры и развлечения.</w:t>
      </w:r>
      <w:r>
        <w:t xml:space="preserve"> Организация и проведение подвижных игр (на спортивных площадках и в спортивных залах). Соблюдение правил игр.</w:t>
      </w:r>
    </w:p>
    <w:p w:rsidR="00DB751F" w:rsidRDefault="00B84766" w:rsidP="00DE41B5">
      <w:pPr>
        <w:ind w:left="648" w:right="282"/>
      </w:pPr>
      <w:r>
        <w:t>Физическое совершенствование</w:t>
      </w:r>
    </w:p>
    <w:p w:rsidR="00DB751F" w:rsidRDefault="00B84766" w:rsidP="00DE41B5">
      <w:pPr>
        <w:ind w:left="365" w:right="282" w:firstLine="280"/>
      </w:pPr>
      <w:r>
        <w:rPr>
          <w:b/>
        </w:rPr>
        <w:t>Физкультурно-оздоровительная деятельность.</w:t>
      </w:r>
      <w:r>
        <w:t xml:space="preserve"> Комплексы физических упражнений для утренней зарядки, физкультминуток, занятий по профилактике и коррекции нарушений осанки.</w:t>
      </w:r>
    </w:p>
    <w:p w:rsidR="00DB751F" w:rsidRDefault="00B84766" w:rsidP="00DE41B5">
      <w:pPr>
        <w:ind w:left="648" w:right="282"/>
      </w:pPr>
      <w:r>
        <w:t>Комплексы упражнений на развитие физических качеств.</w:t>
      </w:r>
    </w:p>
    <w:p w:rsidR="00DB751F" w:rsidRDefault="00B84766" w:rsidP="00DE41B5">
      <w:pPr>
        <w:ind w:left="648" w:right="282"/>
      </w:pPr>
      <w:r>
        <w:t>Комплексы дыхательных упражнений. Гимнастика для глаз.</w:t>
      </w:r>
    </w:p>
    <w:p w:rsidR="00DB751F" w:rsidRDefault="00B84766" w:rsidP="00DE41B5">
      <w:pPr>
        <w:ind w:left="648" w:right="282"/>
      </w:pPr>
      <w:r>
        <w:t>Спортивно-оздоровительная деятельность.</w:t>
      </w:r>
    </w:p>
    <w:p w:rsidR="00DB751F" w:rsidRDefault="00B84766" w:rsidP="00DE41B5">
      <w:pPr>
        <w:ind w:left="648" w:right="282"/>
      </w:pPr>
      <w:r>
        <w:t>Гимнастика.</w:t>
      </w:r>
    </w:p>
    <w:p w:rsidR="00DB751F" w:rsidRDefault="00B84766" w:rsidP="00DE41B5">
      <w:pPr>
        <w:ind w:left="365" w:right="282" w:firstLine="280"/>
      </w:pPr>
      <w:r>
        <w:rPr>
          <w:i/>
        </w:rPr>
        <w:t>Организующие команды и приемы.</w:t>
      </w:r>
      <w: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DB751F" w:rsidRDefault="00B84766" w:rsidP="00DE41B5">
      <w:pPr>
        <w:ind w:left="365" w:right="282" w:firstLine="280"/>
      </w:pPr>
      <w:r>
        <w:rPr>
          <w:i/>
        </w:rPr>
        <w:t>Упражнения</w:t>
      </w:r>
      <w:r>
        <w:t xml:space="preserve"> без предметов (для различных групп мышц) и с предметами (гимнастические палки, флажки, обручи, малые и большие мячи).</w:t>
      </w:r>
    </w:p>
    <w:p w:rsidR="00DB751F" w:rsidRDefault="00B84766" w:rsidP="00DE41B5">
      <w:pPr>
        <w:ind w:left="365" w:right="282" w:firstLine="280"/>
      </w:pPr>
      <w:r>
        <w:rPr>
          <w:i/>
        </w:rPr>
        <w:t>Опорный</w:t>
      </w:r>
      <w:r>
        <w:t xml:space="preserve">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DB751F" w:rsidRDefault="00B84766" w:rsidP="00DE41B5">
      <w:pPr>
        <w:spacing w:after="10"/>
        <w:ind w:left="707" w:right="282" w:hanging="10"/>
        <w:jc w:val="left"/>
      </w:pPr>
      <w:r>
        <w:rPr>
          <w:b/>
          <w:i/>
        </w:rPr>
        <w:t>Гимнастические упражнения прикладного характера.</w:t>
      </w:r>
      <w:r>
        <w:rPr>
          <w:i/>
        </w:rPr>
        <w:t xml:space="preserve"> Ходьба, бег, метания.</w:t>
      </w:r>
    </w:p>
    <w:p w:rsidR="00DB751F" w:rsidRDefault="00B84766" w:rsidP="00DE41B5">
      <w:pPr>
        <w:ind w:left="365" w:right="282" w:firstLine="280"/>
      </w:pPr>
      <w:r>
        <w:rPr>
          <w:i/>
        </w:rPr>
        <w:t>Прыжки со скакалкой.</w:t>
      </w:r>
      <w: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B751F" w:rsidRDefault="00B84766" w:rsidP="00DE41B5">
      <w:pPr>
        <w:ind w:left="365" w:right="282" w:firstLine="280"/>
      </w:pPr>
      <w:r>
        <w:rPr>
          <w:i/>
        </w:rPr>
        <w:t>Упражнения в поднимании и переноске грузов:</w:t>
      </w:r>
      <w: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DB751F" w:rsidRDefault="00B84766" w:rsidP="00DE41B5">
      <w:pPr>
        <w:ind w:left="648" w:right="282"/>
      </w:pPr>
      <w:r>
        <w:t>Легкая атлетика.</w:t>
      </w:r>
    </w:p>
    <w:p w:rsidR="00DB751F" w:rsidRDefault="00B84766" w:rsidP="00DE41B5">
      <w:pPr>
        <w:ind w:left="365" w:right="282" w:firstLine="280"/>
      </w:pPr>
      <w:r>
        <w:rPr>
          <w:i/>
        </w:rPr>
        <w:t>Ходьба:</w:t>
      </w:r>
      <w: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DB751F" w:rsidRDefault="00B84766" w:rsidP="00DE41B5">
      <w:pPr>
        <w:ind w:left="365" w:right="282" w:firstLine="280"/>
      </w:pPr>
      <w:r>
        <w:rPr>
          <w:i/>
        </w:rPr>
        <w:t>Беговые упражнения:</w:t>
      </w:r>
      <w: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DB751F" w:rsidRDefault="00B84766" w:rsidP="00DE41B5">
      <w:pPr>
        <w:ind w:left="365" w:right="282" w:firstLine="280"/>
      </w:pPr>
      <w:r>
        <w:rPr>
          <w:i/>
        </w:rPr>
        <w:t>Прыжковые упражнения:</w:t>
      </w:r>
      <w:r>
        <w:t xml:space="preserve"> на одной ноге и двух ногах на месте и с продвижением; в длину и высоту; спрыгивание и запрыгивание.</w:t>
      </w:r>
    </w:p>
    <w:p w:rsidR="00DB751F" w:rsidRDefault="00B84766" w:rsidP="00DE41B5">
      <w:pPr>
        <w:ind w:left="648" w:right="282"/>
      </w:pPr>
      <w:r>
        <w:rPr>
          <w:i/>
        </w:rPr>
        <w:lastRenderedPageBreak/>
        <w:t>Броски:</w:t>
      </w:r>
      <w:r>
        <w:t xml:space="preserve"> большого мяча (1 кг) на дальность разными способами.</w:t>
      </w:r>
    </w:p>
    <w:p w:rsidR="00DB751F" w:rsidRDefault="00B84766" w:rsidP="00DE41B5">
      <w:pPr>
        <w:ind w:left="648" w:right="282"/>
      </w:pPr>
      <w:r>
        <w:rPr>
          <w:i/>
        </w:rPr>
        <w:t>Метание:</w:t>
      </w:r>
      <w:r>
        <w:t xml:space="preserve"> малого мяча в вертикальную и горизонтальную цель и на дальность.</w:t>
      </w:r>
    </w:p>
    <w:p w:rsidR="00DB751F" w:rsidRDefault="00B84766" w:rsidP="00DE41B5">
      <w:pPr>
        <w:spacing w:after="10"/>
        <w:ind w:left="707" w:right="282" w:hanging="10"/>
        <w:jc w:val="left"/>
      </w:pPr>
      <w:r>
        <w:rPr>
          <w:b/>
          <w:i/>
        </w:rPr>
        <w:t>На материале спортивных игр:</w:t>
      </w:r>
    </w:p>
    <w:p w:rsidR="00DB751F" w:rsidRDefault="00B84766" w:rsidP="00DE41B5">
      <w:pPr>
        <w:ind w:left="365" w:right="282" w:firstLine="280"/>
      </w:pPr>
      <w:r>
        <w:rPr>
          <w:i/>
        </w:rPr>
        <w:t>Футбол:</w:t>
      </w:r>
      <w:r>
        <w:t xml:space="preserve"> удар по неподвижному и катящемуся мячу; остановка мяча; ведение мяча; подвижные игры на материале футбола.</w:t>
      </w:r>
    </w:p>
    <w:p w:rsidR="00DB751F" w:rsidRDefault="00B84766" w:rsidP="00DE41B5">
      <w:pPr>
        <w:ind w:left="365" w:right="282" w:firstLine="280"/>
      </w:pPr>
      <w:r>
        <w:rPr>
          <w:i/>
        </w:rPr>
        <w:t>Баскетбол:</w:t>
      </w:r>
      <w: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DB751F" w:rsidRDefault="00B84766" w:rsidP="00DE41B5">
      <w:pPr>
        <w:ind w:left="365" w:right="282" w:firstLine="280"/>
      </w:pPr>
      <w:r>
        <w:rPr>
          <w:i/>
        </w:rPr>
        <w:t>Пионербол:</w:t>
      </w:r>
      <w:r>
        <w:t xml:space="preserve"> броски и ловля мяча в парах через сетку двумя руками снизу и сверху; нижняя подача мяча (одной рукой снизу).61</w:t>
      </w:r>
    </w:p>
    <w:p w:rsidR="00DB751F" w:rsidRDefault="00B84766" w:rsidP="00DE41B5">
      <w:pPr>
        <w:ind w:left="365" w:right="282" w:firstLine="280"/>
      </w:pPr>
      <w:r>
        <w:rPr>
          <w:i/>
        </w:rPr>
        <w:t>Волейбол:</w:t>
      </w:r>
      <w:r>
        <w:t xml:space="preserve"> подбрасывание мяча; подача мяча; прием и передача мяча; подвижные игры на материале волейбола.</w:t>
      </w:r>
    </w:p>
    <w:p w:rsidR="00DB751F" w:rsidRDefault="00B84766" w:rsidP="00DE41B5">
      <w:pPr>
        <w:ind w:left="648" w:right="282"/>
      </w:pPr>
      <w:r>
        <w:t>Подвижные игры разных народов.</w:t>
      </w:r>
    </w:p>
    <w:p w:rsidR="00DB751F" w:rsidRDefault="00B84766" w:rsidP="00DE41B5">
      <w:pPr>
        <w:ind w:left="365" w:right="282" w:firstLine="280"/>
      </w:pPr>
      <w:r>
        <w:rPr>
          <w:i/>
        </w:rPr>
        <w:t>Коррекционно-развивающие игры:</w:t>
      </w:r>
      <w:r>
        <w:t xml:space="preserve"> «Порядок и беспорядок», «Узнай, где звонили», «Собери урожай».</w:t>
      </w:r>
    </w:p>
    <w:p w:rsidR="00DB751F" w:rsidRDefault="00B84766" w:rsidP="00DE41B5">
      <w:pPr>
        <w:ind w:left="365" w:right="282" w:firstLine="280"/>
      </w:pPr>
      <w:r>
        <w:rPr>
          <w:i/>
        </w:rPr>
        <w:t>Игры с бегом и прыжками:</w:t>
      </w:r>
      <w:r>
        <w:t xml:space="preserve"> «Сорви шишку», «У медведя во бору», «Подбеги к своему предмету», «День и ночь», «Кот и мыши», «Пятнашки»; «Прыжки по кочкам».</w:t>
      </w:r>
    </w:p>
    <w:p w:rsidR="00DB751F" w:rsidRDefault="00B84766" w:rsidP="00DE41B5">
      <w:pPr>
        <w:ind w:left="365" w:right="282" w:firstLine="280"/>
      </w:pPr>
      <w:r>
        <w:rPr>
          <w:i/>
        </w:rPr>
        <w:t>Игры с мячом:</w:t>
      </w:r>
      <w:r>
        <w:t xml:space="preserve"> «Метание мячей и мешочков»; «Кого назвали - тот и ловит», «Мяч по кругу», «Не урони мяч».</w:t>
      </w:r>
    </w:p>
    <w:p w:rsidR="00DB751F" w:rsidRDefault="00B84766" w:rsidP="00DE41B5">
      <w:pPr>
        <w:ind w:left="648" w:right="282"/>
      </w:pPr>
      <w:r>
        <w:t>Адаптированная физическая реабилитация</w:t>
      </w:r>
    </w:p>
    <w:p w:rsidR="00DB751F" w:rsidRDefault="00B84766" w:rsidP="00DE41B5">
      <w:pPr>
        <w:ind w:left="648" w:right="282"/>
      </w:pPr>
      <w:r>
        <w:t>Общеразвивающие упражнения</w:t>
      </w:r>
    </w:p>
    <w:p w:rsidR="00DB751F" w:rsidRDefault="00B84766" w:rsidP="00DE41B5">
      <w:pPr>
        <w:ind w:left="648" w:right="282"/>
      </w:pPr>
      <w:r>
        <w:t>На материале гимнастики</w:t>
      </w:r>
    </w:p>
    <w:p w:rsidR="00DB751F" w:rsidRDefault="00B84766" w:rsidP="00DE41B5">
      <w:pPr>
        <w:ind w:left="365" w:right="282" w:firstLine="280"/>
      </w:pPr>
      <w:r>
        <w:rPr>
          <w:i/>
        </w:rPr>
        <w:t>Развитие гибкости:</w:t>
      </w:r>
      <w: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DB751F" w:rsidRDefault="00B84766" w:rsidP="00DE41B5">
      <w:pPr>
        <w:ind w:left="365" w:right="282" w:firstLine="280"/>
      </w:pPr>
      <w:r>
        <w:rPr>
          <w:i/>
        </w:rPr>
        <w:t>Развитие координации:</w:t>
      </w:r>
      <w:r>
        <w:t xml:space="preserve"> преодоление простых препятствий; ходьба по</w:t>
      </w:r>
      <w:r w:rsidR="00ED22DF">
        <w:t xml:space="preserve"> </w:t>
      </w:r>
      <w: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перебрасывание малого мяча из одной руки в другую; </w:t>
      </w:r>
      <w:r>
        <w:rPr>
          <w:i/>
        </w:rPr>
        <w:t>упражнения на переключение внимания;</w:t>
      </w:r>
      <w: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B751F" w:rsidRDefault="00B84766" w:rsidP="00DE41B5">
      <w:pPr>
        <w:ind w:left="365" w:right="282" w:firstLine="280"/>
      </w:pPr>
      <w:r>
        <w:rPr>
          <w:i/>
        </w:rPr>
        <w:t>Формирование осанки:</w:t>
      </w:r>
      <w: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DB751F" w:rsidRDefault="00B84766" w:rsidP="00DE41B5">
      <w:pPr>
        <w:ind w:left="365" w:right="282" w:firstLine="280"/>
      </w:pPr>
      <w:r>
        <w:rPr>
          <w:i/>
        </w:rPr>
        <w:t>Развитие силовых способностей:</w:t>
      </w:r>
      <w: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DB751F" w:rsidRDefault="00B84766" w:rsidP="00DE41B5">
      <w:pPr>
        <w:ind w:left="648" w:right="282"/>
      </w:pPr>
      <w:r>
        <w:t>На материале легкой атлетики</w:t>
      </w:r>
    </w:p>
    <w:p w:rsidR="00DB751F" w:rsidRDefault="00B84766" w:rsidP="00DE41B5">
      <w:pPr>
        <w:ind w:left="365" w:right="282" w:firstLine="280"/>
      </w:pPr>
      <w:r>
        <w:rPr>
          <w:i/>
        </w:rPr>
        <w:t>Развитие координации:</w:t>
      </w:r>
      <w: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DB751F" w:rsidRDefault="00B84766" w:rsidP="00DE41B5">
      <w:pPr>
        <w:ind w:left="365" w:right="282" w:firstLine="280"/>
      </w:pPr>
      <w:r>
        <w:rPr>
          <w:i/>
        </w:rPr>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DB751F" w:rsidRDefault="00B84766" w:rsidP="00DE41B5">
      <w:pPr>
        <w:ind w:left="365" w:right="282" w:firstLine="280"/>
      </w:pPr>
      <w:r>
        <w:rPr>
          <w:i/>
        </w:rPr>
        <w:t>Развитие выносливости:</w:t>
      </w:r>
      <w: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B751F" w:rsidRDefault="00B84766" w:rsidP="00DE41B5">
      <w:pPr>
        <w:ind w:left="365" w:right="282" w:firstLine="280"/>
      </w:pPr>
      <w:r>
        <w:rPr>
          <w:i/>
        </w:rPr>
        <w:t>Развитие силовых способностей:</w:t>
      </w:r>
      <w: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w:t>
      </w:r>
      <w:r>
        <w:lastRenderedPageBreak/>
        <w:t>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w:t>
      </w:r>
    </w:p>
    <w:p w:rsidR="00DB751F" w:rsidRDefault="00B84766" w:rsidP="00DE41B5">
      <w:pPr>
        <w:spacing w:after="10"/>
        <w:ind w:left="370" w:right="282" w:hanging="10"/>
      </w:pPr>
      <w:r>
        <w:rPr>
          <w:b/>
        </w:rPr>
        <w:t>Содержание курсов коррекционно-развивающей области</w:t>
      </w:r>
    </w:p>
    <w:p w:rsidR="00DB751F" w:rsidRDefault="00ED22DF" w:rsidP="00DE41B5">
      <w:pPr>
        <w:ind w:left="373" w:right="282"/>
      </w:pPr>
      <w:r>
        <w:t>Содержание коррекционно-</w:t>
      </w:r>
      <w:r w:rsidR="00B84766">
        <w:t>развивающей области представлено следующими обязательными коррекционными курсами:</w:t>
      </w:r>
    </w:p>
    <w:p w:rsidR="00DB751F" w:rsidRDefault="00B84766" w:rsidP="00DE41B5">
      <w:pPr>
        <w:ind w:left="373" w:right="282"/>
      </w:pPr>
      <w:r>
        <w:rPr>
          <w:sz w:val="23"/>
        </w:rPr>
        <w:t xml:space="preserve">- </w:t>
      </w:r>
      <w:r>
        <w:t>«Коррекционно-развивающие занятия (логопедические и психокоррекционные)» (фронтальные и/или индивидуальные занятия);</w:t>
      </w:r>
    </w:p>
    <w:p w:rsidR="00DB751F" w:rsidRDefault="00B84766" w:rsidP="00DE41B5">
      <w:pPr>
        <w:spacing w:after="10"/>
        <w:ind w:left="370" w:right="282" w:hanging="10"/>
      </w:pPr>
      <w:r>
        <w:rPr>
          <w:b/>
        </w:rPr>
        <w:t>Коррекционный курс «Коррекционно-развивающие занятия</w:t>
      </w:r>
      <w:r w:rsidR="00ED22DF">
        <w:rPr>
          <w:b/>
        </w:rPr>
        <w:t xml:space="preserve"> </w:t>
      </w:r>
      <w:r>
        <w:rPr>
          <w:b/>
        </w:rPr>
        <w:t>(логопедические и психокоррекционные)</w:t>
      </w:r>
    </w:p>
    <w:p w:rsidR="00DB751F" w:rsidRDefault="00B84766" w:rsidP="00DE41B5">
      <w:pPr>
        <w:spacing w:after="10"/>
        <w:ind w:left="370" w:right="282" w:hanging="10"/>
      </w:pPr>
      <w:r>
        <w:rPr>
          <w:b/>
        </w:rPr>
        <w:t>Логопедические занятия</w:t>
      </w:r>
    </w:p>
    <w:p w:rsidR="00DB751F" w:rsidRDefault="00B84766" w:rsidP="00DE41B5">
      <w:pPr>
        <w:ind w:left="365" w:right="282" w:firstLine="720"/>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DB751F" w:rsidRDefault="00B84766" w:rsidP="00DE41B5">
      <w:pPr>
        <w:ind w:left="1088" w:right="282"/>
      </w:pPr>
      <w:r>
        <w:t>Основными направлениями логопедической работы является:</w:t>
      </w:r>
    </w:p>
    <w:p w:rsidR="00DB751F" w:rsidRDefault="00B84766" w:rsidP="0005218F">
      <w:pPr>
        <w:numPr>
          <w:ilvl w:val="0"/>
          <w:numId w:val="41"/>
        </w:numPr>
        <w:ind w:right="282" w:hanging="360"/>
      </w:pPr>
      <w:r>
        <w:t xml:space="preserve">диагностика и коррекция звукопроизношения </w:t>
      </w:r>
      <w:r>
        <w:tab/>
        <w:t>(постановка, автоматизация и</w:t>
      </w:r>
    </w:p>
    <w:p w:rsidR="00DB751F" w:rsidRDefault="00B84766" w:rsidP="00DE41B5">
      <w:pPr>
        <w:ind w:left="373" w:right="282"/>
      </w:pPr>
      <w:r>
        <w:t>дифференциация звуков речи);</w:t>
      </w:r>
    </w:p>
    <w:p w:rsidR="00DB751F" w:rsidRDefault="00B84766" w:rsidP="0005218F">
      <w:pPr>
        <w:numPr>
          <w:ilvl w:val="0"/>
          <w:numId w:val="41"/>
        </w:numPr>
        <w:ind w:right="282" w:hanging="360"/>
      </w:pPr>
      <w:r>
        <w:t>развитие фонематических процессов (фонематического слуха, восприятия, анализа и</w:t>
      </w:r>
    </w:p>
    <w:p w:rsidR="00DB751F" w:rsidRDefault="00B84766" w:rsidP="00DE41B5">
      <w:pPr>
        <w:ind w:left="373" w:right="282"/>
      </w:pPr>
      <w:r>
        <w:t>синтеза, фонематических представлений);</w:t>
      </w:r>
    </w:p>
    <w:p w:rsidR="00DB751F" w:rsidRDefault="00B84766" w:rsidP="0005218F">
      <w:pPr>
        <w:numPr>
          <w:ilvl w:val="0"/>
          <w:numId w:val="41"/>
        </w:numPr>
        <w:ind w:right="282" w:hanging="360"/>
      </w:pPr>
      <w:r>
        <w:t>диагностика и коррекция лексической стороны речи (обогащение словаря, его</w:t>
      </w:r>
    </w:p>
    <w:p w:rsidR="00DB751F" w:rsidRDefault="00B84766" w:rsidP="00DE41B5">
      <w:pPr>
        <w:ind w:left="373" w:right="282"/>
      </w:pPr>
      <w:r>
        <w:t>расширение и уточнение);</w:t>
      </w:r>
    </w:p>
    <w:p w:rsidR="00DB751F" w:rsidRDefault="00B84766" w:rsidP="0005218F">
      <w:pPr>
        <w:numPr>
          <w:ilvl w:val="0"/>
          <w:numId w:val="41"/>
        </w:numPr>
        <w:ind w:right="282" w:hanging="360"/>
      </w:pPr>
      <w:r>
        <w:t>диагностика и коррекция грамматического строя речи</w:t>
      </w:r>
      <w:r w:rsidR="00ED22DF">
        <w:t xml:space="preserve"> </w:t>
      </w:r>
      <w:r>
        <w:t>(синтаксической структуры</w:t>
      </w:r>
    </w:p>
    <w:p w:rsidR="00DB751F" w:rsidRDefault="00B84766" w:rsidP="00DE41B5">
      <w:pPr>
        <w:ind w:left="373" w:right="282"/>
      </w:pPr>
      <w:r>
        <w:t>речевых высказываний, словоизменения и словообразования);</w:t>
      </w:r>
    </w:p>
    <w:p w:rsidR="00DB751F" w:rsidRDefault="00B84766" w:rsidP="0005218F">
      <w:pPr>
        <w:numPr>
          <w:ilvl w:val="0"/>
          <w:numId w:val="41"/>
        </w:numPr>
        <w:ind w:right="282" w:hanging="360"/>
      </w:pPr>
      <w:r>
        <w:t>коррекция диалогической и формирование монологической форм речи, развитие</w:t>
      </w:r>
    </w:p>
    <w:p w:rsidR="00DB751F" w:rsidRDefault="00B84766" w:rsidP="00DE41B5">
      <w:pPr>
        <w:ind w:left="373" w:right="282"/>
      </w:pPr>
      <w:r>
        <w:t>коммуникативной функции речи</w:t>
      </w:r>
      <w:r w:rsidR="00ED22DF">
        <w:t xml:space="preserve"> </w:t>
      </w:r>
      <w:r>
        <w:t>(развитие навыков диалогической и</w:t>
      </w:r>
    </w:p>
    <w:p w:rsidR="00DB751F" w:rsidRDefault="00B84766" w:rsidP="00DE41B5">
      <w:pPr>
        <w:ind w:left="373" w:right="282"/>
      </w:pPr>
      <w:r>
        <w:t>монологической речи, формирование связной речи, повышение речевой мотивации, обогащение речевого опыта);</w:t>
      </w:r>
    </w:p>
    <w:p w:rsidR="00DB751F" w:rsidRDefault="00B84766" w:rsidP="0005218F">
      <w:pPr>
        <w:numPr>
          <w:ilvl w:val="0"/>
          <w:numId w:val="41"/>
        </w:numPr>
        <w:ind w:right="282" w:hanging="360"/>
      </w:pPr>
      <w:r>
        <w:t>коррекция нарушений чтения и письма;</w:t>
      </w:r>
    </w:p>
    <w:p w:rsidR="00DB751F" w:rsidRDefault="00B84766" w:rsidP="0005218F">
      <w:pPr>
        <w:numPr>
          <w:ilvl w:val="0"/>
          <w:numId w:val="41"/>
        </w:numPr>
        <w:ind w:right="282" w:hanging="360"/>
      </w:pPr>
      <w:r>
        <w:t>расширение представлений об окружающей действительности;</w:t>
      </w:r>
    </w:p>
    <w:p w:rsidR="00DB751F" w:rsidRDefault="00B84766" w:rsidP="0005218F">
      <w:pPr>
        <w:numPr>
          <w:ilvl w:val="0"/>
          <w:numId w:val="41"/>
        </w:numPr>
        <w:ind w:right="282" w:hanging="360"/>
      </w:pPr>
      <w:r>
        <w:t>развитие познавательной сферы</w:t>
      </w:r>
      <w:r w:rsidR="00ED22DF">
        <w:t xml:space="preserve"> </w:t>
      </w:r>
      <w:r>
        <w:t>(мышления, памяти, внимания и др.познавательных процессов).</w:t>
      </w:r>
    </w:p>
    <w:p w:rsidR="00DB751F" w:rsidRDefault="00B84766" w:rsidP="00DE41B5">
      <w:pPr>
        <w:spacing w:after="10"/>
        <w:ind w:left="370" w:right="282" w:hanging="10"/>
      </w:pPr>
      <w:r>
        <w:rPr>
          <w:b/>
        </w:rPr>
        <w:t>Психокоррекционные занятия</w:t>
      </w:r>
    </w:p>
    <w:p w:rsidR="00DB751F" w:rsidRDefault="00B84766" w:rsidP="00DE41B5">
      <w:pPr>
        <w:ind w:left="365" w:right="282" w:firstLine="720"/>
      </w:pPr>
      <w: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Основные направления работы:</w:t>
      </w:r>
    </w:p>
    <w:p w:rsidR="00DB751F" w:rsidRDefault="00B84766" w:rsidP="0005218F">
      <w:pPr>
        <w:numPr>
          <w:ilvl w:val="0"/>
          <w:numId w:val="41"/>
        </w:numPr>
        <w:ind w:right="282" w:hanging="360"/>
      </w:pPr>
      <w:r>
        <w:t>диагностика и развитие познавательной сферы и целенаправленное формирование</w:t>
      </w:r>
    </w:p>
    <w:p w:rsidR="00DB751F" w:rsidRDefault="00B84766" w:rsidP="00DE41B5">
      <w:pPr>
        <w:ind w:left="373" w:right="282"/>
      </w:pPr>
      <w:r>
        <w:t>высших психических функций (формирование учебной мотивации, активизация сенсорноперцептивной, мнемической и мыслительной деятельности);</w:t>
      </w:r>
    </w:p>
    <w:p w:rsidR="00DB751F" w:rsidRDefault="00B84766" w:rsidP="0005218F">
      <w:pPr>
        <w:numPr>
          <w:ilvl w:val="0"/>
          <w:numId w:val="41"/>
        </w:numPr>
        <w:ind w:right="282" w:hanging="360"/>
      </w:pPr>
      <w:r>
        <w:t>диагностика и развитие эмоционально-личностной сферы и коррекция ее недостатков</w:t>
      </w:r>
    </w:p>
    <w:p w:rsidR="00DB751F" w:rsidRDefault="00B84766" w:rsidP="00DE41B5">
      <w:pPr>
        <w:ind w:left="373" w:right="282"/>
      </w:pPr>
      <w:r>
        <w:t>(гармонизация психоэмоционального состояния);</w:t>
      </w:r>
    </w:p>
    <w:p w:rsidR="00DB751F" w:rsidRDefault="00B84766" w:rsidP="0005218F">
      <w:pPr>
        <w:numPr>
          <w:ilvl w:val="0"/>
          <w:numId w:val="41"/>
        </w:numPr>
        <w:ind w:right="282" w:hanging="360"/>
      </w:pPr>
      <w:r>
        <w:t>диагностика и развитие коммуникативной сферы и социальной интеграции (развитие</w:t>
      </w:r>
    </w:p>
    <w:p w:rsidR="00DB751F" w:rsidRDefault="00B84766" w:rsidP="00DE41B5">
      <w:pPr>
        <w:ind w:left="373" w:right="282"/>
      </w:pPr>
      <w:r>
        <w:t>способности к эмпатии, сопереживанию);</w:t>
      </w:r>
    </w:p>
    <w:p w:rsidR="00DB751F" w:rsidRDefault="00B84766" w:rsidP="0005218F">
      <w:pPr>
        <w:numPr>
          <w:ilvl w:val="0"/>
          <w:numId w:val="41"/>
        </w:numPr>
        <w:ind w:right="282" w:hanging="360"/>
      </w:pPr>
      <w:r>
        <w:t>формирование продуктивных видов взаимодействия с окружающими (в семье, классе),</w:t>
      </w:r>
    </w:p>
    <w:p w:rsidR="00DB751F" w:rsidRDefault="00B84766" w:rsidP="00DE41B5">
      <w:pPr>
        <w:ind w:left="373" w:right="282"/>
      </w:pPr>
      <w:r>
        <w:t>повышение социального статуса обучающегося в коллективе, формирование и развитие навыков социального поведения;</w:t>
      </w:r>
    </w:p>
    <w:p w:rsidR="00DB751F" w:rsidRDefault="00B84766" w:rsidP="0005218F">
      <w:pPr>
        <w:numPr>
          <w:ilvl w:val="0"/>
          <w:numId w:val="41"/>
        </w:numPr>
        <w:ind w:right="282" w:hanging="360"/>
      </w:pPr>
      <w:r>
        <w:t>формирование произвольной регуляции деятельности и поведения</w:t>
      </w:r>
    </w:p>
    <w:p w:rsidR="00DB751F" w:rsidRDefault="00B84766" w:rsidP="00DE41B5">
      <w:pPr>
        <w:ind w:left="373" w:right="282"/>
      </w:pPr>
      <w:r>
        <w:t>(развитие произвольной регуляции деятельности и поведения, формирование способности к планированию и контролю).</w:t>
      </w:r>
    </w:p>
    <w:p w:rsidR="00DB751F" w:rsidRDefault="00B84766" w:rsidP="00DE41B5">
      <w:pPr>
        <w:ind w:left="365" w:right="282" w:firstLine="720"/>
      </w:pPr>
      <w:r>
        <w:t>Коррекционно-развивающая область является обязательной частью внеурочной деятельности, поддерживающей процесс освоения содержания АООП НОО. 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DB751F" w:rsidRDefault="00B84766" w:rsidP="00DE41B5">
      <w:pPr>
        <w:spacing w:after="304"/>
        <w:ind w:left="365" w:right="282" w:firstLine="720"/>
      </w:pPr>
      <w:r>
        <w:lastRenderedPageBreak/>
        <w:t>Коррекционно-развивающая работа направлена на обеспечение развития эмоциональноволевой сферы и коррекцию её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DB751F" w:rsidRDefault="00ED22DF" w:rsidP="00DE41B5">
      <w:pPr>
        <w:pStyle w:val="2"/>
        <w:numPr>
          <w:ilvl w:val="0"/>
          <w:numId w:val="0"/>
        </w:numPr>
        <w:ind w:left="718" w:right="282"/>
        <w:jc w:val="center"/>
      </w:pPr>
      <w:r>
        <w:t xml:space="preserve">2.3. </w:t>
      </w:r>
      <w:r w:rsidR="00B84766">
        <w:t>Программа духовно-нравственного развития, воспитания обучающихся с</w:t>
      </w:r>
      <w:r>
        <w:t xml:space="preserve"> </w:t>
      </w:r>
      <w:r w:rsidR="00B84766">
        <w:t>ЗПР НОО</w:t>
      </w:r>
    </w:p>
    <w:p w:rsidR="00DB751F" w:rsidRDefault="00B84766" w:rsidP="00DE41B5">
      <w:pPr>
        <w:spacing w:after="10"/>
        <w:ind w:left="370" w:right="282" w:hanging="10"/>
      </w:pPr>
      <w:r>
        <w:rPr>
          <w:b/>
        </w:rPr>
        <w:t>Цель и задачи духовно-нравственного развития, воспитания и социализации обучающихся</w:t>
      </w:r>
    </w:p>
    <w:p w:rsidR="00DB751F" w:rsidRDefault="00B84766" w:rsidP="00DE41B5">
      <w:pPr>
        <w:ind w:left="365" w:right="282" w:firstLine="708"/>
      </w:pPr>
      <w:r>
        <w:t>Целью духовно-нравственного развития, воспитания и социализации обучающихся на уровне начального общего образования является социально</w:t>
      </w:r>
      <w:r w:rsidR="00DE41B5">
        <w:t>-</w:t>
      </w:r>
      <w:r>
        <w:t>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DB751F" w:rsidRDefault="00B84766" w:rsidP="00DE41B5">
      <w:pPr>
        <w:ind w:left="365" w:right="282" w:firstLine="708"/>
      </w:pPr>
      <w:r>
        <w:t>Задачи духовно</w:t>
      </w:r>
      <w:r w:rsidR="00DE41B5">
        <w:t>-</w:t>
      </w:r>
      <w:r>
        <w:t>нравственного развития, воспитания и социализации обучающихся на уровне начального общего образования:</w:t>
      </w:r>
    </w:p>
    <w:p w:rsidR="00DB751F" w:rsidRDefault="00B84766" w:rsidP="00DE41B5">
      <w:pPr>
        <w:spacing w:after="10"/>
        <w:ind w:left="1078" w:right="282" w:hanging="10"/>
      </w:pPr>
      <w:r>
        <w:rPr>
          <w:b/>
        </w:rPr>
        <w:t>В области формирования нравственной культуры:</w:t>
      </w:r>
    </w:p>
    <w:p w:rsidR="00DB751F" w:rsidRDefault="00B84766" w:rsidP="00DE41B5">
      <w:pPr>
        <w:ind w:left="365" w:right="282" w:firstLine="708"/>
      </w:pPr>
      <w:r>
        <w:t>формирование способности к духовному развитию, реализации творческого потенциала в учебно</w:t>
      </w:r>
      <w:r w:rsidR="00DE41B5">
        <w:t>-</w:t>
      </w:r>
      <w:r>
        <w:t>игровой, предметно</w:t>
      </w:r>
      <w:r w:rsidR="00DE41B5">
        <w:t>-</w:t>
      </w:r>
      <w:r>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укрепление нравственности, основанной на свободе воли и духовных отечественных традициях,</w:t>
      </w:r>
    </w:p>
    <w:p w:rsidR="00DB751F" w:rsidRDefault="00B84766" w:rsidP="00DE41B5">
      <w:pPr>
        <w:ind w:left="373" w:right="282"/>
      </w:pPr>
      <w:r>
        <w:t>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w:t>
      </w:r>
    </w:p>
    <w:p w:rsidR="00DB751F" w:rsidRDefault="00B84766" w:rsidP="00DE41B5">
      <w:pPr>
        <w:ind w:left="365" w:right="282" w:firstLine="708"/>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принятие обучающимся нравственных ценностей, национальных и этнических духовных</w:t>
      </w:r>
    </w:p>
    <w:p w:rsidR="00DB751F" w:rsidRDefault="00B84766" w:rsidP="00DE41B5">
      <w:pPr>
        <w:ind w:left="1073" w:right="282" w:hanging="708"/>
      </w:pPr>
      <w:r>
        <w:t>традиций с учетом мировоззренческих и культурных особенностей и потребностей семьи; формирование эстетических потребностей, ценностей и чувств;</w:t>
      </w:r>
    </w:p>
    <w:p w:rsidR="00DB751F" w:rsidRDefault="00B84766" w:rsidP="00DE41B5">
      <w:pPr>
        <w:ind w:left="1076" w:right="282"/>
      </w:pPr>
      <w:r>
        <w:t>формирование способности открыто выражать и отстаивать свою нравственно оправданную</w:t>
      </w:r>
    </w:p>
    <w:p w:rsidR="00DB751F" w:rsidRDefault="00B84766" w:rsidP="00DE41B5">
      <w:pPr>
        <w:ind w:left="1073" w:right="282" w:hanging="708"/>
      </w:pPr>
      <w:r>
        <w:t>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w:t>
      </w:r>
    </w:p>
    <w:p w:rsidR="00DB751F" w:rsidRDefault="00B84766" w:rsidP="00DE41B5">
      <w:pPr>
        <w:ind w:left="1073" w:right="282" w:hanging="708"/>
      </w:pPr>
      <w:r>
        <w:t>основе морального выбора, к принятию ответственности за их результаты; развитие трудолюбия, способности к преодолению трудностей, целеустремленности и</w:t>
      </w:r>
    </w:p>
    <w:p w:rsidR="00DB751F" w:rsidRDefault="00B84766" w:rsidP="00DE41B5">
      <w:pPr>
        <w:ind w:left="373" w:right="282"/>
      </w:pPr>
      <w:r>
        <w:t>настойчивости в достижении результата.</w:t>
      </w:r>
    </w:p>
    <w:p w:rsidR="00DB751F" w:rsidRDefault="00B84766" w:rsidP="00DE41B5">
      <w:pPr>
        <w:spacing w:after="10"/>
        <w:ind w:left="1078" w:right="282" w:hanging="10"/>
      </w:pPr>
      <w:r>
        <w:rPr>
          <w:b/>
        </w:rPr>
        <w:t>В области формирования социальной культуры:</w:t>
      </w:r>
    </w:p>
    <w:p w:rsidR="00DB751F" w:rsidRDefault="00B84766" w:rsidP="00DE41B5">
      <w:pPr>
        <w:ind w:left="1078" w:right="282" w:hanging="10"/>
        <w:jc w:val="left"/>
      </w:pPr>
      <w:r>
        <w:t>формирование основ российской культурной и гражданской идентичности (самобытности); пробуждение веры в Россию, в свой народ, чувства личной ответственности за Отечество; воспитание ценностного отношения к своему национальному языку и культуре; формирование патриотизма и гражданской солидарности;</w:t>
      </w:r>
    </w:p>
    <w:p w:rsidR="00DB751F" w:rsidRDefault="00B84766" w:rsidP="00DE41B5">
      <w:pPr>
        <w:ind w:left="1076" w:right="282"/>
      </w:pPr>
      <w:r>
        <w:t>развитие навыков организации и осуществления сотрудничества с педагогами, сверстниками,</w:t>
      </w:r>
    </w:p>
    <w:p w:rsidR="00DB751F" w:rsidRDefault="00B84766" w:rsidP="00DE41B5">
      <w:pPr>
        <w:ind w:left="1073" w:right="282" w:hanging="708"/>
      </w:pPr>
      <w:r>
        <w:t>родителями, старшими детьми в решении общих проблем; развитие доброжелательности и эмоциональной отзывчивости, человеколюбия (гуманности)</w:t>
      </w:r>
    </w:p>
    <w:p w:rsidR="00DB751F" w:rsidRDefault="00B84766" w:rsidP="00DE41B5">
      <w:pPr>
        <w:ind w:left="1073" w:right="282" w:hanging="708"/>
      </w:pPr>
      <w:r>
        <w:t>понимания других людей и сопереживания им; становление гражданских качеств личности на основе демократических ценностных ориентаций; формирование осознанного и уважительного отношения к традиционным российским религиям</w:t>
      </w:r>
    </w:p>
    <w:p w:rsidR="00DB751F" w:rsidRDefault="00B84766" w:rsidP="00DE41B5">
      <w:pPr>
        <w:ind w:left="1073" w:right="282" w:hanging="708"/>
      </w:pPr>
      <w:r>
        <w:t>и религиозным организациям, к вере и религиозным убеждениям; формирование основ культуры межэтнического и межконфессионального общения, уважения к</w:t>
      </w:r>
    </w:p>
    <w:p w:rsidR="00DB751F" w:rsidRDefault="00B84766" w:rsidP="00DE41B5">
      <w:pPr>
        <w:ind w:left="373" w:right="282"/>
      </w:pPr>
      <w:r>
        <w:t>языку, культурным, религиозным традициям, истории и образу жизни представителей всех народов России.</w:t>
      </w:r>
    </w:p>
    <w:p w:rsidR="00DB751F" w:rsidRDefault="00B84766" w:rsidP="00DE41B5">
      <w:pPr>
        <w:ind w:left="1076" w:right="282"/>
      </w:pPr>
      <w:r>
        <w:rPr>
          <w:b/>
        </w:rPr>
        <w:lastRenderedPageBreak/>
        <w:t xml:space="preserve">В области формирования семейной культуры: </w:t>
      </w:r>
      <w:r>
        <w:t>формирование отношения к семье как основе российского общества;</w:t>
      </w:r>
    </w:p>
    <w:p w:rsidR="00DB751F" w:rsidRDefault="00B84766" w:rsidP="00DE41B5">
      <w:pPr>
        <w:ind w:left="1076" w:right="282"/>
      </w:pPr>
      <w:r>
        <w:t>формирование у обучающегося уважительного отношения к родителям, осознанного,</w:t>
      </w:r>
    </w:p>
    <w:p w:rsidR="00DB751F" w:rsidRDefault="00B84766" w:rsidP="00DE41B5">
      <w:pPr>
        <w:ind w:left="1073" w:right="282" w:hanging="708"/>
      </w:pPr>
      <w:r>
        <w:t>заботливого отношения к старшим и младшим; формирование представления о традиционных семейных ценностях народов России, семейных</w:t>
      </w:r>
    </w:p>
    <w:p w:rsidR="00DB751F" w:rsidRDefault="00B84766" w:rsidP="00DE41B5">
      <w:pPr>
        <w:ind w:left="1073" w:right="282" w:hanging="708"/>
      </w:pPr>
      <w:r>
        <w:t>ролях и уважения к ним; знакомство обучающегося с культурно</w:t>
      </w:r>
      <w:r w:rsidR="00DE41B5">
        <w:t>-</w:t>
      </w:r>
      <w:r>
        <w:t>историческими и этническими традициями российской</w:t>
      </w:r>
    </w:p>
    <w:p w:rsidR="00DB751F" w:rsidRDefault="00B84766" w:rsidP="00DE41B5">
      <w:pPr>
        <w:ind w:left="373" w:right="282"/>
      </w:pPr>
      <w:r>
        <w:t>семьи.</w:t>
      </w:r>
    </w:p>
    <w:p w:rsidR="00DB751F" w:rsidRDefault="00B84766" w:rsidP="00DE41B5">
      <w:pPr>
        <w:ind w:left="365" w:right="282" w:firstLine="708"/>
      </w:pPr>
      <w:r>
        <w:t>Образовательная организация может конкретизировать общие задачи духовно</w:t>
      </w:r>
      <w:r w:rsidR="00DE41B5">
        <w:t>-</w:t>
      </w:r>
      <w:r>
        <w:t>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DB751F" w:rsidRDefault="00B84766" w:rsidP="00DE41B5">
      <w:pPr>
        <w:ind w:left="365" w:right="282" w:firstLine="708"/>
      </w:pPr>
      <w: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DB751F" w:rsidRDefault="00B84766" w:rsidP="00DE41B5">
      <w:pPr>
        <w:spacing w:after="10"/>
        <w:ind w:left="4132" w:right="282" w:hanging="3424"/>
      </w:pPr>
      <w:r>
        <w:rPr>
          <w:b/>
        </w:rPr>
        <w:t>Основные направления и ценностные основы духовно</w:t>
      </w:r>
      <w:r w:rsidR="00DE41B5">
        <w:rPr>
          <w:b/>
        </w:rPr>
        <w:t>-</w:t>
      </w:r>
      <w:r>
        <w:rPr>
          <w:b/>
        </w:rPr>
        <w:t>нравственного развития, воспитания и социализации обучающихся</w:t>
      </w:r>
    </w:p>
    <w:p w:rsidR="00DB751F" w:rsidRDefault="00B84766" w:rsidP="00DE41B5">
      <w:pPr>
        <w:ind w:left="365" w:right="282" w:firstLine="708"/>
      </w:pPr>
      <w:r>
        <w:t>Общие задачи духовно</w:t>
      </w:r>
      <w:r w:rsidR="00DE41B5">
        <w:t>-</w:t>
      </w:r>
      <w:r>
        <w:t>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w:t>
      </w:r>
      <w:r w:rsidR="00DE41B5">
        <w:t>-</w:t>
      </w:r>
      <w:r>
        <w:t>нравственного развития личности гражданина России.</w:t>
      </w:r>
    </w:p>
    <w:p w:rsidR="00DB751F" w:rsidRDefault="00B84766" w:rsidP="00DE41B5">
      <w:pPr>
        <w:ind w:left="365" w:right="282" w:firstLine="708"/>
      </w:pPr>
      <w:r>
        <w:t>Каждое из направлений духовно</w:t>
      </w:r>
      <w:r w:rsidR="00DE41B5">
        <w:t>-</w:t>
      </w:r>
      <w:r>
        <w:t>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DB751F" w:rsidRDefault="00B84766" w:rsidP="00DE41B5">
      <w:pPr>
        <w:ind w:left="365" w:right="282" w:firstLine="708"/>
      </w:pPr>
      <w:r>
        <w:t>Организация духовно</w:t>
      </w:r>
      <w:r w:rsidR="00DE41B5">
        <w:t>-</w:t>
      </w:r>
      <w:r>
        <w:t>нравственного развития, воспитания и социализации обучающихся осуществляется по следующим направлениям:</w:t>
      </w:r>
    </w:p>
    <w:p w:rsidR="00DB751F" w:rsidRDefault="00B84766" w:rsidP="0005218F">
      <w:pPr>
        <w:numPr>
          <w:ilvl w:val="0"/>
          <w:numId w:val="42"/>
        </w:numPr>
        <w:ind w:right="282" w:hanging="367"/>
      </w:pPr>
      <w:r>
        <w:t>Гражданско-патриотическое воспитание</w:t>
      </w:r>
    </w:p>
    <w:p w:rsidR="00DB751F" w:rsidRDefault="00B84766" w:rsidP="00DE41B5">
      <w:pPr>
        <w:ind w:left="365" w:right="282" w:firstLine="708"/>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Pr>
          <w:i/>
        </w:rPr>
        <w:t>.</w:t>
      </w:r>
    </w:p>
    <w:p w:rsidR="00DB751F" w:rsidRDefault="00B84766" w:rsidP="0005218F">
      <w:pPr>
        <w:numPr>
          <w:ilvl w:val="0"/>
          <w:numId w:val="42"/>
        </w:numPr>
        <w:ind w:right="282" w:hanging="367"/>
      </w:pPr>
      <w:r>
        <w:t>Нравственное и духовное воспитание</w:t>
      </w:r>
    </w:p>
    <w:p w:rsidR="00DB751F" w:rsidRDefault="00B84766" w:rsidP="00DE41B5">
      <w:pPr>
        <w:ind w:left="365" w:right="282" w:firstLine="708"/>
      </w:pPr>
      <w: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DB751F" w:rsidRDefault="00B84766" w:rsidP="0005218F">
      <w:pPr>
        <w:numPr>
          <w:ilvl w:val="0"/>
          <w:numId w:val="42"/>
        </w:numPr>
        <w:ind w:right="282" w:hanging="367"/>
      </w:pPr>
      <w:r>
        <w:t>Воспитание положительного отношения к труду и творчеству</w:t>
      </w:r>
    </w:p>
    <w:p w:rsidR="00DB751F" w:rsidRDefault="00B84766" w:rsidP="00DE41B5">
      <w:pPr>
        <w:ind w:left="365" w:right="282" w:firstLine="708"/>
      </w:pPr>
      <w: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DB751F" w:rsidRDefault="00B84766" w:rsidP="0005218F">
      <w:pPr>
        <w:numPr>
          <w:ilvl w:val="0"/>
          <w:numId w:val="42"/>
        </w:numPr>
        <w:ind w:right="282" w:hanging="367"/>
      </w:pPr>
      <w:r>
        <w:t>Интеллектуальное воспитание</w:t>
      </w:r>
    </w:p>
    <w:p w:rsidR="00DB751F" w:rsidRDefault="00B84766" w:rsidP="00DE41B5">
      <w:pPr>
        <w:ind w:left="365" w:right="282" w:firstLine="708"/>
      </w:pPr>
      <w: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DB751F" w:rsidRDefault="00B84766" w:rsidP="0005218F">
      <w:pPr>
        <w:numPr>
          <w:ilvl w:val="0"/>
          <w:numId w:val="42"/>
        </w:numPr>
        <w:ind w:right="282" w:hanging="367"/>
      </w:pPr>
      <w:r>
        <w:t>Здоровьесберегающее воспитание</w:t>
      </w:r>
    </w:p>
    <w:p w:rsidR="00DB751F" w:rsidRDefault="00B84766" w:rsidP="00DE41B5">
      <w:pPr>
        <w:ind w:left="365" w:right="282" w:firstLine="708"/>
      </w:pPr>
      <w:r>
        <w:t>Ценности: здоровье физическое, духовное и нравственное, здоровый образ жизни, здоровьесберегающие технологии, физическая культура и спорт</w:t>
      </w:r>
    </w:p>
    <w:p w:rsidR="00DB751F" w:rsidRDefault="00B84766" w:rsidP="0005218F">
      <w:pPr>
        <w:numPr>
          <w:ilvl w:val="0"/>
          <w:numId w:val="42"/>
        </w:numPr>
        <w:ind w:right="282" w:hanging="367"/>
      </w:pPr>
      <w:r>
        <w:t>Социокультурное и медиакультурное воспитание</w:t>
      </w:r>
    </w:p>
    <w:p w:rsidR="00DB751F" w:rsidRDefault="00B84766" w:rsidP="00DE41B5">
      <w:pPr>
        <w:ind w:left="365" w:right="282" w:firstLine="708"/>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i/>
        </w:rPr>
        <w:t>.</w:t>
      </w:r>
    </w:p>
    <w:p w:rsidR="00DB751F" w:rsidRDefault="00B84766" w:rsidP="0005218F">
      <w:pPr>
        <w:numPr>
          <w:ilvl w:val="0"/>
          <w:numId w:val="42"/>
        </w:numPr>
        <w:ind w:right="282" w:hanging="367"/>
      </w:pPr>
      <w:r>
        <w:t>Культуротворческое и эстетическое воспитание</w:t>
      </w:r>
    </w:p>
    <w:p w:rsidR="00DB751F" w:rsidRDefault="00B84766" w:rsidP="00DE41B5">
      <w:pPr>
        <w:ind w:left="365" w:right="282" w:firstLine="708"/>
      </w:pPr>
      <w:r>
        <w:lastRenderedPageBreak/>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DB751F" w:rsidRDefault="00B84766" w:rsidP="0005218F">
      <w:pPr>
        <w:numPr>
          <w:ilvl w:val="0"/>
          <w:numId w:val="42"/>
        </w:numPr>
        <w:ind w:right="282" w:hanging="367"/>
      </w:pPr>
      <w:r>
        <w:t>Правовое воспитание и культура безопасности</w:t>
      </w:r>
    </w:p>
    <w:p w:rsidR="00DB751F" w:rsidRDefault="00B84766" w:rsidP="00DE41B5">
      <w:pPr>
        <w:ind w:left="365" w:right="282" w:firstLine="708"/>
      </w:pPr>
      <w: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B751F" w:rsidRDefault="00B84766" w:rsidP="0005218F">
      <w:pPr>
        <w:numPr>
          <w:ilvl w:val="0"/>
          <w:numId w:val="42"/>
        </w:numPr>
        <w:ind w:right="282" w:hanging="367"/>
      </w:pPr>
      <w:r>
        <w:t>Воспитание семейных ценностей</w:t>
      </w:r>
    </w:p>
    <w:p w:rsidR="00DB751F" w:rsidRDefault="00B84766" w:rsidP="00DE41B5">
      <w:pPr>
        <w:ind w:left="365" w:right="282" w:firstLine="708"/>
      </w:pPr>
      <w: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DB751F" w:rsidRDefault="00B84766" w:rsidP="0005218F">
      <w:pPr>
        <w:numPr>
          <w:ilvl w:val="0"/>
          <w:numId w:val="42"/>
        </w:numPr>
        <w:ind w:right="282" w:hanging="367"/>
      </w:pPr>
      <w:r>
        <w:t>Формирование коммуникативной культуры</w:t>
      </w:r>
    </w:p>
    <w:p w:rsidR="00DB751F" w:rsidRDefault="00B84766" w:rsidP="00DE41B5">
      <w:pPr>
        <w:ind w:left="365" w:right="282" w:firstLine="708"/>
      </w:pPr>
      <w: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B751F" w:rsidRDefault="00B84766" w:rsidP="0005218F">
      <w:pPr>
        <w:numPr>
          <w:ilvl w:val="0"/>
          <w:numId w:val="42"/>
        </w:numPr>
        <w:ind w:right="282" w:hanging="367"/>
      </w:pPr>
      <w:r>
        <w:t>Экологическое воспитание</w:t>
      </w:r>
    </w:p>
    <w:p w:rsidR="00DB751F" w:rsidRDefault="00B84766" w:rsidP="00DE41B5">
      <w:pPr>
        <w:ind w:left="365" w:right="282" w:firstLine="708"/>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DB751F" w:rsidRDefault="00B84766" w:rsidP="00DE41B5">
      <w:pPr>
        <w:ind w:left="365" w:right="282" w:firstLine="708"/>
      </w:pPr>
      <w:r>
        <w:t>Все направления духовно</w:t>
      </w:r>
      <w:r w:rsidR="00DE41B5">
        <w:t>-</w:t>
      </w:r>
      <w:r>
        <w:t>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rsidR="00DE41B5">
        <w:t>-</w:t>
      </w:r>
      <w:r>
        <w:t xml:space="preserve">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 </w:t>
      </w:r>
      <w:r>
        <w:rPr>
          <w:b/>
        </w:rPr>
        <w:t>Основное содержание духовно</w:t>
      </w:r>
      <w:r w:rsidR="00DE41B5">
        <w:rPr>
          <w:b/>
        </w:rPr>
        <w:t>-</w:t>
      </w:r>
      <w:r>
        <w:rPr>
          <w:b/>
        </w:rPr>
        <w:t>нравственного развития, воспитания и социализации обучающихся Гражданско-патриотическое воспитание:</w:t>
      </w:r>
    </w:p>
    <w:p w:rsidR="00DB751F" w:rsidRDefault="00B84766" w:rsidP="00DE41B5">
      <w:pPr>
        <w:ind w:left="1076" w:right="282"/>
      </w:pPr>
      <w:r>
        <w:t>ценностные представления о любви к России, народам Российской Федерации, к своей малой</w:t>
      </w:r>
    </w:p>
    <w:p w:rsidR="00DB751F" w:rsidRDefault="00B84766" w:rsidP="00DE41B5">
      <w:pPr>
        <w:ind w:left="1073" w:right="282" w:hanging="708"/>
      </w:pPr>
      <w:r>
        <w:t>родине; первоначальные нравственные представления о долге, чести и достоинстве в контексте</w:t>
      </w:r>
    </w:p>
    <w:p w:rsidR="00DB751F" w:rsidRDefault="00B84766" w:rsidP="00DE41B5">
      <w:pPr>
        <w:ind w:left="1073" w:right="282" w:hanging="708"/>
      </w:pPr>
      <w:r>
        <w:t>отношения к Отечеству, к согражданам, к семье, школе, одноклассникам; элементарные представления о политическом устройстве Российского государства, его</w:t>
      </w:r>
    </w:p>
    <w:p w:rsidR="00DB751F" w:rsidRDefault="00B84766" w:rsidP="00DE41B5">
      <w:pPr>
        <w:ind w:left="1073" w:right="282" w:hanging="708"/>
      </w:pPr>
      <w:r>
        <w:t>институтах, их роли в жизни общества, важнейших законах государства; представления о символах государства – Флаге, Гербе России, о флаге и гербе субъекта</w:t>
      </w:r>
    </w:p>
    <w:p w:rsidR="00DB751F" w:rsidRDefault="00B84766" w:rsidP="00DE41B5">
      <w:pPr>
        <w:ind w:left="373" w:right="282"/>
      </w:pPr>
      <w:r>
        <w:t>Российской Федерации, в котором находится образовательная организация;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уважительное отношение к русскому языку как государственному, языку межнационального</w:t>
      </w:r>
      <w:r w:rsidR="00DE41B5">
        <w:t xml:space="preserve"> общения; </w:t>
      </w:r>
      <w:r>
        <w:t>ценностное отношение к своему национальному языку и</w:t>
      </w:r>
      <w:r w:rsidR="00DE41B5">
        <w:t xml:space="preserve"> </w:t>
      </w:r>
      <w:r>
        <w:t>культуре;</w:t>
      </w:r>
    </w:p>
    <w:p w:rsidR="00DB751F" w:rsidRDefault="00B84766" w:rsidP="00DE41B5">
      <w:pPr>
        <w:ind w:left="1076" w:right="282"/>
      </w:pPr>
      <w:r>
        <w:t>первоначальные представления о народах России, об их общей исторической судьбе, о единстве</w:t>
      </w:r>
      <w:r w:rsidR="00DE41B5">
        <w:t xml:space="preserve"> </w:t>
      </w:r>
      <w:r>
        <w:t>народов нашей страны; первоначальные представления о националь</w:t>
      </w:r>
      <w:r w:rsidR="00DE41B5">
        <w:t xml:space="preserve">ных героях и важнейших событиях </w:t>
      </w:r>
      <w:r>
        <w:t>истории</w:t>
      </w:r>
      <w:r w:rsidR="00DE41B5">
        <w:t xml:space="preserve"> </w:t>
      </w:r>
      <w:r>
        <w:t>России и ее народов; уважительное отношение к воинскому прошл</w:t>
      </w:r>
      <w:r w:rsidR="00DE41B5">
        <w:t xml:space="preserve">ому и настоящему нашей  страны, </w:t>
      </w:r>
      <w:r>
        <w:t>уважение к</w:t>
      </w:r>
      <w:r w:rsidR="00DE41B5">
        <w:t xml:space="preserve"> </w:t>
      </w:r>
      <w:r>
        <w:t>защитникам Родины.</w:t>
      </w:r>
    </w:p>
    <w:p w:rsidR="00DB751F" w:rsidRDefault="00B84766" w:rsidP="00DE41B5">
      <w:pPr>
        <w:spacing w:after="10"/>
        <w:ind w:left="1078" w:right="282" w:hanging="10"/>
      </w:pPr>
      <w:r>
        <w:rPr>
          <w:b/>
        </w:rPr>
        <w:t>Нравственное и духовное воспитание:</w:t>
      </w:r>
    </w:p>
    <w:p w:rsidR="00DB751F" w:rsidRDefault="00B84766" w:rsidP="00DE41B5">
      <w:pPr>
        <w:ind w:left="365" w:right="282" w:firstLine="708"/>
      </w:pPr>
      <w: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w:t>
      </w:r>
    </w:p>
    <w:p w:rsidR="00DB751F" w:rsidRDefault="00B84766" w:rsidP="00DE41B5">
      <w:pPr>
        <w:ind w:left="1076" w:right="282"/>
      </w:pPr>
      <w:r>
        <w:t>уважительное отношение к традициям, культуре и языку своего народа и других народов</w:t>
      </w:r>
    </w:p>
    <w:p w:rsidR="00DB751F" w:rsidRDefault="00B84766" w:rsidP="00DE41B5">
      <w:pPr>
        <w:ind w:left="1073" w:right="282" w:hanging="708"/>
      </w:pPr>
      <w:r>
        <w:t>России; знание и выполнение правил поведения в образовательной организации, дома, на улице, в</w:t>
      </w:r>
    </w:p>
    <w:p w:rsidR="00DB751F" w:rsidRDefault="00B84766" w:rsidP="00DE41B5">
      <w:pPr>
        <w:ind w:left="1073" w:right="282" w:hanging="708"/>
      </w:pPr>
      <w:r>
        <w:t>населенном пункте, в общественных местах, на природе; 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w:t>
      </w:r>
      <w:r w:rsidR="00DE41B5">
        <w:t xml:space="preserve"> </w:t>
      </w:r>
      <w:r>
        <w:t>взаимной поддержке; бережное, гуманное отношение ко всему живому;</w:t>
      </w:r>
    </w:p>
    <w:p w:rsidR="00DB751F" w:rsidRDefault="00B84766" w:rsidP="00DE41B5">
      <w:pPr>
        <w:ind w:left="1076" w:right="282"/>
      </w:pPr>
      <w:r>
        <w:t>стремление избегать плохих поступков, не капризничать, не быть упрямым; умение признаться</w:t>
      </w:r>
    </w:p>
    <w:p w:rsidR="00DB751F" w:rsidRDefault="00B84766" w:rsidP="00DE41B5">
      <w:pPr>
        <w:ind w:left="1073" w:right="282" w:hanging="708"/>
      </w:pPr>
      <w:r>
        <w:lastRenderedPageBreak/>
        <w:t>в плохом поступке и проанализировать его; отрицательное отношение к аморальным поступкам, грубости, оскорбительным словам и</w:t>
      </w:r>
    </w:p>
    <w:p w:rsidR="00DB751F" w:rsidRDefault="00B84766" w:rsidP="00DE41B5">
      <w:pPr>
        <w:ind w:left="373" w:right="282"/>
      </w:pPr>
      <w:r>
        <w:t>действиям, в том числе в содержании художественных фильмов и телевизионных передач.</w:t>
      </w:r>
    </w:p>
    <w:p w:rsidR="00DB751F" w:rsidRDefault="00B84766" w:rsidP="00DE41B5">
      <w:pPr>
        <w:spacing w:after="10"/>
        <w:ind w:left="1078" w:right="282" w:hanging="10"/>
      </w:pPr>
      <w:r>
        <w:rPr>
          <w:b/>
        </w:rPr>
        <w:t>Воспитание положительного отношения к труду и творчеству:</w:t>
      </w:r>
    </w:p>
    <w:p w:rsidR="00DB751F" w:rsidRDefault="00B84766" w:rsidP="00DE41B5">
      <w:pPr>
        <w:ind w:left="1076" w:right="282"/>
      </w:pPr>
      <w:r>
        <w:t>первоначальные представления о нравственных основах учебы, ведущей роли образования,</w:t>
      </w:r>
    </w:p>
    <w:p w:rsidR="00DB751F" w:rsidRDefault="00B84766" w:rsidP="00DE41B5">
      <w:pPr>
        <w:ind w:left="1073" w:right="282" w:hanging="708"/>
        <w:jc w:val="left"/>
      </w:pPr>
      <w:r>
        <w:t>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DB751F" w:rsidRDefault="00B84766" w:rsidP="00DE41B5">
      <w:pPr>
        <w:ind w:left="1076" w:right="282"/>
      </w:pPr>
      <w:r>
        <w:t>первоначальные навыки коллективной работы, в том числе при разработке и реализации</w:t>
      </w:r>
    </w:p>
    <w:p w:rsidR="00DB751F" w:rsidRDefault="00B84766" w:rsidP="00DE41B5">
      <w:pPr>
        <w:ind w:left="1073" w:right="282" w:hanging="708"/>
      </w:pPr>
      <w:r>
        <w:t>учебных и учебнотрудовых проектов; умение проявлять дисциплинированность, последовательность и настойчивость в выполнении</w:t>
      </w:r>
    </w:p>
    <w:p w:rsidR="00DB751F" w:rsidRDefault="00B84766" w:rsidP="00DE41B5">
      <w:pPr>
        <w:ind w:left="1073" w:right="282" w:hanging="708"/>
      </w:pPr>
      <w:r>
        <w:t>учебных и учебнотрудовых заданий; умение соблюдать порядок на рабочем месте;</w:t>
      </w:r>
    </w:p>
    <w:p w:rsidR="00DB751F" w:rsidRDefault="00B84766" w:rsidP="00DE41B5">
      <w:pPr>
        <w:ind w:left="1076" w:right="282"/>
      </w:pPr>
      <w:r>
        <w:t>бережное отношение к результатам своего труда, труда других людей, к школьному</w:t>
      </w:r>
    </w:p>
    <w:p w:rsidR="00DB751F" w:rsidRDefault="00B84766" w:rsidP="00DE41B5">
      <w:pPr>
        <w:ind w:left="1073" w:right="282" w:hanging="708"/>
      </w:pPr>
      <w:r>
        <w:t>имуществу, учебникам, личным вещам; отрицательное отношение к лени и небрежности в труде и учебе, небережливому отношению к</w:t>
      </w:r>
    </w:p>
    <w:p w:rsidR="00DB751F" w:rsidRDefault="00B84766" w:rsidP="00DE41B5">
      <w:pPr>
        <w:ind w:left="373" w:right="282"/>
      </w:pPr>
      <w:r>
        <w:t>результатам труда людей.</w:t>
      </w:r>
    </w:p>
    <w:p w:rsidR="00DB751F" w:rsidRDefault="00B84766" w:rsidP="00DE41B5">
      <w:pPr>
        <w:spacing w:after="10"/>
        <w:ind w:left="1078" w:right="282" w:hanging="10"/>
      </w:pPr>
      <w:r>
        <w:rPr>
          <w:b/>
        </w:rPr>
        <w:t>Интеллектуальное воспитание:</w:t>
      </w:r>
    </w:p>
    <w:p w:rsidR="00DB751F" w:rsidRDefault="00B84766" w:rsidP="00DE41B5">
      <w:pPr>
        <w:ind w:left="1076" w:right="282"/>
      </w:pPr>
      <w:r>
        <w:t>первоначальные представления о возможностях интеллектуальной деятельности, о ее</w:t>
      </w:r>
    </w:p>
    <w:p w:rsidR="00DB751F" w:rsidRDefault="00B84766" w:rsidP="00DE41B5">
      <w:pPr>
        <w:ind w:left="1073" w:right="282" w:hanging="708"/>
      </w:pPr>
      <w:r>
        <w:t>значении для развития личности и общества; представление об образовании и самообразовании как общечеловеческой ценности,</w:t>
      </w:r>
    </w:p>
    <w:p w:rsidR="00DB751F" w:rsidRDefault="00B84766" w:rsidP="00DE41B5">
      <w:pPr>
        <w:ind w:left="1073" w:right="282" w:hanging="708"/>
      </w:pPr>
      <w:r>
        <w:t>необходимом качестве современного человека, условии достижении личного успеха в жизни; элементарные представления о роли знаний, науки в развитии современного производства, в</w:t>
      </w:r>
    </w:p>
    <w:p w:rsidR="00DB751F" w:rsidRDefault="00B84766" w:rsidP="00DE41B5">
      <w:pPr>
        <w:ind w:left="373" w:right="282"/>
      </w:pPr>
      <w:r>
        <w:t>жизни человека и общества, об инновациях, инновационном обществе, о знании как производительной силе, о связи науки и производства; первоначальные представления о содержании, ценности и безопасности современного</w:t>
      </w:r>
      <w:r w:rsidR="00DE41B5">
        <w:t xml:space="preserve"> </w:t>
      </w:r>
      <w:r>
        <w:t>информационного пространства; интерес к познанию нового;</w:t>
      </w:r>
    </w:p>
    <w:p w:rsidR="00DB751F" w:rsidRDefault="00B84766" w:rsidP="00DE41B5">
      <w:pPr>
        <w:ind w:left="1076" w:right="282"/>
      </w:pPr>
      <w:r>
        <w:t>уважение интеллектуального труда, людям науки, представителям творческих профессий; элементарные навыки работы с научной информацией;</w:t>
      </w:r>
    </w:p>
    <w:p w:rsidR="00DB751F" w:rsidRDefault="00B84766" w:rsidP="00DE41B5">
      <w:pPr>
        <w:ind w:left="1076" w:right="282"/>
      </w:pPr>
      <w:r>
        <w:t>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научных</w:t>
      </w:r>
      <w:r w:rsidR="00DE41B5">
        <w:t xml:space="preserve"> </w:t>
      </w:r>
      <w:r>
        <w:t>открытий.</w:t>
      </w:r>
    </w:p>
    <w:p w:rsidR="00DB751F" w:rsidRDefault="00B84766" w:rsidP="00DE41B5">
      <w:pPr>
        <w:spacing w:after="10"/>
        <w:ind w:left="1078" w:right="282" w:hanging="10"/>
      </w:pPr>
      <w:r>
        <w:rPr>
          <w:b/>
        </w:rPr>
        <w:t>Здоровьесберегающее воспитание</w:t>
      </w:r>
      <w:r>
        <w:t>:</w:t>
      </w:r>
    </w:p>
    <w:p w:rsidR="00DB751F" w:rsidRDefault="00B84766" w:rsidP="00DE41B5">
      <w:pPr>
        <w:ind w:left="1076" w:right="282"/>
      </w:pPr>
      <w:r>
        <w:t>первоначальные представления о здоровье человека как абсолютной ценности, его значения</w:t>
      </w:r>
    </w:p>
    <w:p w:rsidR="00DB751F" w:rsidRDefault="00B84766" w:rsidP="00DE41B5">
      <w:pPr>
        <w:ind w:left="1073" w:right="282" w:hanging="708"/>
      </w:pPr>
      <w:r>
        <w:t>для полноценной человеческой жизни, о физическом, духовном и нравственном здоровье; формирование начальных представлений о культуре здорового образа жизни;</w:t>
      </w:r>
    </w:p>
    <w:p w:rsidR="00DB751F" w:rsidRDefault="00B84766" w:rsidP="00DE41B5">
      <w:pPr>
        <w:ind w:left="1076" w:right="282"/>
      </w:pPr>
      <w:r>
        <w:t>базовые навыки сохранения собственного здоровья, использования здоровьесберегающих</w:t>
      </w:r>
    </w:p>
    <w:p w:rsidR="00DB751F" w:rsidRDefault="00B84766" w:rsidP="00DE41B5">
      <w:pPr>
        <w:ind w:left="373" w:right="282"/>
      </w:pPr>
      <w:r>
        <w:t>технологий в процессе обучения и во внеурочное время;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элементарные знания по истории российского и мирового спорта, уважение к спортсменам; отрицательное отношение к употреблению психоактивных веществ, к курению и алкоголю,</w:t>
      </w:r>
    </w:p>
    <w:p w:rsidR="00DB751F" w:rsidRDefault="00B84766" w:rsidP="00DE41B5">
      <w:pPr>
        <w:ind w:left="373" w:right="282"/>
      </w:pPr>
      <w:r>
        <w:t>избытку компьютерных игр и интернета;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B751F" w:rsidRDefault="00B84766" w:rsidP="00DE41B5">
      <w:pPr>
        <w:spacing w:after="10"/>
        <w:ind w:left="1078" w:right="282" w:hanging="10"/>
      </w:pPr>
      <w:r>
        <w:rPr>
          <w:b/>
        </w:rPr>
        <w:t>Социокультурное и медиакультурное воспитание:</w:t>
      </w:r>
    </w:p>
    <w:p w:rsidR="00DB751F" w:rsidRDefault="00B84766" w:rsidP="00DE41B5">
      <w:pPr>
        <w:ind w:left="365" w:right="282" w:firstLine="708"/>
      </w:pPr>
      <w: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первичный опыт межкультурного, межнационального, межконфессионального</w:t>
      </w:r>
    </w:p>
    <w:p w:rsidR="00DB751F" w:rsidRDefault="00B84766" w:rsidP="00DE41B5">
      <w:pPr>
        <w:ind w:left="1073" w:right="282" w:hanging="708"/>
      </w:pPr>
      <w:r>
        <w:t>сотрудничества, диалогического общения; первичный опыт социального партнерства и межпоколенного диалога;</w:t>
      </w:r>
    </w:p>
    <w:p w:rsidR="00DB751F" w:rsidRDefault="00B84766" w:rsidP="00DE41B5">
      <w:pPr>
        <w:ind w:left="1076" w:right="282"/>
      </w:pPr>
      <w:r>
        <w:t>первичные навыки использования информационной среды, телекоммуникационных</w:t>
      </w:r>
    </w:p>
    <w:p w:rsidR="00DB751F" w:rsidRDefault="00B84766" w:rsidP="00DE41B5">
      <w:pPr>
        <w:ind w:left="373" w:right="282"/>
      </w:pPr>
      <w:r>
        <w:t>технологий для организации межкультурного сотрудничества, культурного взаимообогащения.</w:t>
      </w:r>
    </w:p>
    <w:p w:rsidR="00DB751F" w:rsidRDefault="00B84766" w:rsidP="00DE41B5">
      <w:pPr>
        <w:spacing w:after="10"/>
        <w:ind w:left="1078" w:right="282" w:hanging="10"/>
      </w:pPr>
      <w:r>
        <w:rPr>
          <w:b/>
        </w:rPr>
        <w:lastRenderedPageBreak/>
        <w:t>Культуротворческое и эстетическое воспитание:</w:t>
      </w:r>
    </w:p>
    <w:p w:rsidR="00DB751F" w:rsidRDefault="00B84766" w:rsidP="00DE41B5">
      <w:pPr>
        <w:ind w:left="1076" w:right="282"/>
      </w:pPr>
      <w:r>
        <w:t xml:space="preserve">первоначальные представления об эстетических идеалах и ценностях; </w:t>
      </w:r>
    </w:p>
    <w:p w:rsidR="00DB751F" w:rsidRDefault="00B84766" w:rsidP="00DE41B5">
      <w:pPr>
        <w:ind w:left="1076" w:right="282"/>
      </w:pPr>
      <w:r>
        <w:t>первоначальные навыки культуроосвоения и культуросозидания, направленные на приобщение</w:t>
      </w:r>
    </w:p>
    <w:p w:rsidR="00DB751F" w:rsidRDefault="00B84766" w:rsidP="00DE41B5">
      <w:pPr>
        <w:ind w:left="1073" w:right="282" w:hanging="708"/>
        <w:jc w:val="left"/>
      </w:pPr>
      <w:r>
        <w:t>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DB751F" w:rsidRDefault="00B84766" w:rsidP="00DE41B5">
      <w:pPr>
        <w:ind w:left="1076" w:right="282"/>
      </w:pPr>
      <w:r>
        <w:t>формирование эстетических идеалов, чувства прекрасного; умение видеть красоту природы,</w:t>
      </w:r>
    </w:p>
    <w:p w:rsidR="00DB751F" w:rsidRDefault="00B84766" w:rsidP="00DE41B5">
      <w:pPr>
        <w:ind w:left="1073" w:right="282" w:hanging="708"/>
      </w:pPr>
      <w:r>
        <w:t>труда и творчества; начальные представления об искусстве народов России;</w:t>
      </w:r>
    </w:p>
    <w:p w:rsidR="00DB751F" w:rsidRDefault="00B84766" w:rsidP="00DE41B5">
      <w:pPr>
        <w:ind w:left="1076" w:right="282"/>
      </w:pPr>
      <w:r>
        <w:t>интерес к чтению, произведениям искусства, детским спектаклям, концертам, выставкам,</w:t>
      </w:r>
    </w:p>
    <w:p w:rsidR="00DB751F" w:rsidRDefault="00B84766" w:rsidP="00DE41B5">
      <w:pPr>
        <w:ind w:left="1073" w:right="282" w:hanging="708"/>
        <w:jc w:val="left"/>
      </w:pPr>
      <w:r>
        <w:t>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w:t>
      </w:r>
    </w:p>
    <w:p w:rsidR="00DB751F" w:rsidRDefault="00B84766" w:rsidP="00DE41B5">
      <w:pPr>
        <w:spacing w:after="10"/>
        <w:ind w:left="1078" w:right="282" w:hanging="10"/>
      </w:pPr>
      <w:r>
        <w:rPr>
          <w:b/>
        </w:rPr>
        <w:t xml:space="preserve">Правовое воспитание и культура безопасности: </w:t>
      </w:r>
    </w:p>
    <w:p w:rsidR="00DB751F" w:rsidRDefault="00B84766" w:rsidP="00DE41B5">
      <w:pPr>
        <w:ind w:left="1076" w:right="282"/>
      </w:pPr>
      <w:r>
        <w:t>элементарные представления об институтах гражданского общества, о возможностях участия</w:t>
      </w:r>
    </w:p>
    <w:p w:rsidR="00DB751F" w:rsidRDefault="00B84766" w:rsidP="00DE41B5">
      <w:pPr>
        <w:ind w:left="1073" w:right="282" w:hanging="708"/>
      </w:pPr>
      <w:r>
        <w:t>граждан в общественном управлении; первоначальные представления о правах, свободах и обязанностях человека;</w:t>
      </w:r>
    </w:p>
    <w:p w:rsidR="00DB751F" w:rsidRDefault="00B84766" w:rsidP="00DE41B5">
      <w:pPr>
        <w:ind w:left="1076" w:right="282"/>
      </w:pPr>
      <w:r>
        <w:t>элементарные представления о верховенстве закона и потребности в правопорядке,</w:t>
      </w:r>
    </w:p>
    <w:p w:rsidR="00DB751F" w:rsidRDefault="00B84766" w:rsidP="00DE41B5">
      <w:pPr>
        <w:ind w:left="1073" w:right="282" w:hanging="708"/>
        <w:jc w:val="left"/>
      </w:pPr>
      <w:r>
        <w:t>общественном согласии; 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 умение отвечать за свои поступки;</w:t>
      </w:r>
    </w:p>
    <w:p w:rsidR="00DB751F" w:rsidRDefault="00B84766" w:rsidP="00DE41B5">
      <w:pPr>
        <w:ind w:left="1076" w:right="282"/>
      </w:pPr>
      <w:r>
        <w:t>негативное отношение к нарушениям порядка в классе, дома, на улице, к невыполнению</w:t>
      </w:r>
    </w:p>
    <w:p w:rsidR="00DB751F" w:rsidRDefault="00B84766" w:rsidP="00DE41B5">
      <w:pPr>
        <w:ind w:left="1073" w:right="282" w:hanging="708"/>
      </w:pPr>
      <w:r>
        <w:t>человеком своих обязанностей; знание правил безопасного поведения в школе, быту, на отдыхе, городской среде, понимание</w:t>
      </w:r>
    </w:p>
    <w:p w:rsidR="00DB751F" w:rsidRDefault="00B84766" w:rsidP="00DE41B5">
      <w:pPr>
        <w:ind w:left="1073" w:right="282" w:hanging="708"/>
      </w:pPr>
      <w:r>
        <w:t>необходимости их выполнения; первоначальные представления об информационной безопасности;</w:t>
      </w:r>
    </w:p>
    <w:p w:rsidR="00DB751F" w:rsidRDefault="00B84766" w:rsidP="00DE41B5">
      <w:pPr>
        <w:ind w:left="1076" w:right="282"/>
      </w:pPr>
      <w:r>
        <w:t>представления о возможном негативном влиянии на морально</w:t>
      </w:r>
      <w:r w:rsidR="00DE41B5">
        <w:t>-</w:t>
      </w:r>
      <w:r>
        <w:t>психологическое состояние</w:t>
      </w:r>
    </w:p>
    <w:p w:rsidR="00DB751F" w:rsidRDefault="00B84766" w:rsidP="00DE41B5">
      <w:pPr>
        <w:ind w:left="1073" w:right="282" w:hanging="708"/>
      </w:pPr>
      <w:r>
        <w:t>человека компьютерных игр, кинофильмов, телевизионных передач, рекламы; элементарные представления о девиантном и делинквентном поведении.</w:t>
      </w:r>
    </w:p>
    <w:p w:rsidR="00DB751F" w:rsidRDefault="00B84766" w:rsidP="00DE41B5">
      <w:pPr>
        <w:spacing w:after="10"/>
        <w:ind w:left="1078" w:right="282" w:hanging="10"/>
      </w:pPr>
      <w:r>
        <w:rPr>
          <w:b/>
        </w:rPr>
        <w:t>Воспитание семейных ценностей:</w:t>
      </w:r>
    </w:p>
    <w:p w:rsidR="00DB751F" w:rsidRDefault="00B84766" w:rsidP="00DE41B5">
      <w:pPr>
        <w:ind w:left="1076" w:right="282"/>
      </w:pPr>
      <w:r>
        <w:t>первоначальные представления о семье как социальном институте, о роли семьи в жизни</w:t>
      </w:r>
    </w:p>
    <w:p w:rsidR="00DB751F" w:rsidRDefault="00B84766" w:rsidP="00DE41B5">
      <w:pPr>
        <w:ind w:left="1073" w:right="282" w:hanging="708"/>
        <w:jc w:val="left"/>
      </w:pPr>
      <w:r>
        <w:t>человека и общества; 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DB751F" w:rsidRDefault="00B84766" w:rsidP="00DE41B5">
      <w:pPr>
        <w:ind w:left="1076" w:right="282"/>
      </w:pPr>
      <w:r>
        <w:t>уважительное, заботливое отношение к родителям, прародителям, сестрам и братьям; элементарные представления об этике и психологии семейных отношений, основанных на</w:t>
      </w:r>
    </w:p>
    <w:p w:rsidR="00DE41B5" w:rsidRDefault="00B84766" w:rsidP="00DE41B5">
      <w:pPr>
        <w:ind w:left="1073" w:right="282" w:hanging="708"/>
      </w:pPr>
      <w:r>
        <w:t xml:space="preserve">традиционных семейных ценностях народов России. </w:t>
      </w:r>
    </w:p>
    <w:p w:rsidR="00DB751F" w:rsidRDefault="00B84766" w:rsidP="00DE41B5">
      <w:pPr>
        <w:ind w:left="1073" w:right="282" w:hanging="708"/>
      </w:pPr>
      <w:r>
        <w:rPr>
          <w:b/>
        </w:rPr>
        <w:t>Формирование коммуникативной культуры:</w:t>
      </w:r>
    </w:p>
    <w:p w:rsidR="00DB751F" w:rsidRDefault="00B84766" w:rsidP="00DE41B5">
      <w:pPr>
        <w:ind w:left="1076" w:right="282"/>
      </w:pPr>
      <w:r>
        <w:t>первоначальные представления о значении общения для жизни человека, развития личности,</w:t>
      </w:r>
    </w:p>
    <w:p w:rsidR="00DB751F" w:rsidRDefault="00B84766" w:rsidP="00DE41B5">
      <w:pPr>
        <w:ind w:left="1073" w:right="282" w:hanging="708"/>
      </w:pPr>
      <w:r>
        <w:t>успешной учебы; первоначальные знания правил эффективного, бесконфликтного, безопасного общения в</w:t>
      </w:r>
    </w:p>
    <w:p w:rsidR="00DB751F" w:rsidRDefault="00B84766" w:rsidP="00DE41B5">
      <w:pPr>
        <w:ind w:left="1073" w:right="282" w:hanging="708"/>
        <w:jc w:val="left"/>
      </w:pPr>
      <w:r>
        <w:t>классе, школе, семье, со сверстниками, старшими и младшими; понимание значимости ответственного отношения к слову как к поступку, действию; первоначальные знания о безопасном общении в Интернете; ценностные представления о родном языке;</w:t>
      </w:r>
    </w:p>
    <w:p w:rsidR="00DB751F" w:rsidRDefault="00B84766" w:rsidP="00DE41B5">
      <w:pPr>
        <w:ind w:left="1076" w:right="282"/>
      </w:pPr>
      <w:r>
        <w:t>первоначальные представления об истории родного языка, его особенностях и месте в мире; элементарные представления о современных технологиях коммуникации;</w:t>
      </w:r>
    </w:p>
    <w:p w:rsidR="00DE41B5" w:rsidRDefault="00B84766" w:rsidP="00DE41B5">
      <w:pPr>
        <w:ind w:left="1076" w:right="282"/>
      </w:pPr>
      <w:r>
        <w:t xml:space="preserve">элементарные навыки межкультурной коммуникации; </w:t>
      </w:r>
    </w:p>
    <w:p w:rsidR="00DB751F" w:rsidRDefault="00B84766" w:rsidP="00DE41B5">
      <w:pPr>
        <w:ind w:left="1076" w:right="282"/>
      </w:pPr>
      <w:r>
        <w:rPr>
          <w:b/>
        </w:rPr>
        <w:t>Экологическое воспитание:</w:t>
      </w:r>
    </w:p>
    <w:p w:rsidR="00DB751F" w:rsidRDefault="00B84766" w:rsidP="00DE41B5">
      <w:pPr>
        <w:ind w:left="1076" w:right="282"/>
      </w:pPr>
      <w:r>
        <w:t>развитие интереса к природе, природным явлениям и формам жизни, понимание активной</w:t>
      </w:r>
    </w:p>
    <w:p w:rsidR="00DB751F" w:rsidRDefault="00B84766" w:rsidP="00DE41B5">
      <w:pPr>
        <w:ind w:left="1073" w:right="282" w:hanging="708"/>
        <w:jc w:val="left"/>
      </w:pPr>
      <w:r>
        <w:t>роли человека в природе; 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DB751F" w:rsidRDefault="00B84766" w:rsidP="00DE41B5">
      <w:pPr>
        <w:ind w:left="1076" w:right="282"/>
      </w:pPr>
      <w:r>
        <w:t>понимание взаимосвязи здоровья человека и экологической культуры;</w:t>
      </w:r>
    </w:p>
    <w:p w:rsidR="00DB751F" w:rsidRDefault="00B84766" w:rsidP="00DE41B5">
      <w:pPr>
        <w:ind w:left="1076" w:right="282"/>
      </w:pPr>
      <w:r>
        <w:t>первоначальные навыки определения экологического компонента в проектной и учебно-</w:t>
      </w:r>
    </w:p>
    <w:p w:rsidR="00DB751F" w:rsidRDefault="00B84766" w:rsidP="00DE41B5">
      <w:pPr>
        <w:ind w:left="1073" w:right="282" w:hanging="708"/>
      </w:pPr>
      <w:r>
        <w:t xml:space="preserve">исследовательской деятельности, других формах образовательной деятельности; элементарные знания законодательства в </w:t>
      </w:r>
      <w:r w:rsidR="00DE41B5">
        <w:t xml:space="preserve">области защиты окружающей среды. </w:t>
      </w:r>
    </w:p>
    <w:p w:rsidR="00DB751F" w:rsidRDefault="00B84766" w:rsidP="00DE41B5">
      <w:pPr>
        <w:spacing w:after="10"/>
        <w:ind w:left="3156" w:right="282" w:hanging="10"/>
      </w:pPr>
      <w:r>
        <w:rPr>
          <w:b/>
        </w:rPr>
        <w:t>Виды деятельности и формы занятий с обучающимися</w:t>
      </w:r>
    </w:p>
    <w:p w:rsidR="00DE41B5" w:rsidRDefault="00B84766" w:rsidP="00DE41B5">
      <w:pPr>
        <w:ind w:left="712" w:right="282" w:firstLine="566"/>
        <w:jc w:val="left"/>
      </w:pPr>
      <w:r>
        <w:lastRenderedPageBreak/>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обучающихся в следующих направлениях:</w:t>
      </w:r>
    </w:p>
    <w:p w:rsidR="00DB751F" w:rsidRDefault="00B84766" w:rsidP="00DE41B5">
      <w:pPr>
        <w:tabs>
          <w:tab w:val="left" w:pos="11482"/>
        </w:tabs>
        <w:ind w:left="712" w:right="282" w:firstLine="566"/>
      </w:pPr>
      <w:r>
        <w:t xml:space="preserve">Виды деятельности </w:t>
      </w:r>
      <w:r w:rsidR="00DE41B5" w:rsidRPr="00DE41B5">
        <w:t xml:space="preserve">МБОУ Комбайновской оош им. воина-афганца А.Демяника </w:t>
      </w:r>
      <w:r>
        <w:t xml:space="preserve">по духовно- нравственному воспитанию и развитию младших школьников: </w:t>
      </w:r>
    </w:p>
    <w:p w:rsidR="00DB751F" w:rsidRDefault="00B84766" w:rsidP="0005218F">
      <w:pPr>
        <w:numPr>
          <w:ilvl w:val="0"/>
          <w:numId w:val="43"/>
        </w:numPr>
        <w:tabs>
          <w:tab w:val="left" w:pos="11482"/>
        </w:tabs>
        <w:ind w:right="282" w:hanging="140"/>
      </w:pPr>
      <w:r>
        <w:t>Урочная деятельность:</w:t>
      </w:r>
    </w:p>
    <w:p w:rsidR="00DB751F" w:rsidRDefault="00B84766" w:rsidP="0005218F">
      <w:pPr>
        <w:numPr>
          <w:ilvl w:val="1"/>
          <w:numId w:val="43"/>
        </w:numPr>
        <w:tabs>
          <w:tab w:val="left" w:pos="11482"/>
        </w:tabs>
        <w:ind w:right="282" w:hanging="360"/>
      </w:pPr>
      <w:r>
        <w:t>уроки эстетического цикла: музыка, ИЗО, технология;</w:t>
      </w:r>
    </w:p>
    <w:p w:rsidR="00DB751F" w:rsidRDefault="00B84766" w:rsidP="0005218F">
      <w:pPr>
        <w:numPr>
          <w:ilvl w:val="1"/>
          <w:numId w:val="43"/>
        </w:numPr>
        <w:tabs>
          <w:tab w:val="left" w:pos="11482"/>
        </w:tabs>
        <w:ind w:right="282" w:hanging="360"/>
      </w:pPr>
      <w:r>
        <w:t>уроки литературного чтения;</w:t>
      </w:r>
    </w:p>
    <w:p w:rsidR="00DB751F" w:rsidRDefault="00B84766" w:rsidP="0005218F">
      <w:pPr>
        <w:numPr>
          <w:ilvl w:val="1"/>
          <w:numId w:val="43"/>
        </w:numPr>
        <w:tabs>
          <w:tab w:val="left" w:pos="11482"/>
        </w:tabs>
        <w:ind w:right="282" w:hanging="360"/>
      </w:pPr>
      <w:r>
        <w:t xml:space="preserve">уроки окружающего мира: проекты («Моя родословная», «Мои семейные традиции», </w:t>
      </w:r>
    </w:p>
    <w:p w:rsidR="00BA7A69" w:rsidRDefault="00B84766" w:rsidP="00DE41B5">
      <w:pPr>
        <w:tabs>
          <w:tab w:val="left" w:pos="11482"/>
        </w:tabs>
        <w:ind w:left="712" w:right="282" w:firstLine="720"/>
        <w:jc w:val="left"/>
      </w:pPr>
      <w:r>
        <w:t xml:space="preserve">«Семейная реликвия», «Города России» и др.) курс «Основы религиозных культур и светской этики»; </w:t>
      </w:r>
    </w:p>
    <w:p w:rsidR="00DE41B5" w:rsidRDefault="00B84766" w:rsidP="00BA7A69">
      <w:pPr>
        <w:tabs>
          <w:tab w:val="left" w:pos="11482"/>
        </w:tabs>
        <w:ind w:left="567" w:right="282"/>
        <w:jc w:val="left"/>
      </w:pPr>
      <w:r>
        <w:t>- Внеурочная деятельность:</w:t>
      </w:r>
    </w:p>
    <w:p w:rsidR="00DE41B5" w:rsidRDefault="00DE41B5" w:rsidP="0005218F">
      <w:pPr>
        <w:numPr>
          <w:ilvl w:val="1"/>
          <w:numId w:val="43"/>
        </w:numPr>
        <w:tabs>
          <w:tab w:val="left" w:pos="11482"/>
        </w:tabs>
        <w:ind w:right="15" w:hanging="360"/>
      </w:pPr>
      <w:r>
        <w:rPr>
          <w:rFonts w:ascii="Calibri" w:eastAsia="Calibri" w:hAnsi="Calibri" w:cs="Calibri"/>
          <w:noProof/>
          <w:sz w:val="22"/>
        </w:rPr>
        <w:t xml:space="preserve"> </w:t>
      </w:r>
      <w:r w:rsidR="00B84766">
        <w:t>классные часы,</w:t>
      </w:r>
      <w:r w:rsidRPr="00DE41B5">
        <w:t xml:space="preserve"> </w:t>
      </w:r>
      <w:r>
        <w:t xml:space="preserve">беседы, </w:t>
      </w:r>
    </w:p>
    <w:p w:rsidR="00DE41B5" w:rsidRDefault="00DE41B5" w:rsidP="0005218F">
      <w:pPr>
        <w:numPr>
          <w:ilvl w:val="1"/>
          <w:numId w:val="43"/>
        </w:numPr>
        <w:tabs>
          <w:tab w:val="left" w:pos="11482"/>
        </w:tabs>
        <w:ind w:right="15" w:hanging="360"/>
      </w:pPr>
      <w:r>
        <w:t>спортивно – развлекательные мероприятия.</w:t>
      </w:r>
    </w:p>
    <w:p w:rsidR="00DE41B5" w:rsidRDefault="00DE41B5" w:rsidP="0005218F">
      <w:pPr>
        <w:numPr>
          <w:ilvl w:val="1"/>
          <w:numId w:val="43"/>
        </w:numPr>
        <w:tabs>
          <w:tab w:val="left" w:pos="11482"/>
        </w:tabs>
        <w:ind w:right="15" w:hanging="360"/>
      </w:pPr>
      <w:r>
        <w:t>индивидуальные беседы с учащимися</w:t>
      </w:r>
    </w:p>
    <w:p w:rsidR="00DE41B5" w:rsidRDefault="00DE41B5" w:rsidP="0005218F">
      <w:pPr>
        <w:numPr>
          <w:ilvl w:val="1"/>
          <w:numId w:val="43"/>
        </w:numPr>
        <w:ind w:right="282" w:hanging="360"/>
      </w:pPr>
      <w:r>
        <w:t>внеурочные занятия: «Веселые нотки», «Школа шахмат», «Школа мастеров», «Я- патриот России», «ДДД», «Азбука нравственного воспитания», - Внеклассная деятельность:</w:t>
      </w:r>
    </w:p>
    <w:p w:rsidR="00DE41B5" w:rsidRDefault="00DE41B5" w:rsidP="0005218F">
      <w:pPr>
        <w:numPr>
          <w:ilvl w:val="1"/>
          <w:numId w:val="43"/>
        </w:numPr>
        <w:tabs>
          <w:tab w:val="left" w:pos="11482"/>
        </w:tabs>
        <w:ind w:right="15" w:hanging="360"/>
      </w:pPr>
      <w:r>
        <w:t>общешкольные мероприятия,</w:t>
      </w:r>
    </w:p>
    <w:p w:rsidR="00DE41B5" w:rsidRDefault="00DE41B5" w:rsidP="0005218F">
      <w:pPr>
        <w:numPr>
          <w:ilvl w:val="1"/>
          <w:numId w:val="43"/>
        </w:numPr>
        <w:tabs>
          <w:tab w:val="left" w:pos="11482"/>
        </w:tabs>
        <w:ind w:right="15" w:hanging="360"/>
      </w:pPr>
      <w:r>
        <w:t>конкурсы, выставки, акции,</w:t>
      </w:r>
    </w:p>
    <w:p w:rsidR="00DE41B5" w:rsidRDefault="00DE41B5" w:rsidP="0005218F">
      <w:pPr>
        <w:numPr>
          <w:ilvl w:val="1"/>
          <w:numId w:val="43"/>
        </w:numPr>
        <w:tabs>
          <w:tab w:val="left" w:pos="11482"/>
        </w:tabs>
        <w:ind w:right="15" w:hanging="360"/>
      </w:pPr>
      <w:r>
        <w:t>праздники для мам и пап,</w:t>
      </w:r>
    </w:p>
    <w:p w:rsidR="00DE41B5" w:rsidRDefault="00DE41B5" w:rsidP="0005218F">
      <w:pPr>
        <w:numPr>
          <w:ilvl w:val="1"/>
          <w:numId w:val="43"/>
        </w:numPr>
        <w:tabs>
          <w:tab w:val="left" w:pos="11482"/>
        </w:tabs>
        <w:ind w:right="15" w:hanging="360"/>
      </w:pPr>
      <w:r>
        <w:t>новогодний праздник,</w:t>
      </w:r>
    </w:p>
    <w:p w:rsidR="00DB751F" w:rsidRDefault="00B84766">
      <w:pPr>
        <w:spacing w:after="10"/>
        <w:ind w:left="1430" w:right="0" w:hanging="10"/>
      </w:pPr>
      <w:r>
        <w:rPr>
          <w:b/>
        </w:rPr>
        <w:t>Гражданско-патриотическое воспитание:</w:t>
      </w:r>
    </w:p>
    <w:p w:rsidR="00DB751F" w:rsidRDefault="00B84766">
      <w:pPr>
        <w:ind w:left="1428" w:right="15"/>
      </w:pPr>
      <w:r>
        <w:t>получают первоначальные представления о Конституции</w:t>
      </w:r>
    </w:p>
    <w:p w:rsidR="00DB751F" w:rsidRDefault="00B84766">
      <w:pPr>
        <w:ind w:left="720" w:right="568"/>
      </w:pPr>
      <w: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w:t>
      </w:r>
      <w:r w:rsidR="00BA7A69">
        <w:t>-</w:t>
      </w:r>
      <w:r>
        <w:t>ролевых игр гражданского и историко</w:t>
      </w:r>
      <w:r w:rsidR="00BA7A69">
        <w:t>-</w:t>
      </w:r>
      <w:r>
        <w:t>патриотического содержания, изучения основных и вариативных учебных дисциплин);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sidR="00BA7A69">
        <w:t>-</w:t>
      </w:r>
      <w:r>
        <w:t>ролевых игр, просмотра кинофильмов, творческих конкурсов, фестивалей, праздников, экскурсий, путешествий, туристско</w:t>
      </w:r>
      <w:r w:rsidR="00BA7A69">
        <w:t>-</w:t>
      </w:r>
      <w:r>
        <w:t>краеведческих экспедиций, изучения вариативных учебных дисциплин); знакомятся с важнейшими событиями в истории нашей страны, содержанием и значением</w:t>
      </w:r>
    </w:p>
    <w:p w:rsidR="00DB751F" w:rsidRDefault="00B84766">
      <w:pPr>
        <w:ind w:left="720" w:right="570"/>
      </w:pPr>
      <w:r>
        <w:t>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участвуют в просмотре учебных фильмов, отрывков из художественных фильмов, проведении</w:t>
      </w:r>
    </w:p>
    <w:p w:rsidR="00DB751F" w:rsidRDefault="00B84766">
      <w:pPr>
        <w:ind w:left="720" w:right="566"/>
      </w:pPr>
      <w:r>
        <w:t>бесед о подвигах Российской армии, защитниках Отечества, подготовке и проведении игр военно</w:t>
      </w:r>
      <w:r w:rsidR="00BA7A69">
        <w:t>-</w:t>
      </w:r>
      <w:r>
        <w:t>патриотического содержания, конкурсов и спортивных соревнований, сюжетно</w:t>
      </w:r>
      <w:r w:rsidR="00BA7A69">
        <w:t>-</w:t>
      </w:r>
      <w:r>
        <w:t>ролевых игр на местности, встреч с ветеранами и военнослужащими; получают первоначальный опыт межкультурной коммуникации с детьми и взрослыми –</w:t>
      </w:r>
    </w:p>
    <w:p w:rsidR="00DB751F" w:rsidRDefault="00B84766">
      <w:pPr>
        <w:ind w:left="720" w:right="584"/>
      </w:pPr>
      <w:r>
        <w:t>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00BA7A69">
        <w:t>-</w:t>
      </w:r>
      <w:r>
        <w:t>культурных праздников); участвуют во встречах и беседах с выпускниками своей школы, ознакомятся с биографиями</w:t>
      </w:r>
    </w:p>
    <w:p w:rsidR="00DB751F" w:rsidRDefault="00B84766">
      <w:pPr>
        <w:ind w:left="1420" w:right="579" w:hanging="708"/>
      </w:pPr>
      <w:r>
        <w:t>выпускников, явивших собой достойные примеры гражданственности и патриотизма; принимают посильное участие в школьных программах и мероприятиях по поддержке</w:t>
      </w:r>
    </w:p>
    <w:p w:rsidR="00DB751F" w:rsidRDefault="00B84766">
      <w:pPr>
        <w:ind w:left="720" w:right="15"/>
      </w:pPr>
      <w:r>
        <w:t>ветеранов войны;</w:t>
      </w:r>
    </w:p>
    <w:p w:rsidR="00DB751F" w:rsidRDefault="00B84766">
      <w:pPr>
        <w:ind w:left="712" w:right="575" w:firstLine="708"/>
      </w:pPr>
      <w: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w:t>
      </w:r>
      <w:r>
        <w:lastRenderedPageBreak/>
        <w:t>деятельности военно-исторических клубов, школьных музеев, детских военно-спортивных центров и т. д.);</w:t>
      </w:r>
    </w:p>
    <w:p w:rsidR="00DB751F" w:rsidRDefault="00B84766" w:rsidP="00BA7A69">
      <w:pPr>
        <w:ind w:left="712" w:right="566" w:firstLine="708"/>
      </w:pPr>
      <w:r>
        <w:t xml:space="preserve">участвуют в проектах, направленных на изучение истории своей семьи в контексте значимых событий истории родного края, страны. </w:t>
      </w:r>
    </w:p>
    <w:p w:rsidR="00DB751F" w:rsidRDefault="00B84766">
      <w:pPr>
        <w:spacing w:after="10"/>
        <w:ind w:left="3248" w:right="0" w:hanging="10"/>
      </w:pPr>
      <w:r>
        <w:rPr>
          <w:b/>
        </w:rPr>
        <w:t>Мероприятия по реализации воспитательной программы</w:t>
      </w:r>
    </w:p>
    <w:tbl>
      <w:tblPr>
        <w:tblStyle w:val="TableGrid"/>
        <w:tblW w:w="10206" w:type="dxa"/>
        <w:tblInd w:w="818" w:type="dxa"/>
        <w:tblCellMar>
          <w:top w:w="15" w:type="dxa"/>
          <w:left w:w="110" w:type="dxa"/>
          <w:right w:w="108" w:type="dxa"/>
        </w:tblCellMar>
        <w:tblLook w:val="04A0" w:firstRow="1" w:lastRow="0" w:firstColumn="1" w:lastColumn="0" w:noHBand="0" w:noVBand="1"/>
      </w:tblPr>
      <w:tblGrid>
        <w:gridCol w:w="3025"/>
        <w:gridCol w:w="1570"/>
        <w:gridCol w:w="2990"/>
        <w:gridCol w:w="2621"/>
      </w:tblGrid>
      <w:tr w:rsidR="00DB751F" w:rsidTr="00BA7A69">
        <w:trPr>
          <w:trHeight w:val="286"/>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6" w:right="0" w:firstLine="0"/>
              <w:jc w:val="center"/>
            </w:pPr>
            <w:r>
              <w:t>Название мероприятия</w:t>
            </w:r>
          </w:p>
        </w:tc>
        <w:tc>
          <w:tcPr>
            <w:tcW w:w="15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7" w:right="0" w:firstLine="0"/>
              <w:jc w:val="center"/>
            </w:pPr>
            <w:r>
              <w:t>Сроки</w:t>
            </w: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7" w:right="0" w:firstLine="0"/>
              <w:jc w:val="center"/>
            </w:pPr>
            <w:r>
              <w:t>Форма проведения</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6" w:right="0" w:firstLine="0"/>
              <w:jc w:val="center"/>
            </w:pPr>
            <w:r>
              <w:t>Ответственные</w:t>
            </w:r>
          </w:p>
        </w:tc>
      </w:tr>
      <w:tr w:rsidR="00DB751F" w:rsidTr="00BA7A69">
        <w:trPr>
          <w:trHeight w:val="1666"/>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Цикл классных часов по теме «Я – гражданин России»; Символы России,</w:t>
            </w:r>
          </w:p>
          <w:p w:rsidR="00DB751F" w:rsidRDefault="00B84766">
            <w:pPr>
              <w:spacing w:after="0" w:line="259" w:lineRule="auto"/>
              <w:ind w:left="0" w:right="0" w:firstLine="0"/>
              <w:jc w:val="left"/>
            </w:pPr>
            <w:r>
              <w:t xml:space="preserve">Ростовской области, Матвеево-Курганского района </w:t>
            </w:r>
          </w:p>
        </w:tc>
        <w:tc>
          <w:tcPr>
            <w:tcW w:w="15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часы</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rsidTr="00BA7A69">
        <w:trPr>
          <w:trHeight w:val="1666"/>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Цикл классных часов о знаменательных событиях истории России и о героях России «Героические страницы истории моей страны» </w:t>
            </w:r>
          </w:p>
        </w:tc>
        <w:tc>
          <w:tcPr>
            <w:tcW w:w="15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часы</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rsidTr="00BA7A69">
        <w:trPr>
          <w:trHeight w:val="562"/>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pPr>
            <w:r>
              <w:t>Цикл классных часов по теме «Мозаика культур»</w:t>
            </w:r>
          </w:p>
        </w:tc>
        <w:tc>
          <w:tcPr>
            <w:tcW w:w="15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часы</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rsidTr="00BA7A69">
        <w:trPr>
          <w:trHeight w:val="562"/>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pPr>
            <w:r>
              <w:t>День солидарности в борьбе с терроризмом</w:t>
            </w:r>
          </w:p>
        </w:tc>
        <w:tc>
          <w:tcPr>
            <w:tcW w:w="15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сентябрь</w:t>
            </w: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часы</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rsidTr="00BA7A69">
        <w:trPr>
          <w:trHeight w:val="1114"/>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День учителя </w:t>
            </w:r>
          </w:p>
        </w:tc>
        <w:tc>
          <w:tcPr>
            <w:tcW w:w="15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октябрь</w:t>
            </w: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1" w:firstLine="0"/>
              <w:jc w:val="left"/>
            </w:pPr>
            <w:r>
              <w:t>Комплекс мероприятий: праздничная программа конкурс рисунков плакатов</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Зам. директора по УВР, ст. вожатый, классные руководители</w:t>
            </w:r>
          </w:p>
        </w:tc>
      </w:tr>
      <w:tr w:rsidR="00DB751F" w:rsidTr="00BA7A69">
        <w:trPr>
          <w:trHeight w:val="1114"/>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День рождения школы</w:t>
            </w:r>
          </w:p>
        </w:tc>
        <w:tc>
          <w:tcPr>
            <w:tcW w:w="1570"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ноябрь</w:t>
            </w: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jc w:val="left"/>
            </w:pPr>
            <w:r>
              <w:t>конкурс рисунков выставка плакатов (юбилеи – концерт)</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Зам. директора по УВР, ст. вожатый, классные руководители</w:t>
            </w:r>
          </w:p>
        </w:tc>
      </w:tr>
      <w:tr w:rsidR="00DB751F" w:rsidTr="00BA7A69">
        <w:trPr>
          <w:trHeight w:val="562"/>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Международный день толерантности</w:t>
            </w:r>
          </w:p>
        </w:tc>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часы</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rsidTr="00BA7A69">
        <w:trPr>
          <w:trHeight w:val="562"/>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День народного единства </w:t>
            </w:r>
          </w:p>
        </w:tc>
        <w:tc>
          <w:tcPr>
            <w:tcW w:w="15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ноябрь</w:t>
            </w: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часы</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 классные руководители</w:t>
            </w:r>
          </w:p>
        </w:tc>
      </w:tr>
      <w:tr w:rsidR="00DB751F" w:rsidTr="00BA7A69">
        <w:trPr>
          <w:trHeight w:val="1114"/>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358" w:firstLine="0"/>
            </w:pPr>
            <w:r>
              <w:t>Месячник  оборонно</w:t>
            </w:r>
            <w:r w:rsidR="00BA7A69">
              <w:t>-</w:t>
            </w:r>
            <w:r>
              <w:t>массовой работы. Спортивные состязания «Будущий воин».</w:t>
            </w:r>
          </w:p>
        </w:tc>
        <w:tc>
          <w:tcPr>
            <w:tcW w:w="1570"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декабрь</w:t>
            </w: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Спортивные состязания</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Зам. директора по УВР, классные руководители, учителя физической культуры</w:t>
            </w:r>
          </w:p>
        </w:tc>
      </w:tr>
      <w:tr w:rsidR="00BA7A69" w:rsidTr="00145109">
        <w:trPr>
          <w:trHeight w:val="4426"/>
        </w:trPr>
        <w:tc>
          <w:tcPr>
            <w:tcW w:w="3025" w:type="dxa"/>
            <w:tcBorders>
              <w:top w:val="single" w:sz="4" w:space="0" w:color="000000"/>
              <w:left w:val="single" w:sz="4" w:space="0" w:color="000000"/>
              <w:bottom w:val="single" w:sz="4" w:space="0" w:color="000000"/>
              <w:right w:val="single" w:sz="4" w:space="0" w:color="000000"/>
            </w:tcBorders>
          </w:tcPr>
          <w:p w:rsidR="00BA7A69" w:rsidRDefault="00BA7A69">
            <w:pPr>
              <w:spacing w:after="0" w:line="238" w:lineRule="auto"/>
              <w:ind w:left="0" w:right="0" w:firstLine="0"/>
              <w:jc w:val="left"/>
            </w:pPr>
            <w:r>
              <w:lastRenderedPageBreak/>
              <w:t>День Героев Отечества: 5 декабря - День начала контрнаступления советских войск против немецко-фашистских войск в битве под Москвой</w:t>
            </w:r>
          </w:p>
          <w:p w:rsidR="00BA7A69" w:rsidRDefault="00BA7A69">
            <w:pPr>
              <w:spacing w:after="0" w:line="259" w:lineRule="auto"/>
              <w:ind w:left="0" w:right="0" w:firstLine="0"/>
              <w:jc w:val="left"/>
            </w:pPr>
            <w:r>
              <w:t>(1941 год);</w:t>
            </w:r>
          </w:p>
          <w:p w:rsidR="00BA7A69" w:rsidRDefault="00BA7A69">
            <w:pPr>
              <w:spacing w:after="0" w:line="259" w:lineRule="auto"/>
              <w:ind w:left="0" w:right="0" w:firstLine="0"/>
              <w:jc w:val="left"/>
            </w:pPr>
            <w:r>
              <w:t xml:space="preserve">9 декабря - День Героев </w:t>
            </w:r>
          </w:p>
          <w:p w:rsidR="00BA7A69" w:rsidRDefault="00BA7A69">
            <w:pPr>
              <w:spacing w:after="0" w:line="259" w:lineRule="auto"/>
              <w:ind w:left="0" w:right="0" w:firstLine="0"/>
              <w:jc w:val="left"/>
            </w:pPr>
            <w:r>
              <w:t>Отечества;</w:t>
            </w:r>
          </w:p>
          <w:p w:rsidR="00BA7A69" w:rsidRDefault="00BA7A69">
            <w:pPr>
              <w:spacing w:after="0" w:line="238" w:lineRule="auto"/>
              <w:ind w:left="0" w:right="0" w:firstLine="0"/>
              <w:jc w:val="left"/>
            </w:pPr>
            <w:r>
              <w:t xml:space="preserve">24 декабря - День взятия турецкой крепости Исмаил русскими войсками под командованием А.В. </w:t>
            </w:r>
          </w:p>
          <w:p w:rsidR="00BA7A69" w:rsidRDefault="00BA7A69">
            <w:pPr>
              <w:spacing w:after="0" w:line="259" w:lineRule="auto"/>
              <w:ind w:left="0" w:right="73" w:firstLine="0"/>
              <w:jc w:val="left"/>
            </w:pPr>
            <w:r>
              <w:t xml:space="preserve">Суворова (1790 год); 27 января - День полного освобождения Ленинграда </w:t>
            </w:r>
          </w:p>
        </w:tc>
        <w:tc>
          <w:tcPr>
            <w:tcW w:w="0" w:type="auto"/>
            <w:vMerge/>
            <w:tcBorders>
              <w:top w:val="nil"/>
              <w:left w:val="single" w:sz="4" w:space="0" w:color="000000"/>
              <w:bottom w:val="single" w:sz="4" w:space="0" w:color="000000"/>
              <w:right w:val="single" w:sz="4" w:space="0" w:color="000000"/>
            </w:tcBorders>
          </w:tcPr>
          <w:p w:rsidR="00BA7A69" w:rsidRDefault="00BA7A69">
            <w:pPr>
              <w:spacing w:after="160" w:line="259" w:lineRule="auto"/>
              <w:ind w:left="0" w:right="0" w:firstLine="0"/>
              <w:jc w:val="left"/>
            </w:pPr>
          </w:p>
        </w:tc>
        <w:tc>
          <w:tcPr>
            <w:tcW w:w="2990" w:type="dxa"/>
            <w:vMerge w:val="restart"/>
            <w:tcBorders>
              <w:top w:val="single" w:sz="4" w:space="0" w:color="000000"/>
              <w:left w:val="single" w:sz="4" w:space="0" w:color="000000"/>
              <w:right w:val="single" w:sz="4" w:space="0" w:color="000000"/>
            </w:tcBorders>
          </w:tcPr>
          <w:p w:rsidR="00BA7A69" w:rsidRDefault="00BA7A69">
            <w:pPr>
              <w:spacing w:after="0" w:line="259" w:lineRule="auto"/>
              <w:ind w:left="0" w:right="0" w:firstLine="0"/>
              <w:jc w:val="left"/>
            </w:pPr>
            <w:r>
              <w:t>Классные часы</w:t>
            </w:r>
          </w:p>
        </w:tc>
        <w:tc>
          <w:tcPr>
            <w:tcW w:w="2621" w:type="dxa"/>
            <w:vMerge w:val="restart"/>
            <w:tcBorders>
              <w:top w:val="single" w:sz="4" w:space="0" w:color="000000"/>
              <w:left w:val="single" w:sz="4" w:space="0" w:color="000000"/>
              <w:right w:val="single" w:sz="4" w:space="0" w:color="000000"/>
            </w:tcBorders>
          </w:tcPr>
          <w:p w:rsidR="00BA7A69" w:rsidRDefault="00BA7A69">
            <w:pPr>
              <w:spacing w:after="0" w:line="259" w:lineRule="auto"/>
              <w:ind w:left="0" w:right="0" w:firstLine="0"/>
              <w:jc w:val="left"/>
            </w:pPr>
            <w:r>
              <w:t>классные руководители</w:t>
            </w:r>
          </w:p>
        </w:tc>
      </w:tr>
      <w:tr w:rsidR="00BA7A69" w:rsidTr="00145109">
        <w:trPr>
          <w:trHeight w:val="3598"/>
        </w:trPr>
        <w:tc>
          <w:tcPr>
            <w:tcW w:w="3025" w:type="dxa"/>
            <w:tcBorders>
              <w:top w:val="single" w:sz="4" w:space="0" w:color="000000"/>
              <w:left w:val="single" w:sz="4" w:space="0" w:color="000000"/>
              <w:bottom w:val="single" w:sz="4" w:space="0" w:color="000000"/>
              <w:right w:val="single" w:sz="4" w:space="0" w:color="000000"/>
            </w:tcBorders>
          </w:tcPr>
          <w:p w:rsidR="00BA7A69" w:rsidRDefault="00BA7A69">
            <w:pPr>
              <w:spacing w:after="0" w:line="259" w:lineRule="auto"/>
              <w:ind w:left="0" w:right="0" w:firstLine="0"/>
              <w:jc w:val="left"/>
            </w:pPr>
            <w:r>
              <w:lastRenderedPageBreak/>
              <w:t xml:space="preserve">от фашистской блокады </w:t>
            </w:r>
          </w:p>
          <w:p w:rsidR="00BA7A69" w:rsidRDefault="00BA7A69">
            <w:pPr>
              <w:spacing w:after="0" w:line="259" w:lineRule="auto"/>
              <w:ind w:left="0" w:right="0" w:firstLine="0"/>
              <w:jc w:val="left"/>
            </w:pPr>
            <w:r>
              <w:t>(1944 год);</w:t>
            </w:r>
          </w:p>
          <w:p w:rsidR="00BA7A69" w:rsidRDefault="00BA7A69">
            <w:pPr>
              <w:spacing w:after="0" w:line="238" w:lineRule="auto"/>
              <w:ind w:left="0" w:right="0" w:firstLine="0"/>
              <w:jc w:val="left"/>
            </w:pPr>
            <w:r>
              <w:t>2 февраля - День разгрома советскими войсками немецко-фашистских войск в Сталинградской битве (1943 год);</w:t>
            </w:r>
          </w:p>
          <w:p w:rsidR="00BA7A69" w:rsidRDefault="00BA7A69">
            <w:pPr>
              <w:spacing w:after="0" w:line="259" w:lineRule="auto"/>
              <w:ind w:left="0" w:right="0" w:firstLine="0"/>
              <w:jc w:val="left"/>
            </w:pPr>
            <w:r>
              <w:t>15 февраля - День памяти о россиянах, исполнявших служебный долг за пределами Отечества; 23 февраля - День защитника Отечества</w:t>
            </w:r>
          </w:p>
        </w:tc>
        <w:tc>
          <w:tcPr>
            <w:tcW w:w="1570" w:type="dxa"/>
            <w:tcBorders>
              <w:top w:val="single" w:sz="4" w:space="0" w:color="000000"/>
              <w:left w:val="single" w:sz="4" w:space="0" w:color="000000"/>
              <w:bottom w:val="single" w:sz="4" w:space="0" w:color="000000"/>
              <w:right w:val="single" w:sz="4" w:space="0" w:color="000000"/>
            </w:tcBorders>
          </w:tcPr>
          <w:p w:rsidR="00BA7A69" w:rsidRDefault="00BA7A69">
            <w:pPr>
              <w:spacing w:after="160" w:line="259" w:lineRule="auto"/>
              <w:ind w:left="0" w:right="0" w:firstLine="0"/>
              <w:jc w:val="left"/>
            </w:pPr>
            <w:r>
              <w:t>январь</w:t>
            </w:r>
          </w:p>
        </w:tc>
        <w:tc>
          <w:tcPr>
            <w:tcW w:w="2990" w:type="dxa"/>
            <w:vMerge/>
            <w:tcBorders>
              <w:left w:val="single" w:sz="4" w:space="0" w:color="000000"/>
              <w:bottom w:val="single" w:sz="4" w:space="0" w:color="000000"/>
              <w:right w:val="single" w:sz="4" w:space="0" w:color="000000"/>
            </w:tcBorders>
          </w:tcPr>
          <w:p w:rsidR="00BA7A69" w:rsidRDefault="00BA7A69">
            <w:pPr>
              <w:spacing w:after="160" w:line="259" w:lineRule="auto"/>
              <w:ind w:left="0" w:right="0" w:firstLine="0"/>
              <w:jc w:val="left"/>
            </w:pPr>
          </w:p>
        </w:tc>
        <w:tc>
          <w:tcPr>
            <w:tcW w:w="2621" w:type="dxa"/>
            <w:vMerge/>
            <w:tcBorders>
              <w:left w:val="single" w:sz="4" w:space="0" w:color="000000"/>
              <w:bottom w:val="single" w:sz="4" w:space="0" w:color="000000"/>
              <w:right w:val="single" w:sz="4" w:space="0" w:color="000000"/>
            </w:tcBorders>
          </w:tcPr>
          <w:p w:rsidR="00BA7A69" w:rsidRDefault="00BA7A69">
            <w:pPr>
              <w:spacing w:after="160" w:line="259" w:lineRule="auto"/>
              <w:ind w:left="0" w:right="0" w:firstLine="0"/>
              <w:jc w:val="left"/>
            </w:pPr>
          </w:p>
        </w:tc>
      </w:tr>
      <w:tr w:rsidR="00DB751F" w:rsidTr="00BA7A69">
        <w:trPr>
          <w:trHeight w:val="1390"/>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День защитника Отечества</w:t>
            </w:r>
          </w:p>
        </w:tc>
        <w:tc>
          <w:tcPr>
            <w:tcW w:w="15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февраль</w:t>
            </w: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335" w:firstLine="0"/>
              <w:jc w:val="left"/>
            </w:pPr>
            <w:r>
              <w:t xml:space="preserve">комплекс мероприятий: беседы, выставка рисунков встреча с </w:t>
            </w:r>
          </w:p>
          <w:p w:rsidR="00DB751F" w:rsidRDefault="00B84766">
            <w:pPr>
              <w:spacing w:after="0" w:line="259" w:lineRule="auto"/>
              <w:ind w:left="0" w:right="0" w:firstLine="0"/>
              <w:jc w:val="left"/>
            </w:pPr>
            <w:r>
              <w:t>военнослужащими</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Зам. директора по УВР, ст. вожатый, классные </w:t>
            </w:r>
          </w:p>
          <w:p w:rsidR="00DB751F" w:rsidRDefault="00B84766">
            <w:pPr>
              <w:spacing w:after="0" w:line="259" w:lineRule="auto"/>
              <w:ind w:left="0" w:right="0" w:firstLine="0"/>
              <w:jc w:val="left"/>
            </w:pPr>
            <w:r>
              <w:t xml:space="preserve">руководители. учителя физкультуры </w:t>
            </w:r>
          </w:p>
        </w:tc>
      </w:tr>
      <w:tr w:rsidR="00DB751F" w:rsidTr="00BA7A69">
        <w:trPr>
          <w:trHeight w:val="838"/>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«Веселые старты»</w:t>
            </w:r>
          </w:p>
        </w:tc>
        <w:tc>
          <w:tcPr>
            <w:tcW w:w="15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февраль</w:t>
            </w: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Спортивные соревнования</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280" w:firstLine="0"/>
            </w:pPr>
            <w:r>
              <w:t>Учителя физической культуры, классные руководители</w:t>
            </w:r>
          </w:p>
        </w:tc>
      </w:tr>
      <w:tr w:rsidR="00DB751F" w:rsidTr="00BA7A69">
        <w:trPr>
          <w:trHeight w:val="1114"/>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День космонавтики </w:t>
            </w:r>
          </w:p>
        </w:tc>
        <w:tc>
          <w:tcPr>
            <w:tcW w:w="15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12 апреля</w:t>
            </w: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272" w:firstLine="0"/>
              <w:jc w:val="left"/>
            </w:pPr>
            <w:r>
              <w:t>Устный журнал; классные часы; выставка рисунков</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Зам. директора по УВР, ст. вожатый, классные руководители</w:t>
            </w:r>
          </w:p>
        </w:tc>
      </w:tr>
      <w:tr w:rsidR="00DB751F" w:rsidTr="00BA7A69">
        <w:trPr>
          <w:trHeight w:val="1114"/>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Неделя начальных классов</w:t>
            </w:r>
          </w:p>
        </w:tc>
        <w:tc>
          <w:tcPr>
            <w:tcW w:w="15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май</w:t>
            </w: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Комплекс  мероприятий</w:t>
            </w:r>
            <w:r w:rsidR="00BA7A69">
              <w:t xml:space="preserve"> </w:t>
            </w:r>
            <w:r>
              <w:t>"Математика для всех", "Мы</w:t>
            </w:r>
            <w:r w:rsidR="00BA7A69">
              <w:t xml:space="preserve"> с</w:t>
            </w:r>
            <w:r>
              <w:t xml:space="preserve">охраним нашу планету" </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Зам. директора по УВР, ст. вожатый, классные руководители</w:t>
            </w:r>
          </w:p>
        </w:tc>
      </w:tr>
      <w:tr w:rsidR="00DB751F" w:rsidTr="00BA7A69">
        <w:trPr>
          <w:trHeight w:val="1390"/>
        </w:trPr>
        <w:tc>
          <w:tcPr>
            <w:tcW w:w="3025"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День Победы. </w:t>
            </w:r>
          </w:p>
        </w:tc>
        <w:tc>
          <w:tcPr>
            <w:tcW w:w="15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май</w:t>
            </w:r>
          </w:p>
        </w:tc>
        <w:tc>
          <w:tcPr>
            <w:tcW w:w="2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Тематическое общешкольное  мероприятие. Классные часы "Читаем детям о войне"</w:t>
            </w:r>
          </w:p>
        </w:tc>
        <w:tc>
          <w:tcPr>
            <w:tcW w:w="262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Зам. директора по ВР, ст. вожатый, классные руководители, учителя</w:t>
            </w:r>
          </w:p>
        </w:tc>
      </w:tr>
    </w:tbl>
    <w:p w:rsidR="00DB751F" w:rsidRDefault="00B84766">
      <w:pPr>
        <w:spacing w:after="10"/>
        <w:ind w:left="1430" w:right="0" w:hanging="10"/>
      </w:pPr>
      <w:r>
        <w:rPr>
          <w:b/>
        </w:rPr>
        <w:t>Нравственное и духовное воспитание:</w:t>
      </w:r>
    </w:p>
    <w:p w:rsidR="00DB751F" w:rsidRDefault="00B84766">
      <w:pPr>
        <w:spacing w:after="10"/>
        <w:ind w:left="10" w:right="575" w:hanging="10"/>
        <w:jc w:val="right"/>
      </w:pPr>
      <w:r>
        <w:t>получают первоначальные представления о базовых ценностях отечественной культуры,</w:t>
      </w:r>
    </w:p>
    <w:p w:rsidR="00DB751F" w:rsidRDefault="00B84766">
      <w:pPr>
        <w:ind w:left="720" w:right="571"/>
      </w:pPr>
      <w:r>
        <w:lastRenderedPageBreak/>
        <w:t>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w:t>
      </w:r>
      <w:r w:rsidR="00BA7A69">
        <w:t>-</w:t>
      </w:r>
      <w:r>
        <w:t>музыкальные</w:t>
      </w:r>
      <w:r w:rsidR="00BA7A69">
        <w:t xml:space="preserve"> </w:t>
      </w:r>
      <w:r>
        <w:t>композиции, художественные выставки и других мероприятий, отражающих культурные и духовные традиции народов России); участвуют в проведении уроков этики, внеурочных мероприятий, направленных на формирование представлений о нормах морально</w:t>
      </w:r>
      <w:r w:rsidR="00BA7A69">
        <w:t>-</w:t>
      </w:r>
      <w:r>
        <w:t>нравственного поведения, игровых программах, позволяющих школьникам приобретать опыт ролевого нравственного взаимодействия;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 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DB751F" w:rsidRDefault="00B84766">
      <w:pPr>
        <w:spacing w:after="13"/>
        <w:ind w:left="531" w:right="380" w:hanging="10"/>
        <w:jc w:val="center"/>
      </w:pPr>
      <w:r>
        <w:rPr>
          <w:b/>
        </w:rPr>
        <w:t>Мероприятия по реализации воспитательной программы</w:t>
      </w:r>
    </w:p>
    <w:p w:rsidR="00DB751F" w:rsidRDefault="00DB751F">
      <w:pPr>
        <w:spacing w:after="0" w:line="259" w:lineRule="auto"/>
        <w:ind w:left="0" w:right="916" w:firstLine="0"/>
        <w:jc w:val="left"/>
      </w:pPr>
    </w:p>
    <w:tbl>
      <w:tblPr>
        <w:tblStyle w:val="TableGrid"/>
        <w:tblW w:w="10172" w:type="dxa"/>
        <w:tblInd w:w="818" w:type="dxa"/>
        <w:tblCellMar>
          <w:top w:w="15" w:type="dxa"/>
          <w:left w:w="110" w:type="dxa"/>
          <w:right w:w="110" w:type="dxa"/>
        </w:tblCellMar>
        <w:tblLook w:val="04A0" w:firstRow="1" w:lastRow="0" w:firstColumn="1" w:lastColumn="0" w:noHBand="0" w:noVBand="1"/>
      </w:tblPr>
      <w:tblGrid>
        <w:gridCol w:w="3791"/>
        <w:gridCol w:w="1707"/>
        <w:gridCol w:w="1795"/>
        <w:gridCol w:w="2879"/>
      </w:tblGrid>
      <w:tr w:rsidR="00BA7A69" w:rsidTr="00BA7A69">
        <w:trPr>
          <w:trHeight w:val="666"/>
        </w:trPr>
        <w:tc>
          <w:tcPr>
            <w:tcW w:w="3792" w:type="dxa"/>
            <w:tcBorders>
              <w:top w:val="single" w:sz="4" w:space="0" w:color="000000"/>
              <w:left w:val="single" w:sz="4" w:space="0" w:color="000000"/>
              <w:bottom w:val="single" w:sz="4" w:space="0" w:color="000000"/>
              <w:right w:val="single" w:sz="4" w:space="0" w:color="000000"/>
            </w:tcBorders>
          </w:tcPr>
          <w:p w:rsidR="00BA7A69" w:rsidRDefault="00BA7A69">
            <w:pPr>
              <w:spacing w:after="0" w:line="259" w:lineRule="auto"/>
              <w:ind w:left="0" w:right="0" w:firstLine="0"/>
              <w:jc w:val="left"/>
            </w:pPr>
            <w:r>
              <w:t>Название мероприятия</w:t>
            </w:r>
          </w:p>
        </w:tc>
        <w:tc>
          <w:tcPr>
            <w:tcW w:w="1708" w:type="dxa"/>
            <w:tcBorders>
              <w:top w:val="single" w:sz="4" w:space="0" w:color="000000"/>
              <w:left w:val="single" w:sz="4" w:space="0" w:color="000000"/>
              <w:bottom w:val="single" w:sz="4" w:space="0" w:color="000000"/>
              <w:right w:val="single" w:sz="4" w:space="0" w:color="000000"/>
            </w:tcBorders>
          </w:tcPr>
          <w:p w:rsidR="00BA7A69" w:rsidRDefault="00BA7A69">
            <w:pPr>
              <w:spacing w:after="0" w:line="259" w:lineRule="auto"/>
              <w:ind w:left="0" w:right="0" w:firstLine="0"/>
              <w:jc w:val="left"/>
            </w:pPr>
            <w:r>
              <w:t>Сроки</w:t>
            </w:r>
          </w:p>
        </w:tc>
        <w:tc>
          <w:tcPr>
            <w:tcW w:w="1792" w:type="dxa"/>
            <w:tcBorders>
              <w:top w:val="single" w:sz="4" w:space="0" w:color="000000"/>
              <w:left w:val="single" w:sz="4" w:space="0" w:color="000000"/>
              <w:bottom w:val="single" w:sz="4" w:space="0" w:color="000000"/>
              <w:right w:val="single" w:sz="4" w:space="0" w:color="000000"/>
            </w:tcBorders>
          </w:tcPr>
          <w:p w:rsidR="00BA7A69" w:rsidRDefault="00BA7A69">
            <w:pPr>
              <w:spacing w:after="0" w:line="259" w:lineRule="auto"/>
              <w:ind w:left="0" w:right="0" w:firstLine="0"/>
              <w:jc w:val="left"/>
            </w:pPr>
            <w:r>
              <w:t>Форма проведения</w:t>
            </w:r>
          </w:p>
        </w:tc>
        <w:tc>
          <w:tcPr>
            <w:tcW w:w="2880" w:type="dxa"/>
            <w:tcBorders>
              <w:top w:val="single" w:sz="4" w:space="0" w:color="000000"/>
              <w:left w:val="single" w:sz="4" w:space="0" w:color="000000"/>
              <w:bottom w:val="single" w:sz="4" w:space="0" w:color="000000"/>
              <w:right w:val="single" w:sz="4" w:space="0" w:color="000000"/>
            </w:tcBorders>
          </w:tcPr>
          <w:p w:rsidR="00BA7A69" w:rsidRDefault="00BA7A69">
            <w:pPr>
              <w:spacing w:after="0" w:line="259" w:lineRule="auto"/>
              <w:ind w:left="0" w:right="0" w:firstLine="0"/>
              <w:jc w:val="left"/>
            </w:pPr>
            <w:r>
              <w:t>Ответственные</w:t>
            </w:r>
          </w:p>
        </w:tc>
      </w:tr>
      <w:tr w:rsidR="00DB751F">
        <w:trPr>
          <w:trHeight w:val="1390"/>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Цикл классных часов по правовой грамотности «Наши права и обязанности», «Российская Конституция – основной закон твоей жизни» и т.д.</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классный час</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562"/>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Цикл классных часов по теме «Поговорим о воспитанности»</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классный час</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838"/>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Цикл нравственных классных часов по теме «Уроки милосердия и доброты»</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классный час</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1666"/>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Цикл классных часов, посвященных воспитанию учащихся в духе толерантности, терпимости к другому образу жизни, другим взглядам «Мозаика культур» </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классный час</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1114"/>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«День белых журавлей»</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22 октября</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Конкурс чтецов (военная тематика)</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ВР, ст. вожатый, классные руководители, учителя  словесности</w:t>
            </w:r>
          </w:p>
        </w:tc>
      </w:tr>
      <w:tr w:rsidR="00DB751F">
        <w:trPr>
          <w:trHeight w:val="562"/>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День пожилого человека </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Октябрь</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трудовые акции</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1942"/>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День матери </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ноябрь</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концертная программа выставка рисунков, конкурс стихов и сочинений</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 xml:space="preserve">ВР, ст. </w:t>
            </w:r>
          </w:p>
          <w:p w:rsidR="00DB751F" w:rsidRDefault="00B84766">
            <w:pPr>
              <w:spacing w:after="0" w:line="259" w:lineRule="auto"/>
              <w:ind w:left="0" w:right="0" w:firstLine="0"/>
              <w:jc w:val="left"/>
            </w:pPr>
            <w:r>
              <w:t>вожатый, классные руководители</w:t>
            </w:r>
          </w:p>
        </w:tc>
      </w:tr>
      <w:tr w:rsidR="00DB751F">
        <w:trPr>
          <w:trHeight w:val="838"/>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lastRenderedPageBreak/>
              <w:t>День Конституции и День права. Неделя толерантности.</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Ноябрь, декабрь</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беседы, встречи</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ВР, классные руководители, учителя истории и права.</w:t>
            </w:r>
          </w:p>
        </w:tc>
      </w:tr>
      <w:tr w:rsidR="00DB751F">
        <w:trPr>
          <w:trHeight w:val="286"/>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Международный день инвалидов</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декабрь</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классный час</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838"/>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День памяти о россиянах, исполнявших служебный долг за пределами Отечества</w:t>
            </w:r>
          </w:p>
        </w:tc>
        <w:tc>
          <w:tcPr>
            <w:tcW w:w="1708"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февраль</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классный час</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562"/>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Международный день родного языка</w:t>
            </w:r>
          </w:p>
        </w:tc>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конкурс стихов</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Библиотекарь</w:t>
            </w:r>
          </w:p>
        </w:tc>
      </w:tr>
      <w:tr w:rsidR="00DB751F">
        <w:trPr>
          <w:trHeight w:val="562"/>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Изучение уровня воспитанности </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ноябрь</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анкетирование, диагностика</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Педагог-психолог</w:t>
            </w:r>
          </w:p>
        </w:tc>
      </w:tr>
      <w:tr w:rsidR="00DB751F">
        <w:trPr>
          <w:trHeight w:val="838"/>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Цикл классных часов на тему «Моя семья»</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Беседы, викторины, игры</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1390"/>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Семейные праздники и календарные праздники – День Матери, День пожилого человека, </w:t>
            </w:r>
          </w:p>
          <w:p w:rsidR="00DB751F" w:rsidRDefault="00B84766">
            <w:pPr>
              <w:spacing w:after="0" w:line="259" w:lineRule="auto"/>
              <w:ind w:left="0" w:right="0" w:firstLine="0"/>
              <w:jc w:val="left"/>
            </w:pPr>
            <w:r>
              <w:t xml:space="preserve">8 марта, 23 февраля, 1 сентября, </w:t>
            </w:r>
          </w:p>
          <w:p w:rsidR="00DB751F" w:rsidRDefault="00B84766">
            <w:pPr>
              <w:spacing w:after="0" w:line="259" w:lineRule="auto"/>
              <w:ind w:left="0" w:right="0" w:firstLine="0"/>
              <w:jc w:val="left"/>
            </w:pPr>
            <w:r>
              <w:t>День учителя и т.д.;</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Совместные праздники с родителями</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562"/>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«Папа, мама, я - спортивная семья» </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май</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соревнования</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Учитель физкультуры, классные руководители</w:t>
            </w:r>
          </w:p>
        </w:tc>
      </w:tr>
      <w:tr w:rsidR="00DB751F">
        <w:trPr>
          <w:trHeight w:val="838"/>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37" w:firstLine="0"/>
            </w:pPr>
            <w:r>
              <w:t xml:space="preserve">Праздники «Первый звонок», «Новогодняя сказка», «Последний звонок»,   «Выпускной вечер» </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сентябрь - июнь</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праздничная программа</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ВР, ст. </w:t>
            </w:r>
          </w:p>
          <w:p w:rsidR="00DB751F" w:rsidRDefault="00B84766">
            <w:pPr>
              <w:spacing w:after="0" w:line="259" w:lineRule="auto"/>
              <w:ind w:left="0" w:right="0" w:firstLine="0"/>
              <w:jc w:val="left"/>
            </w:pPr>
            <w:r>
              <w:t>вожатый, классные руководители</w:t>
            </w:r>
          </w:p>
        </w:tc>
      </w:tr>
      <w:tr w:rsidR="00DB751F">
        <w:trPr>
          <w:trHeight w:val="838"/>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Создание банка данных методических разработок по гражданскому, патриотическому и</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методические сборники</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библиотекарь</w:t>
            </w:r>
          </w:p>
        </w:tc>
      </w:tr>
      <w:tr w:rsidR="00DB751F">
        <w:trPr>
          <w:trHeight w:val="286"/>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нравственному воспитанию </w:t>
            </w:r>
          </w:p>
        </w:tc>
        <w:tc>
          <w:tcPr>
            <w:tcW w:w="1708"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1792"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bl>
    <w:p w:rsidR="00BA7A69" w:rsidRDefault="00BA7A69">
      <w:pPr>
        <w:spacing w:after="10"/>
        <w:ind w:left="1430" w:right="0" w:hanging="10"/>
        <w:rPr>
          <w:b/>
        </w:rPr>
      </w:pPr>
    </w:p>
    <w:p w:rsidR="00BA7A69" w:rsidRDefault="00BA7A69">
      <w:pPr>
        <w:spacing w:after="10"/>
        <w:ind w:left="1430" w:right="0" w:hanging="10"/>
        <w:rPr>
          <w:b/>
        </w:rPr>
      </w:pPr>
    </w:p>
    <w:p w:rsidR="00BA7A69" w:rsidRDefault="00BA7A69">
      <w:pPr>
        <w:spacing w:after="10"/>
        <w:ind w:left="1430" w:right="0" w:hanging="10"/>
        <w:rPr>
          <w:b/>
        </w:rPr>
      </w:pPr>
    </w:p>
    <w:p w:rsidR="00DB751F" w:rsidRDefault="00B84766">
      <w:pPr>
        <w:spacing w:after="10"/>
        <w:ind w:left="1430" w:right="0" w:hanging="10"/>
      </w:pPr>
      <w:r>
        <w:rPr>
          <w:b/>
        </w:rPr>
        <w:t>Воспитание положительного отношения к труду и творчеству:</w:t>
      </w:r>
    </w:p>
    <w:p w:rsidR="00DB751F" w:rsidRDefault="00B84766">
      <w:pPr>
        <w:spacing w:after="10"/>
        <w:ind w:left="10" w:right="575" w:hanging="10"/>
        <w:jc w:val="right"/>
      </w:pPr>
      <w:r>
        <w:t>получают первоначальные представления о роли труда и значении творчества в жизни</w:t>
      </w:r>
    </w:p>
    <w:p w:rsidR="00DB751F" w:rsidRDefault="00B84766">
      <w:pPr>
        <w:ind w:left="720" w:right="577"/>
      </w:pPr>
      <w:r>
        <w:t>человека и общества в процессе изучения учебных дисциплин и проведения внеурочных мероприятий;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знакомятся с различными видами труда, профессиями (в ходе экскурсий на производственные</w:t>
      </w:r>
    </w:p>
    <w:p w:rsidR="00DB751F" w:rsidRDefault="00B84766">
      <w:pPr>
        <w:ind w:left="1420" w:right="571" w:hanging="708"/>
      </w:pPr>
      <w:r>
        <w:t>предприятия, встреч с представителями разных профессий, изучения учебных предметов); знакомятся с профессиями своих родителей (законных представителей) и прародителей,</w:t>
      </w:r>
    </w:p>
    <w:p w:rsidR="00DB751F" w:rsidRDefault="00B84766">
      <w:pPr>
        <w:ind w:left="1420" w:right="577" w:hanging="708"/>
      </w:pPr>
      <w:r>
        <w:t>участвуют в организации и проведении презентаций «Труд наших родных»; получают первоначальные навыки сотрудничества, ролевого взаимодействия со сверстниками,</w:t>
      </w:r>
    </w:p>
    <w:p w:rsidR="00DB751F" w:rsidRDefault="00B84766">
      <w:pPr>
        <w:ind w:left="720" w:right="567"/>
      </w:pPr>
      <w:r>
        <w:t>старшими детьми, взрослыми в учебно</w:t>
      </w:r>
      <w:r w:rsidR="00BA7A69">
        <w:t>-</w:t>
      </w:r>
      <w:r>
        <w:t>трудовой деятельности (в ходе сюжетно</w:t>
      </w:r>
      <w:r w:rsidR="00BA7A69">
        <w:t>-</w:t>
      </w:r>
      <w:r>
        <w:t xml:space="preserve">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w:t>
      </w:r>
      <w:r>
        <w:lastRenderedPageBreak/>
        <w:t>различных проектов); 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w:t>
      </w:r>
      <w:r w:rsidR="00BA7A69">
        <w:t>-</w:t>
      </w:r>
      <w:r>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приобретают умения и навыки самообслуживания в школе и дома;</w:t>
      </w:r>
    </w:p>
    <w:p w:rsidR="00DB751F" w:rsidRDefault="00B84766">
      <w:pPr>
        <w:ind w:left="712" w:right="573" w:firstLine="708"/>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B751F" w:rsidRDefault="00B84766">
      <w:pPr>
        <w:spacing w:after="13"/>
        <w:ind w:left="531" w:right="380" w:hanging="10"/>
        <w:jc w:val="center"/>
      </w:pPr>
      <w:r>
        <w:rPr>
          <w:b/>
        </w:rPr>
        <w:t>Мероприятия по реализации воспитательной программы</w:t>
      </w:r>
    </w:p>
    <w:tbl>
      <w:tblPr>
        <w:tblStyle w:val="TableGrid"/>
        <w:tblW w:w="10402" w:type="dxa"/>
        <w:tblInd w:w="818" w:type="dxa"/>
        <w:tblCellMar>
          <w:top w:w="15" w:type="dxa"/>
          <w:left w:w="110" w:type="dxa"/>
          <w:right w:w="107" w:type="dxa"/>
        </w:tblCellMar>
        <w:tblLook w:val="04A0" w:firstRow="1" w:lastRow="0" w:firstColumn="1" w:lastColumn="0" w:noHBand="0" w:noVBand="1"/>
      </w:tblPr>
      <w:tblGrid>
        <w:gridCol w:w="2660"/>
        <w:gridCol w:w="1856"/>
        <w:gridCol w:w="3438"/>
        <w:gridCol w:w="2448"/>
      </w:tblGrid>
      <w:tr w:rsidR="00DB751F">
        <w:trPr>
          <w:trHeight w:val="286"/>
        </w:trPr>
        <w:tc>
          <w:tcPr>
            <w:tcW w:w="26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48" w:right="0" w:firstLine="0"/>
              <w:jc w:val="left"/>
            </w:pPr>
            <w:r>
              <w:t>Название мероприятия</w:t>
            </w:r>
          </w:p>
        </w:tc>
        <w:tc>
          <w:tcPr>
            <w:tcW w:w="18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4" w:right="0" w:firstLine="0"/>
              <w:jc w:val="center"/>
            </w:pPr>
            <w:r>
              <w:t>Сроки</w:t>
            </w:r>
          </w:p>
        </w:tc>
        <w:tc>
          <w:tcPr>
            <w:tcW w:w="343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jc w:val="center"/>
            </w:pPr>
            <w:r>
              <w:t>Форма проведения</w:t>
            </w:r>
          </w:p>
        </w:tc>
        <w:tc>
          <w:tcPr>
            <w:tcW w:w="24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jc w:val="center"/>
            </w:pPr>
            <w:r>
              <w:t>Ответственные</w:t>
            </w:r>
          </w:p>
        </w:tc>
      </w:tr>
      <w:tr w:rsidR="00DB751F">
        <w:trPr>
          <w:trHeight w:val="562"/>
        </w:trPr>
        <w:tc>
          <w:tcPr>
            <w:tcW w:w="26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«Мастерская Деда </w:t>
            </w:r>
          </w:p>
          <w:p w:rsidR="00DB751F" w:rsidRDefault="00B84766">
            <w:pPr>
              <w:spacing w:after="0" w:line="259" w:lineRule="auto"/>
              <w:ind w:left="0" w:right="0" w:firstLine="0"/>
              <w:jc w:val="left"/>
            </w:pPr>
            <w:r>
              <w:t>Мороза»</w:t>
            </w:r>
          </w:p>
        </w:tc>
        <w:tc>
          <w:tcPr>
            <w:tcW w:w="18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декабрь</w:t>
            </w:r>
          </w:p>
        </w:tc>
        <w:tc>
          <w:tcPr>
            <w:tcW w:w="343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трудовая акция</w:t>
            </w:r>
          </w:p>
        </w:tc>
        <w:tc>
          <w:tcPr>
            <w:tcW w:w="24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838"/>
        </w:trPr>
        <w:tc>
          <w:tcPr>
            <w:tcW w:w="26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«Библиотеке – нашу помощь»</w:t>
            </w:r>
          </w:p>
        </w:tc>
        <w:tc>
          <w:tcPr>
            <w:tcW w:w="18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343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трудовая акция</w:t>
            </w:r>
          </w:p>
        </w:tc>
        <w:tc>
          <w:tcPr>
            <w:tcW w:w="24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Библиотекарь и классные руководители</w:t>
            </w:r>
          </w:p>
        </w:tc>
      </w:tr>
      <w:tr w:rsidR="00DB751F">
        <w:trPr>
          <w:trHeight w:val="1114"/>
        </w:trPr>
        <w:tc>
          <w:tcPr>
            <w:tcW w:w="26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Изготовление сувениров для пап и мам, бабушек и дедушек </w:t>
            </w:r>
          </w:p>
        </w:tc>
        <w:tc>
          <w:tcPr>
            <w:tcW w:w="18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343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трудовая акция</w:t>
            </w:r>
          </w:p>
        </w:tc>
        <w:tc>
          <w:tcPr>
            <w:tcW w:w="24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838"/>
        </w:trPr>
        <w:tc>
          <w:tcPr>
            <w:tcW w:w="26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Участие в творческих выставках «Мир моих увлечений» </w:t>
            </w:r>
          </w:p>
        </w:tc>
        <w:tc>
          <w:tcPr>
            <w:tcW w:w="18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343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выставка детского творчества</w:t>
            </w:r>
          </w:p>
        </w:tc>
        <w:tc>
          <w:tcPr>
            <w:tcW w:w="24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562"/>
        </w:trPr>
        <w:tc>
          <w:tcPr>
            <w:tcW w:w="26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«Чистый класс»</w:t>
            </w:r>
          </w:p>
        </w:tc>
        <w:tc>
          <w:tcPr>
            <w:tcW w:w="18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343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Генеральная уборка класса</w:t>
            </w:r>
          </w:p>
        </w:tc>
        <w:tc>
          <w:tcPr>
            <w:tcW w:w="24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562"/>
        </w:trPr>
        <w:tc>
          <w:tcPr>
            <w:tcW w:w="26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«Скворечники» </w:t>
            </w:r>
          </w:p>
          <w:p w:rsidR="00DB751F" w:rsidRDefault="00B84766">
            <w:pPr>
              <w:spacing w:after="0" w:line="259" w:lineRule="auto"/>
              <w:ind w:left="0" w:right="0" w:firstLine="0"/>
              <w:jc w:val="left"/>
            </w:pPr>
            <w:r>
              <w:t>«Кормушки»</w:t>
            </w:r>
          </w:p>
        </w:tc>
        <w:tc>
          <w:tcPr>
            <w:tcW w:w="18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март</w:t>
            </w:r>
          </w:p>
        </w:tc>
        <w:tc>
          <w:tcPr>
            <w:tcW w:w="343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Изготовление скворечников и  кормушек для птиц</w:t>
            </w:r>
          </w:p>
        </w:tc>
        <w:tc>
          <w:tcPr>
            <w:tcW w:w="24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562"/>
        </w:trPr>
        <w:tc>
          <w:tcPr>
            <w:tcW w:w="26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Акция «Экологический десант»</w:t>
            </w:r>
          </w:p>
        </w:tc>
        <w:tc>
          <w:tcPr>
            <w:tcW w:w="18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Ноябрь и апрель</w:t>
            </w:r>
          </w:p>
        </w:tc>
        <w:tc>
          <w:tcPr>
            <w:tcW w:w="343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Трудовая акция</w:t>
            </w:r>
          </w:p>
        </w:tc>
        <w:tc>
          <w:tcPr>
            <w:tcW w:w="24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286"/>
        </w:trPr>
        <w:tc>
          <w:tcPr>
            <w:tcW w:w="26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pPr>
            <w:r>
              <w:t>Работа пришкольного</w:t>
            </w:r>
          </w:p>
        </w:tc>
        <w:tc>
          <w:tcPr>
            <w:tcW w:w="18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Октябрь, март, </w:t>
            </w:r>
          </w:p>
        </w:tc>
        <w:tc>
          <w:tcPr>
            <w:tcW w:w="343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комплекс мероприятий (игры, </w:t>
            </w:r>
          </w:p>
        </w:tc>
        <w:tc>
          <w:tcPr>
            <w:tcW w:w="24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p>
        </w:tc>
      </w:tr>
      <w:tr w:rsidR="00DB751F">
        <w:trPr>
          <w:trHeight w:val="1114"/>
        </w:trPr>
        <w:tc>
          <w:tcPr>
            <w:tcW w:w="26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pPr>
            <w:r>
              <w:t>лагеря «Солнышко» и пришкольной площадки на школьных каникулах</w:t>
            </w:r>
          </w:p>
        </w:tc>
        <w:tc>
          <w:tcPr>
            <w:tcW w:w="18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июнь</w:t>
            </w:r>
          </w:p>
        </w:tc>
        <w:tc>
          <w:tcPr>
            <w:tcW w:w="343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pPr>
            <w:r>
              <w:t>конкурсы, выставка рисунков и др.)</w:t>
            </w:r>
          </w:p>
        </w:tc>
        <w:tc>
          <w:tcPr>
            <w:tcW w:w="2448" w:type="dxa"/>
            <w:tcBorders>
              <w:top w:val="single" w:sz="4" w:space="0" w:color="000000"/>
              <w:left w:val="single" w:sz="4" w:space="0" w:color="000000"/>
              <w:bottom w:val="single" w:sz="4" w:space="0" w:color="000000"/>
              <w:right w:val="single" w:sz="4" w:space="0" w:color="000000"/>
            </w:tcBorders>
          </w:tcPr>
          <w:p w:rsidR="00DB751F" w:rsidRDefault="00BA7A69">
            <w:pPr>
              <w:spacing w:after="0" w:line="259" w:lineRule="auto"/>
              <w:ind w:left="0" w:right="0" w:firstLine="0"/>
              <w:jc w:val="left"/>
            </w:pPr>
            <w:r>
              <w:t>У</w:t>
            </w:r>
            <w:r w:rsidR="00B84766">
              <w:t>ВР, социальный педагог, педагог</w:t>
            </w:r>
            <w:r>
              <w:t>-</w:t>
            </w:r>
            <w:r w:rsidR="00B84766">
              <w:t>психолог, классные руководители</w:t>
            </w:r>
          </w:p>
        </w:tc>
      </w:tr>
      <w:tr w:rsidR="00DB751F">
        <w:trPr>
          <w:trHeight w:val="1666"/>
        </w:trPr>
        <w:tc>
          <w:tcPr>
            <w:tcW w:w="26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Творческие объединения дополнительного образования, внеурочная деятельность </w:t>
            </w:r>
          </w:p>
        </w:tc>
        <w:tc>
          <w:tcPr>
            <w:tcW w:w="18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в течение года </w:t>
            </w:r>
          </w:p>
        </w:tc>
        <w:tc>
          <w:tcPr>
            <w:tcW w:w="343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Кружки, внеурочные занятия</w:t>
            </w:r>
          </w:p>
        </w:tc>
        <w:tc>
          <w:tcPr>
            <w:tcW w:w="24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Учителя школы</w:t>
            </w:r>
          </w:p>
        </w:tc>
      </w:tr>
      <w:tr w:rsidR="00DB751F">
        <w:trPr>
          <w:trHeight w:val="838"/>
        </w:trPr>
        <w:tc>
          <w:tcPr>
            <w:tcW w:w="26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Творческие конкурсы</w:t>
            </w:r>
          </w:p>
        </w:tc>
        <w:tc>
          <w:tcPr>
            <w:tcW w:w="18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в течение года </w:t>
            </w:r>
          </w:p>
        </w:tc>
        <w:tc>
          <w:tcPr>
            <w:tcW w:w="343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Конкурсы </w:t>
            </w:r>
          </w:p>
        </w:tc>
        <w:tc>
          <w:tcPr>
            <w:tcW w:w="24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380" w:firstLine="0"/>
            </w:pPr>
            <w:r>
              <w:t xml:space="preserve">Зам. директора по </w:t>
            </w:r>
            <w:r w:rsidR="00BA7A69">
              <w:t>У</w:t>
            </w:r>
            <w:r>
              <w:t>ВР, классные руководители</w:t>
            </w:r>
          </w:p>
        </w:tc>
      </w:tr>
    </w:tbl>
    <w:p w:rsidR="00DB751F" w:rsidRDefault="00B84766">
      <w:pPr>
        <w:spacing w:after="10"/>
        <w:ind w:left="1430" w:right="0" w:hanging="10"/>
      </w:pPr>
      <w:r>
        <w:rPr>
          <w:b/>
        </w:rPr>
        <w:t>Интеллектуальное воспитание:</w:t>
      </w:r>
    </w:p>
    <w:p w:rsidR="00DB751F" w:rsidRDefault="00B84766">
      <w:pPr>
        <w:spacing w:after="10"/>
        <w:ind w:left="10" w:right="575" w:hanging="10"/>
        <w:jc w:val="right"/>
      </w:pPr>
      <w:r>
        <w:t>получают первоначальные представления о роли знаний, интеллектуального труда и</w:t>
      </w:r>
    </w:p>
    <w:p w:rsidR="00DB751F" w:rsidRDefault="00B84766">
      <w:pPr>
        <w:ind w:left="720" w:right="577"/>
      </w:pPr>
      <w:r>
        <w:t xml:space="preserve">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w:t>
      </w:r>
      <w:r>
        <w:lastRenderedPageBreak/>
        <w:t>интеллектуальных игр и т. д.; получают первоначальные представления об образовании и интеллектуальном развитии как</w:t>
      </w:r>
    </w:p>
    <w:p w:rsidR="00DB751F" w:rsidRDefault="00B84766">
      <w:pPr>
        <w:ind w:left="720" w:right="575"/>
      </w:pPr>
      <w:r>
        <w:t>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 получают элементарные навыки научно-исследовательской работы в ходе реализации учебно-</w:t>
      </w:r>
    </w:p>
    <w:p w:rsidR="00DB751F" w:rsidRDefault="00B84766">
      <w:pPr>
        <w:ind w:left="1420" w:right="577" w:hanging="708"/>
      </w:pPr>
      <w:r>
        <w:t>исследовательских проектов; получают первоначальные навыки сотрудничества, ролевого взаимодействия со сверстниками,</w:t>
      </w:r>
    </w:p>
    <w:p w:rsidR="00DB751F" w:rsidRDefault="00B84766">
      <w:pPr>
        <w:ind w:left="720" w:right="566"/>
      </w:pPr>
      <w:r>
        <w:t>старшими детьми, взрослыми в творческой интеллектуальной деятельности (в ходе сюжетно</w:t>
      </w:r>
      <w:r w:rsidR="00BA7A69">
        <w:t>-</w:t>
      </w:r>
      <w:r>
        <w:t xml:space="preserve">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DB751F" w:rsidRDefault="00B84766">
      <w:pPr>
        <w:spacing w:after="13"/>
        <w:ind w:left="531" w:right="380" w:hanging="10"/>
        <w:jc w:val="center"/>
      </w:pPr>
      <w:r>
        <w:rPr>
          <w:b/>
        </w:rPr>
        <w:t>Мероприятия по реализации воспитательной программы</w:t>
      </w:r>
    </w:p>
    <w:tbl>
      <w:tblPr>
        <w:tblStyle w:val="TableGrid"/>
        <w:tblW w:w="10246" w:type="dxa"/>
        <w:tblInd w:w="818" w:type="dxa"/>
        <w:tblCellMar>
          <w:top w:w="15" w:type="dxa"/>
          <w:left w:w="110" w:type="dxa"/>
          <w:right w:w="115" w:type="dxa"/>
        </w:tblCellMar>
        <w:tblLook w:val="04A0" w:firstRow="1" w:lastRow="0" w:firstColumn="1" w:lastColumn="0" w:noHBand="0" w:noVBand="1"/>
      </w:tblPr>
      <w:tblGrid>
        <w:gridCol w:w="2658"/>
        <w:gridCol w:w="1858"/>
        <w:gridCol w:w="3280"/>
        <w:gridCol w:w="2450"/>
      </w:tblGrid>
      <w:tr w:rsidR="00DB751F">
        <w:trPr>
          <w:trHeight w:val="286"/>
        </w:trPr>
        <w:tc>
          <w:tcPr>
            <w:tcW w:w="26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48" w:right="0" w:firstLine="0"/>
              <w:jc w:val="left"/>
            </w:pPr>
            <w:r>
              <w:t>Название мероприятия</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1" w:right="0" w:firstLine="0"/>
              <w:jc w:val="center"/>
            </w:pPr>
            <w:r>
              <w:t>Сроки</w:t>
            </w:r>
          </w:p>
        </w:tc>
        <w:tc>
          <w:tcPr>
            <w:tcW w:w="32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7" w:right="0" w:firstLine="0"/>
              <w:jc w:val="center"/>
            </w:pPr>
            <w:r>
              <w:t>Форма проведения</w:t>
            </w:r>
          </w:p>
        </w:tc>
        <w:tc>
          <w:tcPr>
            <w:tcW w:w="245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6" w:right="0" w:firstLine="0"/>
              <w:jc w:val="center"/>
            </w:pPr>
            <w:r>
              <w:t>Ответственные</w:t>
            </w:r>
          </w:p>
        </w:tc>
      </w:tr>
      <w:tr w:rsidR="00DB751F">
        <w:trPr>
          <w:trHeight w:val="562"/>
        </w:trPr>
        <w:tc>
          <w:tcPr>
            <w:tcW w:w="26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Предметные недели</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32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Выпуск газет, конкурсы, фестивали, соревнования</w:t>
            </w:r>
          </w:p>
        </w:tc>
        <w:tc>
          <w:tcPr>
            <w:tcW w:w="2450" w:type="dxa"/>
            <w:tcBorders>
              <w:top w:val="single" w:sz="4" w:space="0" w:color="000000"/>
              <w:left w:val="single" w:sz="4" w:space="0" w:color="000000"/>
              <w:bottom w:val="single" w:sz="4" w:space="0" w:color="000000"/>
              <w:right w:val="single" w:sz="4" w:space="0" w:color="000000"/>
            </w:tcBorders>
          </w:tcPr>
          <w:p w:rsidR="00DB751F" w:rsidRDefault="00BA7A69">
            <w:pPr>
              <w:spacing w:after="0" w:line="259" w:lineRule="auto"/>
              <w:ind w:left="0" w:right="0" w:firstLine="0"/>
              <w:jc w:val="left"/>
            </w:pPr>
            <w:r>
              <w:t>У</w:t>
            </w:r>
            <w:r w:rsidR="00B84766">
              <w:t>чителя</w:t>
            </w:r>
            <w:r>
              <w:t>-</w:t>
            </w:r>
            <w:r w:rsidR="00B84766">
              <w:t>предметники</w:t>
            </w:r>
          </w:p>
        </w:tc>
      </w:tr>
      <w:tr w:rsidR="00DB751F">
        <w:trPr>
          <w:trHeight w:val="838"/>
        </w:trPr>
        <w:tc>
          <w:tcPr>
            <w:tcW w:w="26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Участие в творческих выставках «Мир моих увлечений» </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32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Выставка детского творчества</w:t>
            </w:r>
          </w:p>
        </w:tc>
        <w:tc>
          <w:tcPr>
            <w:tcW w:w="245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1666"/>
        </w:trPr>
        <w:tc>
          <w:tcPr>
            <w:tcW w:w="26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Творческие объединения дополнительного образования, внеурочная деятельность </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в течение года </w:t>
            </w:r>
          </w:p>
        </w:tc>
        <w:tc>
          <w:tcPr>
            <w:tcW w:w="32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Кружки, внеурочные занятия</w:t>
            </w:r>
          </w:p>
        </w:tc>
        <w:tc>
          <w:tcPr>
            <w:tcW w:w="245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Учителя школы</w:t>
            </w:r>
          </w:p>
        </w:tc>
      </w:tr>
      <w:tr w:rsidR="00DB751F">
        <w:trPr>
          <w:trHeight w:val="838"/>
        </w:trPr>
        <w:tc>
          <w:tcPr>
            <w:tcW w:w="26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Творческие конкурсы</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в течение года </w:t>
            </w:r>
          </w:p>
        </w:tc>
        <w:tc>
          <w:tcPr>
            <w:tcW w:w="32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Конкурсы </w:t>
            </w:r>
          </w:p>
        </w:tc>
        <w:tc>
          <w:tcPr>
            <w:tcW w:w="245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Зам. директора по УВР, классные руководители</w:t>
            </w:r>
          </w:p>
        </w:tc>
      </w:tr>
      <w:tr w:rsidR="00DB751F">
        <w:trPr>
          <w:trHeight w:val="1114"/>
        </w:trPr>
        <w:tc>
          <w:tcPr>
            <w:tcW w:w="26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Участие в предметных и интеллектуальных олимпиадах различного уровня</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32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Олимпиада </w:t>
            </w:r>
          </w:p>
        </w:tc>
        <w:tc>
          <w:tcPr>
            <w:tcW w:w="245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p>
          <w:p w:rsidR="00DB751F" w:rsidRDefault="00B84766">
            <w:pPr>
              <w:spacing w:after="0" w:line="259" w:lineRule="auto"/>
              <w:ind w:left="0" w:right="0" w:firstLine="0"/>
              <w:jc w:val="left"/>
            </w:pPr>
            <w:r>
              <w:t>УВР</w:t>
            </w:r>
          </w:p>
        </w:tc>
      </w:tr>
      <w:tr w:rsidR="00DB751F">
        <w:trPr>
          <w:trHeight w:val="838"/>
        </w:trPr>
        <w:tc>
          <w:tcPr>
            <w:tcW w:w="26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Участие в районных мероприятиях, конкурсах (1-4 классы) </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в течение года </w:t>
            </w:r>
          </w:p>
        </w:tc>
        <w:tc>
          <w:tcPr>
            <w:tcW w:w="32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Конкурсы, мероприятия, выставки, защита проектов и их демонстрация.</w:t>
            </w:r>
          </w:p>
        </w:tc>
        <w:tc>
          <w:tcPr>
            <w:tcW w:w="245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Зам. директора по УВР, ст. вожатый, учителя школы</w:t>
            </w:r>
          </w:p>
        </w:tc>
      </w:tr>
    </w:tbl>
    <w:p w:rsidR="00DB751F" w:rsidRDefault="00B84766">
      <w:pPr>
        <w:spacing w:after="10"/>
        <w:ind w:left="1430" w:right="0" w:hanging="10"/>
      </w:pPr>
      <w:r>
        <w:rPr>
          <w:b/>
        </w:rPr>
        <w:t>Здоровьесберегающее воспитание</w:t>
      </w:r>
      <w:r>
        <w:t>:</w:t>
      </w:r>
    </w:p>
    <w:p w:rsidR="00DB751F" w:rsidRDefault="00B84766">
      <w:pPr>
        <w:spacing w:after="10"/>
        <w:ind w:left="10" w:right="575" w:hanging="10"/>
        <w:jc w:val="right"/>
      </w:pPr>
      <w:r>
        <w:t>получают первоначальные представления о здоровье человека как абсолютной ценности, его</w:t>
      </w:r>
    </w:p>
    <w:p w:rsidR="00DB751F" w:rsidRDefault="00B84766">
      <w:pPr>
        <w:ind w:left="720" w:right="575"/>
      </w:pPr>
      <w:r>
        <w:t>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участвуют в пропаганде здорового образа жизни (в процессе бесед, тематических игр,</w:t>
      </w:r>
    </w:p>
    <w:p w:rsidR="00DB751F" w:rsidRDefault="00B84766">
      <w:pPr>
        <w:ind w:left="1420" w:right="576" w:hanging="708"/>
      </w:pPr>
      <w:r>
        <w:t>театрализованных представлений, проектной деятельности); учатся организовывать правильный режим занятий физической культурой, спортом, туризмом,</w:t>
      </w:r>
    </w:p>
    <w:p w:rsidR="00DB751F" w:rsidRDefault="00B84766">
      <w:pPr>
        <w:ind w:left="1420" w:right="579" w:hanging="708"/>
      </w:pPr>
      <w:r>
        <w:t>рацион здорового питания, режим дня, учебы и отдыха; 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w:t>
      </w:r>
    </w:p>
    <w:p w:rsidR="00DB751F" w:rsidRDefault="00B84766">
      <w:pPr>
        <w:ind w:left="720" w:right="576"/>
      </w:pPr>
      <w:r>
        <w:t xml:space="preserve">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наркозависимости, игромании, табакокурении, интернет-зависимости,  алкоголизме и др., как </w:t>
      </w:r>
      <w:r>
        <w:lastRenderedPageBreak/>
        <w:t>факторах, ограничивающих свободу личности; 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регулярно занимаются физической культурой и спортом (в спортивных секциях и кружках, на</w:t>
      </w:r>
    </w:p>
    <w:p w:rsidR="00DB751F" w:rsidRDefault="00B84766" w:rsidP="00BA7A69">
      <w:pPr>
        <w:ind w:left="720" w:right="566"/>
      </w:pPr>
      <w:r>
        <w:t xml:space="preserve">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DB751F" w:rsidRDefault="00B84766">
      <w:pPr>
        <w:spacing w:after="13"/>
        <w:ind w:left="531" w:right="380" w:hanging="10"/>
        <w:jc w:val="center"/>
      </w:pPr>
      <w:r>
        <w:rPr>
          <w:b/>
        </w:rPr>
        <w:t>Мероприятия по реализации воспитательной программы</w:t>
      </w:r>
    </w:p>
    <w:tbl>
      <w:tblPr>
        <w:tblStyle w:val="TableGrid"/>
        <w:tblW w:w="10226" w:type="dxa"/>
        <w:tblInd w:w="818" w:type="dxa"/>
        <w:tblCellMar>
          <w:top w:w="13" w:type="dxa"/>
          <w:left w:w="110" w:type="dxa"/>
          <w:right w:w="115" w:type="dxa"/>
        </w:tblCellMar>
        <w:tblLook w:val="04A0" w:firstRow="1" w:lastRow="0" w:firstColumn="1" w:lastColumn="0" w:noHBand="0" w:noVBand="1"/>
      </w:tblPr>
      <w:tblGrid>
        <w:gridCol w:w="2976"/>
        <w:gridCol w:w="1858"/>
        <w:gridCol w:w="2678"/>
        <w:gridCol w:w="2714"/>
      </w:tblGrid>
      <w:tr w:rsidR="00DB751F">
        <w:trPr>
          <w:trHeight w:val="286"/>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4" w:right="0" w:firstLine="0"/>
              <w:jc w:val="center"/>
            </w:pPr>
            <w:r>
              <w:t>Название мероприятия</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8" w:right="0" w:firstLine="0"/>
              <w:jc w:val="center"/>
            </w:pPr>
            <w:r>
              <w:t>Сроки</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 w:right="0" w:firstLine="0"/>
              <w:jc w:val="center"/>
            </w:pPr>
            <w:r>
              <w:t>Форма проведения</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7" w:right="0" w:firstLine="0"/>
              <w:jc w:val="center"/>
            </w:pPr>
            <w:r>
              <w:t>Ответственные</w:t>
            </w:r>
          </w:p>
        </w:tc>
      </w:tr>
      <w:tr w:rsidR="00DB751F">
        <w:trPr>
          <w:trHeight w:val="1108"/>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254" w:firstLine="0"/>
            </w:pPr>
            <w:r>
              <w:t xml:space="preserve">Цикл классных часов по профилактике вредных привычек </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беседы, викторины, встречи</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 медицинский работник</w:t>
            </w:r>
          </w:p>
        </w:tc>
      </w:tr>
      <w:tr w:rsidR="00DB751F">
        <w:trPr>
          <w:trHeight w:val="1114"/>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Цикл классных часов по здоровому образу жизни «В здоровом теле – здоровый дух»</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беседы, викторины, встречи</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 медицинский работник</w:t>
            </w:r>
          </w:p>
        </w:tc>
      </w:tr>
      <w:tr w:rsidR="00DB751F">
        <w:trPr>
          <w:trHeight w:val="838"/>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Цикл классных часов по правилам безопасности жизнедеятельности </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беседы, викторины, игры</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 преподаватель ОБЖ</w:t>
            </w:r>
          </w:p>
        </w:tc>
      </w:tr>
      <w:tr w:rsidR="00DB751F">
        <w:trPr>
          <w:trHeight w:val="1164"/>
        </w:trPr>
        <w:tc>
          <w:tcPr>
            <w:tcW w:w="2976" w:type="dxa"/>
            <w:tcBorders>
              <w:top w:val="single" w:sz="4" w:space="0" w:color="000000"/>
              <w:left w:val="single" w:sz="4" w:space="0" w:color="000000"/>
              <w:bottom w:val="single" w:sz="4" w:space="0" w:color="000000"/>
              <w:right w:val="single" w:sz="4" w:space="0" w:color="000000"/>
            </w:tcBorders>
          </w:tcPr>
          <w:p w:rsidR="00DB751F" w:rsidRPr="00BA7A69" w:rsidRDefault="00B84766" w:rsidP="00BA7A69">
            <w:pPr>
              <w:spacing w:after="0" w:line="240" w:lineRule="auto"/>
              <w:ind w:left="0" w:right="150" w:firstLine="0"/>
            </w:pPr>
            <w:r w:rsidRPr="00BA7A69">
              <w:t xml:space="preserve">Осенний кросс «Кросс наций» Оздоровительный  поход  и  экскурсии – экологические и краеведческие </w:t>
            </w:r>
            <w:r w:rsidRPr="00BA7A69">
              <w:rPr>
                <w:b/>
              </w:rPr>
              <w:t>«</w:t>
            </w:r>
            <w:r w:rsidRPr="00BA7A69">
              <w:t>Наш родной миусский край».</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ежегодно в сентябре</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кросс</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Администрация школы, учителя физкультуры, классные руководители</w:t>
            </w:r>
          </w:p>
        </w:tc>
      </w:tr>
      <w:tr w:rsidR="00DB751F">
        <w:trPr>
          <w:trHeight w:val="1114"/>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«Мама, папа, я – спортивная семья»:</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май</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соревнования </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30" w:firstLine="0"/>
              <w:jc w:val="left"/>
            </w:pPr>
            <w:r>
              <w:t>Администрация школы, учителя ОБЖ и физкультуры, классные руководители</w:t>
            </w:r>
          </w:p>
        </w:tc>
      </w:tr>
      <w:tr w:rsidR="00DB751F">
        <w:trPr>
          <w:trHeight w:val="562"/>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Профилактические акции. Встречи с </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беседы</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классные руководители, медработник </w:t>
            </w:r>
          </w:p>
        </w:tc>
      </w:tr>
      <w:tr w:rsidR="00DB751F">
        <w:trPr>
          <w:trHeight w:val="838"/>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Неделя пропаганды здорового образа жизни</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Ноябрь </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Комплекс мероприятий</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Администрация, учитель физкультуры, классные руководители</w:t>
            </w:r>
          </w:p>
        </w:tc>
      </w:tr>
      <w:tr w:rsidR="00DB751F">
        <w:trPr>
          <w:trHeight w:val="838"/>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Международный день борьбы с наркоманией и наркобизнесом</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март</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классный час</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bl>
    <w:p w:rsidR="00DB751F" w:rsidRDefault="00B84766">
      <w:pPr>
        <w:spacing w:after="10"/>
        <w:ind w:left="1430" w:right="0" w:hanging="10"/>
      </w:pPr>
      <w:r>
        <w:rPr>
          <w:b/>
        </w:rPr>
        <w:t>Социокультурное и медиакультурное воспитание:</w:t>
      </w:r>
    </w:p>
    <w:p w:rsidR="00DB751F" w:rsidRDefault="00B84766">
      <w:pPr>
        <w:ind w:left="1428" w:right="15"/>
      </w:pPr>
      <w:r>
        <w:t>получают первоначальное представление о значении понятий «миролюбие», «гражданское</w:t>
      </w:r>
    </w:p>
    <w:p w:rsidR="00DB751F" w:rsidRDefault="00B84766">
      <w:pPr>
        <w:ind w:left="720" w:right="586"/>
      </w:pPr>
      <w:r>
        <w:t>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DB751F" w:rsidRDefault="00B84766">
      <w:pPr>
        <w:tabs>
          <w:tab w:val="center" w:pos="2098"/>
          <w:tab w:val="center" w:pos="3077"/>
          <w:tab w:val="center" w:pos="4179"/>
          <w:tab w:val="center" w:pos="5223"/>
          <w:tab w:val="center" w:pos="5873"/>
          <w:tab w:val="center" w:pos="6463"/>
          <w:tab w:val="center" w:pos="7715"/>
          <w:tab w:val="center" w:pos="8907"/>
          <w:tab w:val="center" w:pos="10293"/>
        </w:tabs>
        <w:ind w:left="0" w:right="0" w:firstLine="0"/>
        <w:jc w:val="left"/>
      </w:pPr>
      <w:r>
        <w:rPr>
          <w:rFonts w:ascii="Calibri" w:eastAsia="Calibri" w:hAnsi="Calibri" w:cs="Calibri"/>
          <w:sz w:val="22"/>
        </w:rPr>
        <w:tab/>
      </w:r>
      <w:r>
        <w:t>приобретают</w:t>
      </w:r>
      <w:r>
        <w:tab/>
        <w:t xml:space="preserve"> </w:t>
      </w:r>
      <w:r>
        <w:tab/>
        <w:t>элементарный</w:t>
      </w:r>
      <w:r>
        <w:tab/>
        <w:t xml:space="preserve"> </w:t>
      </w:r>
      <w:r>
        <w:tab/>
        <w:t>опыт,</w:t>
      </w:r>
      <w:r>
        <w:tab/>
        <w:t xml:space="preserve"> </w:t>
      </w:r>
      <w:r>
        <w:tab/>
        <w:t>межкультурного,</w:t>
      </w:r>
      <w:r>
        <w:tab/>
        <w:t xml:space="preserve"> </w:t>
      </w:r>
      <w:r>
        <w:tab/>
        <w:t>межнационального,</w:t>
      </w:r>
    </w:p>
    <w:p w:rsidR="00DB751F" w:rsidRDefault="00B84766">
      <w:pPr>
        <w:ind w:left="720" w:right="571"/>
      </w:pPr>
      <w:r>
        <w:lastRenderedPageBreak/>
        <w:t>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DB751F" w:rsidRDefault="00B84766">
      <w:pPr>
        <w:tabs>
          <w:tab w:val="center" w:pos="2089"/>
          <w:tab w:val="center" w:pos="2995"/>
          <w:tab w:val="center" w:pos="3847"/>
          <w:tab w:val="center" w:pos="4640"/>
          <w:tab w:val="center" w:pos="5313"/>
          <w:tab w:val="center" w:pos="6992"/>
          <w:tab w:val="center" w:pos="7999"/>
          <w:tab w:val="center" w:pos="9203"/>
          <w:tab w:val="center" w:pos="10349"/>
          <w:tab w:val="center" w:pos="10989"/>
        </w:tabs>
        <w:ind w:left="0" w:right="0" w:firstLine="0"/>
        <w:jc w:val="left"/>
      </w:pPr>
      <w:r>
        <w:rPr>
          <w:rFonts w:ascii="Calibri" w:eastAsia="Calibri" w:hAnsi="Calibri" w:cs="Calibri"/>
          <w:sz w:val="22"/>
        </w:rPr>
        <w:tab/>
      </w:r>
      <w:r>
        <w:t>приобретают</w:t>
      </w:r>
      <w:r>
        <w:tab/>
        <w:t xml:space="preserve"> </w:t>
      </w:r>
      <w:r>
        <w:tab/>
        <w:t>первичные</w:t>
      </w:r>
      <w:r>
        <w:tab/>
        <w:t xml:space="preserve"> </w:t>
      </w:r>
      <w:r>
        <w:tab/>
        <w:t xml:space="preserve">навыки </w:t>
      </w:r>
      <w:r>
        <w:tab/>
        <w:t>использования</w:t>
      </w:r>
      <w:r>
        <w:tab/>
        <w:t xml:space="preserve"> </w:t>
      </w:r>
      <w:r>
        <w:tab/>
        <w:t>информационной</w:t>
      </w:r>
      <w:r>
        <w:tab/>
        <w:t xml:space="preserve"> </w:t>
      </w:r>
      <w:r>
        <w:tab/>
        <w:t>среды,</w:t>
      </w:r>
    </w:p>
    <w:p w:rsidR="00DB751F" w:rsidRDefault="00B84766" w:rsidP="00BA7A69">
      <w:pPr>
        <w:ind w:left="722" w:right="585" w:hanging="10"/>
      </w:pPr>
      <w:r>
        <w:t>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w:t>
      </w:r>
      <w:r w:rsidR="00BA7A69">
        <w:t>иками из других регионов России</w:t>
      </w:r>
      <w:r>
        <w:t xml:space="preserve">. </w:t>
      </w:r>
      <w:r>
        <w:rPr>
          <w:b/>
        </w:rPr>
        <w:t>Мероприятия по реализации воспитательной программы</w:t>
      </w:r>
    </w:p>
    <w:tbl>
      <w:tblPr>
        <w:tblStyle w:val="TableGrid"/>
        <w:tblW w:w="10226" w:type="dxa"/>
        <w:tblInd w:w="818" w:type="dxa"/>
        <w:tblCellMar>
          <w:top w:w="15" w:type="dxa"/>
          <w:left w:w="110" w:type="dxa"/>
          <w:right w:w="110" w:type="dxa"/>
        </w:tblCellMar>
        <w:tblLook w:val="04A0" w:firstRow="1" w:lastRow="0" w:firstColumn="1" w:lastColumn="0" w:noHBand="0" w:noVBand="1"/>
      </w:tblPr>
      <w:tblGrid>
        <w:gridCol w:w="2860"/>
        <w:gridCol w:w="2188"/>
        <w:gridCol w:w="2574"/>
        <w:gridCol w:w="2604"/>
      </w:tblGrid>
      <w:tr w:rsidR="00DB751F">
        <w:trPr>
          <w:trHeight w:val="286"/>
        </w:trPr>
        <w:tc>
          <w:tcPr>
            <w:tcW w:w="28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jc w:val="center"/>
            </w:pPr>
            <w:r>
              <w:t>Название мероприятия</w:t>
            </w:r>
          </w:p>
        </w:tc>
        <w:tc>
          <w:tcPr>
            <w:tcW w:w="218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4" w:right="0" w:firstLine="0"/>
              <w:jc w:val="center"/>
            </w:pPr>
            <w:r>
              <w:t>Сроки</w:t>
            </w:r>
          </w:p>
        </w:tc>
        <w:tc>
          <w:tcPr>
            <w:tcW w:w="257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3" w:right="0" w:firstLine="0"/>
              <w:jc w:val="center"/>
            </w:pPr>
            <w:r>
              <w:t>Форма проведения</w:t>
            </w:r>
          </w:p>
        </w:tc>
        <w:tc>
          <w:tcPr>
            <w:tcW w:w="260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3" w:right="0" w:firstLine="0"/>
              <w:jc w:val="center"/>
            </w:pPr>
            <w:r>
              <w:t>Ответственные</w:t>
            </w:r>
          </w:p>
        </w:tc>
      </w:tr>
      <w:tr w:rsidR="00DB751F">
        <w:trPr>
          <w:trHeight w:val="1390"/>
        </w:trPr>
        <w:tc>
          <w:tcPr>
            <w:tcW w:w="28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«Мама, папа, я – спортивная семья»:</w:t>
            </w:r>
          </w:p>
        </w:tc>
        <w:tc>
          <w:tcPr>
            <w:tcW w:w="218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май</w:t>
            </w:r>
          </w:p>
        </w:tc>
        <w:tc>
          <w:tcPr>
            <w:tcW w:w="257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соревнования </w:t>
            </w:r>
          </w:p>
        </w:tc>
        <w:tc>
          <w:tcPr>
            <w:tcW w:w="260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Администрация школы, учителя ОБЖ и физкультуры, классные руководители</w:t>
            </w:r>
          </w:p>
        </w:tc>
      </w:tr>
      <w:tr w:rsidR="00DB751F">
        <w:trPr>
          <w:trHeight w:val="1114"/>
        </w:trPr>
        <w:tc>
          <w:tcPr>
            <w:tcW w:w="28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«Дорогою добра»</w:t>
            </w:r>
          </w:p>
        </w:tc>
        <w:tc>
          <w:tcPr>
            <w:tcW w:w="218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май</w:t>
            </w:r>
          </w:p>
        </w:tc>
        <w:tc>
          <w:tcPr>
            <w:tcW w:w="257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Тематическое общешкольное  </w:t>
            </w:r>
          </w:p>
          <w:p w:rsidR="00DB751F" w:rsidRDefault="00B84766">
            <w:pPr>
              <w:spacing w:after="0" w:line="259" w:lineRule="auto"/>
              <w:ind w:left="0" w:right="0" w:firstLine="0"/>
              <w:jc w:val="left"/>
            </w:pPr>
            <w:r>
              <w:t xml:space="preserve">мероприятие. Уроки </w:t>
            </w:r>
          </w:p>
          <w:p w:rsidR="00DB751F" w:rsidRDefault="00B84766">
            <w:pPr>
              <w:spacing w:after="0" w:line="259" w:lineRule="auto"/>
              <w:ind w:left="0" w:right="0" w:firstLine="0"/>
              <w:jc w:val="left"/>
            </w:pPr>
            <w:r>
              <w:t>ОПК</w:t>
            </w:r>
          </w:p>
        </w:tc>
        <w:tc>
          <w:tcPr>
            <w:tcW w:w="260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pPr>
            <w:r>
              <w:t>Зам. директора по УВР, учитель  ОПК</w:t>
            </w:r>
          </w:p>
        </w:tc>
      </w:tr>
      <w:tr w:rsidR="00DB751F">
        <w:trPr>
          <w:trHeight w:val="1390"/>
        </w:trPr>
        <w:tc>
          <w:tcPr>
            <w:tcW w:w="286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pPr>
            <w:r>
              <w:t xml:space="preserve">Оздоровительный  поход </w:t>
            </w:r>
          </w:p>
          <w:p w:rsidR="00DB751F" w:rsidRDefault="00B84766">
            <w:pPr>
              <w:spacing w:after="0" w:line="259" w:lineRule="auto"/>
              <w:ind w:left="0" w:right="145" w:firstLine="0"/>
            </w:pPr>
            <w:r>
              <w:t>и  экскурсии – экологические и краеведческие «Наш родной миусский край».</w:t>
            </w:r>
          </w:p>
        </w:tc>
        <w:tc>
          <w:tcPr>
            <w:tcW w:w="218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257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экскурсии</w:t>
            </w:r>
          </w:p>
        </w:tc>
        <w:tc>
          <w:tcPr>
            <w:tcW w:w="260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Библиотекарь, классные руководители</w:t>
            </w:r>
          </w:p>
        </w:tc>
      </w:tr>
    </w:tbl>
    <w:p w:rsidR="00BA7A69" w:rsidRDefault="00BA7A69">
      <w:pPr>
        <w:spacing w:after="10"/>
        <w:ind w:left="1430" w:right="0" w:hanging="10"/>
        <w:rPr>
          <w:b/>
        </w:rPr>
      </w:pPr>
    </w:p>
    <w:p w:rsidR="00DB751F" w:rsidRDefault="00B84766">
      <w:pPr>
        <w:spacing w:after="10"/>
        <w:ind w:left="1430" w:right="0" w:hanging="10"/>
      </w:pPr>
      <w:r>
        <w:rPr>
          <w:b/>
        </w:rPr>
        <w:t>Культуротворческое и эстетическое воспитание:</w:t>
      </w:r>
    </w:p>
    <w:p w:rsidR="00DB751F" w:rsidRDefault="00B84766">
      <w:pPr>
        <w:ind w:left="712" w:right="577" w:firstLine="708"/>
      </w:pPr>
      <w: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B751F" w:rsidRDefault="00B84766">
      <w:pPr>
        <w:ind w:left="712" w:right="568" w:firstLine="708"/>
      </w:pPr>
      <w: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00BA7A69">
        <w:t>-</w:t>
      </w:r>
      <w:r>
        <w:t>краеведческой</w:t>
      </w:r>
      <w:r w:rsidR="00BA7A69">
        <w:t xml:space="preserve"> </w:t>
      </w:r>
      <w:r>
        <w:t xml:space="preserve">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w:t>
      </w:r>
      <w:r>
        <w:lastRenderedPageBreak/>
        <w:t>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участвуют вместе с родителями (законными представителями) в проведении выставок семейного</w:t>
      </w:r>
    </w:p>
    <w:p w:rsidR="00DB751F" w:rsidRDefault="00B84766" w:rsidP="00BA7A69">
      <w:pPr>
        <w:ind w:left="720" w:right="569"/>
      </w:pPr>
      <w:r>
        <w:t>художественного творчества, музыкальных вечеров, в экскурсионно</w:t>
      </w:r>
      <w:r w:rsidR="00BA7A69">
        <w:t>-</w:t>
      </w:r>
      <w:r>
        <w:t>краеведческой деятельности, реализации культурно</w:t>
      </w:r>
      <w:r w:rsidR="00BA7A69">
        <w:t>-</w:t>
      </w:r>
      <w:r>
        <w:t>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получают элементарные представления о стиле одежды как способе выражения душевного</w:t>
      </w:r>
      <w:r w:rsidR="00BA7A69">
        <w:t xml:space="preserve"> </w:t>
      </w:r>
      <w:r>
        <w:t>состояния человека; участвуют в художественном оформлении помещений.</w:t>
      </w:r>
    </w:p>
    <w:p w:rsidR="00DB751F" w:rsidRDefault="00B84766">
      <w:pPr>
        <w:spacing w:after="13"/>
        <w:ind w:left="531" w:right="380" w:hanging="10"/>
        <w:jc w:val="center"/>
      </w:pPr>
      <w:r>
        <w:rPr>
          <w:b/>
        </w:rPr>
        <w:t>Мероприятия по реализации воспитательной программы</w:t>
      </w:r>
    </w:p>
    <w:tbl>
      <w:tblPr>
        <w:tblStyle w:val="TableGrid"/>
        <w:tblW w:w="10226" w:type="dxa"/>
        <w:tblInd w:w="818" w:type="dxa"/>
        <w:tblCellMar>
          <w:top w:w="15" w:type="dxa"/>
          <w:left w:w="110" w:type="dxa"/>
          <w:right w:w="106" w:type="dxa"/>
        </w:tblCellMar>
        <w:tblLook w:val="04A0" w:firstRow="1" w:lastRow="0" w:firstColumn="1" w:lastColumn="0" w:noHBand="0" w:noVBand="1"/>
      </w:tblPr>
      <w:tblGrid>
        <w:gridCol w:w="2854"/>
        <w:gridCol w:w="2208"/>
        <w:gridCol w:w="2568"/>
        <w:gridCol w:w="2596"/>
      </w:tblGrid>
      <w:tr w:rsidR="00DB751F">
        <w:trPr>
          <w:trHeight w:val="286"/>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5" w:right="0" w:firstLine="0"/>
              <w:jc w:val="center"/>
            </w:pPr>
            <w:r>
              <w:t>Название мероприятия</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8" w:right="0" w:firstLine="0"/>
              <w:jc w:val="center"/>
            </w:pPr>
            <w:r>
              <w:t>Сроки</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5" w:right="0" w:firstLine="0"/>
              <w:jc w:val="center"/>
            </w:pPr>
            <w:r>
              <w:t>Форма проведения</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3" w:right="0" w:firstLine="0"/>
              <w:jc w:val="center"/>
            </w:pPr>
            <w:r>
              <w:t>Ответственные</w:t>
            </w:r>
          </w:p>
        </w:tc>
      </w:tr>
      <w:tr w:rsidR="00DB751F">
        <w:trPr>
          <w:trHeight w:val="838"/>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Цикл классных часов по экологическому воспитанию.</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Викторины, беседы, игры и т.д.</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1390"/>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Оздоровительный  поход</w:t>
            </w:r>
          </w:p>
          <w:p w:rsidR="00DB751F" w:rsidRDefault="00B84766">
            <w:pPr>
              <w:spacing w:after="0" w:line="259" w:lineRule="auto"/>
              <w:ind w:left="0" w:right="125" w:firstLine="0"/>
            </w:pPr>
            <w:r>
              <w:t>и  экскурсии – экологические и краеведческие «Наш родной миусский край».</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сентябрь</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Экологическая экскурсия</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 xml:space="preserve">ВР, ст. вожатый, классные руководители, учителя ОБЖ и физкультуры </w:t>
            </w:r>
          </w:p>
        </w:tc>
      </w:tr>
      <w:tr w:rsidR="00DB751F">
        <w:trPr>
          <w:trHeight w:val="838"/>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День птиц</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Начало апреля</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праздник, выставки </w:t>
            </w:r>
          </w:p>
          <w:p w:rsidR="00DB751F" w:rsidRDefault="00B84766">
            <w:pPr>
              <w:spacing w:after="0" w:line="259" w:lineRule="auto"/>
              <w:ind w:left="0" w:right="0" w:firstLine="0"/>
              <w:jc w:val="left"/>
            </w:pPr>
            <w:r>
              <w:t>творческих работ, викторины</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Учитель биологии, классные руководители.</w:t>
            </w:r>
          </w:p>
        </w:tc>
      </w:tr>
      <w:tr w:rsidR="00DB751F">
        <w:trPr>
          <w:trHeight w:val="838"/>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Экологический фестиваль</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апрель</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конкурс экологических проектов</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Учитель биологии, классные руководители.</w:t>
            </w:r>
          </w:p>
        </w:tc>
      </w:tr>
      <w:tr w:rsidR="00DB751F">
        <w:trPr>
          <w:trHeight w:val="838"/>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День земли</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апрель</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выставки творческих работ, викторины</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Учитель биологии, классные руководители.</w:t>
            </w:r>
          </w:p>
        </w:tc>
      </w:tr>
      <w:tr w:rsidR="00DB751F">
        <w:trPr>
          <w:trHeight w:val="1114"/>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Цикл классных часов по ПДД:</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беседы, викторины, игры, встречи с сотрудниками ГАИ</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 преподаватель ОБЖ, сотрудники ГАИ</w:t>
            </w:r>
          </w:p>
        </w:tc>
      </w:tr>
      <w:tr w:rsidR="00DB751F">
        <w:trPr>
          <w:trHeight w:val="838"/>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«Посвящение первоклассников в пешеходы»</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сентябрь</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Агитбригада ЮИД</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Ст. вожатый</w:t>
            </w:r>
          </w:p>
        </w:tc>
      </w:tr>
      <w:tr w:rsidR="00DB751F">
        <w:trPr>
          <w:trHeight w:val="562"/>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«Мама, папа, я – спортивная семья»:</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май</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соревнования </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Администрация школы, учителя ОБЖ </w:t>
            </w:r>
          </w:p>
        </w:tc>
      </w:tr>
      <w:tr w:rsidR="00DB751F">
        <w:trPr>
          <w:trHeight w:val="838"/>
        </w:trPr>
        <w:tc>
          <w:tcPr>
            <w:tcW w:w="2854"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208"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568"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 физкультуры, классные руководители</w:t>
            </w:r>
          </w:p>
        </w:tc>
      </w:tr>
      <w:tr w:rsidR="00DB751F">
        <w:trPr>
          <w:trHeight w:val="1390"/>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День защиты от экологической опасности</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апрель</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Эвакуация, спортивная эстафета</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Администрация школы, учителя ОБЖ и физкультуры, классные руководители</w:t>
            </w:r>
          </w:p>
        </w:tc>
      </w:tr>
      <w:tr w:rsidR="00DB751F">
        <w:trPr>
          <w:trHeight w:val="838"/>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lastRenderedPageBreak/>
              <w:t>Неделя толерантности</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ноябрь</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комплекс мероприятий</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ВР, ст. вожатый, классные руководители</w:t>
            </w:r>
          </w:p>
        </w:tc>
      </w:tr>
      <w:tr w:rsidR="00DB751F">
        <w:trPr>
          <w:trHeight w:val="1166"/>
        </w:trPr>
        <w:tc>
          <w:tcPr>
            <w:tcW w:w="2854" w:type="dxa"/>
            <w:tcBorders>
              <w:top w:val="single" w:sz="4" w:space="0" w:color="000000"/>
              <w:left w:val="single" w:sz="4" w:space="0" w:color="000000"/>
              <w:bottom w:val="single" w:sz="4" w:space="0" w:color="000000"/>
              <w:right w:val="single" w:sz="4" w:space="0" w:color="000000"/>
            </w:tcBorders>
          </w:tcPr>
          <w:p w:rsidR="00DB751F" w:rsidRPr="00BA7A69" w:rsidRDefault="00B84766">
            <w:pPr>
              <w:spacing w:after="0" w:line="259" w:lineRule="auto"/>
              <w:ind w:left="0" w:right="0" w:firstLine="0"/>
            </w:pPr>
            <w:r w:rsidRPr="00BA7A69">
              <w:t>Цикл классных часов по теме правонарушений, курению, употреблению алкоголя, наркотических и психотропных средств.</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Анкетирование, тренинги, беседы и др.</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социальный педагог, педагог-психолог, классные руководители</w:t>
            </w:r>
          </w:p>
        </w:tc>
      </w:tr>
      <w:tr w:rsidR="00DB751F">
        <w:trPr>
          <w:trHeight w:val="1942"/>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pPr>
            <w:r>
              <w:t>Диагностика детей групп «риска», включение их во внеурочную деятельность в соответствии с их склонностями и</w:t>
            </w:r>
          </w:p>
          <w:p w:rsidR="00DB751F" w:rsidRDefault="00B84766">
            <w:pPr>
              <w:spacing w:after="0" w:line="259" w:lineRule="auto"/>
              <w:ind w:left="0" w:right="0" w:firstLine="0"/>
              <w:jc w:val="left"/>
            </w:pPr>
            <w:r>
              <w:t>интересами</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Сентябрь</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Тестирование, анкетирование</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ВР, социальный педагог, педагог-психолог, классные руководители</w:t>
            </w:r>
          </w:p>
        </w:tc>
      </w:tr>
      <w:tr w:rsidR="00DB751F">
        <w:trPr>
          <w:trHeight w:val="562"/>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«Посёлок, в котором ты живёшь» </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сентябрь</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Экскурсии по посёлку</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1114"/>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Встречи с замечательными творческими людьми</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встречи</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ВР, ст. вожатый, учителя школы, классные руководители</w:t>
            </w:r>
          </w:p>
        </w:tc>
      </w:tr>
      <w:tr w:rsidR="00DB751F">
        <w:trPr>
          <w:trHeight w:val="1390"/>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Праздник Осени (1-4 классы).</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октябрь</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комплекс мероприятий (игры, конкурсы, выставка рисунков и фотографий)</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9" w:firstLine="0"/>
            </w:pPr>
            <w:r>
              <w:t xml:space="preserve">Зам. директора по </w:t>
            </w:r>
            <w:r w:rsidR="00BA7A69">
              <w:t>У</w:t>
            </w:r>
            <w:r>
              <w:t>ВР, ст. вожатый,  классные руководители</w:t>
            </w:r>
          </w:p>
        </w:tc>
      </w:tr>
      <w:tr w:rsidR="00DB751F">
        <w:trPr>
          <w:trHeight w:val="1390"/>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Тематические конкурсы рисунков, сочинений</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Выставка рисунков, конкурс </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ВР, ст. вожатый, классные руководители классные руководители</w:t>
            </w:r>
          </w:p>
        </w:tc>
      </w:tr>
      <w:tr w:rsidR="00DB751F">
        <w:trPr>
          <w:trHeight w:val="562"/>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«Пришла масленица!»</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март</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Фольклорный праздник</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1390"/>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Новогодний праздник (14 классы).</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декабрь</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комплекс мероприятий (игры, конкурсы, выставка рисунков и фотографий)</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ВР, ст. вожатый, классные руководители</w:t>
            </w:r>
          </w:p>
        </w:tc>
      </w:tr>
      <w:tr w:rsidR="00DB751F">
        <w:trPr>
          <w:trHeight w:val="838"/>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Праздничный концерт ко Дню учителя и  8 Марта.</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5 октября и 7 марта</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комплекс мероприятий</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ВР, ст. вожатый, классные руководители</w:t>
            </w:r>
          </w:p>
        </w:tc>
      </w:tr>
      <w:tr w:rsidR="00DB751F">
        <w:trPr>
          <w:trHeight w:val="1390"/>
        </w:trPr>
        <w:tc>
          <w:tcPr>
            <w:tcW w:w="285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Праздники «Первый звонок», «Новогодняя сказка», «Последний звонок»,   «Выпускной вечер» </w:t>
            </w:r>
          </w:p>
        </w:tc>
        <w:tc>
          <w:tcPr>
            <w:tcW w:w="22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сентябрь - июнь</w:t>
            </w:r>
          </w:p>
        </w:tc>
        <w:tc>
          <w:tcPr>
            <w:tcW w:w="25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праздничная программа</w:t>
            </w:r>
          </w:p>
        </w:tc>
        <w:tc>
          <w:tcPr>
            <w:tcW w:w="259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ВР, ст. вожатый, классные руководители</w:t>
            </w:r>
          </w:p>
        </w:tc>
      </w:tr>
    </w:tbl>
    <w:p w:rsidR="00DB751F" w:rsidRDefault="00B84766" w:rsidP="00BA7A69">
      <w:pPr>
        <w:ind w:left="1428" w:right="566"/>
      </w:pPr>
      <w:r>
        <w:rPr>
          <w:b/>
        </w:rPr>
        <w:lastRenderedPageBreak/>
        <w:t xml:space="preserve">Правовое воспитание и культура безопасности: </w:t>
      </w:r>
      <w: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DB751F" w:rsidRDefault="00B84766" w:rsidP="00BA7A69">
      <w:pPr>
        <w:spacing w:after="10"/>
        <w:ind w:left="1418" w:right="575" w:hanging="10"/>
      </w:pPr>
      <w:r>
        <w:t>получают элементарный опыт ответственного социального поведения, реализации прав</w:t>
      </w:r>
    </w:p>
    <w:p w:rsidR="00DB751F" w:rsidRDefault="00B84766" w:rsidP="00BA7A69">
      <w:pPr>
        <w:spacing w:after="10"/>
        <w:ind w:left="1418" w:right="575" w:hanging="10"/>
      </w:pPr>
      <w:r>
        <w:t>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 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w:t>
      </w:r>
    </w:p>
    <w:p w:rsidR="00BA7A69" w:rsidRDefault="00B84766" w:rsidP="00BA7A69">
      <w:pPr>
        <w:ind w:left="1418" w:right="902" w:firstLine="0"/>
      </w:pPr>
      <w:r>
        <w:t xml:space="preserve">дорожного движения, юных пожарных, юных миротворцев, юных спасателей и т. д.); </w:t>
      </w:r>
    </w:p>
    <w:p w:rsidR="00DB751F" w:rsidRDefault="00B84766" w:rsidP="00BA7A69">
      <w:pPr>
        <w:ind w:left="1418" w:right="902" w:firstLine="0"/>
      </w:pPr>
      <w:r>
        <w:rPr>
          <w:b/>
        </w:rPr>
        <w:t>Мероприятия по реализации воспитательной программы</w:t>
      </w:r>
    </w:p>
    <w:tbl>
      <w:tblPr>
        <w:tblStyle w:val="TableGrid"/>
        <w:tblW w:w="10172" w:type="dxa"/>
        <w:tblInd w:w="818" w:type="dxa"/>
        <w:tblCellMar>
          <w:top w:w="15" w:type="dxa"/>
          <w:left w:w="110" w:type="dxa"/>
          <w:right w:w="115" w:type="dxa"/>
        </w:tblCellMar>
        <w:tblLook w:val="04A0" w:firstRow="1" w:lastRow="0" w:firstColumn="1" w:lastColumn="0" w:noHBand="0" w:noVBand="1"/>
      </w:tblPr>
      <w:tblGrid>
        <w:gridCol w:w="4286"/>
        <w:gridCol w:w="1186"/>
        <w:gridCol w:w="1820"/>
        <w:gridCol w:w="2880"/>
      </w:tblGrid>
      <w:tr w:rsidR="00DB751F">
        <w:trPr>
          <w:trHeight w:val="562"/>
        </w:trPr>
        <w:tc>
          <w:tcPr>
            <w:tcW w:w="428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6" w:right="0" w:firstLine="0"/>
              <w:jc w:val="center"/>
            </w:pPr>
            <w:r>
              <w:t>Название мероприятия</w:t>
            </w:r>
          </w:p>
        </w:tc>
        <w:tc>
          <w:tcPr>
            <w:tcW w:w="118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7" w:right="0" w:firstLine="0"/>
              <w:jc w:val="center"/>
            </w:pPr>
            <w:r>
              <w:t>Сроки</w:t>
            </w:r>
          </w:p>
        </w:tc>
        <w:tc>
          <w:tcPr>
            <w:tcW w:w="182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center"/>
            </w:pPr>
            <w:r>
              <w:t>Форма проведения</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8" w:right="0" w:firstLine="0"/>
              <w:jc w:val="center"/>
            </w:pPr>
            <w:r>
              <w:t>Ответственные</w:t>
            </w:r>
          </w:p>
        </w:tc>
      </w:tr>
      <w:tr w:rsidR="00DB751F">
        <w:trPr>
          <w:trHeight w:val="838"/>
        </w:trPr>
        <w:tc>
          <w:tcPr>
            <w:tcW w:w="428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День Конституции и День права. Неделя толерантности.</w:t>
            </w:r>
          </w:p>
        </w:tc>
        <w:tc>
          <w:tcPr>
            <w:tcW w:w="118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Ноябрь, декабрь</w:t>
            </w:r>
          </w:p>
        </w:tc>
        <w:tc>
          <w:tcPr>
            <w:tcW w:w="182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беседы, встречи</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ВР, классные руководители, учителя истории и права.</w:t>
            </w:r>
          </w:p>
        </w:tc>
      </w:tr>
      <w:tr w:rsidR="00DB751F">
        <w:trPr>
          <w:trHeight w:val="1114"/>
        </w:trPr>
        <w:tc>
          <w:tcPr>
            <w:tcW w:w="428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Создание банка данных методических разработок по гражданскому, патриотическому и нравственному воспитанию </w:t>
            </w:r>
          </w:p>
        </w:tc>
        <w:tc>
          <w:tcPr>
            <w:tcW w:w="118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82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методические сборники</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библиотекарь</w:t>
            </w:r>
          </w:p>
        </w:tc>
      </w:tr>
      <w:tr w:rsidR="00DB751F">
        <w:trPr>
          <w:trHeight w:val="1390"/>
        </w:trPr>
        <w:tc>
          <w:tcPr>
            <w:tcW w:w="428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Цикл классных часов по правовой грамотности «Наши права и обязанности», «Российская </w:t>
            </w:r>
          </w:p>
          <w:p w:rsidR="00DB751F" w:rsidRDefault="00B84766">
            <w:pPr>
              <w:spacing w:after="0" w:line="259" w:lineRule="auto"/>
              <w:ind w:left="0" w:right="0" w:firstLine="0"/>
              <w:jc w:val="left"/>
            </w:pPr>
            <w:r>
              <w:t>Конституция – основной закон твоей жизни» и т.д.</w:t>
            </w:r>
          </w:p>
        </w:tc>
        <w:tc>
          <w:tcPr>
            <w:tcW w:w="118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82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классный час</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bl>
    <w:p w:rsidR="00DB751F" w:rsidRDefault="00B84766">
      <w:pPr>
        <w:spacing w:after="10"/>
        <w:ind w:left="1430" w:right="0" w:hanging="10"/>
      </w:pPr>
      <w:r>
        <w:rPr>
          <w:b/>
        </w:rPr>
        <w:t>Воспитание семейных ценностей:</w:t>
      </w:r>
    </w:p>
    <w:p w:rsidR="00DB751F" w:rsidRDefault="00B84766">
      <w:pPr>
        <w:ind w:left="712" w:right="573" w:firstLine="708"/>
      </w:pPr>
      <w: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w:t>
      </w:r>
    </w:p>
    <w:p w:rsidR="00DB751F" w:rsidRDefault="00B84766">
      <w:pPr>
        <w:ind w:left="1420" w:right="577" w:hanging="708"/>
      </w:pPr>
      <w:r>
        <w:t>«История моей семьи», «Наши семейные традиции» и др.); расширят опыт позитивного взаимодействия в семье (в процессе проведения открытых</w:t>
      </w:r>
    </w:p>
    <w:p w:rsidR="00DB751F" w:rsidRDefault="00B84766">
      <w:pPr>
        <w:ind w:left="720" w:right="566"/>
      </w:pPr>
      <w:r>
        <w:lastRenderedPageBreak/>
        <w:t>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B751F" w:rsidRDefault="00B84766">
      <w:pPr>
        <w:ind w:left="712" w:right="576" w:firstLine="708"/>
      </w:pPr>
      <w: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DB751F" w:rsidRDefault="00B84766">
      <w:pPr>
        <w:spacing w:after="13"/>
        <w:ind w:left="531" w:right="380" w:hanging="10"/>
        <w:jc w:val="center"/>
      </w:pPr>
      <w:r>
        <w:rPr>
          <w:b/>
        </w:rPr>
        <w:t>Мероприятия по реализации воспитательной программы</w:t>
      </w:r>
    </w:p>
    <w:tbl>
      <w:tblPr>
        <w:tblStyle w:val="TableGrid"/>
        <w:tblW w:w="10172" w:type="dxa"/>
        <w:tblInd w:w="818" w:type="dxa"/>
        <w:tblCellMar>
          <w:top w:w="15" w:type="dxa"/>
          <w:left w:w="110" w:type="dxa"/>
          <w:right w:w="110" w:type="dxa"/>
        </w:tblCellMar>
        <w:tblLook w:val="04A0" w:firstRow="1" w:lastRow="0" w:firstColumn="1" w:lastColumn="0" w:noHBand="0" w:noVBand="1"/>
      </w:tblPr>
      <w:tblGrid>
        <w:gridCol w:w="3791"/>
        <w:gridCol w:w="1707"/>
        <w:gridCol w:w="1795"/>
        <w:gridCol w:w="2879"/>
      </w:tblGrid>
      <w:tr w:rsidR="00DB751F">
        <w:trPr>
          <w:trHeight w:val="562"/>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Название мероприятия</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Сроки</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Форма проведения</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Ответственные</w:t>
            </w:r>
          </w:p>
        </w:tc>
      </w:tr>
      <w:tr w:rsidR="00DB751F">
        <w:trPr>
          <w:trHeight w:val="562"/>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Цикл классных часов по теме «Поговорим о воспитанности»</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классный час</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562"/>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Изучение уровня воспитанности </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ноябрь</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анкетирование, диагностика</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Педагог-психолог</w:t>
            </w:r>
          </w:p>
        </w:tc>
      </w:tr>
      <w:tr w:rsidR="00DB751F">
        <w:trPr>
          <w:trHeight w:val="838"/>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Цикл классных часов на тему «Моя семья»</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Беседы, викторины, игры</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1390"/>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Семейные праздники и календарные праздники – День Матери, День пожилого человека, </w:t>
            </w:r>
          </w:p>
          <w:p w:rsidR="00DB751F" w:rsidRDefault="00B84766">
            <w:pPr>
              <w:spacing w:after="0" w:line="259" w:lineRule="auto"/>
              <w:ind w:left="0" w:right="0" w:firstLine="0"/>
              <w:jc w:val="left"/>
            </w:pPr>
            <w:r>
              <w:t xml:space="preserve">8 марта, 23 февраля, 1 сентября, </w:t>
            </w:r>
          </w:p>
          <w:p w:rsidR="00DB751F" w:rsidRDefault="00B84766">
            <w:pPr>
              <w:spacing w:after="0" w:line="259" w:lineRule="auto"/>
              <w:ind w:left="0" w:right="0" w:firstLine="0"/>
              <w:jc w:val="left"/>
            </w:pPr>
            <w:r>
              <w:t>День учителя и т.д.;</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Совместные праздники с родителями</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562"/>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«Папа, мама, я - спортивная семья» </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май</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соревнования</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Учитель физкультуры, классные руководители</w:t>
            </w:r>
          </w:p>
        </w:tc>
      </w:tr>
      <w:tr w:rsidR="00DB751F">
        <w:trPr>
          <w:trHeight w:val="562"/>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Тематические родительские собрания по классам</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Собрание анкетирование</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562"/>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Общешкольное родительское собрание</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2 раза в год</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собрание</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Администрация школы</w:t>
            </w:r>
          </w:p>
        </w:tc>
      </w:tr>
      <w:tr w:rsidR="00DB751F">
        <w:trPr>
          <w:trHeight w:val="838"/>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Привлечение родителей для совместной работы во внеурочное время </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Совместные мероприятия с родителями</w:t>
            </w: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838"/>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Работа с семьями учащихся, стоящих на ВШК</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Социальный педагог, педагог-психолог, классные руководители</w:t>
            </w:r>
          </w:p>
        </w:tc>
      </w:tr>
      <w:tr w:rsidR="00DB751F">
        <w:trPr>
          <w:trHeight w:val="1114"/>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Работа с социальнонеблагополучными семьями</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ВР, социальный педагог, педагог-психолог, классные руководители</w:t>
            </w:r>
          </w:p>
        </w:tc>
      </w:tr>
      <w:tr w:rsidR="00DB751F">
        <w:trPr>
          <w:trHeight w:val="1114"/>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Привлечение родителей к работе по профилактике вредных привычек, противоправного поведения несовершеннолетних</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ВР, социальный педагог, классные руководители</w:t>
            </w:r>
          </w:p>
        </w:tc>
      </w:tr>
      <w:tr w:rsidR="00DB751F">
        <w:trPr>
          <w:trHeight w:val="286"/>
        </w:trPr>
        <w:tc>
          <w:tcPr>
            <w:tcW w:w="379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Посещение семей учащихся</w:t>
            </w:r>
          </w:p>
        </w:tc>
        <w:tc>
          <w:tcPr>
            <w:tcW w:w="17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792"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bl>
    <w:p w:rsidR="00DB751F" w:rsidRDefault="00B84766">
      <w:pPr>
        <w:spacing w:after="10"/>
        <w:ind w:left="1430" w:right="0" w:hanging="10"/>
      </w:pPr>
      <w:r>
        <w:rPr>
          <w:b/>
        </w:rPr>
        <w:t>Формирование коммуникативной культуры:</w:t>
      </w:r>
    </w:p>
    <w:p w:rsidR="00DB751F" w:rsidRDefault="00B84766">
      <w:pPr>
        <w:ind w:left="712" w:right="576" w:firstLine="708"/>
      </w:pPr>
      <w: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развивают свои речевые способности, осваивают азы риторической компетентности (в процессе изучения учебных </w:t>
      </w:r>
      <w:r>
        <w:lastRenderedPageBreak/>
        <w:t>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участвуют в развитии школьных средств массовой информации (школьные газеты, сайты,</w:t>
      </w:r>
    </w:p>
    <w:p w:rsidR="00DB751F" w:rsidRDefault="00B84766">
      <w:pPr>
        <w:ind w:left="720" w:right="579"/>
      </w:pPr>
      <w:r>
        <w:t>радио-, теле-, видеостудии);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DB751F" w:rsidRDefault="00B84766">
      <w:pPr>
        <w:spacing w:after="10"/>
        <w:ind w:left="10" w:right="575" w:hanging="10"/>
        <w:jc w:val="right"/>
      </w:pPr>
      <w:r>
        <w:t>получают первоначальные представления о ценности и возможностях родного языка, об</w:t>
      </w:r>
    </w:p>
    <w:p w:rsidR="00DB751F" w:rsidRDefault="00B84766">
      <w:pPr>
        <w:ind w:left="720" w:right="575"/>
      </w:pPr>
      <w:r>
        <w:t>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DB751F" w:rsidRDefault="00B84766">
      <w:pPr>
        <w:spacing w:after="10"/>
        <w:ind w:left="1430" w:right="0" w:hanging="10"/>
      </w:pPr>
      <w:r>
        <w:rPr>
          <w:b/>
        </w:rPr>
        <w:t>Экологическое воспитание:</w:t>
      </w:r>
    </w:p>
    <w:p w:rsidR="00DB751F" w:rsidRDefault="00B84766">
      <w:pPr>
        <w:spacing w:after="10"/>
        <w:ind w:left="10" w:right="575" w:hanging="10"/>
        <w:jc w:val="right"/>
      </w:pPr>
      <w:r>
        <w:t>усваивают элементарные представления об экокультурных ценностях, о законодательстве в</w:t>
      </w:r>
    </w:p>
    <w:p w:rsidR="00DB751F" w:rsidRDefault="00B84766">
      <w:pPr>
        <w:ind w:left="720" w:right="567"/>
      </w:pPr>
      <w:r>
        <w:t>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при поддержке школы усваивают в семье позитивные образцы взаимодействия с природой:</w:t>
      </w:r>
    </w:p>
    <w:p w:rsidR="00DB751F" w:rsidRDefault="00B84766">
      <w:pPr>
        <w:ind w:left="720" w:right="570"/>
      </w:pPr>
      <w:r>
        <w:t>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DB751F" w:rsidRDefault="00B84766">
      <w:pPr>
        <w:spacing w:after="13"/>
        <w:ind w:left="531" w:right="380" w:hanging="10"/>
        <w:jc w:val="center"/>
      </w:pPr>
      <w:r>
        <w:rPr>
          <w:b/>
        </w:rPr>
        <w:t>Мероприятия по реализации воспитательной программы</w:t>
      </w:r>
    </w:p>
    <w:tbl>
      <w:tblPr>
        <w:tblStyle w:val="TableGrid"/>
        <w:tblW w:w="10226" w:type="dxa"/>
        <w:tblInd w:w="818" w:type="dxa"/>
        <w:tblCellMar>
          <w:top w:w="15" w:type="dxa"/>
          <w:left w:w="110" w:type="dxa"/>
          <w:right w:w="115" w:type="dxa"/>
        </w:tblCellMar>
        <w:tblLook w:val="04A0" w:firstRow="1" w:lastRow="0" w:firstColumn="1" w:lastColumn="0" w:noHBand="0" w:noVBand="1"/>
      </w:tblPr>
      <w:tblGrid>
        <w:gridCol w:w="2976"/>
        <w:gridCol w:w="1858"/>
        <w:gridCol w:w="2678"/>
        <w:gridCol w:w="2714"/>
      </w:tblGrid>
      <w:tr w:rsidR="00DB751F">
        <w:trPr>
          <w:trHeight w:val="286"/>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4" w:right="0" w:firstLine="0"/>
              <w:jc w:val="center"/>
            </w:pPr>
            <w:r>
              <w:t>Название мероприятия</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8" w:right="0" w:firstLine="0"/>
              <w:jc w:val="center"/>
            </w:pPr>
            <w:r>
              <w:t>Сроки</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 w:right="0" w:firstLine="0"/>
              <w:jc w:val="center"/>
            </w:pPr>
            <w:r>
              <w:t>Форма проведения</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7" w:right="0" w:firstLine="0"/>
              <w:jc w:val="center"/>
            </w:pPr>
            <w:r>
              <w:t>Ответственные</w:t>
            </w:r>
          </w:p>
        </w:tc>
      </w:tr>
      <w:tr w:rsidR="00DB751F">
        <w:trPr>
          <w:trHeight w:val="838"/>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Цикл классных часов по экологическому воспитанию.</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Викторины, беседы, игры и т.д.</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1390"/>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Оздоровительный  поход  </w:t>
            </w:r>
          </w:p>
          <w:p w:rsidR="00DB751F" w:rsidRDefault="00B84766">
            <w:pPr>
              <w:spacing w:after="0" w:line="259" w:lineRule="auto"/>
              <w:ind w:left="0" w:right="256" w:firstLine="0"/>
            </w:pPr>
            <w:r>
              <w:t>и  экскурсии – экологические и краеведческие «Наш родной миусский край».</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сентябрь</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Экологическая экскурсия</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Зам. директора по </w:t>
            </w:r>
            <w:r w:rsidR="00BA7A69">
              <w:t>У</w:t>
            </w:r>
            <w:r>
              <w:t xml:space="preserve">ВР, ст. вожатый, классные руководители, учителя ОБЖ и физкультуры </w:t>
            </w:r>
          </w:p>
        </w:tc>
      </w:tr>
      <w:tr w:rsidR="00DB751F">
        <w:trPr>
          <w:trHeight w:val="562"/>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Акция «Экологический десант»</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Ноябрь и апрель</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Трудовая акция</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классные руководители</w:t>
            </w:r>
          </w:p>
        </w:tc>
      </w:tr>
      <w:tr w:rsidR="00DB751F">
        <w:trPr>
          <w:trHeight w:val="838"/>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День птиц</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Начало апреля</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праздник, выставки </w:t>
            </w:r>
          </w:p>
          <w:p w:rsidR="00DB751F" w:rsidRDefault="00B84766">
            <w:pPr>
              <w:spacing w:after="0" w:line="259" w:lineRule="auto"/>
              <w:ind w:left="0" w:right="0" w:firstLine="0"/>
              <w:jc w:val="left"/>
            </w:pPr>
            <w:r>
              <w:t>творческих работ, викторины</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Учитель биологии, классные руководители.</w:t>
            </w:r>
          </w:p>
        </w:tc>
      </w:tr>
      <w:tr w:rsidR="00DB751F">
        <w:trPr>
          <w:trHeight w:val="562"/>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Экологический фестиваль</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апрель</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конкурс экологических проектов</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Учитель биологии, классные руководители.</w:t>
            </w:r>
          </w:p>
        </w:tc>
      </w:tr>
      <w:tr w:rsidR="00DB751F">
        <w:trPr>
          <w:trHeight w:val="562"/>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lastRenderedPageBreak/>
              <w:t>День земли</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апрель</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выставки творческих работ, викторины</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Учитель биологии, классные руководители.</w:t>
            </w:r>
          </w:p>
        </w:tc>
      </w:tr>
      <w:tr w:rsidR="00DB751F">
        <w:trPr>
          <w:trHeight w:val="838"/>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«Посвящение первоклассников в пешеходы»</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сентябрь</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Агитбригада ЮИД</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Ст. вожатый</w:t>
            </w:r>
          </w:p>
        </w:tc>
      </w:tr>
      <w:tr w:rsidR="00DB751F">
        <w:trPr>
          <w:trHeight w:val="1114"/>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День защиты от экологической опасности</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30 апреля</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Эвакуация, спортивная эстафета</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Администрация школы, учителя ОБЖ и физкультуры, классные руководители</w:t>
            </w:r>
          </w:p>
        </w:tc>
      </w:tr>
      <w:tr w:rsidR="00DB751F">
        <w:trPr>
          <w:trHeight w:val="838"/>
        </w:trPr>
        <w:tc>
          <w:tcPr>
            <w:tcW w:w="29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Неделя пропаганды здорового образа жизни</w:t>
            </w:r>
          </w:p>
        </w:tc>
        <w:tc>
          <w:tcPr>
            <w:tcW w:w="185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Ноябрь </w:t>
            </w:r>
          </w:p>
        </w:tc>
        <w:tc>
          <w:tcPr>
            <w:tcW w:w="26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Комплекс мероприятий</w:t>
            </w:r>
          </w:p>
        </w:tc>
        <w:tc>
          <w:tcPr>
            <w:tcW w:w="27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Администрация, учитель физкультуры, классные руководители</w:t>
            </w:r>
          </w:p>
        </w:tc>
      </w:tr>
    </w:tbl>
    <w:p w:rsidR="00DB751F" w:rsidRDefault="00B84766">
      <w:pPr>
        <w:spacing w:after="13"/>
        <w:ind w:left="531" w:right="486" w:hanging="10"/>
        <w:jc w:val="center"/>
      </w:pPr>
      <w:r>
        <w:rPr>
          <w:b/>
        </w:rPr>
        <w:t>Модель организации работы по духовно-нравственному развитию, воспитанию и социализации обучающихся</w:t>
      </w:r>
    </w:p>
    <w:p w:rsidR="00DB751F" w:rsidRDefault="00B84766">
      <w:pPr>
        <w:ind w:left="712" w:right="579" w:firstLine="708"/>
      </w:pPr>
      <w: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DB751F" w:rsidRDefault="00B84766" w:rsidP="0005218F">
      <w:pPr>
        <w:numPr>
          <w:ilvl w:val="0"/>
          <w:numId w:val="44"/>
        </w:numPr>
        <w:ind w:right="566" w:firstLine="708"/>
      </w:pPr>
      <w:r>
        <w:t>научно-методологическом (уровень согласованного единства базовых педагогическихпринципов и подходов к воспитанию);</w:t>
      </w:r>
    </w:p>
    <w:p w:rsidR="00DB751F" w:rsidRDefault="00B84766" w:rsidP="0005218F">
      <w:pPr>
        <w:numPr>
          <w:ilvl w:val="0"/>
          <w:numId w:val="44"/>
        </w:numPr>
        <w:ind w:right="566" w:firstLine="708"/>
      </w:pPr>
      <w:r>
        <w:t>программно-методическом (уровень разработки системного комплекса воспитательныхпрограмм, устранения «разрывов» в обучении и воспитании, интеграции ценностного содержания воспитания в образовательную деятельность);</w:t>
      </w:r>
    </w:p>
    <w:p w:rsidR="00DB751F" w:rsidRDefault="00B84766" w:rsidP="0005218F">
      <w:pPr>
        <w:numPr>
          <w:ilvl w:val="0"/>
          <w:numId w:val="44"/>
        </w:numPr>
        <w:ind w:right="566" w:firstLine="708"/>
      </w:pPr>
      <w:r>
        <w:t>организационно-практическом (уровень преемственности практического опыта исогласованного взаимодействия коллектива педагогов, обучающихся и их родителей).</w:t>
      </w:r>
    </w:p>
    <w:p w:rsidR="00DB751F" w:rsidRDefault="00B84766" w:rsidP="00BA7A69">
      <w:pPr>
        <w:ind w:left="712" w:right="566" w:firstLine="708"/>
      </w:pPr>
      <w:r>
        <w:t>Данная модель взаимодействия базируется на сочетании двух принципов структурного взаимодействия: иерархического и сетевого.</w:t>
      </w:r>
    </w:p>
    <w:p w:rsidR="00DB751F" w:rsidRDefault="00B84766">
      <w:pPr>
        <w:ind w:left="712" w:right="575" w:firstLine="708"/>
      </w:pPr>
      <w: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DB751F" w:rsidRDefault="00B84766">
      <w:pPr>
        <w:ind w:left="712" w:right="574" w:firstLine="708"/>
      </w:pPr>
      <w:r>
        <w:t xml:space="preserve">Практическое взаимодействие осуществляется по </w:t>
      </w:r>
      <w:r>
        <w:rPr>
          <w:i/>
        </w:rPr>
        <w:t>сетевому принципу</w:t>
      </w:r>
      <w: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DB751F" w:rsidRDefault="00B84766">
      <w:pPr>
        <w:ind w:left="712" w:right="574" w:firstLine="708"/>
      </w:pPr>
      <w: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DB751F" w:rsidRDefault="00B84766">
      <w:pPr>
        <w:ind w:left="712" w:right="574" w:firstLine="708"/>
      </w:pPr>
      <w: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w:t>
      </w:r>
      <w:r>
        <w:lastRenderedPageBreak/>
        <w:t>родительских активов выполняют функцию сетевых субъектов системы общественного управления учебно-воспитательным процессом в школе.</w:t>
      </w:r>
    </w:p>
    <w:p w:rsidR="00DB751F" w:rsidRDefault="00B84766">
      <w:pPr>
        <w:ind w:left="712" w:right="575" w:firstLine="708"/>
      </w:pPr>
      <w: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DB751F" w:rsidRDefault="00B84766">
      <w:pPr>
        <w:ind w:left="712" w:right="576" w:firstLine="708"/>
      </w:pPr>
      <w: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DB751F" w:rsidRDefault="00B84766">
      <w:pPr>
        <w:pStyle w:val="3"/>
        <w:spacing w:after="0"/>
        <w:ind w:left="0" w:right="620"/>
      </w:pPr>
      <w:r>
        <w:t>Принципы и особенности организации воспитания и социализации младших школьников</w:t>
      </w:r>
    </w:p>
    <w:p w:rsidR="00DB751F" w:rsidRDefault="00B84766">
      <w:pPr>
        <w:ind w:left="712" w:right="569" w:firstLine="708"/>
      </w:pPr>
      <w:r>
        <w:rPr>
          <w:u w:val="single" w:color="000000"/>
        </w:rPr>
        <w:t>Принцип ориентации на идеал</w:t>
      </w:r>
      <w:r>
        <w:t>.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w:t>
      </w:r>
      <w:r w:rsidR="00BA7A69">
        <w:t>-</w:t>
      </w:r>
      <w:r>
        <w:t>нравственного и социального развития личности. В содержании программы духовно</w:t>
      </w:r>
      <w:r w:rsidR="00BA7A69">
        <w:t>-</w:t>
      </w:r>
      <w:r>
        <w:t>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B751F" w:rsidRDefault="00B84766">
      <w:pPr>
        <w:ind w:left="712" w:right="566" w:firstLine="708"/>
      </w:pPr>
      <w:r>
        <w:rPr>
          <w:u w:val="single" w:color="000000"/>
        </w:rPr>
        <w:t>Аксиологический принцип</w:t>
      </w:r>
      <w:r>
        <w:rPr>
          <w:i/>
        </w:rPr>
        <w:t>.</w:t>
      </w:r>
      <w:r>
        <w:t xml:space="preserve"> Ценности определяют основное содержание духовно</w:t>
      </w:r>
      <w:r w:rsidR="00BA7A69">
        <w:t>-</w:t>
      </w:r>
      <w:r>
        <w:t>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00BA7A69">
        <w:t>-</w:t>
      </w:r>
      <w:r>
        <w:t>нравственного развития.</w:t>
      </w:r>
    </w:p>
    <w:p w:rsidR="00DB751F" w:rsidRDefault="00B84766">
      <w:pPr>
        <w:ind w:left="712" w:right="585" w:firstLine="708"/>
      </w:pPr>
      <w:r>
        <w:rPr>
          <w:u w:val="single" w:color="000000"/>
        </w:rPr>
        <w:t>Принцип амплификации</w:t>
      </w:r>
      <w: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DB751F" w:rsidRDefault="00B84766">
      <w:pPr>
        <w:ind w:left="712" w:right="594" w:firstLine="708"/>
      </w:pPr>
      <w: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DB751F" w:rsidRDefault="00B84766">
      <w:pPr>
        <w:ind w:left="712" w:right="568" w:firstLine="708"/>
      </w:pPr>
      <w:r>
        <w:rPr>
          <w:u w:val="single" w:color="000000"/>
        </w:rPr>
        <w:t>Принцип следования нравственному примеру</w:t>
      </w:r>
      <w:r>
        <w:t>.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00BA7A69">
        <w:t>-</w:t>
      </w:r>
      <w:r>
        <w:t>нравственного развития обучающегося имеет пример учителя.</w:t>
      </w:r>
    </w:p>
    <w:p w:rsidR="00DB751F" w:rsidRDefault="00B84766">
      <w:pPr>
        <w:ind w:left="712" w:right="572" w:firstLine="708"/>
      </w:pPr>
      <w:r>
        <w:rPr>
          <w:u w:val="single" w:color="000000"/>
        </w:rPr>
        <w:lastRenderedPageBreak/>
        <w:t>Принцип идентификации (персонификации</w:t>
      </w:r>
      <w:r>
        <w:t>). Идентификация – устойчивое отождествление себя со</w:t>
      </w:r>
      <w:r w:rsidR="00BA7A69">
        <w:t xml:space="preserve"> </w:t>
      </w:r>
      <w:r>
        <w:t>значимым</w:t>
      </w:r>
      <w:r w:rsidR="00BA7A69">
        <w:t xml:space="preserve"> </w:t>
      </w:r>
      <w:r>
        <w:t>другим, стремление быть похожим на него. В младшем школьном возрасте преобладает образно</w:t>
      </w:r>
      <w:r w:rsidR="00BA7A69">
        <w:t xml:space="preserve"> </w:t>
      </w:r>
      <w:r>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DB751F" w:rsidRDefault="00B84766" w:rsidP="00BA7A69">
      <w:pPr>
        <w:ind w:left="712" w:right="570" w:firstLine="708"/>
      </w:pPr>
      <w:r>
        <w:rPr>
          <w:u w:val="single" w:color="000000"/>
        </w:rPr>
        <w:t>Принцип диалогического общения</w:t>
      </w:r>
      <w: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w:t>
      </w:r>
      <w:r w:rsidR="00BA7A69">
        <w:t xml:space="preserve"> </w:t>
      </w:r>
      <w:r>
        <w:t>«низшему»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DB751F" w:rsidRDefault="00B84766">
      <w:pPr>
        <w:ind w:left="712" w:right="571" w:firstLine="708"/>
      </w:pPr>
      <w:r>
        <w:rPr>
          <w:u w:val="single" w:color="000000"/>
        </w:rPr>
        <w:t>Принцип полисубъектности воспитания</w:t>
      </w:r>
      <w:r>
        <w:t>.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sidR="0086274B">
        <w:t>-</w:t>
      </w:r>
      <w:r>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sidR="0086274B">
        <w:t>-</w:t>
      </w:r>
      <w:r>
        <w:t>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86274B" w:rsidRDefault="00B84766" w:rsidP="0086274B">
      <w:pPr>
        <w:ind w:left="712" w:right="569" w:firstLine="706"/>
      </w:pPr>
      <w:r>
        <w:rPr>
          <w:u w:val="single" w:color="000000"/>
        </w:rPr>
        <w:t xml:space="preserve"> Принцип системно  де</w:t>
      </w:r>
      <w:r w:rsidR="0086274B">
        <w:rPr>
          <w:u w:val="single" w:color="000000"/>
        </w:rPr>
        <w:t>ятельностной организации воспи</w:t>
      </w:r>
      <w:r>
        <w:rPr>
          <w:u w:val="single" w:color="000000"/>
        </w:rPr>
        <w:t xml:space="preserve">тания </w:t>
      </w:r>
      <w:r>
        <w:rPr>
          <w:i/>
        </w:rPr>
        <w:t>.</w:t>
      </w:r>
      <w: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DB751F" w:rsidRDefault="00B84766" w:rsidP="0086274B">
      <w:pPr>
        <w:ind w:left="712" w:right="569" w:firstLine="706"/>
      </w:pPr>
      <w:r>
        <w:t>общеобразовательных</w:t>
      </w:r>
      <w:r w:rsidR="0086274B">
        <w:t xml:space="preserve"> дисциплин;</w:t>
      </w:r>
      <w:r>
        <w:t xml:space="preserve"> произведений искусства;</w:t>
      </w:r>
    </w:p>
    <w:p w:rsidR="00DB751F" w:rsidRDefault="00B84766" w:rsidP="0086274B">
      <w:pPr>
        <w:spacing w:after="10"/>
        <w:ind w:left="10" w:right="575" w:firstLine="698"/>
        <w:jc w:val="center"/>
      </w:pPr>
      <w:r>
        <w:t>периодической литературы, публикаций, радио и телепередач, отражающих современную</w:t>
      </w:r>
    </w:p>
    <w:p w:rsidR="00DB751F" w:rsidRDefault="00B84766">
      <w:pPr>
        <w:ind w:left="1420" w:right="2070" w:hanging="708"/>
        <w:jc w:val="left"/>
      </w:pPr>
      <w:r>
        <w:t>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w:t>
      </w:r>
    </w:p>
    <w:p w:rsidR="00DB751F" w:rsidRDefault="00B84766" w:rsidP="0086274B">
      <w:pPr>
        <w:spacing w:after="10"/>
        <w:ind w:left="10" w:right="575" w:hanging="10"/>
        <w:jc w:val="center"/>
      </w:pPr>
      <w:r>
        <w:t>общественно полезной и личностно значимой деятельности в рамках педагогически</w:t>
      </w:r>
    </w:p>
    <w:p w:rsidR="00DB751F" w:rsidRDefault="00B84766">
      <w:pPr>
        <w:ind w:left="1420" w:right="5057" w:hanging="708"/>
      </w:pPr>
      <w:r>
        <w:t>организованных социальных и культурных практик; других источников информации и научного знания.</w:t>
      </w:r>
    </w:p>
    <w:p w:rsidR="00DB751F" w:rsidRDefault="00B84766">
      <w:pPr>
        <w:ind w:left="712" w:right="569" w:firstLine="708"/>
      </w:pPr>
      <w:r>
        <w:lastRenderedPageBreak/>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DB751F" w:rsidRDefault="00B84766">
      <w:pPr>
        <w:ind w:left="712" w:right="569" w:firstLine="708"/>
      </w:pPr>
      <w:r>
        <w:t>Таким образом, содержание разных видов учебной, семейной, общественно значимой деятельности интегрируется вокруг сформулированной в виде вопроса</w:t>
      </w:r>
      <w:r w:rsidR="0086274B">
        <w:t xml:space="preserve"> </w:t>
      </w:r>
      <w:r>
        <w:t>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0086274B">
        <w:t>-</w:t>
      </w:r>
      <w:r>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DB751F" w:rsidRDefault="00B84766">
      <w:pPr>
        <w:ind w:left="712" w:right="567" w:firstLine="708"/>
      </w:pPr>
      <w: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DB751F" w:rsidRDefault="00B84766">
      <w:pPr>
        <w:ind w:left="712" w:right="568" w:firstLine="708"/>
      </w:pPr>
      <w: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w:t>
      </w:r>
      <w:r w:rsidR="0086274B">
        <w:t>-</w:t>
      </w:r>
      <w:r>
        <w:t>нравственного развития и воспитания последних.</w:t>
      </w:r>
    </w:p>
    <w:p w:rsidR="00DB751F" w:rsidRDefault="00B84766">
      <w:pPr>
        <w:ind w:left="712" w:right="572" w:firstLine="708"/>
      </w:pPr>
      <w: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DB751F" w:rsidRDefault="00B84766">
      <w:pPr>
        <w:ind w:left="712" w:right="566" w:firstLine="708"/>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86274B">
        <w:t>-</w:t>
      </w:r>
      <w:r>
        <w:t>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w:t>
      </w:r>
      <w:r w:rsidR="0086274B">
        <w:t>-</w:t>
      </w:r>
      <w:r>
        <w:t>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w:t>
      </w:r>
      <w:r w:rsidR="0086274B">
        <w:t>-</w:t>
      </w:r>
      <w:r>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DB751F" w:rsidRDefault="00B84766">
      <w:pPr>
        <w:ind w:left="712" w:right="575" w:firstLine="708"/>
      </w:pPr>
      <w: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DB751F" w:rsidRDefault="00B84766">
      <w:pPr>
        <w:ind w:left="712" w:right="576" w:firstLine="708"/>
      </w:pPr>
      <w: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DB751F" w:rsidRDefault="00B84766">
      <w:pPr>
        <w:ind w:left="712" w:right="575" w:firstLine="708"/>
      </w:pPr>
      <w: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w:t>
      </w:r>
      <w:r>
        <w:lastRenderedPageBreak/>
        <w:t>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B751F" w:rsidRDefault="00B84766">
      <w:pPr>
        <w:spacing w:after="10"/>
        <w:ind w:left="722" w:right="0" w:hanging="10"/>
      </w:pPr>
      <w:r>
        <w:rPr>
          <w:b/>
        </w:rPr>
        <w:t>Описание форм и методов организации социально значимой деятельности обучающихся</w:t>
      </w:r>
    </w:p>
    <w:p w:rsidR="00DB751F" w:rsidRDefault="00B84766">
      <w:pPr>
        <w:ind w:left="712" w:right="574" w:firstLine="708"/>
      </w:pPr>
      <w: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DB751F" w:rsidRDefault="00B84766" w:rsidP="0005218F">
      <w:pPr>
        <w:numPr>
          <w:ilvl w:val="0"/>
          <w:numId w:val="45"/>
        </w:numPr>
        <w:ind w:right="566" w:firstLine="708"/>
      </w:pPr>
      <w:r>
        <w:t>общественный – позитивные изменения в социальной среде (преодоление социальных проблем, улучшение положения отдельных лиц или групп);</w:t>
      </w:r>
    </w:p>
    <w:p w:rsidR="00DB751F" w:rsidRDefault="00B84766" w:rsidP="0005218F">
      <w:pPr>
        <w:numPr>
          <w:ilvl w:val="0"/>
          <w:numId w:val="45"/>
        </w:numPr>
        <w:ind w:right="566" w:firstLine="708"/>
      </w:pPr>
      <w: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DB751F" w:rsidRDefault="00B84766">
      <w:pPr>
        <w:ind w:left="712" w:right="573" w:firstLine="708"/>
      </w:pPr>
      <w: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DB751F" w:rsidRDefault="00B84766" w:rsidP="0005218F">
      <w:pPr>
        <w:numPr>
          <w:ilvl w:val="0"/>
          <w:numId w:val="45"/>
        </w:numPr>
        <w:ind w:right="566" w:firstLine="708"/>
      </w:pPr>
      <w:r>
        <w:t xml:space="preserve">осуществление консультирования школьников по наиболее эффективному достижению деловых и личностно значимых целей; </w:t>
      </w:r>
    </w:p>
    <w:p w:rsidR="00DB751F" w:rsidRDefault="00B84766" w:rsidP="0005218F">
      <w:pPr>
        <w:numPr>
          <w:ilvl w:val="0"/>
          <w:numId w:val="45"/>
        </w:numPr>
        <w:ind w:right="566" w:firstLine="708"/>
      </w:pPr>
      <w:r>
        <w:t xml:space="preserve">использование технологии развития способностей для достижения целей в различных областях жизни; </w:t>
      </w:r>
    </w:p>
    <w:p w:rsidR="00DB751F" w:rsidRDefault="00B84766" w:rsidP="0005218F">
      <w:pPr>
        <w:numPr>
          <w:ilvl w:val="0"/>
          <w:numId w:val="45"/>
        </w:numPr>
        <w:ind w:right="15" w:firstLine="708"/>
      </w:pPr>
      <w:r>
        <w:t xml:space="preserve">задача взрослого – создать условия для принятия детьми решения. </w:t>
      </w:r>
    </w:p>
    <w:p w:rsidR="00DB751F" w:rsidRDefault="00B84766">
      <w:pPr>
        <w:ind w:left="712" w:right="573" w:firstLine="708"/>
      </w:pPr>
      <w: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DB751F" w:rsidRDefault="00B84766" w:rsidP="0005218F">
      <w:pPr>
        <w:numPr>
          <w:ilvl w:val="0"/>
          <w:numId w:val="45"/>
        </w:numPr>
        <w:ind w:right="566" w:firstLine="708"/>
      </w:pPr>
      <w: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DB751F" w:rsidRDefault="00B84766" w:rsidP="0005218F">
      <w:pPr>
        <w:numPr>
          <w:ilvl w:val="0"/>
          <w:numId w:val="45"/>
        </w:numPr>
        <w:ind w:right="566" w:firstLine="708"/>
      </w:pPr>
      <w: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DB751F" w:rsidRDefault="00B84766" w:rsidP="0005218F">
      <w:pPr>
        <w:numPr>
          <w:ilvl w:val="0"/>
          <w:numId w:val="45"/>
        </w:numPr>
        <w:ind w:right="566" w:firstLine="708"/>
      </w:pPr>
      <w: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DB751F" w:rsidRDefault="00B84766">
      <w:pPr>
        <w:ind w:left="712" w:right="578" w:firstLine="708"/>
      </w:pPr>
      <w: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DB751F" w:rsidRDefault="00B84766">
      <w:pPr>
        <w:ind w:left="712" w:right="580" w:firstLine="708"/>
      </w:pPr>
      <w: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экологических акций.</w:t>
      </w:r>
    </w:p>
    <w:tbl>
      <w:tblPr>
        <w:tblStyle w:val="TableGrid"/>
        <w:tblW w:w="10625" w:type="dxa"/>
        <w:tblInd w:w="710" w:type="dxa"/>
        <w:tblLayout w:type="fixed"/>
        <w:tblCellMar>
          <w:top w:w="15" w:type="dxa"/>
          <w:left w:w="110" w:type="dxa"/>
          <w:right w:w="111" w:type="dxa"/>
        </w:tblCellMar>
        <w:tblLook w:val="04A0" w:firstRow="1" w:lastRow="0" w:firstColumn="1" w:lastColumn="0" w:noHBand="0" w:noVBand="1"/>
      </w:tblPr>
      <w:tblGrid>
        <w:gridCol w:w="2380"/>
        <w:gridCol w:w="2434"/>
        <w:gridCol w:w="48"/>
        <w:gridCol w:w="3212"/>
        <w:gridCol w:w="10"/>
        <w:gridCol w:w="2514"/>
        <w:gridCol w:w="27"/>
      </w:tblGrid>
      <w:tr w:rsidR="00DB751F" w:rsidTr="0086274B">
        <w:trPr>
          <w:gridAfter w:val="1"/>
          <w:wAfter w:w="27" w:type="dxa"/>
          <w:trHeight w:val="286"/>
        </w:trPr>
        <w:tc>
          <w:tcPr>
            <w:tcW w:w="23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lastRenderedPageBreak/>
              <w:t>Направления</w:t>
            </w:r>
          </w:p>
        </w:tc>
        <w:tc>
          <w:tcPr>
            <w:tcW w:w="2482"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Учреждения</w:t>
            </w:r>
          </w:p>
        </w:tc>
        <w:tc>
          <w:tcPr>
            <w:tcW w:w="3222"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Формы работы</w:t>
            </w:r>
          </w:p>
        </w:tc>
        <w:tc>
          <w:tcPr>
            <w:tcW w:w="25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Цель привлечения</w:t>
            </w:r>
          </w:p>
        </w:tc>
      </w:tr>
      <w:tr w:rsidR="00DB751F" w:rsidTr="0086274B">
        <w:trPr>
          <w:gridAfter w:val="1"/>
          <w:wAfter w:w="27" w:type="dxa"/>
          <w:trHeight w:val="4978"/>
        </w:trPr>
        <w:tc>
          <w:tcPr>
            <w:tcW w:w="23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1. Воспитание гражданственности, патриотизма, уважения к правам, свободам и обязанностям человека</w:t>
            </w:r>
          </w:p>
        </w:tc>
        <w:tc>
          <w:tcPr>
            <w:tcW w:w="2482"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22" w:firstLine="0"/>
              <w:jc w:val="left"/>
            </w:pPr>
            <w:r>
              <w:t xml:space="preserve">Районная библиотека Районный музей боевой славы. </w:t>
            </w:r>
          </w:p>
          <w:p w:rsidR="00DB751F" w:rsidRDefault="00B84766">
            <w:pPr>
              <w:spacing w:after="0" w:line="238" w:lineRule="auto"/>
              <w:ind w:left="0" w:right="8" w:firstLine="0"/>
              <w:jc w:val="left"/>
            </w:pPr>
            <w:r>
              <w:t>Центр детского творчества Районный дом культуры</w:t>
            </w:r>
          </w:p>
          <w:p w:rsidR="00DB751F" w:rsidRDefault="00B84766">
            <w:pPr>
              <w:spacing w:after="0" w:line="259" w:lineRule="auto"/>
              <w:ind w:left="0" w:right="0" w:firstLine="0"/>
              <w:jc w:val="left"/>
            </w:pPr>
            <w:r>
              <w:t>Матвеево</w:t>
            </w:r>
            <w:r w:rsidR="0086274B">
              <w:t>-</w:t>
            </w:r>
            <w:r>
              <w:t>Курганская детская школа искусств</w:t>
            </w:r>
          </w:p>
        </w:tc>
        <w:tc>
          <w:tcPr>
            <w:tcW w:w="3222"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348" w:firstLine="0"/>
              <w:jc w:val="left"/>
            </w:pPr>
            <w:r>
              <w:t>Беседы, викторины, обсуждения, праздник книги, конкурсы чтецов.</w:t>
            </w:r>
          </w:p>
          <w:p w:rsidR="00DB751F" w:rsidRDefault="00B84766">
            <w:pPr>
              <w:spacing w:after="0" w:line="238" w:lineRule="auto"/>
              <w:ind w:left="0" w:right="405" w:firstLine="0"/>
              <w:jc w:val="left"/>
            </w:pPr>
            <w:r>
              <w:t>Мастер-классы, интерактивные экскурсии, концерты, творческие конкурсы. Просмотры фильмов и спектаклей, обсуждение общественно-значимых проблем.</w:t>
            </w:r>
          </w:p>
          <w:p w:rsidR="00DB751F" w:rsidRDefault="00B84766">
            <w:pPr>
              <w:spacing w:after="0" w:line="259" w:lineRule="auto"/>
              <w:ind w:left="0" w:right="215" w:firstLine="0"/>
              <w:jc w:val="left"/>
            </w:pPr>
            <w:r>
              <w:t>Фестивали, творческие встречи, исследовательские работы, чтения, научно-практические конференции Экскурсии</w:t>
            </w:r>
          </w:p>
        </w:tc>
        <w:tc>
          <w:tcPr>
            <w:tcW w:w="25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62" w:firstLine="0"/>
              <w:jc w:val="left"/>
            </w:pPr>
            <w:r>
              <w:t>Формирование патриотизма и гражданской идентичности - воспитание уважения к защитникам Родины; - развитие умений отвечать за свои поступки</w:t>
            </w:r>
          </w:p>
        </w:tc>
      </w:tr>
      <w:tr w:rsidR="0086274B" w:rsidTr="0086274B">
        <w:trPr>
          <w:gridAfter w:val="1"/>
          <w:wAfter w:w="27" w:type="dxa"/>
          <w:trHeight w:val="3322"/>
        </w:trPr>
        <w:tc>
          <w:tcPr>
            <w:tcW w:w="2380" w:type="dxa"/>
            <w:tcBorders>
              <w:top w:val="single" w:sz="4" w:space="0" w:color="000000"/>
              <w:left w:val="single" w:sz="4" w:space="0" w:color="000000"/>
              <w:bottom w:val="single" w:sz="4" w:space="0" w:color="000000"/>
              <w:right w:val="single" w:sz="4" w:space="0" w:color="000000"/>
            </w:tcBorders>
          </w:tcPr>
          <w:p w:rsidR="0086274B" w:rsidRDefault="0086274B" w:rsidP="0086274B">
            <w:pPr>
              <w:spacing w:after="0" w:line="259" w:lineRule="auto"/>
              <w:ind w:left="0" w:right="182" w:firstLine="0"/>
              <w:jc w:val="left"/>
            </w:pPr>
            <w:r>
              <w:t>2. Воспитание нравственных чувств и этического сознания</w:t>
            </w:r>
          </w:p>
        </w:tc>
        <w:tc>
          <w:tcPr>
            <w:tcW w:w="2482" w:type="dxa"/>
            <w:gridSpan w:val="2"/>
            <w:tcBorders>
              <w:top w:val="single" w:sz="4" w:space="0" w:color="000000"/>
              <w:left w:val="single" w:sz="4" w:space="0" w:color="000000"/>
              <w:bottom w:val="single" w:sz="4" w:space="0" w:color="000000"/>
              <w:right w:val="single" w:sz="4" w:space="0" w:color="000000"/>
            </w:tcBorders>
          </w:tcPr>
          <w:p w:rsidR="0086274B" w:rsidRDefault="0086274B" w:rsidP="0086274B">
            <w:pPr>
              <w:spacing w:after="0" w:line="238" w:lineRule="auto"/>
              <w:ind w:left="0" w:right="22" w:firstLine="0"/>
              <w:jc w:val="left"/>
            </w:pPr>
            <w:r>
              <w:t xml:space="preserve">Районная библиотека Районный музей боевой славы. </w:t>
            </w:r>
          </w:p>
          <w:p w:rsidR="0086274B" w:rsidRDefault="0086274B" w:rsidP="0086274B">
            <w:pPr>
              <w:spacing w:after="0" w:line="238" w:lineRule="auto"/>
              <w:ind w:left="0" w:right="8" w:firstLine="0"/>
              <w:jc w:val="left"/>
            </w:pPr>
            <w:r>
              <w:t>Центр детского творчества Районный дом культуры</w:t>
            </w:r>
          </w:p>
          <w:p w:rsidR="0086274B" w:rsidRDefault="0086274B" w:rsidP="0086274B">
            <w:pPr>
              <w:spacing w:after="0" w:line="259" w:lineRule="auto"/>
              <w:ind w:left="0" w:right="0" w:firstLine="0"/>
              <w:jc w:val="left"/>
            </w:pPr>
            <w:r>
              <w:t>Матвеево-Курганская детская школа искусств</w:t>
            </w:r>
          </w:p>
        </w:tc>
        <w:tc>
          <w:tcPr>
            <w:tcW w:w="3222" w:type="dxa"/>
            <w:gridSpan w:val="2"/>
            <w:tcBorders>
              <w:top w:val="single" w:sz="4" w:space="0" w:color="000000"/>
              <w:left w:val="single" w:sz="4" w:space="0" w:color="000000"/>
              <w:bottom w:val="single" w:sz="4" w:space="0" w:color="000000"/>
              <w:right w:val="single" w:sz="4" w:space="0" w:color="000000"/>
            </w:tcBorders>
          </w:tcPr>
          <w:p w:rsidR="0086274B" w:rsidRDefault="0086274B" w:rsidP="0086274B">
            <w:pPr>
              <w:spacing w:after="0" w:line="238" w:lineRule="auto"/>
              <w:ind w:left="0" w:right="409" w:firstLine="0"/>
              <w:jc w:val="left"/>
            </w:pPr>
            <w:r>
              <w:t>Этические беседы, викторины, обсуждения, праздник книги, конкурсы чтецов.</w:t>
            </w:r>
          </w:p>
          <w:p w:rsidR="0086274B" w:rsidRDefault="0086274B" w:rsidP="0086274B">
            <w:pPr>
              <w:spacing w:after="0" w:line="259" w:lineRule="auto"/>
              <w:ind w:left="0" w:right="0" w:firstLine="0"/>
              <w:jc w:val="left"/>
            </w:pPr>
            <w:r>
              <w:t>Мастер-классы,</w:t>
            </w:r>
          </w:p>
          <w:p w:rsidR="0086274B" w:rsidRDefault="0086274B" w:rsidP="0086274B">
            <w:pPr>
              <w:spacing w:after="0" w:line="259" w:lineRule="auto"/>
              <w:ind w:left="0" w:right="0" w:firstLine="0"/>
              <w:jc w:val="left"/>
            </w:pPr>
            <w:r>
              <w:t xml:space="preserve">Интерактивные экскурсии, концерты, творческие конкурсы. Просмотры фильмов и спектаклей, обсуждение общественнозначимых проблем. Фестивали, творческие </w:t>
            </w:r>
          </w:p>
        </w:tc>
        <w:tc>
          <w:tcPr>
            <w:tcW w:w="2514" w:type="dxa"/>
            <w:tcBorders>
              <w:top w:val="single" w:sz="4" w:space="0" w:color="000000"/>
              <w:left w:val="single" w:sz="4" w:space="0" w:color="000000"/>
              <w:bottom w:val="single" w:sz="4" w:space="0" w:color="000000"/>
              <w:right w:val="single" w:sz="4" w:space="0" w:color="000000"/>
            </w:tcBorders>
          </w:tcPr>
          <w:p w:rsidR="0086274B" w:rsidRDefault="0086274B" w:rsidP="0086274B">
            <w:pPr>
              <w:spacing w:after="0" w:line="259" w:lineRule="auto"/>
              <w:ind w:left="0" w:right="187" w:firstLine="0"/>
              <w:jc w:val="left"/>
            </w:pPr>
            <w:r>
              <w:t>Укрепление нравственности; формирование основ морали; - формирование представления о правилах поведения; - воспитание уважительного отношения к людям разных возрастов;</w:t>
            </w:r>
          </w:p>
        </w:tc>
      </w:tr>
      <w:tr w:rsidR="00DB751F" w:rsidTr="0086274B">
        <w:trPr>
          <w:trHeight w:val="4150"/>
        </w:trPr>
        <w:tc>
          <w:tcPr>
            <w:tcW w:w="23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20" w:firstLine="0"/>
              <w:jc w:val="left"/>
            </w:pPr>
            <w:r>
              <w:t>3. Воспитание трудолюбия, творческого отношения к учению, труду, жизни.</w:t>
            </w:r>
          </w:p>
        </w:tc>
        <w:tc>
          <w:tcPr>
            <w:tcW w:w="243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Центр детского творчества</w:t>
            </w:r>
          </w:p>
          <w:p w:rsidR="00DB751F" w:rsidRDefault="00B84766">
            <w:pPr>
              <w:spacing w:after="0" w:line="238" w:lineRule="auto"/>
              <w:ind w:left="0" w:right="0" w:firstLine="0"/>
              <w:jc w:val="left"/>
            </w:pPr>
            <w:r>
              <w:t>Матвеево</w:t>
            </w:r>
            <w:r w:rsidR="0086274B">
              <w:t>-</w:t>
            </w:r>
            <w:r>
              <w:t>Курганская детская школа искусств</w:t>
            </w:r>
          </w:p>
          <w:p w:rsidR="00DB751F" w:rsidRDefault="00B84766">
            <w:pPr>
              <w:spacing w:after="0" w:line="259" w:lineRule="auto"/>
              <w:ind w:left="0" w:right="0" w:firstLine="0"/>
              <w:jc w:val="left"/>
            </w:pPr>
            <w:r>
              <w:t>Матвеево</w:t>
            </w:r>
            <w:r w:rsidR="0086274B">
              <w:t>-</w:t>
            </w:r>
            <w:r>
              <w:t>Курганская детская юношеская спортивная школа</w:t>
            </w:r>
          </w:p>
        </w:tc>
        <w:tc>
          <w:tcPr>
            <w:tcW w:w="3260"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246" w:firstLine="0"/>
              <w:jc w:val="left"/>
            </w:pPr>
            <w:r>
              <w:t>Викторины, обсуждения, праздник книги, Мастер-классы, интерактивные экскурсии, концерты, творческие конкурсы. Просмотры фильмов и спектаклей,</w:t>
            </w:r>
            <w:r w:rsidR="0086274B">
              <w:t xml:space="preserve"> </w:t>
            </w:r>
            <w:r>
              <w:t>обсуждение общественно-значимых проблем. Фестивали, творческие встречи, исследовательские работы, чтения, научно</w:t>
            </w:r>
            <w:r w:rsidR="0086274B">
              <w:t>-</w:t>
            </w:r>
            <w:r>
              <w:t>практические конференции</w:t>
            </w:r>
          </w:p>
          <w:p w:rsidR="00DB751F" w:rsidRDefault="00B84766">
            <w:pPr>
              <w:spacing w:after="0" w:line="259" w:lineRule="auto"/>
              <w:ind w:left="0" w:right="0" w:firstLine="0"/>
              <w:jc w:val="left"/>
            </w:pPr>
            <w:r>
              <w:t>Экскурсии</w:t>
            </w:r>
          </w:p>
        </w:tc>
        <w:tc>
          <w:tcPr>
            <w:tcW w:w="2551"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56" w:firstLine="0"/>
              <w:jc w:val="left"/>
            </w:pPr>
            <w:r>
              <w:t>Формирование бережного отношения к результатам труда других людей</w:t>
            </w:r>
          </w:p>
        </w:tc>
      </w:tr>
      <w:tr w:rsidR="00DB751F" w:rsidTr="0086274B">
        <w:trPr>
          <w:trHeight w:val="5254"/>
        </w:trPr>
        <w:tc>
          <w:tcPr>
            <w:tcW w:w="23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716" w:firstLine="0"/>
            </w:pPr>
            <w:r>
              <w:lastRenderedPageBreak/>
              <w:t>4. Воспитание ценностного отношения к</w:t>
            </w:r>
          </w:p>
          <w:p w:rsidR="00DB751F" w:rsidRDefault="00B84766">
            <w:pPr>
              <w:spacing w:after="0" w:line="238" w:lineRule="auto"/>
              <w:ind w:left="0" w:right="263" w:firstLine="0"/>
              <w:jc w:val="left"/>
            </w:pPr>
            <w:r>
              <w:t>природе, окружающей среде</w:t>
            </w:r>
          </w:p>
          <w:p w:rsidR="00DB751F" w:rsidRDefault="00B84766">
            <w:pPr>
              <w:spacing w:after="0" w:line="259" w:lineRule="auto"/>
              <w:ind w:left="0" w:right="0" w:firstLine="0"/>
              <w:jc w:val="left"/>
            </w:pPr>
            <w:r>
              <w:t>(экологическое воспитание).</w:t>
            </w:r>
          </w:p>
        </w:tc>
        <w:tc>
          <w:tcPr>
            <w:tcW w:w="243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8" w:firstLine="0"/>
              <w:jc w:val="left"/>
            </w:pPr>
            <w:r>
              <w:t>Центр детского творчества Районный дом культуры</w:t>
            </w:r>
          </w:p>
        </w:tc>
        <w:tc>
          <w:tcPr>
            <w:tcW w:w="3260"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576" w:firstLine="0"/>
              <w:jc w:val="left"/>
            </w:pPr>
            <w:r>
              <w:t>Викторины, обсуждения, праздник книги, конкурсы чтецов. Мастер-классы, интерактивные экскурсии, концерты, творческие конкурсы. Просмотры фильмов и спектаклей, обсуждение общественно</w:t>
            </w:r>
            <w:r w:rsidR="0086274B">
              <w:t>-</w:t>
            </w:r>
            <w:r>
              <w:t>значимых проблем. Фестивали, творческие встречи, исследовательские работы, чтения, научно-практические конференции Экскурсии</w:t>
            </w:r>
          </w:p>
        </w:tc>
        <w:tc>
          <w:tcPr>
            <w:tcW w:w="2551"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54" w:firstLine="0"/>
              <w:jc w:val="left"/>
            </w:pPr>
            <w:r>
              <w:t>Развитие ценностного, эстетического, эмоционально</w:t>
            </w:r>
            <w:r w:rsidR="0086274B">
              <w:t>-</w:t>
            </w:r>
            <w:r>
              <w:t>нравственного отношения к природе; - формирование элементарных знаний о традициях нравственно</w:t>
            </w:r>
            <w:r w:rsidR="0086274B">
              <w:t>-</w:t>
            </w:r>
            <w:r>
              <w:t xml:space="preserve">этического отношения к природе в культуре народов </w:t>
            </w:r>
          </w:p>
          <w:p w:rsidR="00DB751F" w:rsidRDefault="00B84766">
            <w:pPr>
              <w:spacing w:after="0" w:line="259" w:lineRule="auto"/>
              <w:ind w:left="0" w:right="0" w:firstLine="0"/>
              <w:jc w:val="left"/>
            </w:pPr>
            <w:r>
              <w:t>России и</w:t>
            </w:r>
          </w:p>
          <w:p w:rsidR="00DB751F" w:rsidRDefault="00B84766">
            <w:pPr>
              <w:spacing w:after="0" w:line="259" w:lineRule="auto"/>
              <w:ind w:left="0" w:right="0" w:firstLine="0"/>
              <w:jc w:val="left"/>
            </w:pPr>
            <w:r>
              <w:t>Ростовской области,</w:t>
            </w:r>
          </w:p>
          <w:p w:rsidR="00DB751F" w:rsidRDefault="00B84766">
            <w:pPr>
              <w:spacing w:after="0" w:line="259" w:lineRule="auto"/>
              <w:ind w:left="0" w:right="184" w:firstLine="0"/>
              <w:jc w:val="left"/>
            </w:pPr>
            <w:r>
              <w:t>Нормах экологической этики;</w:t>
            </w:r>
          </w:p>
        </w:tc>
      </w:tr>
      <w:tr w:rsidR="00DB751F" w:rsidTr="0086274B">
        <w:trPr>
          <w:trHeight w:val="4978"/>
        </w:trPr>
        <w:tc>
          <w:tcPr>
            <w:tcW w:w="238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412" w:firstLine="0"/>
              <w:jc w:val="left"/>
            </w:pPr>
            <w:r>
              <w:t>5. 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43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8" w:firstLine="0"/>
              <w:jc w:val="left"/>
            </w:pPr>
            <w:r>
              <w:t>Центр детского творчества Районный дом культуры</w:t>
            </w:r>
          </w:p>
          <w:p w:rsidR="00DB751F" w:rsidRDefault="00B84766">
            <w:pPr>
              <w:spacing w:after="0" w:line="238" w:lineRule="auto"/>
              <w:ind w:left="0" w:right="0" w:firstLine="0"/>
              <w:jc w:val="left"/>
            </w:pPr>
            <w:r>
              <w:t>Матвеево</w:t>
            </w:r>
            <w:r w:rsidR="0086274B">
              <w:t>-</w:t>
            </w:r>
            <w:r>
              <w:t>Курганская детская школа искусств Матвеево-</w:t>
            </w:r>
          </w:p>
          <w:p w:rsidR="00DB751F" w:rsidRDefault="00B84766">
            <w:pPr>
              <w:spacing w:after="0" w:line="259" w:lineRule="auto"/>
              <w:ind w:left="0" w:right="0" w:firstLine="0"/>
              <w:jc w:val="left"/>
            </w:pPr>
            <w:r>
              <w:t>Курганская детская юношеская спортивная школа</w:t>
            </w:r>
          </w:p>
        </w:tc>
        <w:tc>
          <w:tcPr>
            <w:tcW w:w="3260"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830" w:firstLine="0"/>
              <w:jc w:val="left"/>
            </w:pPr>
            <w:r>
              <w:t>Викторины, обсуждения, праздник книги, конкурсы чтецов.</w:t>
            </w:r>
          </w:p>
          <w:p w:rsidR="00DB751F" w:rsidRDefault="00B84766">
            <w:pPr>
              <w:spacing w:after="0" w:line="259" w:lineRule="auto"/>
              <w:ind w:left="0" w:right="0" w:firstLine="0"/>
              <w:jc w:val="left"/>
            </w:pPr>
            <w:r>
              <w:t>Мастер</w:t>
            </w:r>
          </w:p>
          <w:p w:rsidR="00DB751F" w:rsidRDefault="00B84766">
            <w:pPr>
              <w:spacing w:after="0" w:line="259" w:lineRule="auto"/>
              <w:ind w:left="0" w:right="0" w:firstLine="0"/>
              <w:jc w:val="left"/>
            </w:pPr>
            <w:r>
              <w:t>-классы,</w:t>
            </w:r>
          </w:p>
          <w:p w:rsidR="00DB751F" w:rsidRDefault="00B84766">
            <w:pPr>
              <w:spacing w:after="0" w:line="259" w:lineRule="auto"/>
              <w:ind w:left="0" w:right="299" w:firstLine="0"/>
              <w:jc w:val="left"/>
            </w:pPr>
            <w:r>
              <w:t>Интерактивные экскурсии, концерты, творческие конкурсы. Просмотры фильмов и спектаклей, обсуждение общественно-значимых проблем. Фестивали, творческие встречи, исследовательские работы, чтения, научно-практические конференции</w:t>
            </w:r>
          </w:p>
        </w:tc>
        <w:tc>
          <w:tcPr>
            <w:tcW w:w="2551"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138" w:firstLine="0"/>
              <w:jc w:val="left"/>
            </w:pPr>
            <w:r>
              <w:t xml:space="preserve">Формирование элементарных представлений об эстетических и художественных ценностях отечественной культуры; - предоставление возможности получение первоначального опыта эстетических переживаний, наблюдений эстетических объектов в природе и </w:t>
            </w:r>
          </w:p>
          <w:p w:rsidR="00DB751F" w:rsidRDefault="00B84766">
            <w:pPr>
              <w:spacing w:after="0" w:line="259" w:lineRule="auto"/>
              <w:ind w:left="0" w:right="0" w:firstLine="0"/>
              <w:jc w:val="left"/>
            </w:pPr>
            <w:r>
              <w:t>социуме,</w:t>
            </w:r>
          </w:p>
        </w:tc>
      </w:tr>
    </w:tbl>
    <w:p w:rsidR="00DB751F" w:rsidRDefault="00B84766">
      <w:pPr>
        <w:spacing w:after="13"/>
        <w:ind w:left="531" w:right="382" w:hanging="10"/>
        <w:jc w:val="center"/>
      </w:pPr>
      <w:r>
        <w:rPr>
          <w:b/>
        </w:rPr>
        <w:t>Описание форм и методов повышения педагогической культуры родителей</w:t>
      </w:r>
    </w:p>
    <w:p w:rsidR="00DB751F" w:rsidRDefault="00B84766">
      <w:pPr>
        <w:spacing w:after="13"/>
        <w:ind w:left="531" w:right="379" w:hanging="10"/>
        <w:jc w:val="center"/>
      </w:pPr>
      <w:r>
        <w:rPr>
          <w:b/>
        </w:rPr>
        <w:t xml:space="preserve"> (законных представителей) обучающихся</w:t>
      </w:r>
    </w:p>
    <w:p w:rsidR="00DB751F" w:rsidRDefault="00B84766">
      <w:pPr>
        <w:ind w:left="712" w:right="571" w:firstLine="708"/>
      </w:pPr>
      <w: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DB751F" w:rsidRDefault="00B84766">
      <w:pPr>
        <w:ind w:left="712" w:right="571" w:firstLine="708"/>
      </w:pPr>
      <w:r>
        <w:t>Система работы образовательной организации по повышению педагогической культуры родителей (законных представителей) в обеспечении духовно</w:t>
      </w:r>
      <w:r w:rsidR="0086274B">
        <w:t>-</w:t>
      </w:r>
      <w:r>
        <w:t>нравственного развития, воспитания и социализации обучающихся младшего школьного возраста должна быть основана на следующих принципах:</w:t>
      </w:r>
    </w:p>
    <w:p w:rsidR="00DB751F" w:rsidRDefault="00B84766">
      <w:pPr>
        <w:spacing w:after="10"/>
        <w:ind w:left="10" w:right="575" w:hanging="10"/>
        <w:jc w:val="right"/>
      </w:pPr>
      <w:r>
        <w:t>совместная педагогическая деятельность семьи и школы, в том числе в определении</w:t>
      </w:r>
    </w:p>
    <w:p w:rsidR="00DB751F" w:rsidRDefault="00B84766" w:rsidP="0086274B">
      <w:pPr>
        <w:ind w:left="720" w:right="566"/>
      </w:pPr>
      <w:r>
        <w:t>направлений, ценностей и приоритетов деятельности образовательной организации по духовно</w:t>
      </w:r>
      <w:r w:rsidR="0086274B">
        <w:t>-</w:t>
      </w:r>
      <w:r>
        <w:t xml:space="preserve">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сочетание </w:t>
      </w:r>
      <w:r>
        <w:lastRenderedPageBreak/>
        <w:t>педагогического просвещения с педагогическим самообразованием родителей</w:t>
      </w:r>
      <w:r w:rsidR="0086274B">
        <w:t xml:space="preserve"> </w:t>
      </w:r>
      <w:r>
        <w:t>(законных представителей); педагогическое внимание, уважение и требовательность</w:t>
      </w:r>
      <w:r w:rsidR="0086274B">
        <w:t xml:space="preserve"> к родителям </w:t>
      </w:r>
      <w:r>
        <w:t>(законным</w:t>
      </w:r>
      <w:r w:rsidR="0086274B">
        <w:t xml:space="preserve"> </w:t>
      </w:r>
      <w:r>
        <w:t>представителям); поддержка и индивидуальное сопровождение становления и развития педагогической</w:t>
      </w:r>
      <w:r w:rsidR="0086274B">
        <w:t xml:space="preserve"> </w:t>
      </w:r>
      <w:r>
        <w:t>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опора на положительный опыт семейного воспитания, традиционные семейные ценности</w:t>
      </w:r>
      <w:r w:rsidR="0086274B">
        <w:t xml:space="preserve"> </w:t>
      </w:r>
      <w:r>
        <w:t>народов России.</w:t>
      </w:r>
    </w:p>
    <w:p w:rsidR="00DB751F" w:rsidRDefault="00B84766">
      <w:pPr>
        <w:ind w:left="1428" w:right="15"/>
      </w:pPr>
      <w:r>
        <w:rPr>
          <w:b/>
        </w:rPr>
        <w:t>Методы</w:t>
      </w:r>
      <w:r>
        <w:t xml:space="preserve"> повышения педагогической культуры родителей: </w:t>
      </w:r>
    </w:p>
    <w:p w:rsidR="00DB751F" w:rsidRDefault="00B84766" w:rsidP="0005218F">
      <w:pPr>
        <w:numPr>
          <w:ilvl w:val="0"/>
          <w:numId w:val="46"/>
        </w:numPr>
        <w:ind w:right="566" w:firstLine="708"/>
      </w:pPr>
      <w:r>
        <w:t>организация исследования родителями (целенаправленного изучения) текстов психолого</w:t>
      </w:r>
      <w:r w:rsidR="0086274B">
        <w:t>-</w:t>
      </w:r>
      <w:r>
        <w:t>педагогического и нормативно-правового содержания, опыта других родителей;</w:t>
      </w:r>
    </w:p>
    <w:p w:rsidR="00DB751F" w:rsidRDefault="00B84766" w:rsidP="0005218F">
      <w:pPr>
        <w:numPr>
          <w:ilvl w:val="0"/>
          <w:numId w:val="46"/>
        </w:numPr>
        <w:spacing w:line="259" w:lineRule="auto"/>
        <w:ind w:right="566" w:firstLine="708"/>
      </w:pPr>
      <w:r>
        <w:t>информирование родителей специалистами (педагогами, психологами, врачами и т. п.);</w:t>
      </w:r>
    </w:p>
    <w:p w:rsidR="00DB751F" w:rsidRDefault="00B84766" w:rsidP="0005218F">
      <w:pPr>
        <w:numPr>
          <w:ilvl w:val="0"/>
          <w:numId w:val="46"/>
        </w:numPr>
        <w:ind w:right="566" w:firstLine="708"/>
      </w:pPr>
      <w: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DB751F" w:rsidRDefault="00B84766" w:rsidP="0005218F">
      <w:pPr>
        <w:numPr>
          <w:ilvl w:val="0"/>
          <w:numId w:val="46"/>
        </w:numPr>
        <w:ind w:right="566" w:firstLine="708"/>
      </w:pPr>
      <w:r>
        <w:t>организация предъявления родителями своего опыта воспитания, своих проектов решения актуальных задач помощи ребенку;</w:t>
      </w:r>
    </w:p>
    <w:p w:rsidR="00DB751F" w:rsidRDefault="00B84766" w:rsidP="0005218F">
      <w:pPr>
        <w:numPr>
          <w:ilvl w:val="0"/>
          <w:numId w:val="46"/>
        </w:numPr>
        <w:ind w:right="566" w:firstLine="708"/>
      </w:pPr>
      <w:r>
        <w:t>проигрывание родителем актуальных ситуаций для понимания собственных стереотипов и барьеров для эффективного воспитания;</w:t>
      </w:r>
    </w:p>
    <w:p w:rsidR="00DB751F" w:rsidRDefault="00B84766" w:rsidP="0005218F">
      <w:pPr>
        <w:numPr>
          <w:ilvl w:val="0"/>
          <w:numId w:val="46"/>
        </w:numPr>
        <w:ind w:right="566" w:firstLine="708"/>
      </w:pPr>
      <w:r>
        <w:t>организация преодоления родителями ошибочных и неэффективных способов решения задач семейного воспитания младших школьников;</w:t>
      </w:r>
    </w:p>
    <w:p w:rsidR="00DB751F" w:rsidRDefault="00B84766" w:rsidP="0005218F">
      <w:pPr>
        <w:numPr>
          <w:ilvl w:val="0"/>
          <w:numId w:val="46"/>
        </w:numPr>
        <w:spacing w:line="259" w:lineRule="auto"/>
        <w:ind w:right="566" w:firstLine="708"/>
      </w:pPr>
      <w:r>
        <w:t>организация совместного времяпрепровождения родителей одного ученического класса;</w:t>
      </w:r>
    </w:p>
    <w:p w:rsidR="00DB751F" w:rsidRDefault="00B84766" w:rsidP="0005218F">
      <w:pPr>
        <w:numPr>
          <w:ilvl w:val="0"/>
          <w:numId w:val="46"/>
        </w:numPr>
        <w:ind w:right="566" w:firstLine="708"/>
      </w:pPr>
      <w:r>
        <w:t>преобразования стереотипов взаимодействия с родными близкими и партнерами в воспитании и социализации детей.</w:t>
      </w:r>
    </w:p>
    <w:p w:rsidR="00DB751F" w:rsidRDefault="00B84766">
      <w:pPr>
        <w:ind w:left="712" w:right="575" w:firstLine="708"/>
      </w:pPr>
      <w: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DB751F" w:rsidRDefault="00B84766">
      <w:pPr>
        <w:ind w:left="712" w:right="576" w:firstLine="708"/>
      </w:pPr>
      <w: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tbl>
      <w:tblPr>
        <w:tblStyle w:val="TableGrid"/>
        <w:tblW w:w="10348" w:type="dxa"/>
        <w:tblInd w:w="818" w:type="dxa"/>
        <w:tblCellMar>
          <w:top w:w="11" w:type="dxa"/>
          <w:left w:w="2" w:type="dxa"/>
          <w:right w:w="8" w:type="dxa"/>
        </w:tblCellMar>
        <w:tblLook w:val="04A0" w:firstRow="1" w:lastRow="0" w:firstColumn="1" w:lastColumn="0" w:noHBand="0" w:noVBand="1"/>
      </w:tblPr>
      <w:tblGrid>
        <w:gridCol w:w="2216"/>
        <w:gridCol w:w="108"/>
        <w:gridCol w:w="2496"/>
        <w:gridCol w:w="5419"/>
        <w:gridCol w:w="109"/>
      </w:tblGrid>
      <w:tr w:rsidR="00DB751F">
        <w:trPr>
          <w:trHeight w:val="562"/>
        </w:trPr>
        <w:tc>
          <w:tcPr>
            <w:tcW w:w="22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Направления деятельности</w:t>
            </w:r>
          </w:p>
        </w:tc>
        <w:tc>
          <w:tcPr>
            <w:tcW w:w="2604"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Формы</w:t>
            </w:r>
          </w:p>
        </w:tc>
        <w:tc>
          <w:tcPr>
            <w:tcW w:w="5528"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Тематика</w:t>
            </w:r>
          </w:p>
        </w:tc>
      </w:tr>
      <w:tr w:rsidR="00DB751F">
        <w:trPr>
          <w:trHeight w:val="4150"/>
        </w:trPr>
        <w:tc>
          <w:tcPr>
            <w:tcW w:w="22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73" w:firstLine="0"/>
              <w:jc w:val="left"/>
            </w:pPr>
            <w:r>
              <w:t>Повышение педагогической культуры родителей (законных представителей) учащихся</w:t>
            </w:r>
          </w:p>
        </w:tc>
        <w:tc>
          <w:tcPr>
            <w:tcW w:w="2604"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108" w:right="122" w:firstLine="0"/>
              <w:jc w:val="left"/>
            </w:pPr>
            <w:r>
              <w:t>Родительское собрание, родительская конференция,</w:t>
            </w:r>
          </w:p>
          <w:p w:rsidR="00DB751F" w:rsidRDefault="00B84766">
            <w:pPr>
              <w:spacing w:after="0" w:line="259" w:lineRule="auto"/>
              <w:ind w:left="108" w:right="99" w:firstLine="0"/>
            </w:pPr>
            <w:r>
              <w:t>собрание-диспут, встреча за круглым столом, родительский лекторий</w:t>
            </w:r>
          </w:p>
        </w:tc>
        <w:tc>
          <w:tcPr>
            <w:tcW w:w="5528" w:type="dxa"/>
            <w:gridSpan w:val="2"/>
            <w:tcBorders>
              <w:top w:val="single" w:sz="4" w:space="0" w:color="000000"/>
              <w:left w:val="single" w:sz="4" w:space="0" w:color="000000"/>
              <w:bottom w:val="single" w:sz="4" w:space="0" w:color="000000"/>
              <w:right w:val="single" w:sz="4" w:space="0" w:color="000000"/>
            </w:tcBorders>
          </w:tcPr>
          <w:p w:rsidR="00DB751F" w:rsidRDefault="00B84766" w:rsidP="0005218F">
            <w:pPr>
              <w:numPr>
                <w:ilvl w:val="0"/>
                <w:numId w:val="76"/>
              </w:numPr>
              <w:spacing w:after="0" w:line="239" w:lineRule="auto"/>
              <w:ind w:right="0" w:hanging="282"/>
            </w:pPr>
            <w:r>
              <w:t>Права и обязанности родителей (законных представителей): статьи 38, 43 Конституции Российской Федерации, глава 12 Семейного кодекса Российской Федерации,  ФЗ «Об образовании в  Российской Федерации». Знакомство родителей с Уставом школы и локальными актами, регламентирующими работу школы.</w:t>
            </w:r>
          </w:p>
          <w:p w:rsidR="00DB751F" w:rsidRDefault="00B84766" w:rsidP="0005218F">
            <w:pPr>
              <w:numPr>
                <w:ilvl w:val="0"/>
                <w:numId w:val="76"/>
              </w:numPr>
              <w:spacing w:after="0" w:line="244" w:lineRule="auto"/>
              <w:ind w:right="0" w:hanging="282"/>
            </w:pPr>
            <w:r>
              <w:t xml:space="preserve">Основные направления духовно-нравственного развития и воспитания обучающихся. </w:t>
            </w:r>
          </w:p>
          <w:p w:rsidR="00DB751F" w:rsidRDefault="00B84766" w:rsidP="0005218F">
            <w:pPr>
              <w:numPr>
                <w:ilvl w:val="0"/>
                <w:numId w:val="76"/>
              </w:numPr>
              <w:spacing w:after="0" w:line="259" w:lineRule="auto"/>
              <w:ind w:right="0" w:hanging="282"/>
            </w:pPr>
            <w:r>
              <w:t>Семейные традиции по воспитанию детей.</w:t>
            </w:r>
          </w:p>
          <w:p w:rsidR="00DB751F" w:rsidRDefault="00B84766" w:rsidP="0005218F">
            <w:pPr>
              <w:numPr>
                <w:ilvl w:val="0"/>
                <w:numId w:val="76"/>
              </w:numPr>
              <w:spacing w:after="0" w:line="244" w:lineRule="auto"/>
              <w:ind w:right="0" w:hanging="282"/>
            </w:pPr>
            <w:r>
              <w:t>Авторитет родителей и его влияние на развитие личности ребенка.</w:t>
            </w:r>
          </w:p>
          <w:p w:rsidR="00DB751F" w:rsidRDefault="00B84766" w:rsidP="0005218F">
            <w:pPr>
              <w:numPr>
                <w:ilvl w:val="0"/>
                <w:numId w:val="76"/>
              </w:numPr>
              <w:spacing w:after="0" w:line="259" w:lineRule="auto"/>
              <w:ind w:right="0" w:hanging="282"/>
            </w:pPr>
            <w:r>
              <w:t>10 ошибок в воспитании, которые все когда</w:t>
            </w:r>
            <w:r w:rsidR="0086274B">
              <w:t>-</w:t>
            </w:r>
            <w:r>
              <w:t>нибудь совершали.</w:t>
            </w:r>
          </w:p>
        </w:tc>
      </w:tr>
      <w:tr w:rsidR="00DB751F">
        <w:trPr>
          <w:trHeight w:val="2495"/>
        </w:trPr>
        <w:tc>
          <w:tcPr>
            <w:tcW w:w="22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lastRenderedPageBreak/>
              <w:t>Организация совместных мероприятий</w:t>
            </w:r>
          </w:p>
        </w:tc>
        <w:tc>
          <w:tcPr>
            <w:tcW w:w="2604"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108" w:right="0" w:firstLine="0"/>
            </w:pPr>
            <w:r>
              <w:t>Проекты, праздники, акции, конкурсы,</w:t>
            </w:r>
          </w:p>
          <w:p w:rsidR="00DB751F" w:rsidRDefault="00B84766">
            <w:pPr>
              <w:spacing w:after="0" w:line="259" w:lineRule="auto"/>
              <w:ind w:left="108" w:right="100" w:firstLine="0"/>
              <w:jc w:val="left"/>
            </w:pPr>
            <w:r>
              <w:t>выставки, музыкальные вечера, культурно-досуговые программы, спортивные соревнования</w:t>
            </w:r>
          </w:p>
        </w:tc>
        <w:tc>
          <w:tcPr>
            <w:tcW w:w="5528" w:type="dxa"/>
            <w:gridSpan w:val="2"/>
            <w:tcBorders>
              <w:top w:val="single" w:sz="4" w:space="0" w:color="000000"/>
              <w:left w:val="single" w:sz="4" w:space="0" w:color="000000"/>
              <w:bottom w:val="single" w:sz="4" w:space="0" w:color="000000"/>
              <w:right w:val="single" w:sz="4" w:space="0" w:color="000000"/>
            </w:tcBorders>
          </w:tcPr>
          <w:p w:rsidR="00DB751F" w:rsidRDefault="00B84766" w:rsidP="0005218F">
            <w:pPr>
              <w:numPr>
                <w:ilvl w:val="0"/>
                <w:numId w:val="77"/>
              </w:numPr>
              <w:spacing w:after="0" w:line="244" w:lineRule="auto"/>
              <w:ind w:right="0" w:hanging="282"/>
              <w:jc w:val="left"/>
            </w:pPr>
            <w:r>
              <w:t>День знаний, Посвящение в ученики, Праздник Букваря, Прощание с начальной школой</w:t>
            </w:r>
          </w:p>
          <w:p w:rsidR="00DB751F" w:rsidRDefault="00B84766" w:rsidP="0005218F">
            <w:pPr>
              <w:numPr>
                <w:ilvl w:val="0"/>
                <w:numId w:val="77"/>
              </w:numPr>
              <w:spacing w:after="0" w:line="259" w:lineRule="auto"/>
              <w:ind w:right="0" w:hanging="282"/>
              <w:jc w:val="left"/>
            </w:pPr>
            <w:r>
              <w:t xml:space="preserve">Конкурсы рисунков </w:t>
            </w:r>
          </w:p>
          <w:p w:rsidR="00DB751F" w:rsidRDefault="00B84766" w:rsidP="0005218F">
            <w:pPr>
              <w:numPr>
                <w:ilvl w:val="0"/>
                <w:numId w:val="77"/>
              </w:numPr>
              <w:spacing w:after="0" w:line="259" w:lineRule="auto"/>
              <w:ind w:right="0" w:hanging="282"/>
              <w:jc w:val="left"/>
            </w:pPr>
            <w:r>
              <w:t>Проекты «Моя родословная»</w:t>
            </w:r>
          </w:p>
          <w:p w:rsidR="00DB751F" w:rsidRDefault="00B84766" w:rsidP="0005218F">
            <w:pPr>
              <w:numPr>
                <w:ilvl w:val="0"/>
                <w:numId w:val="77"/>
              </w:numPr>
              <w:spacing w:after="0" w:line="241" w:lineRule="auto"/>
              <w:ind w:right="0" w:hanging="282"/>
              <w:jc w:val="left"/>
            </w:pPr>
            <w:r>
              <w:t>Выставки</w:t>
            </w:r>
            <w:r>
              <w:tab/>
              <w:t xml:space="preserve"> </w:t>
            </w:r>
            <w:r>
              <w:tab/>
              <w:t>семейного</w:t>
            </w:r>
            <w:r>
              <w:tab/>
              <w:t xml:space="preserve"> </w:t>
            </w:r>
            <w:r>
              <w:tab/>
              <w:t>художественного творчес</w:t>
            </w:r>
            <w:r w:rsidR="0086274B">
              <w:t>тва «Мастерская Деда Мороза», «</w:t>
            </w:r>
            <w:r>
              <w:t>Дары осени», тематические</w:t>
            </w:r>
          </w:p>
          <w:p w:rsidR="00DB751F" w:rsidRDefault="00B84766" w:rsidP="0005218F">
            <w:pPr>
              <w:numPr>
                <w:ilvl w:val="0"/>
                <w:numId w:val="77"/>
              </w:numPr>
              <w:spacing w:after="0" w:line="259" w:lineRule="auto"/>
              <w:ind w:right="0" w:hanging="282"/>
              <w:jc w:val="left"/>
            </w:pPr>
            <w:r>
              <w:t xml:space="preserve">Акция-конкурс «День птиц </w:t>
            </w:r>
          </w:p>
          <w:p w:rsidR="00DB751F" w:rsidRDefault="00B84766" w:rsidP="0005218F">
            <w:pPr>
              <w:numPr>
                <w:ilvl w:val="0"/>
                <w:numId w:val="77"/>
              </w:numPr>
              <w:spacing w:after="0" w:line="259" w:lineRule="auto"/>
              <w:ind w:right="0" w:hanging="282"/>
              <w:jc w:val="left"/>
            </w:pPr>
            <w:r>
              <w:t>Акции «Подарок солдату», «Подарок ветерану»,</w:t>
            </w:r>
          </w:p>
        </w:tc>
      </w:tr>
      <w:tr w:rsidR="00DB751F">
        <w:trPr>
          <w:trHeight w:val="279"/>
        </w:trPr>
        <w:tc>
          <w:tcPr>
            <w:tcW w:w="2216"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Расширение партнерских взаимоотношений</w:t>
            </w:r>
          </w:p>
        </w:tc>
        <w:tc>
          <w:tcPr>
            <w:tcW w:w="108" w:type="dxa"/>
            <w:vMerge w:val="restart"/>
            <w:tcBorders>
              <w:top w:val="single" w:sz="4" w:space="0" w:color="000000"/>
              <w:left w:val="single" w:sz="4" w:space="0" w:color="000000"/>
              <w:bottom w:val="single" w:sz="4" w:space="0" w:color="000000"/>
              <w:right w:val="nil"/>
            </w:tcBorders>
          </w:tcPr>
          <w:p w:rsidR="00DB751F" w:rsidRDefault="00DB751F">
            <w:pPr>
              <w:spacing w:after="160" w:line="259" w:lineRule="auto"/>
              <w:ind w:left="0" w:right="0" w:firstLine="0"/>
              <w:jc w:val="left"/>
            </w:pPr>
          </w:p>
        </w:tc>
        <w:tc>
          <w:tcPr>
            <w:tcW w:w="7915" w:type="dxa"/>
            <w:gridSpan w:val="2"/>
            <w:tcBorders>
              <w:top w:val="single" w:sz="4" w:space="0" w:color="000000"/>
              <w:left w:val="nil"/>
              <w:bottom w:val="nil"/>
              <w:right w:val="nil"/>
            </w:tcBorders>
            <w:shd w:val="clear" w:color="auto" w:fill="FFFFFF"/>
          </w:tcPr>
          <w:p w:rsidR="00DB751F" w:rsidRDefault="00B84766">
            <w:pPr>
              <w:spacing w:after="0" w:line="259" w:lineRule="auto"/>
              <w:ind w:left="0" w:right="0" w:firstLine="0"/>
            </w:pPr>
            <w:r>
              <w:t>Привлечение родителей к активной деятельности в составе Совета школы,</w:t>
            </w:r>
          </w:p>
        </w:tc>
        <w:tc>
          <w:tcPr>
            <w:tcW w:w="109" w:type="dxa"/>
            <w:vMerge w:val="restart"/>
            <w:tcBorders>
              <w:top w:val="single" w:sz="4" w:space="0" w:color="000000"/>
              <w:left w:val="nil"/>
              <w:bottom w:val="single" w:sz="4" w:space="0" w:color="000000"/>
              <w:right w:val="single" w:sz="4" w:space="0" w:color="000000"/>
            </w:tcBorders>
          </w:tcPr>
          <w:p w:rsidR="00DB751F" w:rsidRDefault="00DB751F">
            <w:pPr>
              <w:spacing w:after="160" w:line="259" w:lineRule="auto"/>
              <w:ind w:left="0" w:right="0" w:firstLine="0"/>
              <w:jc w:val="left"/>
            </w:pPr>
          </w:p>
        </w:tc>
      </w:tr>
      <w:tr w:rsidR="00DB751F">
        <w:trPr>
          <w:trHeight w:val="558"/>
        </w:trPr>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DB751F" w:rsidRDefault="00DB751F">
            <w:pPr>
              <w:spacing w:after="160" w:line="259" w:lineRule="auto"/>
              <w:ind w:left="0" w:right="0" w:firstLine="0"/>
              <w:jc w:val="left"/>
            </w:pPr>
          </w:p>
        </w:tc>
        <w:tc>
          <w:tcPr>
            <w:tcW w:w="7915" w:type="dxa"/>
            <w:gridSpan w:val="2"/>
            <w:tcBorders>
              <w:top w:val="nil"/>
              <w:left w:val="nil"/>
              <w:bottom w:val="single" w:sz="4" w:space="0" w:color="000000"/>
              <w:right w:val="nil"/>
            </w:tcBorders>
          </w:tcPr>
          <w:p w:rsidR="00DB751F" w:rsidRDefault="00B84766">
            <w:pPr>
              <w:spacing w:after="0" w:line="259" w:lineRule="auto"/>
              <w:ind w:left="0" w:right="0" w:firstLine="0"/>
              <w:jc w:val="left"/>
            </w:pPr>
            <w:r>
              <w:t>родительских комитетов классных коллективов учащихся, проведения совместных школьных акций .</w:t>
            </w:r>
          </w:p>
        </w:tc>
        <w:tc>
          <w:tcPr>
            <w:tcW w:w="0" w:type="auto"/>
            <w:vMerge/>
            <w:tcBorders>
              <w:top w:val="nil"/>
              <w:left w:val="nil"/>
              <w:bottom w:val="single" w:sz="4" w:space="0" w:color="000000"/>
              <w:right w:val="single" w:sz="4" w:space="0" w:color="000000"/>
            </w:tcBorders>
          </w:tcPr>
          <w:p w:rsidR="00DB751F" w:rsidRDefault="00DB751F">
            <w:pPr>
              <w:spacing w:after="160" w:line="259" w:lineRule="auto"/>
              <w:ind w:left="0" w:right="0" w:firstLine="0"/>
              <w:jc w:val="left"/>
            </w:pPr>
          </w:p>
        </w:tc>
      </w:tr>
    </w:tbl>
    <w:p w:rsidR="00DB751F" w:rsidRDefault="00B84766">
      <w:pPr>
        <w:spacing w:after="10"/>
        <w:ind w:left="1004" w:right="0" w:hanging="10"/>
      </w:pPr>
      <w:r>
        <w:rPr>
          <w:b/>
        </w:rPr>
        <w:t xml:space="preserve"> Планируемые результаты </w:t>
      </w:r>
    </w:p>
    <w:p w:rsidR="00DB751F" w:rsidRDefault="00B84766">
      <w:pPr>
        <w:ind w:left="712" w:right="569" w:firstLine="708"/>
      </w:pPr>
      <w:r>
        <w:t>Каждое из основных направлений духовно</w:t>
      </w:r>
      <w:r w:rsidR="0086274B">
        <w:t>-</w:t>
      </w:r>
      <w:r>
        <w:t>нравственного</w:t>
      </w:r>
      <w:r w:rsidR="0086274B">
        <w:t xml:space="preserve"> </w:t>
      </w:r>
      <w:r>
        <w:t>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w:t>
      </w:r>
      <w:r w:rsidR="0086274B">
        <w:t>-</w:t>
      </w:r>
      <w:r>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DB751F" w:rsidRDefault="00B84766">
      <w:pPr>
        <w:ind w:left="712" w:right="15" w:firstLine="708"/>
      </w:pPr>
      <w: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DB751F" w:rsidRDefault="00B84766">
      <w:pPr>
        <w:ind w:left="712" w:right="571" w:firstLine="708"/>
      </w:pPr>
      <w:r>
        <w:t>воспитательных результатов – тех духовно</w:t>
      </w:r>
      <w:r w:rsidR="0086274B">
        <w:t>-</w:t>
      </w:r>
      <w:r>
        <w:t>нравственных</w:t>
      </w:r>
      <w:r w:rsidR="0086274B">
        <w:t xml:space="preserve"> </w:t>
      </w:r>
      <w:r>
        <w:t>приобретений, которые получил обучающийся вследствие участия в той или иной деятельности (например, приобрел, участвуя в каком</w:t>
      </w:r>
      <w:r w:rsidR="0086274B">
        <w:t>-</w:t>
      </w:r>
      <w:r>
        <w:t>либо мероприятии, опыт самостоятельного действия); эффекта – последствий результата, того, к чему привело достижение результата (развитие</w:t>
      </w:r>
    </w:p>
    <w:p w:rsidR="00DB751F" w:rsidRDefault="00B84766">
      <w:pPr>
        <w:ind w:left="720" w:right="15"/>
      </w:pPr>
      <w:r>
        <w:t>обучающегося как личности, формирование его компетентности, идентичности и т. д.).</w:t>
      </w:r>
    </w:p>
    <w:p w:rsidR="00DB751F" w:rsidRDefault="00B84766">
      <w:pPr>
        <w:ind w:left="712" w:right="570" w:firstLine="708"/>
      </w:pPr>
      <w: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w:t>
      </w:r>
      <w:r w:rsidR="0086274B">
        <w:t>-</w:t>
      </w:r>
      <w:r>
        <w:t>нравственного воспитания (семьи, друзей, ближайшего окружения, общественности, СМИ и т. п.), а также собственным усилиям обучающегося.</w:t>
      </w:r>
    </w:p>
    <w:p w:rsidR="00DB751F" w:rsidRDefault="00B84766">
      <w:pPr>
        <w:ind w:left="1428" w:right="15"/>
      </w:pPr>
      <w:r>
        <w:t>Воспитательные результаты могут быть распределены по трем уровням.</w:t>
      </w:r>
    </w:p>
    <w:p w:rsidR="00DB751F" w:rsidRDefault="00B84766">
      <w:pPr>
        <w:ind w:left="712" w:right="566" w:firstLine="708"/>
      </w:pPr>
      <w:r>
        <w:rPr>
          <w:b/>
        </w:rPr>
        <w:t>Первый уровень результатов</w:t>
      </w:r>
      <w: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DB751F" w:rsidRDefault="00B84766">
      <w:pPr>
        <w:ind w:left="712" w:right="576" w:firstLine="708"/>
      </w:pPr>
      <w:r>
        <w:rPr>
          <w:b/>
        </w:rPr>
        <w:t>Второй уровень результатов</w:t>
      </w:r>
      <w: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DB751F" w:rsidRDefault="00B84766">
      <w:pPr>
        <w:ind w:left="712" w:right="565" w:firstLine="708"/>
      </w:pPr>
      <w:r>
        <w:rPr>
          <w:b/>
        </w:rPr>
        <w:t>Третий уровень результатов</w:t>
      </w:r>
      <w:r>
        <w:t xml:space="preserve"> – получение обучающимся</w:t>
      </w:r>
      <w:r w:rsidR="0086274B">
        <w:t xml:space="preserve"> </w:t>
      </w:r>
      <w:r>
        <w:t>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DB751F" w:rsidRDefault="00B84766" w:rsidP="0086274B">
      <w:pPr>
        <w:ind w:left="712" w:right="566" w:firstLine="708"/>
      </w:pPr>
      <w:r>
        <w:t>С переходом от одного уровня результатов к другому существенно возрастают воспитательные эффекты:</w:t>
      </w:r>
    </w:p>
    <w:p w:rsidR="00DB751F" w:rsidRDefault="00B84766">
      <w:pPr>
        <w:spacing w:after="10"/>
        <w:ind w:left="10" w:right="575" w:hanging="10"/>
        <w:jc w:val="right"/>
      </w:pPr>
      <w:r>
        <w:t>на первом уровне воспитание приближено к обучению, при этом предметом воспитания как</w:t>
      </w:r>
    </w:p>
    <w:p w:rsidR="00DB751F" w:rsidRDefault="00B84766">
      <w:pPr>
        <w:ind w:left="1420" w:right="579" w:hanging="708"/>
      </w:pPr>
      <w:r>
        <w:lastRenderedPageBreak/>
        <w:t>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w:t>
      </w:r>
    </w:p>
    <w:p w:rsidR="00DB751F" w:rsidRDefault="00B84766">
      <w:pPr>
        <w:ind w:left="720" w:right="573"/>
      </w:pPr>
      <w:r>
        <w:t>ценности могут усваиваться ими в форме отдельных нравственно ориентированных поступков;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B751F" w:rsidRDefault="00B84766">
      <w:pPr>
        <w:ind w:left="712" w:right="568" w:firstLine="708"/>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B751F" w:rsidRDefault="00B84766">
      <w:pPr>
        <w:ind w:left="712" w:right="575" w:firstLine="708"/>
      </w:pPr>
      <w: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DB751F" w:rsidRDefault="00B84766">
      <w:pPr>
        <w:ind w:left="712" w:right="568" w:firstLine="708"/>
      </w:pPr>
      <w: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DB751F" w:rsidRDefault="00B84766" w:rsidP="0086274B">
      <w:pPr>
        <w:ind w:left="712" w:right="566" w:firstLine="708"/>
      </w:pPr>
      <w:r>
        <w:t>Переход от одного уровня воспитательных результатов к другому должен быть последовательным, постепенным.</w:t>
      </w:r>
    </w:p>
    <w:p w:rsidR="00DB751F" w:rsidRDefault="00B84766">
      <w:pPr>
        <w:ind w:left="712" w:right="568" w:firstLine="708"/>
      </w:pPr>
      <w:r>
        <w:t>Достижение трех уровней воспитательных результатов обеспечивает появление значимых эффектов</w:t>
      </w:r>
      <w:r w:rsidR="0086274B">
        <w:t xml:space="preserve"> </w:t>
      </w:r>
      <w:r>
        <w:t>духовно</w:t>
      </w:r>
      <w:r w:rsidR="0086274B">
        <w:t>-</w:t>
      </w:r>
      <w:r>
        <w:t>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sidR="0086274B">
        <w:t>-</w:t>
      </w:r>
      <w:r>
        <w:t>психологического здоровья, позитивного отношения к жизни, доверия к людям и обществу и т. д.</w:t>
      </w:r>
    </w:p>
    <w:p w:rsidR="00DB751F" w:rsidRDefault="00B84766">
      <w:pPr>
        <w:ind w:left="712" w:right="582" w:firstLine="708"/>
      </w:pPr>
      <w: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DB751F" w:rsidRDefault="00B84766">
      <w:pPr>
        <w:spacing w:after="10"/>
        <w:ind w:left="1430" w:right="0" w:hanging="10"/>
      </w:pPr>
      <w:r>
        <w:rPr>
          <w:b/>
        </w:rPr>
        <w:t>Гражданско-патриотическое воспитание:</w:t>
      </w:r>
    </w:p>
    <w:p w:rsidR="00DB751F" w:rsidRDefault="00B84766" w:rsidP="0005218F">
      <w:pPr>
        <w:numPr>
          <w:ilvl w:val="0"/>
          <w:numId w:val="47"/>
        </w:numPr>
        <w:ind w:right="566" w:firstLine="708"/>
      </w:pPr>
      <w:r>
        <w:t>ценностное отношение к России, своему народу, своему краю, отечественному культурно</w:t>
      </w:r>
      <w:r w:rsidR="0086274B">
        <w:t>-</w:t>
      </w:r>
      <w:r>
        <w:t>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B751F" w:rsidRDefault="00B84766" w:rsidP="0005218F">
      <w:pPr>
        <w:numPr>
          <w:ilvl w:val="0"/>
          <w:numId w:val="47"/>
        </w:numPr>
        <w:ind w:right="566" w:firstLine="708"/>
      </w:pPr>
      <w: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B751F" w:rsidRDefault="00B84766" w:rsidP="0005218F">
      <w:pPr>
        <w:numPr>
          <w:ilvl w:val="0"/>
          <w:numId w:val="47"/>
        </w:numPr>
        <w:ind w:right="566" w:firstLine="708"/>
      </w:pPr>
      <w:r>
        <w:t>первоначальный опыт ролевого взаимодействия и реализации гражданской, патриотической позиции;</w:t>
      </w:r>
    </w:p>
    <w:p w:rsidR="00DB751F" w:rsidRDefault="00B84766" w:rsidP="0005218F">
      <w:pPr>
        <w:numPr>
          <w:ilvl w:val="0"/>
          <w:numId w:val="47"/>
        </w:numPr>
        <w:spacing w:after="10"/>
        <w:ind w:right="15" w:firstLine="708"/>
      </w:pPr>
      <w:r>
        <w:t>первоначальный опыт межкультурной коммуникации с детьми и взрослыми –</w:t>
      </w:r>
    </w:p>
    <w:p w:rsidR="00DB751F" w:rsidRDefault="00B84766">
      <w:pPr>
        <w:ind w:left="720" w:right="15"/>
      </w:pPr>
      <w:r>
        <w:t>представителями разных народов России;</w:t>
      </w:r>
    </w:p>
    <w:p w:rsidR="00DB751F" w:rsidRDefault="00B84766" w:rsidP="0005218F">
      <w:pPr>
        <w:numPr>
          <w:ilvl w:val="0"/>
          <w:numId w:val="47"/>
        </w:numPr>
        <w:ind w:right="566" w:firstLine="708"/>
      </w:pPr>
      <w:r>
        <w:t>уважительное отношение к воинскому прошлому и настоящему нашей страны, уважение к защитникам Родины.</w:t>
      </w:r>
    </w:p>
    <w:p w:rsidR="00DB751F" w:rsidRDefault="00B84766" w:rsidP="0086274B">
      <w:pPr>
        <w:spacing w:after="10"/>
        <w:ind w:left="1430" w:right="566" w:hanging="10"/>
      </w:pPr>
      <w:r>
        <w:rPr>
          <w:b/>
        </w:rPr>
        <w:t>Нравственное и духовное воспитание:</w:t>
      </w:r>
    </w:p>
    <w:p w:rsidR="00DB751F" w:rsidRDefault="00B84766" w:rsidP="0005218F">
      <w:pPr>
        <w:numPr>
          <w:ilvl w:val="0"/>
          <w:numId w:val="47"/>
        </w:numPr>
        <w:ind w:right="566" w:firstLine="708"/>
      </w:pPr>
      <w: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B751F" w:rsidRDefault="00B84766" w:rsidP="0005218F">
      <w:pPr>
        <w:numPr>
          <w:ilvl w:val="0"/>
          <w:numId w:val="47"/>
        </w:numPr>
        <w:ind w:right="566" w:firstLine="708"/>
      </w:pPr>
      <w: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DB751F" w:rsidRDefault="00B84766" w:rsidP="0005218F">
      <w:pPr>
        <w:numPr>
          <w:ilvl w:val="0"/>
          <w:numId w:val="47"/>
        </w:numPr>
        <w:ind w:right="566" w:firstLine="708"/>
      </w:pPr>
      <w:r>
        <w:t>уважительное отношение к традиционным религиям народов России;</w:t>
      </w:r>
    </w:p>
    <w:p w:rsidR="00DB751F" w:rsidRDefault="00B84766" w:rsidP="0005218F">
      <w:pPr>
        <w:numPr>
          <w:ilvl w:val="0"/>
          <w:numId w:val="47"/>
        </w:numPr>
        <w:ind w:right="566" w:firstLine="708"/>
      </w:pPr>
      <w:r>
        <w:lastRenderedPageBreak/>
        <w:t>неравнодушие к жизненным проблемам других людей, сочувствие к человеку, находящемуся в трудной ситуации;</w:t>
      </w:r>
    </w:p>
    <w:p w:rsidR="00DB751F" w:rsidRDefault="00B84766" w:rsidP="0005218F">
      <w:pPr>
        <w:numPr>
          <w:ilvl w:val="0"/>
          <w:numId w:val="47"/>
        </w:numPr>
        <w:ind w:right="566" w:firstLine="708"/>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B751F" w:rsidRDefault="00B84766" w:rsidP="0005218F">
      <w:pPr>
        <w:numPr>
          <w:ilvl w:val="0"/>
          <w:numId w:val="47"/>
        </w:numPr>
        <w:ind w:right="566" w:firstLine="708"/>
      </w:pPr>
      <w:r>
        <w:t>уважительное отношение к родителям (законным представителям), к старшим, заботливое отношение к младшим;</w:t>
      </w:r>
    </w:p>
    <w:p w:rsidR="00DB751F" w:rsidRDefault="00B84766" w:rsidP="0005218F">
      <w:pPr>
        <w:numPr>
          <w:ilvl w:val="0"/>
          <w:numId w:val="47"/>
        </w:numPr>
        <w:ind w:right="566" w:firstLine="708"/>
      </w:pPr>
      <w:r>
        <w:t>знание традиций своей семьи и образовательной организации, бережное отношение к ним.</w:t>
      </w:r>
    </w:p>
    <w:p w:rsidR="00DB751F" w:rsidRDefault="00B84766" w:rsidP="0086274B">
      <w:pPr>
        <w:spacing w:after="10"/>
        <w:ind w:left="1430" w:right="566" w:hanging="10"/>
      </w:pPr>
      <w:r>
        <w:rPr>
          <w:b/>
        </w:rPr>
        <w:t>Воспитание положительного отношения к труду и творчеству:</w:t>
      </w:r>
    </w:p>
    <w:p w:rsidR="00DB751F" w:rsidRDefault="00B84766" w:rsidP="0005218F">
      <w:pPr>
        <w:numPr>
          <w:ilvl w:val="0"/>
          <w:numId w:val="47"/>
        </w:numPr>
        <w:ind w:right="566" w:firstLine="708"/>
      </w:pPr>
      <w:r>
        <w:t>ценностное отношение к труду и творчеству, человеку труда, трудовым достижениям России и человечества, трудолюбие;</w:t>
      </w:r>
    </w:p>
    <w:p w:rsidR="00DB751F" w:rsidRDefault="00B84766" w:rsidP="0005218F">
      <w:pPr>
        <w:numPr>
          <w:ilvl w:val="0"/>
          <w:numId w:val="47"/>
        </w:numPr>
        <w:ind w:right="566" w:firstLine="708"/>
      </w:pPr>
      <w:r>
        <w:t>ценностное и творческое отношение к учебному труду, понимание важности образования для жизни человека;</w:t>
      </w:r>
    </w:p>
    <w:p w:rsidR="00DB751F" w:rsidRDefault="00B84766" w:rsidP="0005218F">
      <w:pPr>
        <w:numPr>
          <w:ilvl w:val="0"/>
          <w:numId w:val="47"/>
        </w:numPr>
        <w:ind w:right="566" w:firstLine="708"/>
      </w:pPr>
      <w:r>
        <w:t>элементарные представления о различных профессиях;</w:t>
      </w:r>
    </w:p>
    <w:p w:rsidR="00DB751F" w:rsidRDefault="00B84766" w:rsidP="0005218F">
      <w:pPr>
        <w:numPr>
          <w:ilvl w:val="0"/>
          <w:numId w:val="47"/>
        </w:numPr>
        <w:ind w:right="566" w:firstLine="708"/>
      </w:pPr>
      <w:r>
        <w:t>первоначальные навыки трудового, творческого сотрудничества со сверстниками, старшими детьми и взрослыми;</w:t>
      </w:r>
    </w:p>
    <w:p w:rsidR="00DB751F" w:rsidRDefault="00B84766" w:rsidP="0005218F">
      <w:pPr>
        <w:numPr>
          <w:ilvl w:val="0"/>
          <w:numId w:val="47"/>
        </w:numPr>
        <w:ind w:right="566" w:firstLine="708"/>
      </w:pPr>
      <w:r>
        <w:t>осознание приоритета нравственных основ труда, творчества, создания нового;</w:t>
      </w:r>
    </w:p>
    <w:p w:rsidR="00DB751F" w:rsidRDefault="00B84766" w:rsidP="0005218F">
      <w:pPr>
        <w:numPr>
          <w:ilvl w:val="0"/>
          <w:numId w:val="47"/>
        </w:numPr>
        <w:ind w:right="566" w:firstLine="708"/>
      </w:pPr>
      <w:r>
        <w:t>первоначальный опыт участия в различных видах общественно полезной и личностно значимой деятельности;</w:t>
      </w:r>
    </w:p>
    <w:p w:rsidR="00DB751F" w:rsidRDefault="00B84766" w:rsidP="0005218F">
      <w:pPr>
        <w:numPr>
          <w:ilvl w:val="0"/>
          <w:numId w:val="47"/>
        </w:numPr>
        <w:ind w:right="566" w:firstLine="708"/>
      </w:pPr>
      <w:r>
        <w:t>потребности и начальные умения выражать себя в различных доступных и наиболее привлекательных для ребенка видах творческой деятельности;</w:t>
      </w:r>
    </w:p>
    <w:p w:rsidR="00DB751F" w:rsidRDefault="00B84766" w:rsidP="0005218F">
      <w:pPr>
        <w:numPr>
          <w:ilvl w:val="0"/>
          <w:numId w:val="47"/>
        </w:numPr>
        <w:ind w:right="566" w:firstLine="708"/>
      </w:pPr>
      <w:r>
        <w:t>осознание важности самореализации в социальном творчестве, познавательной и практической, общественно полезной деятельности;</w:t>
      </w:r>
    </w:p>
    <w:p w:rsidR="00DB751F" w:rsidRDefault="00B84766" w:rsidP="0005218F">
      <w:pPr>
        <w:numPr>
          <w:ilvl w:val="0"/>
          <w:numId w:val="47"/>
        </w:numPr>
        <w:ind w:right="566" w:firstLine="708"/>
      </w:pPr>
      <w:r>
        <w:t>умения и навыки самообслуживания в школе и дома.</w:t>
      </w:r>
    </w:p>
    <w:p w:rsidR="00DB751F" w:rsidRDefault="00B84766" w:rsidP="0086274B">
      <w:pPr>
        <w:spacing w:after="10"/>
        <w:ind w:left="1430" w:right="566" w:hanging="10"/>
      </w:pPr>
      <w:r>
        <w:rPr>
          <w:b/>
        </w:rPr>
        <w:t>Интеллектуальное воспитание:</w:t>
      </w:r>
    </w:p>
    <w:p w:rsidR="00DB751F" w:rsidRDefault="00B84766" w:rsidP="0005218F">
      <w:pPr>
        <w:numPr>
          <w:ilvl w:val="0"/>
          <w:numId w:val="47"/>
        </w:numPr>
        <w:ind w:right="566" w:firstLine="708"/>
      </w:pPr>
      <w: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DB751F" w:rsidRDefault="00B84766" w:rsidP="0005218F">
      <w:pPr>
        <w:numPr>
          <w:ilvl w:val="0"/>
          <w:numId w:val="47"/>
        </w:numPr>
        <w:ind w:right="566" w:firstLine="708"/>
      </w:pPr>
      <w:r>
        <w:t>элементарные навыки учебно-исследовательской работы;</w:t>
      </w:r>
    </w:p>
    <w:p w:rsidR="00DB751F" w:rsidRDefault="00B84766" w:rsidP="0005218F">
      <w:pPr>
        <w:numPr>
          <w:ilvl w:val="0"/>
          <w:numId w:val="47"/>
        </w:numPr>
        <w:ind w:right="566" w:firstLine="708"/>
      </w:pPr>
      <w:r>
        <w:t xml:space="preserve">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r>
        <w:rPr>
          <w:b/>
        </w:rPr>
        <w:t xml:space="preserve">– </w:t>
      </w:r>
      <w:r>
        <w:t xml:space="preserve">элементарные представления об этике интеллектуальной деятельности. </w:t>
      </w:r>
    </w:p>
    <w:p w:rsidR="00DB751F" w:rsidRDefault="00B84766" w:rsidP="0086274B">
      <w:pPr>
        <w:spacing w:after="10"/>
        <w:ind w:left="1430" w:right="566" w:hanging="10"/>
      </w:pPr>
      <w:r>
        <w:rPr>
          <w:b/>
        </w:rPr>
        <w:t>Здоровьесберегающее воспитание</w:t>
      </w:r>
      <w:r>
        <w:t>:</w:t>
      </w:r>
    </w:p>
    <w:p w:rsidR="00DB751F" w:rsidRDefault="00B84766" w:rsidP="0005218F">
      <w:pPr>
        <w:numPr>
          <w:ilvl w:val="0"/>
          <w:numId w:val="47"/>
        </w:numPr>
        <w:ind w:right="566" w:firstLine="708"/>
      </w:pPr>
      <w: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DB751F" w:rsidRDefault="00B84766" w:rsidP="0005218F">
      <w:pPr>
        <w:numPr>
          <w:ilvl w:val="0"/>
          <w:numId w:val="47"/>
        </w:numPr>
        <w:ind w:right="566" w:firstLine="708"/>
      </w:pPr>
      <w:r>
        <w:t>элементарный опыт пропаганды здорового образа жизни;</w:t>
      </w:r>
    </w:p>
    <w:p w:rsidR="00DB751F" w:rsidRDefault="00B84766" w:rsidP="0005218F">
      <w:pPr>
        <w:numPr>
          <w:ilvl w:val="0"/>
          <w:numId w:val="47"/>
        </w:numPr>
        <w:ind w:right="566" w:firstLine="708"/>
      </w:pPr>
      <w:r>
        <w:t>элементарный опыт организации здорового образа жизни;</w:t>
      </w:r>
    </w:p>
    <w:p w:rsidR="00DB751F" w:rsidRDefault="00B84766" w:rsidP="0005218F">
      <w:pPr>
        <w:numPr>
          <w:ilvl w:val="0"/>
          <w:numId w:val="47"/>
        </w:numPr>
        <w:ind w:right="566" w:firstLine="708"/>
      </w:pPr>
      <w:r>
        <w:t>представление о возможном негативном влиянии компьютерных игр, телевидения, рекламы на здоровье человека;</w:t>
      </w:r>
    </w:p>
    <w:p w:rsidR="00DB751F" w:rsidRDefault="00B84766" w:rsidP="0005218F">
      <w:pPr>
        <w:numPr>
          <w:ilvl w:val="0"/>
          <w:numId w:val="47"/>
        </w:numPr>
        <w:ind w:right="566" w:firstLine="708"/>
      </w:pPr>
      <w:r>
        <w:t>представление о негативном влиянии психоактивных веществ, алкоголя, табакокурения на здоровье человека;</w:t>
      </w:r>
    </w:p>
    <w:p w:rsidR="00DB751F" w:rsidRDefault="00B84766" w:rsidP="0005218F">
      <w:pPr>
        <w:numPr>
          <w:ilvl w:val="0"/>
          <w:numId w:val="47"/>
        </w:numPr>
        <w:ind w:right="566" w:firstLine="708"/>
      </w:pPr>
      <w:r>
        <w:t xml:space="preserve">регулярные занятия физической культурой и спортом и осознанное к ним отношение. </w:t>
      </w:r>
    </w:p>
    <w:p w:rsidR="00DB751F" w:rsidRDefault="00B84766" w:rsidP="0086274B">
      <w:pPr>
        <w:spacing w:after="10"/>
        <w:ind w:left="1430" w:right="566" w:hanging="10"/>
      </w:pPr>
      <w:r>
        <w:rPr>
          <w:b/>
        </w:rPr>
        <w:t>Социокультурное и медиакультурное воспитание:</w:t>
      </w:r>
    </w:p>
    <w:p w:rsidR="00DB751F" w:rsidRDefault="00B84766" w:rsidP="0005218F">
      <w:pPr>
        <w:numPr>
          <w:ilvl w:val="0"/>
          <w:numId w:val="47"/>
        </w:numPr>
        <w:ind w:right="566" w:firstLine="708"/>
      </w:pPr>
      <w:r>
        <w:t>первоначальное представление о значении понятий «миролюбие», «гражданское согласие», «социальное партнерство»;</w:t>
      </w:r>
    </w:p>
    <w:p w:rsidR="00DB751F" w:rsidRDefault="00B84766" w:rsidP="0005218F">
      <w:pPr>
        <w:numPr>
          <w:ilvl w:val="0"/>
          <w:numId w:val="47"/>
        </w:numPr>
        <w:ind w:right="566" w:firstLine="708"/>
      </w:pPr>
      <w:r>
        <w:t>элементарный опыт, межкультурного, межнационального, межконфессионального сотрудничества, диалогического общения;</w:t>
      </w:r>
    </w:p>
    <w:p w:rsidR="00DB751F" w:rsidRDefault="00B84766" w:rsidP="0005218F">
      <w:pPr>
        <w:numPr>
          <w:ilvl w:val="0"/>
          <w:numId w:val="47"/>
        </w:numPr>
        <w:ind w:right="566" w:firstLine="708"/>
      </w:pPr>
      <w:r>
        <w:t>первичный опыт социального партнерства и диалога поколений;</w:t>
      </w:r>
    </w:p>
    <w:p w:rsidR="00DB751F" w:rsidRDefault="00B84766" w:rsidP="0005218F">
      <w:pPr>
        <w:numPr>
          <w:ilvl w:val="0"/>
          <w:numId w:val="47"/>
        </w:numPr>
        <w:ind w:right="566" w:firstLine="708"/>
      </w:pPr>
      <w: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DB751F" w:rsidRDefault="00B84766" w:rsidP="0005218F">
      <w:pPr>
        <w:numPr>
          <w:ilvl w:val="0"/>
          <w:numId w:val="47"/>
        </w:numPr>
        <w:ind w:right="566" w:firstLine="708"/>
      </w:pPr>
      <w: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DB751F" w:rsidRDefault="00B84766" w:rsidP="0086274B">
      <w:pPr>
        <w:spacing w:after="10"/>
        <w:ind w:left="1430" w:right="566" w:hanging="10"/>
      </w:pPr>
      <w:r>
        <w:rPr>
          <w:b/>
        </w:rPr>
        <w:lastRenderedPageBreak/>
        <w:t>Культуротворческое и эстетическое воспитание:</w:t>
      </w:r>
    </w:p>
    <w:p w:rsidR="00DB751F" w:rsidRDefault="00B84766" w:rsidP="0005218F">
      <w:pPr>
        <w:numPr>
          <w:ilvl w:val="0"/>
          <w:numId w:val="47"/>
        </w:numPr>
        <w:ind w:right="566" w:firstLine="708"/>
      </w:pPr>
      <w:r>
        <w:t>умения видеть красоту в окружающем мире;</w:t>
      </w:r>
    </w:p>
    <w:p w:rsidR="00DB751F" w:rsidRDefault="00B84766" w:rsidP="0005218F">
      <w:pPr>
        <w:numPr>
          <w:ilvl w:val="0"/>
          <w:numId w:val="47"/>
        </w:numPr>
        <w:ind w:right="566" w:firstLine="708"/>
      </w:pPr>
      <w:r>
        <w:t>первоначальные умения видеть красоту в поведении, поступках людей;</w:t>
      </w:r>
    </w:p>
    <w:p w:rsidR="00DB751F" w:rsidRDefault="00B84766" w:rsidP="0005218F">
      <w:pPr>
        <w:numPr>
          <w:ilvl w:val="0"/>
          <w:numId w:val="47"/>
        </w:numPr>
        <w:ind w:right="566" w:firstLine="708"/>
      </w:pPr>
      <w:r>
        <w:t>элементарные представления об эстетических и художественных ценностях отечественной культуры;</w:t>
      </w:r>
    </w:p>
    <w:p w:rsidR="00DB751F" w:rsidRDefault="00B84766" w:rsidP="0005218F">
      <w:pPr>
        <w:numPr>
          <w:ilvl w:val="0"/>
          <w:numId w:val="47"/>
        </w:numPr>
        <w:ind w:right="566" w:firstLine="708"/>
      </w:pPr>
      <w:r>
        <w:t>первоначальный опыт эмоционального постижения народного творчества, этнокультурных традиций, фольклора народов России;</w:t>
      </w:r>
    </w:p>
    <w:p w:rsidR="00DB751F" w:rsidRDefault="00B84766" w:rsidP="0005218F">
      <w:pPr>
        <w:numPr>
          <w:ilvl w:val="0"/>
          <w:numId w:val="47"/>
        </w:numPr>
        <w:ind w:right="566" w:firstLine="708"/>
      </w:pPr>
      <w: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B751F" w:rsidRDefault="00B84766" w:rsidP="0005218F">
      <w:pPr>
        <w:numPr>
          <w:ilvl w:val="0"/>
          <w:numId w:val="47"/>
        </w:numPr>
        <w:ind w:right="566" w:firstLine="708"/>
      </w:pPr>
      <w: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B751F" w:rsidRDefault="00B84766" w:rsidP="0005218F">
      <w:pPr>
        <w:numPr>
          <w:ilvl w:val="0"/>
          <w:numId w:val="47"/>
        </w:numPr>
        <w:ind w:right="566" w:firstLine="708"/>
      </w:pPr>
      <w:r>
        <w:t>понимание важности реализации эстетических ценностей в пространстве образовательной организации и семьи, в быту, в стиле одежды.</w:t>
      </w:r>
    </w:p>
    <w:p w:rsidR="00DB751F" w:rsidRDefault="00B84766" w:rsidP="0086274B">
      <w:pPr>
        <w:spacing w:after="10"/>
        <w:ind w:left="1430" w:right="566" w:hanging="10"/>
      </w:pPr>
      <w:r>
        <w:rPr>
          <w:b/>
        </w:rPr>
        <w:t xml:space="preserve">Правовое воспитание и культура безопасности: </w:t>
      </w:r>
    </w:p>
    <w:p w:rsidR="00DB751F" w:rsidRDefault="00B84766" w:rsidP="0005218F">
      <w:pPr>
        <w:numPr>
          <w:ilvl w:val="0"/>
          <w:numId w:val="47"/>
        </w:numPr>
        <w:ind w:right="566" w:firstLine="708"/>
      </w:pPr>
      <w:r>
        <w:t>первоначальные представления о правах, свободах и обязанностях человека;</w:t>
      </w:r>
    </w:p>
    <w:p w:rsidR="00DB751F" w:rsidRDefault="00B84766" w:rsidP="0005218F">
      <w:pPr>
        <w:numPr>
          <w:ilvl w:val="0"/>
          <w:numId w:val="47"/>
        </w:numPr>
        <w:ind w:right="566" w:firstLine="708"/>
      </w:pPr>
      <w:r>
        <w:t>первоначальные умения отвечать за свои поступки, достигать общественного согласия по вопросам школьной жизни;</w:t>
      </w:r>
    </w:p>
    <w:p w:rsidR="00DB751F" w:rsidRDefault="00B84766" w:rsidP="0005218F">
      <w:pPr>
        <w:numPr>
          <w:ilvl w:val="0"/>
          <w:numId w:val="47"/>
        </w:numPr>
        <w:ind w:right="566" w:firstLine="708"/>
      </w:pPr>
      <w:r>
        <w:t>элементарный опыт ответственного социального поведения, реализации прав школьника;</w:t>
      </w:r>
    </w:p>
    <w:p w:rsidR="00DB751F" w:rsidRDefault="00B84766" w:rsidP="0005218F">
      <w:pPr>
        <w:numPr>
          <w:ilvl w:val="0"/>
          <w:numId w:val="47"/>
        </w:numPr>
        <w:ind w:right="566" w:firstLine="708"/>
      </w:pPr>
      <w:r>
        <w:t>первоначальный опыт общественного школьного самоуправления;</w:t>
      </w:r>
    </w:p>
    <w:p w:rsidR="00DB751F" w:rsidRDefault="00B84766" w:rsidP="0005218F">
      <w:pPr>
        <w:numPr>
          <w:ilvl w:val="0"/>
          <w:numId w:val="47"/>
        </w:numPr>
        <w:ind w:right="566" w:firstLine="708"/>
      </w:pPr>
      <w: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DB751F" w:rsidRDefault="00B84766" w:rsidP="0005218F">
      <w:pPr>
        <w:numPr>
          <w:ilvl w:val="0"/>
          <w:numId w:val="47"/>
        </w:numPr>
        <w:ind w:right="566" w:firstLine="708"/>
      </w:pPr>
      <w:r>
        <w:t>первоначальные представления о правилах безопасного поведения в школе, семье, на улице, общественных местах.</w:t>
      </w:r>
    </w:p>
    <w:p w:rsidR="00DB751F" w:rsidRDefault="00B84766" w:rsidP="0086274B">
      <w:pPr>
        <w:spacing w:after="10"/>
        <w:ind w:left="1430" w:right="566" w:hanging="10"/>
      </w:pPr>
      <w:r>
        <w:rPr>
          <w:b/>
        </w:rPr>
        <w:t>Воспитание семейных ценностей:</w:t>
      </w:r>
    </w:p>
    <w:p w:rsidR="00DB751F" w:rsidRDefault="00B84766" w:rsidP="0005218F">
      <w:pPr>
        <w:numPr>
          <w:ilvl w:val="0"/>
          <w:numId w:val="47"/>
        </w:numPr>
        <w:ind w:right="566" w:firstLine="708"/>
      </w:pPr>
      <w:r>
        <w:t>элементарные представления о семье как социальном институте, о роли семьи в жизни человека;</w:t>
      </w:r>
    </w:p>
    <w:p w:rsidR="00DB751F" w:rsidRDefault="00B84766" w:rsidP="0005218F">
      <w:pPr>
        <w:numPr>
          <w:ilvl w:val="0"/>
          <w:numId w:val="47"/>
        </w:numPr>
        <w:ind w:right="566" w:firstLine="708"/>
      </w:pPr>
      <w: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DB751F" w:rsidRDefault="00B84766" w:rsidP="0005218F">
      <w:pPr>
        <w:numPr>
          <w:ilvl w:val="0"/>
          <w:numId w:val="47"/>
        </w:numPr>
        <w:ind w:right="566" w:firstLine="708"/>
      </w:pPr>
      <w:r>
        <w:t>опыт позитивного взаимодействия в семье в рамках школьно-семейных программ и проектов.</w:t>
      </w:r>
    </w:p>
    <w:p w:rsidR="00DB751F" w:rsidRDefault="00B84766" w:rsidP="0086274B">
      <w:pPr>
        <w:spacing w:after="10"/>
        <w:ind w:left="1430" w:right="566" w:hanging="10"/>
      </w:pPr>
      <w:r>
        <w:rPr>
          <w:b/>
        </w:rPr>
        <w:t>Формирование коммуникативной культуры</w:t>
      </w:r>
    </w:p>
    <w:p w:rsidR="00DB751F" w:rsidRDefault="00B84766" w:rsidP="0005218F">
      <w:pPr>
        <w:numPr>
          <w:ilvl w:val="0"/>
          <w:numId w:val="47"/>
        </w:numPr>
        <w:ind w:right="566" w:firstLine="708"/>
      </w:pPr>
      <w:r>
        <w:t>первоначальные представления о значении общения для жизни человека, развития личности, успешной учебы;</w:t>
      </w:r>
    </w:p>
    <w:p w:rsidR="00DB751F" w:rsidRDefault="00B84766" w:rsidP="0005218F">
      <w:pPr>
        <w:numPr>
          <w:ilvl w:val="0"/>
          <w:numId w:val="47"/>
        </w:numPr>
        <w:ind w:right="566" w:firstLine="708"/>
      </w:pPr>
      <w:r>
        <w:t>знание правил эффективного, бесконфликтного, безопасного общения в классе, школе, семье, со сверстниками, старшими;</w:t>
      </w:r>
    </w:p>
    <w:p w:rsidR="00DB751F" w:rsidRDefault="00B84766" w:rsidP="0005218F">
      <w:pPr>
        <w:numPr>
          <w:ilvl w:val="0"/>
          <w:numId w:val="47"/>
        </w:numPr>
        <w:ind w:right="566" w:firstLine="708"/>
      </w:pPr>
      <w:r>
        <w:t>элементарные основы риторической компетентности;</w:t>
      </w:r>
    </w:p>
    <w:p w:rsidR="00DB751F" w:rsidRDefault="00B84766" w:rsidP="0005218F">
      <w:pPr>
        <w:numPr>
          <w:ilvl w:val="0"/>
          <w:numId w:val="47"/>
        </w:numPr>
        <w:ind w:right="566" w:firstLine="708"/>
      </w:pPr>
      <w:r>
        <w:t>элементарный опыт участия в развитии школьных средств массовой информации;</w:t>
      </w:r>
    </w:p>
    <w:p w:rsidR="00DB751F" w:rsidRDefault="00B84766" w:rsidP="0005218F">
      <w:pPr>
        <w:numPr>
          <w:ilvl w:val="0"/>
          <w:numId w:val="47"/>
        </w:numPr>
        <w:ind w:right="566" w:firstLine="708"/>
      </w:pPr>
      <w:r>
        <w:t>первоначальные представления о безопасном общении в интернете, о современных</w:t>
      </w:r>
      <w:r w:rsidR="0086274B">
        <w:t xml:space="preserve"> </w:t>
      </w:r>
      <w:r>
        <w:t>технологиях коммуникации;</w:t>
      </w:r>
    </w:p>
    <w:p w:rsidR="00DB751F" w:rsidRDefault="00B84766" w:rsidP="0005218F">
      <w:pPr>
        <w:numPr>
          <w:ilvl w:val="0"/>
          <w:numId w:val="47"/>
        </w:numPr>
        <w:ind w:right="566" w:firstLine="708"/>
      </w:pPr>
      <w:r>
        <w:t>первоначальные представления о ценности и возможностях родного языка, об истории родного языка, его особенностях и месте в мире;</w:t>
      </w:r>
    </w:p>
    <w:p w:rsidR="00DB751F" w:rsidRDefault="00B84766" w:rsidP="0005218F">
      <w:pPr>
        <w:numPr>
          <w:ilvl w:val="0"/>
          <w:numId w:val="47"/>
        </w:numPr>
        <w:ind w:right="566" w:firstLine="708"/>
      </w:pPr>
      <w:r>
        <w:t>элементарные навыки межкультурной коммуникации.</w:t>
      </w:r>
    </w:p>
    <w:p w:rsidR="00DB751F" w:rsidRDefault="00B84766" w:rsidP="0086274B">
      <w:pPr>
        <w:spacing w:after="10"/>
        <w:ind w:left="1430" w:right="566" w:hanging="10"/>
      </w:pPr>
      <w:r>
        <w:rPr>
          <w:b/>
        </w:rPr>
        <w:t>Экологическое воспитание:</w:t>
      </w:r>
    </w:p>
    <w:p w:rsidR="00DB751F" w:rsidRDefault="00B84766" w:rsidP="0005218F">
      <w:pPr>
        <w:numPr>
          <w:ilvl w:val="0"/>
          <w:numId w:val="47"/>
        </w:numPr>
        <w:ind w:right="566" w:firstLine="708"/>
      </w:pPr>
      <w:r>
        <w:t>ценностное отношение к природе;</w:t>
      </w:r>
    </w:p>
    <w:p w:rsidR="00DB751F" w:rsidRDefault="00B84766" w:rsidP="0005218F">
      <w:pPr>
        <w:numPr>
          <w:ilvl w:val="0"/>
          <w:numId w:val="47"/>
        </w:numPr>
        <w:ind w:right="566" w:firstLine="708"/>
      </w:pPr>
      <w:r>
        <w:t>элементарные представления об экокультурных ценностях, о законодательстве в области защиты окружающей среды;</w:t>
      </w:r>
    </w:p>
    <w:p w:rsidR="00DB751F" w:rsidRDefault="00B84766" w:rsidP="0005218F">
      <w:pPr>
        <w:numPr>
          <w:ilvl w:val="0"/>
          <w:numId w:val="47"/>
        </w:numPr>
        <w:ind w:right="566" w:firstLine="708"/>
      </w:pPr>
      <w:r>
        <w:t>первоначальный опыт эстетического, эмоционально-нравственного отношения к природе;</w:t>
      </w:r>
    </w:p>
    <w:p w:rsidR="00DB751F" w:rsidRDefault="00B84766" w:rsidP="0005218F">
      <w:pPr>
        <w:numPr>
          <w:ilvl w:val="0"/>
          <w:numId w:val="47"/>
        </w:numPr>
        <w:ind w:right="566" w:firstLine="708"/>
      </w:pPr>
      <w:r>
        <w:t>элементарные знания о традициях нравственно-этического отношения к природе в культуре народов России, нормах экологической этики;</w:t>
      </w:r>
    </w:p>
    <w:p w:rsidR="00DB751F" w:rsidRDefault="00B84766" w:rsidP="0005218F">
      <w:pPr>
        <w:numPr>
          <w:ilvl w:val="0"/>
          <w:numId w:val="47"/>
        </w:numPr>
        <w:ind w:right="566" w:firstLine="708"/>
      </w:pPr>
      <w:r>
        <w:t>первоначальный опыт участия в природоохранной деятельности в школе, на пришкольном участке, по месту жительства.</w:t>
      </w:r>
    </w:p>
    <w:p w:rsidR="00DB751F" w:rsidRDefault="00B84766" w:rsidP="0086274B">
      <w:pPr>
        <w:ind w:left="712" w:right="566" w:firstLine="708"/>
      </w:pPr>
      <w:r>
        <w:lastRenderedPageBreak/>
        <w:t>Примерные результаты духовно-нравственного развития и воспитания обучающихся на уровне начального общего образования:</w:t>
      </w:r>
    </w:p>
    <w:p w:rsidR="00DB751F" w:rsidRDefault="00B84766" w:rsidP="0086274B">
      <w:pPr>
        <w:ind w:left="712" w:right="566" w:firstLine="708"/>
      </w:pPr>
      <w:r>
        <w:t>‒ имеют рекомендательный характер и могут уточняться образовательной организацией и родителями (законными представителями) обучающихся;</w:t>
      </w:r>
    </w:p>
    <w:p w:rsidR="00DB751F" w:rsidRDefault="00B84766">
      <w:pPr>
        <w:ind w:left="712" w:right="576" w:firstLine="708"/>
      </w:pPr>
      <w:r>
        <w:t>‒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DB751F" w:rsidRDefault="00B84766" w:rsidP="0086274B">
      <w:pPr>
        <w:spacing w:after="10"/>
        <w:ind w:left="722" w:right="566" w:hanging="10"/>
      </w:pPr>
      <w:r>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с ЗПР</w:t>
      </w:r>
    </w:p>
    <w:p w:rsidR="00DB751F" w:rsidRDefault="00B84766" w:rsidP="0086274B">
      <w:pPr>
        <w:ind w:left="712" w:right="566" w:firstLine="708"/>
      </w:pPr>
      <w:r>
        <w:t>Оценка эффективности воспитательной деятельности является составной частью реализации программы воспитания и социализации обучающихся на уровне начального общего образования.</w:t>
      </w:r>
    </w:p>
    <w:p w:rsidR="00DB751F" w:rsidRDefault="00B84766">
      <w:pPr>
        <w:ind w:left="712" w:right="573" w:firstLine="708"/>
      </w:pPr>
      <w: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w:t>
      </w:r>
      <w:r w:rsidR="0086274B">
        <w:t>-</w:t>
      </w:r>
      <w:r>
        <w:t xml:space="preserve">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DB751F" w:rsidRDefault="00B84766">
      <w:pPr>
        <w:spacing w:after="0" w:line="259" w:lineRule="auto"/>
        <w:ind w:left="126" w:right="0" w:firstLine="0"/>
        <w:jc w:val="center"/>
      </w:pPr>
      <w:r>
        <w:rPr>
          <w:u w:val="single" w:color="000000"/>
        </w:rPr>
        <w:t>Программа мониторинга включает в себя следующие направления (блоки исследования</w:t>
      </w:r>
      <w:r>
        <w:t>):</w:t>
      </w:r>
    </w:p>
    <w:p w:rsidR="00DB751F" w:rsidRDefault="00B84766">
      <w:pPr>
        <w:ind w:left="712" w:right="573" w:firstLine="708"/>
      </w:pPr>
      <w:r>
        <w:rPr>
          <w:b/>
        </w:rPr>
        <w:t>Блок 1.</w:t>
      </w:r>
      <w: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DB751F" w:rsidRDefault="00B84766">
      <w:pPr>
        <w:ind w:left="712" w:right="575" w:firstLine="708"/>
      </w:pPr>
      <w:r>
        <w:rPr>
          <w:b/>
        </w:rPr>
        <w:t>Блок 2.</w:t>
      </w:r>
      <w: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DB751F" w:rsidRDefault="00B84766">
      <w:pPr>
        <w:ind w:left="712" w:right="572" w:firstLine="708"/>
      </w:pPr>
      <w:r>
        <w:rPr>
          <w:b/>
        </w:rPr>
        <w:t>Блок 3.</w:t>
      </w:r>
      <w: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DB751F" w:rsidRDefault="00B84766">
      <w:pPr>
        <w:ind w:left="712" w:right="574" w:firstLine="708"/>
      </w:pPr>
      <w:r>
        <w:t>Данные, полученные по каждому из трех направлений мониторинга, могут рассматриваться в качестве</w:t>
      </w:r>
      <w:r>
        <w:rPr>
          <w:b/>
        </w:rPr>
        <w:t xml:space="preserve"> основных показателей </w:t>
      </w:r>
      <w: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DB751F" w:rsidRDefault="00B84766">
      <w:pPr>
        <w:ind w:left="712" w:right="576" w:firstLine="708"/>
      </w:pPr>
      <w: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DB751F" w:rsidRDefault="00B84766">
      <w:pPr>
        <w:ind w:left="712" w:right="571" w:firstLine="708"/>
      </w:pPr>
      <w:r>
        <w:rPr>
          <w:b/>
        </w:rPr>
        <w:t>Методологический инструментарий</w:t>
      </w:r>
      <w: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DB751F" w:rsidRDefault="00B84766">
      <w:pPr>
        <w:ind w:left="712" w:right="577" w:firstLine="708"/>
      </w:pPr>
      <w:r>
        <w:t>Основной</w:t>
      </w:r>
      <w:r>
        <w:rPr>
          <w:b/>
        </w:rPr>
        <w:t xml:space="preserve"> целью исследования</w:t>
      </w:r>
      <w: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DB751F" w:rsidRDefault="00B84766">
      <w:pPr>
        <w:ind w:left="712" w:right="576" w:firstLine="708"/>
      </w:pPr>
      <w:r>
        <w:rPr>
          <w:b/>
        </w:rPr>
        <w:t>Этап 1.</w:t>
      </w:r>
      <w: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DB751F" w:rsidRDefault="00B84766">
      <w:pPr>
        <w:ind w:left="712" w:right="578" w:firstLine="708"/>
      </w:pPr>
      <w:r>
        <w:rPr>
          <w:b/>
        </w:rPr>
        <w:lastRenderedPageBreak/>
        <w:t>Этап 2.</w:t>
      </w:r>
      <w: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DB751F" w:rsidRDefault="00B84766">
      <w:pPr>
        <w:ind w:left="712" w:right="574" w:firstLine="708"/>
      </w:pPr>
      <w:r>
        <w:rPr>
          <w:b/>
        </w:rPr>
        <w:t>Этап 3.</w:t>
      </w:r>
      <w: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Pr>
          <w:b/>
        </w:rPr>
        <w:t>исследование динамики</w:t>
      </w:r>
      <w:r>
        <w:t xml:space="preserve"> развития младших школьников и анализ выполнения годового плана воспитательной работы.</w:t>
      </w:r>
    </w:p>
    <w:p w:rsidR="00DB751F" w:rsidRDefault="00B84766">
      <w:pPr>
        <w:ind w:left="712" w:right="574" w:firstLine="708"/>
      </w:pPr>
      <w: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DB751F" w:rsidRDefault="00B84766">
      <w:pPr>
        <w:ind w:left="712" w:right="571" w:firstLine="708"/>
      </w:pPr>
      <w: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Pr>
          <w:b/>
        </w:rPr>
        <w:t>основных показателей целостного процесса духовно-нравственного развития, воспитания и социализации младших школьников</w:t>
      </w:r>
      <w:r>
        <w:t>:</w:t>
      </w:r>
    </w:p>
    <w:p w:rsidR="00DB751F" w:rsidRDefault="00B84766">
      <w:pPr>
        <w:ind w:left="712" w:right="577" w:firstLine="708"/>
      </w:pPr>
      <w:r>
        <w:rPr>
          <w:b/>
        </w:rPr>
        <w:t>Блок 1.</w:t>
      </w:r>
      <w: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DB751F" w:rsidRDefault="00B84766" w:rsidP="0086274B">
      <w:pPr>
        <w:spacing w:after="35"/>
        <w:ind w:left="712" w:right="566" w:firstLine="708"/>
      </w:pPr>
      <w:r>
        <w:rPr>
          <w:b/>
        </w:rPr>
        <w:t>Блок 2.</w:t>
      </w:r>
      <w: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DB751F" w:rsidRDefault="00B84766" w:rsidP="0005218F">
      <w:pPr>
        <w:numPr>
          <w:ilvl w:val="0"/>
          <w:numId w:val="48"/>
        </w:numPr>
        <w:spacing w:after="34"/>
        <w:ind w:right="575" w:firstLine="708"/>
      </w:pPr>
      <w:r>
        <w:t>Условия для профессионального творчества педагогов (психологический климат в коллективе (общая эмоциональная удовлетворенность); возможности для</w:t>
      </w:r>
      <w:r w:rsidR="0086274B">
        <w:t xml:space="preserve"> </w:t>
      </w:r>
      <w:r>
        <w:t>повышение психолого</w:t>
      </w:r>
      <w:r w:rsidR="0086274B">
        <w:t>-</w:t>
      </w:r>
      <w:r>
        <w:t>педагогической культуры и развития профессиональных навыков).</w:t>
      </w:r>
    </w:p>
    <w:p w:rsidR="00DB751F" w:rsidRDefault="00B84766" w:rsidP="0005218F">
      <w:pPr>
        <w:numPr>
          <w:ilvl w:val="0"/>
          <w:numId w:val="48"/>
        </w:numPr>
        <w:spacing w:after="34"/>
        <w:ind w:right="575" w:firstLine="708"/>
      </w:pPr>
      <w: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DB751F" w:rsidRDefault="00B84766" w:rsidP="0005218F">
      <w:pPr>
        <w:numPr>
          <w:ilvl w:val="0"/>
          <w:numId w:val="48"/>
        </w:numPr>
        <w:spacing w:after="34"/>
        <w:ind w:right="575" w:firstLine="708"/>
      </w:pPr>
      <w: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DB751F" w:rsidRDefault="00B84766" w:rsidP="0005218F">
      <w:pPr>
        <w:numPr>
          <w:ilvl w:val="0"/>
          <w:numId w:val="48"/>
        </w:numPr>
        <w:spacing w:after="34"/>
        <w:ind w:right="575" w:firstLine="708"/>
      </w:pPr>
      <w: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DB751F" w:rsidRDefault="00B84766" w:rsidP="0005218F">
      <w:pPr>
        <w:numPr>
          <w:ilvl w:val="0"/>
          <w:numId w:val="48"/>
        </w:numPr>
        <w:ind w:right="575" w:firstLine="708"/>
      </w:pPr>
      <w: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DB751F" w:rsidRDefault="00B84766">
      <w:pPr>
        <w:spacing w:after="35"/>
        <w:ind w:left="712" w:right="577" w:firstLine="708"/>
      </w:pPr>
      <w:r>
        <w:rPr>
          <w:b/>
        </w:rPr>
        <w:t>Блок 3.</w:t>
      </w:r>
      <w: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DB751F" w:rsidRDefault="00B84766" w:rsidP="0005218F">
      <w:pPr>
        <w:numPr>
          <w:ilvl w:val="0"/>
          <w:numId w:val="48"/>
        </w:numPr>
        <w:spacing w:after="34"/>
        <w:ind w:right="575" w:firstLine="708"/>
      </w:pPr>
      <w: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DB751F" w:rsidRDefault="00B84766" w:rsidP="0005218F">
      <w:pPr>
        <w:numPr>
          <w:ilvl w:val="0"/>
          <w:numId w:val="48"/>
        </w:numPr>
        <w:spacing w:after="34"/>
        <w:ind w:right="575" w:firstLine="708"/>
      </w:pPr>
      <w: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DB751F" w:rsidRDefault="00B84766" w:rsidP="0005218F">
      <w:pPr>
        <w:numPr>
          <w:ilvl w:val="0"/>
          <w:numId w:val="48"/>
        </w:numPr>
        <w:spacing w:after="34"/>
        <w:ind w:right="575" w:firstLine="708"/>
      </w:pPr>
      <w: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DB751F" w:rsidRDefault="00B84766" w:rsidP="0005218F">
      <w:pPr>
        <w:numPr>
          <w:ilvl w:val="0"/>
          <w:numId w:val="48"/>
        </w:numPr>
        <w:spacing w:after="34"/>
        <w:ind w:right="575" w:firstLine="708"/>
      </w:pPr>
      <w: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DB751F" w:rsidRDefault="00B84766" w:rsidP="0005218F">
      <w:pPr>
        <w:numPr>
          <w:ilvl w:val="0"/>
          <w:numId w:val="48"/>
        </w:numPr>
        <w:ind w:right="575" w:firstLine="708"/>
      </w:pPr>
      <w: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DB751F" w:rsidRDefault="00B84766">
      <w:pPr>
        <w:ind w:left="712" w:right="581" w:firstLine="708"/>
      </w:pPr>
      <w: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DB751F" w:rsidRDefault="00B84766" w:rsidP="0086274B">
      <w:pPr>
        <w:spacing w:after="62"/>
        <w:ind w:left="712" w:right="566" w:firstLine="708"/>
      </w:pPr>
      <w:r>
        <w:t xml:space="preserve">В качестве </w:t>
      </w:r>
      <w:r>
        <w:rPr>
          <w:b/>
        </w:rPr>
        <w:t>критериев, по которым изучается динамика</w:t>
      </w:r>
      <w:r>
        <w:t xml:space="preserve"> процесса воспитания и социализации обучающихся, выделены:</w:t>
      </w:r>
    </w:p>
    <w:p w:rsidR="00DB751F" w:rsidRDefault="00B84766" w:rsidP="0005218F">
      <w:pPr>
        <w:numPr>
          <w:ilvl w:val="0"/>
          <w:numId w:val="49"/>
        </w:numPr>
        <w:spacing w:after="61"/>
        <w:ind w:right="576" w:firstLine="708"/>
      </w:pPr>
      <w:r>
        <w:t>Положительная динамика</w:t>
      </w:r>
      <w:r>
        <w:rPr>
          <w:i/>
        </w:rPr>
        <w:t xml:space="preserve"> –</w:t>
      </w:r>
      <w: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DB751F" w:rsidRDefault="00B84766" w:rsidP="0005218F">
      <w:pPr>
        <w:numPr>
          <w:ilvl w:val="0"/>
          <w:numId w:val="49"/>
        </w:numPr>
        <w:spacing w:after="61"/>
        <w:ind w:right="576" w:firstLine="708"/>
      </w:pPr>
      <w: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DB751F" w:rsidRDefault="00B84766" w:rsidP="0005218F">
      <w:pPr>
        <w:numPr>
          <w:ilvl w:val="0"/>
          <w:numId w:val="49"/>
        </w:numPr>
        <w:ind w:right="576" w:firstLine="708"/>
      </w:pPr>
      <w: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DB751F" w:rsidRDefault="00B84766">
      <w:pPr>
        <w:ind w:left="712" w:right="579" w:firstLine="708"/>
      </w:pPr>
      <w: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DB751F" w:rsidRDefault="00B84766">
      <w:pPr>
        <w:ind w:left="712" w:right="578" w:firstLine="708"/>
      </w:pPr>
      <w:r>
        <w:t xml:space="preserve">Оценка эффективности реализации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DB751F" w:rsidRDefault="00B84766" w:rsidP="0086274B">
      <w:pPr>
        <w:ind w:left="712" w:right="566" w:firstLine="708"/>
      </w:pPr>
      <w:r>
        <w:t>На основе результатов исследования может быть составлена индивидуальная характеристика учащегося</w:t>
      </w:r>
      <w:r>
        <w:rPr>
          <w:b/>
        </w:rPr>
        <w:t xml:space="preserve">, </w:t>
      </w:r>
      <w:r>
        <w:t xml:space="preserve">включающая три основных компонента: </w:t>
      </w:r>
    </w:p>
    <w:p w:rsidR="00DB751F" w:rsidRDefault="00B84766" w:rsidP="0005218F">
      <w:pPr>
        <w:numPr>
          <w:ilvl w:val="0"/>
          <w:numId w:val="50"/>
        </w:numPr>
        <w:ind w:right="566" w:firstLine="680"/>
      </w:pPr>
      <w:r>
        <w:t xml:space="preserve">характеристику достижений и положительных качеств обучающегося; </w:t>
      </w:r>
    </w:p>
    <w:p w:rsidR="00DB751F" w:rsidRDefault="00B84766" w:rsidP="0005218F">
      <w:pPr>
        <w:numPr>
          <w:ilvl w:val="0"/>
          <w:numId w:val="50"/>
        </w:numPr>
        <w:ind w:right="566" w:firstLine="680"/>
      </w:pPr>
      <w:r>
        <w:t xml:space="preserve">определение приоритетных задач и направлений индивидуального развития; </w:t>
      </w:r>
    </w:p>
    <w:p w:rsidR="00DB751F" w:rsidRDefault="00B84766" w:rsidP="0005218F">
      <w:pPr>
        <w:numPr>
          <w:ilvl w:val="0"/>
          <w:numId w:val="50"/>
        </w:numPr>
        <w:ind w:right="566" w:firstLine="680"/>
      </w:pPr>
      <w: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DB751F" w:rsidRDefault="00B84766" w:rsidP="0086274B">
      <w:pPr>
        <w:ind w:left="712" w:right="566" w:firstLine="708"/>
      </w:pPr>
      <w:r>
        <w:t>Полученные и зафиксированные результаты исследования могут быть включены в портфель достижений младших школьников.</w:t>
      </w:r>
    </w:p>
    <w:p w:rsidR="00DB751F" w:rsidRDefault="00B84766">
      <w:pPr>
        <w:ind w:left="712" w:right="574" w:firstLine="708"/>
      </w:pPr>
      <w:r>
        <w:lastRenderedPageBreak/>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DB751F" w:rsidRDefault="00B84766">
      <w:pPr>
        <w:ind w:left="712" w:right="570" w:firstLine="708"/>
      </w:pPr>
      <w: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DB751F" w:rsidRDefault="00B84766" w:rsidP="0086274B">
      <w:pPr>
        <w:ind w:left="722" w:right="566" w:hanging="10"/>
      </w:pPr>
      <w:r>
        <w:rPr>
          <w:b/>
        </w:rPr>
        <w:t xml:space="preserve">2.4. Программа формирования экологической культуры, здорового и безопасного образа жизни </w:t>
      </w:r>
      <w: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DB751F" w:rsidRDefault="00B84766">
      <w:pPr>
        <w:ind w:left="712" w:right="570" w:firstLine="454"/>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DB751F" w:rsidRDefault="00B84766">
      <w:pPr>
        <w:ind w:left="712" w:right="576" w:firstLine="454"/>
      </w:pPr>
      <w: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DB751F" w:rsidRDefault="00B84766" w:rsidP="0005218F">
      <w:pPr>
        <w:numPr>
          <w:ilvl w:val="0"/>
          <w:numId w:val="50"/>
        </w:numPr>
        <w:ind w:right="566" w:firstLine="680"/>
      </w:pPr>
      <w:r>
        <w:t>неблагоприятные экологические, социальные и экономические условия;</w:t>
      </w:r>
    </w:p>
    <w:p w:rsidR="00DB751F" w:rsidRDefault="00B84766" w:rsidP="0005218F">
      <w:pPr>
        <w:numPr>
          <w:ilvl w:val="0"/>
          <w:numId w:val="50"/>
        </w:numPr>
        <w:ind w:right="566" w:firstLine="680"/>
      </w:pPr>
      <w: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B751F" w:rsidRDefault="00B84766" w:rsidP="0005218F">
      <w:pPr>
        <w:numPr>
          <w:ilvl w:val="0"/>
          <w:numId w:val="50"/>
        </w:numPr>
        <w:ind w:right="566" w:firstLine="680"/>
      </w:pPr>
      <w: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DB751F" w:rsidRDefault="00B84766">
      <w:pPr>
        <w:ind w:left="712" w:right="573" w:firstLine="454"/>
      </w:pPr>
      <w:r>
        <w:t>Наиболее эффективным путем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DB751F" w:rsidRDefault="00B84766">
      <w:pPr>
        <w:ind w:left="712" w:right="583" w:firstLine="454"/>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DB751F" w:rsidRDefault="00B84766">
      <w:pPr>
        <w:ind w:left="712" w:right="571" w:firstLine="454"/>
      </w:pPr>
      <w:r>
        <w:t xml:space="preserve">  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w:t>
      </w:r>
      <w:r>
        <w:lastRenderedPageBreak/>
        <w:t>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w:t>
      </w:r>
    </w:p>
    <w:p w:rsidR="00DB751F" w:rsidRDefault="00B84766">
      <w:pPr>
        <w:ind w:left="720" w:right="566"/>
      </w:pPr>
      <w:r>
        <w:t>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w:t>
      </w:r>
      <w:r w:rsidR="0086274B">
        <w:t>-</w:t>
      </w:r>
      <w:r>
        <w:t>оздоровительной работы, организации рационального питания.</w:t>
      </w:r>
    </w:p>
    <w:p w:rsidR="00DB751F" w:rsidRDefault="00B84766">
      <w:pPr>
        <w:ind w:left="712" w:right="574" w:firstLine="454"/>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DB751F" w:rsidRDefault="00B84766">
      <w:pPr>
        <w:spacing w:after="10"/>
        <w:ind w:left="1176" w:right="0" w:hanging="10"/>
      </w:pPr>
      <w:r>
        <w:rPr>
          <w:b/>
        </w:rPr>
        <w:t>Цели и задачи программы</w:t>
      </w:r>
    </w:p>
    <w:p w:rsidR="00DB751F" w:rsidRDefault="00B84766">
      <w:pPr>
        <w:ind w:left="712" w:right="573" w:firstLine="454"/>
      </w:pPr>
      <w: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DB751F" w:rsidRDefault="00B84766">
      <w:pPr>
        <w:ind w:left="712" w:right="577" w:firstLine="454"/>
      </w:pPr>
      <w:r>
        <w:t xml:space="preserve">Основная </w:t>
      </w:r>
      <w:r>
        <w:rPr>
          <w:b/>
        </w:rPr>
        <w:t>цель</w:t>
      </w:r>
      <w: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DB751F" w:rsidRDefault="00B84766">
      <w:pPr>
        <w:spacing w:after="10"/>
        <w:ind w:left="1176" w:right="0" w:hanging="10"/>
      </w:pPr>
      <w:r>
        <w:rPr>
          <w:b/>
        </w:rPr>
        <w:t>Задачи программы:</w:t>
      </w:r>
    </w:p>
    <w:p w:rsidR="00DB751F" w:rsidRDefault="00B84766" w:rsidP="0005218F">
      <w:pPr>
        <w:numPr>
          <w:ilvl w:val="0"/>
          <w:numId w:val="51"/>
        </w:numPr>
        <w:ind w:right="566" w:firstLine="680"/>
      </w:pPr>
      <w: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B751F" w:rsidRDefault="00B84766" w:rsidP="0005218F">
      <w:pPr>
        <w:numPr>
          <w:ilvl w:val="0"/>
          <w:numId w:val="51"/>
        </w:numPr>
        <w:ind w:right="566" w:firstLine="680"/>
      </w:pPr>
      <w: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B751F" w:rsidRDefault="00B84766" w:rsidP="0005218F">
      <w:pPr>
        <w:numPr>
          <w:ilvl w:val="0"/>
          <w:numId w:val="51"/>
        </w:numPr>
        <w:ind w:right="566" w:firstLine="680"/>
      </w:pPr>
      <w:r>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DB751F" w:rsidRDefault="00B84766" w:rsidP="0005218F">
      <w:pPr>
        <w:numPr>
          <w:ilvl w:val="0"/>
          <w:numId w:val="51"/>
        </w:numPr>
        <w:ind w:right="566" w:firstLine="680"/>
      </w:pPr>
      <w:r>
        <w:t>сформировать познавательный интерес и бережное отношение к природе;</w:t>
      </w:r>
    </w:p>
    <w:p w:rsidR="00DB751F" w:rsidRDefault="00B84766" w:rsidP="0005218F">
      <w:pPr>
        <w:numPr>
          <w:ilvl w:val="0"/>
          <w:numId w:val="51"/>
        </w:numPr>
        <w:ind w:right="566" w:firstLine="680"/>
      </w:pPr>
      <w:r>
        <w:t>научить школьников выполнять правила личной гигиены и развить готовность на их основе самостоятельно поддерживать свое здоровье;</w:t>
      </w:r>
    </w:p>
    <w:p w:rsidR="00DB751F" w:rsidRDefault="00B84766" w:rsidP="0005218F">
      <w:pPr>
        <w:numPr>
          <w:ilvl w:val="0"/>
          <w:numId w:val="51"/>
        </w:numPr>
        <w:ind w:right="566" w:firstLine="680"/>
      </w:pPr>
      <w:r>
        <w:t>сформировать представление о правильном (здоровом) питании, его режиме, структуре, полезных продуктах;</w:t>
      </w:r>
    </w:p>
    <w:p w:rsidR="00DB751F" w:rsidRDefault="00B84766" w:rsidP="0005218F">
      <w:pPr>
        <w:numPr>
          <w:ilvl w:val="0"/>
          <w:numId w:val="51"/>
        </w:numPr>
        <w:ind w:right="566" w:firstLine="680"/>
      </w:pPr>
      <w: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 обучить безопасному поведению в окружающей среде и элементарным навыкам поведения в экстремальных ситуациях;</w:t>
      </w:r>
    </w:p>
    <w:p w:rsidR="00DB751F" w:rsidRDefault="00B84766" w:rsidP="0005218F">
      <w:pPr>
        <w:numPr>
          <w:ilvl w:val="0"/>
          <w:numId w:val="51"/>
        </w:numPr>
        <w:ind w:right="566" w:firstLine="680"/>
      </w:pPr>
      <w:r>
        <w:t>сформировать навыки позитивного общения;</w:t>
      </w:r>
    </w:p>
    <w:p w:rsidR="00DB751F" w:rsidRDefault="00B84766" w:rsidP="0005218F">
      <w:pPr>
        <w:numPr>
          <w:ilvl w:val="0"/>
          <w:numId w:val="51"/>
        </w:numPr>
        <w:ind w:right="566" w:firstLine="680"/>
      </w:pPr>
      <w:r>
        <w:t>научить осознанному выбору поступков, стиля поведения, позволяющих сохранять и укреплять здоровье;</w:t>
      </w:r>
    </w:p>
    <w:p w:rsidR="00DB751F" w:rsidRDefault="00B84766" w:rsidP="0005218F">
      <w:pPr>
        <w:numPr>
          <w:ilvl w:val="0"/>
          <w:numId w:val="51"/>
        </w:numPr>
        <w:ind w:right="566" w:firstLine="680"/>
      </w:pPr>
      <w: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DB751F" w:rsidRDefault="00B84766" w:rsidP="0086274B">
      <w:pPr>
        <w:spacing w:after="10"/>
        <w:ind w:left="1176" w:right="566" w:hanging="10"/>
      </w:pPr>
      <w:r>
        <w:rPr>
          <w:b/>
        </w:rPr>
        <w:t>Основные направления программы</w:t>
      </w:r>
    </w:p>
    <w:p w:rsidR="00DB751F" w:rsidRDefault="00B84766">
      <w:pPr>
        <w:ind w:left="712" w:right="573" w:firstLine="454"/>
      </w:pPr>
      <w: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B751F" w:rsidRDefault="00B84766" w:rsidP="0086274B">
      <w:pPr>
        <w:ind w:left="712" w:right="566" w:firstLine="454"/>
      </w:pPr>
      <w:r>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B751F" w:rsidRDefault="00B84766" w:rsidP="0086274B">
      <w:pPr>
        <w:ind w:left="712" w:right="566" w:firstLine="454"/>
      </w:pPr>
      <w:r>
        <w:t>Основные виды деятельности обучающихся: учебная, учебно</w:t>
      </w:r>
      <w:r w:rsidR="0086274B">
        <w:t>-</w:t>
      </w:r>
      <w:r>
        <w:t>исследовательская, образно</w:t>
      </w:r>
      <w:r w:rsidR="0086274B">
        <w:t>-</w:t>
      </w:r>
      <w:r>
        <w:t>познавательная, игровая, рефлексивно</w:t>
      </w:r>
      <w:r w:rsidR="0086274B">
        <w:t>-</w:t>
      </w:r>
      <w:r>
        <w:t xml:space="preserve">оценочная, регулятивная, креативная, общественно полезная. </w:t>
      </w:r>
    </w:p>
    <w:p w:rsidR="00DB751F" w:rsidRDefault="00B84766" w:rsidP="0086274B">
      <w:pPr>
        <w:ind w:left="712" w:right="566" w:firstLine="454"/>
      </w:pPr>
      <w:r>
        <w:t xml:space="preserve">Формируемые ценности: природа, здоровье, экологическая культура, экологически безопасное поведение. </w:t>
      </w:r>
    </w:p>
    <w:p w:rsidR="00DB751F" w:rsidRDefault="00B84766" w:rsidP="0086274B">
      <w:pPr>
        <w:ind w:left="712" w:right="566" w:firstLine="454"/>
      </w:pPr>
      <w:r>
        <w:t xml:space="preserve">Основные формы организации внеурочной деятельности: развивающие ситуации игрового и учебного типа. </w:t>
      </w:r>
    </w:p>
    <w:p w:rsidR="00DB751F" w:rsidRDefault="00B84766" w:rsidP="0086274B">
      <w:pPr>
        <w:ind w:left="712" w:right="566" w:firstLine="454"/>
      </w:pPr>
      <w: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b/>
        </w:rPr>
        <w:t>направлениям</w:t>
      </w:r>
      <w:r>
        <w:t>:</w:t>
      </w:r>
    </w:p>
    <w:p w:rsidR="00DB751F" w:rsidRDefault="00B84766" w:rsidP="0005218F">
      <w:pPr>
        <w:numPr>
          <w:ilvl w:val="0"/>
          <w:numId w:val="52"/>
        </w:numPr>
        <w:ind w:left="720" w:right="15" w:firstLine="680"/>
      </w:pPr>
      <w:r>
        <w:t>создание</w:t>
      </w:r>
      <w:r>
        <w:tab/>
        <w:t xml:space="preserve"> </w:t>
      </w:r>
      <w:r>
        <w:tab/>
        <w:t>экологически</w:t>
      </w:r>
      <w:r>
        <w:tab/>
        <w:t xml:space="preserve"> </w:t>
      </w:r>
      <w:r>
        <w:tab/>
        <w:t>безопасной,</w:t>
      </w:r>
      <w:r>
        <w:tab/>
        <w:t xml:space="preserve"> </w:t>
      </w:r>
      <w:r>
        <w:tab/>
        <w:t>здоровьесберегающей</w:t>
      </w:r>
      <w:r>
        <w:tab/>
        <w:t xml:space="preserve"> </w:t>
      </w:r>
      <w:r>
        <w:tab/>
        <w:t>инфраструктуры</w:t>
      </w:r>
      <w:r w:rsidR="0086274B">
        <w:t xml:space="preserve"> </w:t>
      </w:r>
      <w:r>
        <w:t>образовательной организации;</w:t>
      </w:r>
    </w:p>
    <w:p w:rsidR="00DB751F" w:rsidRDefault="00B84766" w:rsidP="0005218F">
      <w:pPr>
        <w:numPr>
          <w:ilvl w:val="0"/>
          <w:numId w:val="52"/>
        </w:numPr>
        <w:ind w:right="15" w:firstLine="680"/>
      </w:pPr>
      <w:r>
        <w:t xml:space="preserve">организация учебной и внеурочной деятельности обучающихся; </w:t>
      </w:r>
    </w:p>
    <w:p w:rsidR="00DB751F" w:rsidRDefault="00B84766" w:rsidP="0005218F">
      <w:pPr>
        <w:numPr>
          <w:ilvl w:val="0"/>
          <w:numId w:val="52"/>
        </w:numPr>
        <w:ind w:right="15" w:firstLine="680"/>
      </w:pPr>
      <w:r>
        <w:t xml:space="preserve">организация физкультурнооздоровительной работы; </w:t>
      </w:r>
    </w:p>
    <w:p w:rsidR="00DB751F" w:rsidRDefault="00B84766" w:rsidP="0005218F">
      <w:pPr>
        <w:numPr>
          <w:ilvl w:val="0"/>
          <w:numId w:val="52"/>
        </w:numPr>
        <w:ind w:right="15" w:firstLine="680"/>
      </w:pPr>
      <w:r>
        <w:t>реализация дополнительных образовательных курсов;</w:t>
      </w:r>
    </w:p>
    <w:p w:rsidR="00DB751F" w:rsidRDefault="00B84766" w:rsidP="0005218F">
      <w:pPr>
        <w:numPr>
          <w:ilvl w:val="0"/>
          <w:numId w:val="52"/>
        </w:numPr>
        <w:ind w:right="15" w:firstLine="680"/>
      </w:pPr>
      <w:r>
        <w:t>организация работы с родителями (законными представителями).</w:t>
      </w:r>
    </w:p>
    <w:p w:rsidR="00DB751F" w:rsidRDefault="00B84766">
      <w:pPr>
        <w:spacing w:after="10"/>
        <w:ind w:left="1176" w:right="0" w:hanging="10"/>
      </w:pPr>
      <w:r>
        <w:rPr>
          <w:b/>
        </w:rPr>
        <w:t>Организация работы образовательной организации по реализации программы</w:t>
      </w:r>
    </w:p>
    <w:p w:rsidR="00DB751F" w:rsidRDefault="00B84766" w:rsidP="0086274B">
      <w:pPr>
        <w:ind w:left="712" w:right="566" w:firstLine="454"/>
      </w:pPr>
      <w:r>
        <w:t xml:space="preserve">Работа МБОУ </w:t>
      </w:r>
      <w:r w:rsidR="0086274B">
        <w:t>Комбайновской оош им. воина-афганца А.Демяника</w:t>
      </w:r>
      <w:r>
        <w:t xml:space="preserve"> по реализации программы формирования экологической культуры, здорового и безопасного образа жизни реализуется в два этапа. </w:t>
      </w:r>
    </w:p>
    <w:p w:rsidR="00DB751F" w:rsidRDefault="00B84766" w:rsidP="0086274B">
      <w:pPr>
        <w:ind w:left="712" w:right="566" w:firstLine="454"/>
      </w:pPr>
      <w:r>
        <w:t>Первый этап — анализ состояния и планирование работы образовательной организации по данному направлению, в том числе по:</w:t>
      </w:r>
    </w:p>
    <w:p w:rsidR="00DB751F" w:rsidRDefault="00B84766" w:rsidP="0005218F">
      <w:pPr>
        <w:numPr>
          <w:ilvl w:val="0"/>
          <w:numId w:val="52"/>
        </w:numPr>
        <w:ind w:right="566" w:firstLine="680"/>
      </w:pPr>
      <w:r>
        <w:t>организации режима дня детей, их нагрузкам, питанию, физкультурно</w:t>
      </w:r>
      <w:r w:rsidR="00AC6A8A">
        <w:t>-</w:t>
      </w:r>
      <w:r>
        <w:t>оздоровительной работе, сформированности элементарных навыков гигиены, рационального питания и профилактике вредных привычек;</w:t>
      </w:r>
    </w:p>
    <w:p w:rsidR="00DB751F" w:rsidRDefault="00B84766" w:rsidP="0005218F">
      <w:pPr>
        <w:numPr>
          <w:ilvl w:val="0"/>
          <w:numId w:val="52"/>
        </w:numPr>
        <w:ind w:right="566" w:firstLine="680"/>
      </w:pPr>
      <w: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DB751F" w:rsidRDefault="00B84766" w:rsidP="0005218F">
      <w:pPr>
        <w:numPr>
          <w:ilvl w:val="0"/>
          <w:numId w:val="52"/>
        </w:numPr>
        <w:ind w:right="566" w:firstLine="680"/>
      </w:pPr>
      <w: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DB751F" w:rsidRDefault="00B84766" w:rsidP="0086274B">
      <w:pPr>
        <w:ind w:left="712" w:right="566" w:firstLine="454"/>
      </w:pPr>
      <w:r>
        <w:t>Второй этап — организация просветительской, учебно</w:t>
      </w:r>
      <w:r w:rsidR="00AC6A8A">
        <w:t>-</w:t>
      </w:r>
      <w:r>
        <w:t>воспитательной и методической работы по данному направлению.</w:t>
      </w:r>
    </w:p>
    <w:p w:rsidR="00DB751F" w:rsidRDefault="00B84766" w:rsidP="0086274B">
      <w:pPr>
        <w:ind w:left="712" w:right="566" w:firstLine="454"/>
      </w:pPr>
      <w: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DB751F" w:rsidRDefault="00B84766" w:rsidP="0005218F">
      <w:pPr>
        <w:numPr>
          <w:ilvl w:val="0"/>
          <w:numId w:val="52"/>
        </w:numPr>
        <w:ind w:right="566" w:firstLine="680"/>
      </w:pPr>
      <w: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DB751F" w:rsidRDefault="00B84766" w:rsidP="0005218F">
      <w:pPr>
        <w:numPr>
          <w:ilvl w:val="0"/>
          <w:numId w:val="52"/>
        </w:numPr>
        <w:ind w:right="566" w:firstLine="680"/>
      </w:pPr>
      <w: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B751F" w:rsidRDefault="00B84766" w:rsidP="0005218F">
      <w:pPr>
        <w:numPr>
          <w:ilvl w:val="0"/>
          <w:numId w:val="52"/>
        </w:numPr>
        <w:ind w:right="566" w:firstLine="680"/>
      </w:pPr>
      <w:r>
        <w:t>введение любых инноваций в учебный процесс только под контролем специалистов;</w:t>
      </w:r>
    </w:p>
    <w:p w:rsidR="00DB751F" w:rsidRDefault="00B84766" w:rsidP="0005218F">
      <w:pPr>
        <w:numPr>
          <w:ilvl w:val="0"/>
          <w:numId w:val="52"/>
        </w:numPr>
        <w:ind w:right="566" w:firstLine="680"/>
      </w:pPr>
      <w:r>
        <w:t>строгое соблюдение всех требований к использованию технических средств обучения, в том числе компьютеров и аудиовизуальных средств;</w:t>
      </w:r>
    </w:p>
    <w:p w:rsidR="00DB751F" w:rsidRDefault="00B84766" w:rsidP="0005218F">
      <w:pPr>
        <w:numPr>
          <w:ilvl w:val="0"/>
          <w:numId w:val="52"/>
        </w:numPr>
        <w:ind w:right="566" w:firstLine="680"/>
      </w:pPr>
      <w: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DB751F" w:rsidRDefault="00B84766" w:rsidP="0005218F">
      <w:pPr>
        <w:numPr>
          <w:ilvl w:val="0"/>
          <w:numId w:val="52"/>
        </w:numPr>
        <w:ind w:right="15" w:firstLine="680"/>
      </w:pPr>
      <w:r>
        <w:t>ведение систематической работы с детьми с ослабленным здоровьем и с детьми с ОВЗ.</w:t>
      </w:r>
    </w:p>
    <w:p w:rsidR="00DB751F" w:rsidRDefault="00B84766">
      <w:pPr>
        <w:ind w:left="712" w:right="571" w:firstLine="454"/>
      </w:pPr>
      <w: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w:t>
      </w:r>
      <w:r>
        <w:lastRenderedPageBreak/>
        <w:t>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DB751F" w:rsidRDefault="00B84766">
      <w:pPr>
        <w:ind w:left="712" w:right="568" w:firstLine="454"/>
      </w:pPr>
      <w:r>
        <w:t>Виды учебной деятельности, используемые в урочной и внеурочной деятельности: ролевые игры, проблемно</w:t>
      </w:r>
      <w:r w:rsidR="00AC6A8A">
        <w:t>-</w:t>
      </w:r>
      <w:r>
        <w:t>ценностное</w:t>
      </w:r>
      <w:r w:rsidR="00AC6A8A">
        <w:t xml:space="preserve"> </w:t>
      </w:r>
      <w:r>
        <w:t>и досуговое общение, проектная деятельность, социально</w:t>
      </w:r>
      <w:r w:rsidR="00AC6A8A">
        <w:t>-</w:t>
      </w:r>
      <w:r>
        <w:t>творческая и общественно полезная практика.</w:t>
      </w:r>
    </w:p>
    <w:p w:rsidR="00DB751F" w:rsidRDefault="00B84766" w:rsidP="00AC6A8A">
      <w:pPr>
        <w:ind w:left="1174" w:right="566"/>
      </w:pPr>
      <w: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w:t>
      </w:r>
    </w:p>
    <w:p w:rsidR="00DB751F" w:rsidRDefault="00B84766" w:rsidP="00AC6A8A">
      <w:pPr>
        <w:ind w:left="720" w:right="566"/>
      </w:pPr>
      <w:r>
        <w:t>здоровья или охраны природы, минипроекты, дискуссионный клуб, ролевые ситуационные игры, практикум</w:t>
      </w:r>
      <w:r w:rsidR="00AC6A8A">
        <w:t xml:space="preserve"> </w:t>
      </w:r>
      <w:r>
        <w:t>тренинг, спортивные игры, дни здоровья.</w:t>
      </w:r>
    </w:p>
    <w:p w:rsidR="00DB751F" w:rsidRDefault="00B84766">
      <w:pPr>
        <w:ind w:left="712" w:right="570" w:firstLine="454"/>
      </w:pPr>
      <w:r>
        <w:t>Организация физкультурно</w:t>
      </w:r>
      <w:r w:rsidR="00AC6A8A">
        <w:t>-</w:t>
      </w:r>
      <w:r>
        <w:t>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DB751F" w:rsidRDefault="00B84766" w:rsidP="0005218F">
      <w:pPr>
        <w:numPr>
          <w:ilvl w:val="0"/>
          <w:numId w:val="53"/>
        </w:numPr>
        <w:spacing w:after="10"/>
        <w:ind w:right="411" w:firstLine="708"/>
      </w:pPr>
      <w:r>
        <w:t>полноценную и эффективную работу с обучающимися</w:t>
      </w:r>
      <w:r w:rsidR="00AC6A8A">
        <w:t xml:space="preserve"> </w:t>
      </w:r>
      <w:r>
        <w:t>всех групп здоровья (на уроках</w:t>
      </w:r>
    </w:p>
    <w:p w:rsidR="00DB751F" w:rsidRDefault="00B84766">
      <w:pPr>
        <w:ind w:left="720" w:right="15"/>
      </w:pPr>
      <w:r>
        <w:t>физкультуры, в секциях и т. п.);</w:t>
      </w:r>
    </w:p>
    <w:p w:rsidR="00DB751F" w:rsidRDefault="00B84766" w:rsidP="0005218F">
      <w:pPr>
        <w:numPr>
          <w:ilvl w:val="0"/>
          <w:numId w:val="53"/>
        </w:numPr>
        <w:spacing w:after="10"/>
        <w:ind w:right="411" w:firstLine="708"/>
      </w:pPr>
      <w:r>
        <w:t>рациональную организацию уроков физической культуры и занятий активно-</w:t>
      </w:r>
    </w:p>
    <w:p w:rsidR="00DB751F" w:rsidRDefault="00B84766">
      <w:pPr>
        <w:ind w:left="720" w:right="15"/>
      </w:pPr>
      <w:r>
        <w:t>двигательного характера;</w:t>
      </w:r>
    </w:p>
    <w:p w:rsidR="00DB751F" w:rsidRDefault="00B84766" w:rsidP="0005218F">
      <w:pPr>
        <w:numPr>
          <w:ilvl w:val="0"/>
          <w:numId w:val="53"/>
        </w:numPr>
        <w:ind w:right="411" w:firstLine="708"/>
      </w:pPr>
      <w:r>
        <w:t>организацию динамических перемен, физкультминуток на уроках, способствующих эмоциональной разгрузке и повышению двигательной активности;</w:t>
      </w:r>
    </w:p>
    <w:p w:rsidR="00DB751F" w:rsidRDefault="00B84766" w:rsidP="0005218F">
      <w:pPr>
        <w:numPr>
          <w:ilvl w:val="0"/>
          <w:numId w:val="53"/>
        </w:numPr>
        <w:ind w:right="411" w:firstLine="708"/>
      </w:pPr>
      <w:r>
        <w:t>организацию работы спортивных секций и создание условий для их эффективного функционирования; регулярное проведение спортивно</w:t>
      </w:r>
      <w:r w:rsidR="00AC6A8A">
        <w:t>-</w:t>
      </w:r>
      <w:r>
        <w:t>оздоровительных мероприятий (дней спорта, соревнований, олимпиад, походов и т. п.).</w:t>
      </w:r>
    </w:p>
    <w:p w:rsidR="00DB751F" w:rsidRDefault="00B84766">
      <w:pPr>
        <w:ind w:left="712" w:right="577" w:firstLine="708"/>
      </w:pPr>
      <w:r>
        <w:rPr>
          <w:b/>
          <w:i/>
        </w:rPr>
        <w:t xml:space="preserve">Воспитание физической культуры, формирование ценностного отношения к здоровью и здоровому образу жизни. </w:t>
      </w:r>
      <w: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B751F" w:rsidRDefault="00B84766">
      <w:pPr>
        <w:ind w:left="720" w:right="15"/>
      </w:pPr>
      <w:r>
        <w:rPr>
          <w:b/>
          <w:i/>
        </w:rPr>
        <w:t xml:space="preserve">        Формы и методы </w:t>
      </w:r>
      <w:r>
        <w:t>формирования у обучающихся культуры здорового и безопасного образа жизни:</w:t>
      </w:r>
    </w:p>
    <w:p w:rsidR="00DB751F" w:rsidRDefault="00B84766" w:rsidP="0005218F">
      <w:pPr>
        <w:numPr>
          <w:ilvl w:val="0"/>
          <w:numId w:val="53"/>
        </w:numPr>
        <w:ind w:right="411" w:firstLine="708"/>
      </w:pPr>
      <w: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DB751F" w:rsidRDefault="00B84766" w:rsidP="0005218F">
      <w:pPr>
        <w:numPr>
          <w:ilvl w:val="0"/>
          <w:numId w:val="53"/>
        </w:numPr>
        <w:ind w:right="411" w:firstLine="708"/>
      </w:pPr>
      <w: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DB751F" w:rsidRDefault="00B84766" w:rsidP="0005218F">
      <w:pPr>
        <w:numPr>
          <w:ilvl w:val="0"/>
          <w:numId w:val="53"/>
        </w:numPr>
        <w:ind w:right="411" w:firstLine="708"/>
      </w:pPr>
      <w:r>
        <w:t>предъявление примеров ведения здорового образа жизни;</w:t>
      </w:r>
    </w:p>
    <w:p w:rsidR="00DB751F" w:rsidRDefault="00B84766" w:rsidP="0005218F">
      <w:pPr>
        <w:numPr>
          <w:ilvl w:val="0"/>
          <w:numId w:val="53"/>
        </w:numPr>
        <w:ind w:right="411" w:firstLine="708"/>
      </w:pPr>
      <w: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B751F" w:rsidRDefault="00B84766" w:rsidP="0005218F">
      <w:pPr>
        <w:numPr>
          <w:ilvl w:val="0"/>
          <w:numId w:val="53"/>
        </w:numPr>
        <w:ind w:right="411" w:firstLine="708"/>
      </w:pPr>
      <w: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B751F" w:rsidRDefault="00B84766" w:rsidP="0005218F">
      <w:pPr>
        <w:numPr>
          <w:ilvl w:val="0"/>
          <w:numId w:val="53"/>
        </w:numPr>
        <w:ind w:right="411" w:firstLine="708"/>
      </w:pPr>
      <w:r>
        <w:t xml:space="preserve">организация сетевого партнерства учреждений здравоохранения, спорта, туризма, общего и дополнительного образования. </w:t>
      </w:r>
    </w:p>
    <w:p w:rsidR="00DB751F" w:rsidRDefault="00B84766" w:rsidP="0005218F">
      <w:pPr>
        <w:numPr>
          <w:ilvl w:val="0"/>
          <w:numId w:val="53"/>
        </w:numPr>
        <w:ind w:right="411" w:firstLine="708"/>
      </w:pPr>
      <w:r>
        <w:t>коллективные прогулки, туристические походы ученического класса;</w:t>
      </w:r>
    </w:p>
    <w:p w:rsidR="00DB751F" w:rsidRDefault="00B84766" w:rsidP="0005218F">
      <w:pPr>
        <w:numPr>
          <w:ilvl w:val="0"/>
          <w:numId w:val="53"/>
        </w:numPr>
        <w:ind w:right="411" w:firstLine="708"/>
      </w:pPr>
      <w: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DB751F" w:rsidRDefault="00B84766" w:rsidP="0005218F">
      <w:pPr>
        <w:numPr>
          <w:ilvl w:val="0"/>
          <w:numId w:val="53"/>
        </w:numPr>
        <w:ind w:right="411" w:firstLine="708"/>
      </w:pPr>
      <w: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B751F" w:rsidRDefault="00B84766" w:rsidP="0005218F">
      <w:pPr>
        <w:numPr>
          <w:ilvl w:val="0"/>
          <w:numId w:val="53"/>
        </w:numPr>
        <w:ind w:right="411" w:firstLine="708"/>
      </w:pPr>
      <w: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B751F" w:rsidRDefault="00B84766" w:rsidP="0005218F">
      <w:pPr>
        <w:numPr>
          <w:ilvl w:val="0"/>
          <w:numId w:val="53"/>
        </w:numPr>
        <w:ind w:right="411" w:firstLine="708"/>
      </w:pPr>
      <w: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B751F" w:rsidRDefault="00B84766" w:rsidP="0005218F">
      <w:pPr>
        <w:numPr>
          <w:ilvl w:val="0"/>
          <w:numId w:val="53"/>
        </w:numPr>
        <w:spacing w:line="259" w:lineRule="auto"/>
        <w:ind w:right="411" w:firstLine="708"/>
      </w:pPr>
      <w:r>
        <w:t>совместные праздники, турпоходы, спортивные соревнования для детей и родителей;</w:t>
      </w:r>
    </w:p>
    <w:p w:rsidR="00DB751F" w:rsidRDefault="00B84766" w:rsidP="0005218F">
      <w:pPr>
        <w:numPr>
          <w:ilvl w:val="0"/>
          <w:numId w:val="53"/>
        </w:numPr>
        <w:ind w:right="411" w:firstLine="708"/>
      </w:pPr>
      <w:r>
        <w:t>ведение «Индивидуальных дневников здоровья» (мониторинг – самодиагностика состояния собственного здоровья).</w:t>
      </w:r>
    </w:p>
    <w:p w:rsidR="00DB751F" w:rsidRDefault="00B84766" w:rsidP="00AC6A8A">
      <w:pPr>
        <w:spacing w:after="10"/>
        <w:ind w:left="697" w:right="424" w:firstLine="708"/>
        <w:jc w:val="left"/>
      </w:pPr>
      <w:r>
        <w:rPr>
          <w:b/>
          <w:i/>
        </w:rPr>
        <w:t xml:space="preserve">Развитие экологической культуры личности, ценностного отношения к природе, созидательной экологической позиции. </w:t>
      </w:r>
    </w:p>
    <w:p w:rsidR="00DB751F" w:rsidRDefault="00B84766" w:rsidP="00AC6A8A">
      <w:pPr>
        <w:spacing w:after="0"/>
        <w:ind w:left="712" w:right="576" w:firstLine="708"/>
      </w:pPr>
      <w: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DB751F" w:rsidRDefault="00B84766" w:rsidP="00AC6A8A">
      <w:pPr>
        <w:ind w:left="712" w:right="566" w:firstLine="708"/>
      </w:pPr>
      <w:r>
        <w:rPr>
          <w:b/>
        </w:rPr>
        <w:t>Формы и методы формирования у обучающихся экологической культуры</w:t>
      </w:r>
      <w:r>
        <w:t xml:space="preserve"> могут быть представлены в контексте основных вариантов взаимодействия человека и природы:</w:t>
      </w:r>
    </w:p>
    <w:p w:rsidR="00DB751F" w:rsidRDefault="00B84766" w:rsidP="0005218F">
      <w:pPr>
        <w:numPr>
          <w:ilvl w:val="0"/>
          <w:numId w:val="53"/>
        </w:numPr>
        <w:ind w:right="411" w:firstLine="708"/>
      </w:pPr>
      <w: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w:t>
      </w:r>
    </w:p>
    <w:p w:rsidR="00DB751F" w:rsidRDefault="00B84766">
      <w:pPr>
        <w:ind w:left="720" w:right="252"/>
      </w:pPr>
      <w:r>
        <w:t xml:space="preserve">(исследовательские проекты, научные мини-конференции, интеллектуально-познавательные игры и т. д.); </w:t>
      </w:r>
    </w:p>
    <w:p w:rsidR="00DB751F" w:rsidRDefault="00B84766" w:rsidP="0005218F">
      <w:pPr>
        <w:numPr>
          <w:ilvl w:val="0"/>
          <w:numId w:val="53"/>
        </w:numPr>
        <w:ind w:right="411" w:firstLine="708"/>
      </w:pPr>
      <w: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т.д.);</w:t>
      </w:r>
    </w:p>
    <w:p w:rsidR="00DB751F" w:rsidRDefault="00B84766" w:rsidP="0005218F">
      <w:pPr>
        <w:numPr>
          <w:ilvl w:val="0"/>
          <w:numId w:val="53"/>
        </w:numPr>
        <w:ind w:right="411" w:firstLine="708"/>
      </w:pPr>
      <w: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DB751F" w:rsidRDefault="00B84766" w:rsidP="0005218F">
      <w:pPr>
        <w:numPr>
          <w:ilvl w:val="0"/>
          <w:numId w:val="53"/>
        </w:numPr>
        <w:ind w:right="411" w:firstLine="708"/>
      </w:pPr>
      <w: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DB751F" w:rsidRDefault="00B84766" w:rsidP="0005218F">
      <w:pPr>
        <w:numPr>
          <w:ilvl w:val="0"/>
          <w:numId w:val="53"/>
        </w:numPr>
        <w:ind w:right="411" w:firstLine="708"/>
      </w:pPr>
      <w: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B751F" w:rsidRDefault="00B84766" w:rsidP="0005218F">
      <w:pPr>
        <w:numPr>
          <w:ilvl w:val="0"/>
          <w:numId w:val="53"/>
        </w:numPr>
        <w:spacing w:line="259" w:lineRule="auto"/>
        <w:ind w:right="411" w:firstLine="708"/>
      </w:pPr>
      <w:r>
        <w:t xml:space="preserve">природоохранная деятельность (экологические акции, природоохранные флешмобы). </w:t>
      </w:r>
    </w:p>
    <w:p w:rsidR="00DB751F" w:rsidRDefault="00B84766">
      <w:pPr>
        <w:ind w:left="712" w:right="570" w:firstLine="708"/>
      </w:pPr>
      <w:r>
        <w:rPr>
          <w:b/>
          <w:i/>
        </w:rPr>
        <w:t xml:space="preserve">Обучение правилам безопасного поведения на дорогах </w:t>
      </w:r>
      <w: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B751F" w:rsidRDefault="00B84766">
      <w:pPr>
        <w:ind w:left="712" w:right="15" w:firstLine="708"/>
      </w:pPr>
      <w:r>
        <w:rPr>
          <w:b/>
          <w:i/>
        </w:rPr>
        <w:t xml:space="preserve">Мероприятия </w:t>
      </w:r>
      <w:r>
        <w:t>по обучению младших школьников правилам безопасного поведения на дорогах:</w:t>
      </w:r>
    </w:p>
    <w:p w:rsidR="00DB751F" w:rsidRDefault="00B84766" w:rsidP="0005218F">
      <w:pPr>
        <w:numPr>
          <w:ilvl w:val="0"/>
          <w:numId w:val="53"/>
        </w:numPr>
        <w:ind w:right="411" w:firstLine="708"/>
      </w:pPr>
      <w: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DB751F" w:rsidRDefault="00B84766" w:rsidP="0005218F">
      <w:pPr>
        <w:numPr>
          <w:ilvl w:val="0"/>
          <w:numId w:val="53"/>
        </w:numPr>
        <w:ind w:right="411" w:firstLine="708"/>
      </w:pPr>
      <w:r>
        <w:t xml:space="preserve">практические занятия на автогородке «ПДД в части велосипедистов», </w:t>
      </w:r>
    </w:p>
    <w:p w:rsidR="00DB751F" w:rsidRDefault="00B84766" w:rsidP="0005218F">
      <w:pPr>
        <w:numPr>
          <w:ilvl w:val="0"/>
          <w:numId w:val="53"/>
        </w:numPr>
        <w:ind w:right="411" w:firstLine="708"/>
      </w:pPr>
      <w: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DB751F" w:rsidRDefault="00B84766" w:rsidP="0005218F">
      <w:pPr>
        <w:numPr>
          <w:ilvl w:val="0"/>
          <w:numId w:val="53"/>
        </w:numPr>
        <w:ind w:right="411" w:firstLine="708"/>
      </w:pPr>
      <w:r>
        <w:t xml:space="preserve">конкурс памяток «Школьнику пешеходу (зима)», «Школьнику- пешеходу (весна)» и т. д.; </w:t>
      </w:r>
      <w:r>
        <w:rPr>
          <w:b/>
        </w:rPr>
        <w:t xml:space="preserve">– </w:t>
      </w:r>
      <w:r>
        <w:t>компьютерное тестирование по правилам дорожного движения.</w:t>
      </w:r>
    </w:p>
    <w:p w:rsidR="00DB751F" w:rsidRDefault="00B84766">
      <w:pPr>
        <w:spacing w:after="13"/>
        <w:ind w:left="1141" w:right="272" w:hanging="10"/>
        <w:jc w:val="center"/>
      </w:pPr>
      <w:r>
        <w:rPr>
          <w:b/>
        </w:rPr>
        <w:t>Перечень мероприятий формирования экологической культуры, здорового и безопасного образа жизни</w:t>
      </w:r>
    </w:p>
    <w:tbl>
      <w:tblPr>
        <w:tblStyle w:val="TableGrid"/>
        <w:tblW w:w="10308" w:type="dxa"/>
        <w:tblInd w:w="960" w:type="dxa"/>
        <w:tblCellMar>
          <w:top w:w="13" w:type="dxa"/>
          <w:left w:w="110" w:type="dxa"/>
          <w:right w:w="120" w:type="dxa"/>
        </w:tblCellMar>
        <w:tblLook w:val="04A0" w:firstRow="1" w:lastRow="0" w:firstColumn="1" w:lastColumn="0" w:noHBand="0" w:noVBand="1"/>
      </w:tblPr>
      <w:tblGrid>
        <w:gridCol w:w="1810"/>
        <w:gridCol w:w="2197"/>
        <w:gridCol w:w="6301"/>
      </w:tblGrid>
      <w:tr w:rsidR="00DB751F">
        <w:trPr>
          <w:trHeight w:val="286"/>
        </w:trPr>
        <w:tc>
          <w:tcPr>
            <w:tcW w:w="15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результат</w:t>
            </w: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Формы</w:t>
            </w:r>
          </w:p>
        </w:tc>
        <w:tc>
          <w:tcPr>
            <w:tcW w:w="68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8" w:right="0" w:firstLine="0"/>
              <w:jc w:val="left"/>
            </w:pPr>
            <w:r>
              <w:t>Мероприятия</w:t>
            </w:r>
          </w:p>
        </w:tc>
      </w:tr>
      <w:tr w:rsidR="00DB751F">
        <w:trPr>
          <w:trHeight w:val="512"/>
        </w:trPr>
        <w:tc>
          <w:tcPr>
            <w:tcW w:w="1516"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1 уровень</w:t>
            </w:r>
          </w:p>
          <w:p w:rsidR="00DB751F" w:rsidRDefault="00B84766">
            <w:pPr>
              <w:spacing w:after="0" w:line="259" w:lineRule="auto"/>
              <w:ind w:left="0" w:right="0" w:firstLine="56"/>
              <w:jc w:val="left"/>
            </w:pPr>
            <w:r>
              <w:t>(1 класс) Приобретение</w:t>
            </w:r>
            <w:r w:rsidR="00AC6A8A">
              <w:t xml:space="preserve"> обучаю</w:t>
            </w:r>
            <w:r>
              <w:t xml:space="preserve">щимися </w:t>
            </w:r>
            <w:r>
              <w:lastRenderedPageBreak/>
              <w:t>социальных знаний</w:t>
            </w: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lastRenderedPageBreak/>
              <w:t>Беседы</w:t>
            </w:r>
          </w:p>
        </w:tc>
        <w:tc>
          <w:tcPr>
            <w:tcW w:w="6848" w:type="dxa"/>
            <w:tcBorders>
              <w:top w:val="single" w:sz="4" w:space="0" w:color="000000"/>
              <w:left w:val="single" w:sz="4" w:space="0" w:color="000000"/>
              <w:bottom w:val="single" w:sz="4" w:space="0" w:color="000000"/>
              <w:right w:val="single" w:sz="4" w:space="0" w:color="000000"/>
            </w:tcBorders>
          </w:tcPr>
          <w:p w:rsidR="00DB751F" w:rsidRPr="00AC6A8A" w:rsidRDefault="00B84766">
            <w:pPr>
              <w:spacing w:after="0" w:line="259" w:lineRule="auto"/>
              <w:ind w:left="58" w:right="0" w:firstLine="0"/>
            </w:pPr>
            <w:r w:rsidRPr="00AC6A8A">
              <w:t>«Здравствуй, школа», «Правила поведения в школе», цикл бесед о труде, «Твое здоровье», «Я – гражданин России»</w:t>
            </w:r>
          </w:p>
        </w:tc>
      </w:tr>
      <w:tr w:rsidR="00DB751F">
        <w:trPr>
          <w:trHeight w:val="804"/>
        </w:trPr>
        <w:tc>
          <w:tcPr>
            <w:tcW w:w="0" w:type="auto"/>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Классные часы</w:t>
            </w:r>
          </w:p>
        </w:tc>
        <w:tc>
          <w:tcPr>
            <w:tcW w:w="6848" w:type="dxa"/>
            <w:tcBorders>
              <w:top w:val="single" w:sz="4" w:space="0" w:color="000000"/>
              <w:left w:val="single" w:sz="4" w:space="0" w:color="000000"/>
              <w:bottom w:val="single" w:sz="4" w:space="0" w:color="000000"/>
              <w:right w:val="single" w:sz="4" w:space="0" w:color="000000"/>
            </w:tcBorders>
          </w:tcPr>
          <w:p w:rsidR="00DB751F" w:rsidRPr="00AC6A8A" w:rsidRDefault="00B84766">
            <w:pPr>
              <w:spacing w:after="0" w:line="259" w:lineRule="auto"/>
              <w:ind w:left="58" w:right="48" w:firstLine="0"/>
            </w:pPr>
            <w:r w:rsidRPr="00AC6A8A">
              <w:t xml:space="preserve">«Уроки вежливости», «Правила безопасности», «Краски осени», «Моя семья»; «Моя малая Родина», «Братья наши меньшие» просмотры кинофильмов </w:t>
            </w:r>
          </w:p>
        </w:tc>
      </w:tr>
      <w:tr w:rsidR="00DB751F">
        <w:trPr>
          <w:trHeight w:val="1390"/>
        </w:trPr>
        <w:tc>
          <w:tcPr>
            <w:tcW w:w="0" w:type="auto"/>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 xml:space="preserve">Диспуты, диалоги </w:t>
            </w:r>
          </w:p>
        </w:tc>
        <w:tc>
          <w:tcPr>
            <w:tcW w:w="68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8" w:right="0" w:firstLine="0"/>
              <w:jc w:val="left"/>
            </w:pPr>
            <w:r>
              <w:t>«Я – ученик»,</w:t>
            </w:r>
          </w:p>
          <w:p w:rsidR="00DB751F" w:rsidRDefault="00B84766">
            <w:pPr>
              <w:spacing w:after="0" w:line="259" w:lineRule="auto"/>
              <w:ind w:left="58" w:right="0" w:firstLine="0"/>
              <w:jc w:val="left"/>
            </w:pPr>
            <w:r>
              <w:t>«Что такое хорошо и что такое плохо?»</w:t>
            </w:r>
          </w:p>
          <w:p w:rsidR="00DB751F" w:rsidRDefault="00B84766">
            <w:pPr>
              <w:spacing w:after="0" w:line="259" w:lineRule="auto"/>
              <w:ind w:left="58" w:right="0" w:firstLine="0"/>
              <w:jc w:val="left"/>
            </w:pPr>
            <w:r>
              <w:t>«Что такое доброта?»</w:t>
            </w:r>
          </w:p>
          <w:p w:rsidR="00DB751F" w:rsidRDefault="00B84766">
            <w:pPr>
              <w:spacing w:after="0" w:line="259" w:lineRule="auto"/>
              <w:ind w:left="58" w:right="0" w:firstLine="0"/>
              <w:jc w:val="left"/>
            </w:pPr>
            <w:r>
              <w:t>«Я и мир вокруг меня»</w:t>
            </w:r>
          </w:p>
        </w:tc>
      </w:tr>
      <w:tr w:rsidR="00DB751F">
        <w:trPr>
          <w:trHeight w:val="1942"/>
        </w:trPr>
        <w:tc>
          <w:tcPr>
            <w:tcW w:w="0" w:type="auto"/>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Школьные</w:t>
            </w:r>
          </w:p>
          <w:p w:rsidR="00DB751F" w:rsidRDefault="00B84766">
            <w:pPr>
              <w:spacing w:after="0" w:line="259" w:lineRule="auto"/>
              <w:ind w:left="56" w:right="0" w:firstLine="0"/>
              <w:jc w:val="left"/>
            </w:pPr>
            <w:r>
              <w:t xml:space="preserve">праздники, социально значимые мероприятия, творческие конкурсы </w:t>
            </w:r>
          </w:p>
        </w:tc>
        <w:tc>
          <w:tcPr>
            <w:tcW w:w="6848" w:type="dxa"/>
            <w:tcBorders>
              <w:top w:val="single" w:sz="4" w:space="0" w:color="000000"/>
              <w:left w:val="single" w:sz="4" w:space="0" w:color="000000"/>
              <w:bottom w:val="single" w:sz="4" w:space="0" w:color="000000"/>
              <w:right w:val="single" w:sz="4" w:space="0" w:color="000000"/>
            </w:tcBorders>
          </w:tcPr>
          <w:p w:rsidR="00DB751F" w:rsidRPr="00AC6A8A" w:rsidRDefault="00B84766">
            <w:pPr>
              <w:spacing w:after="1" w:line="239" w:lineRule="auto"/>
              <w:ind w:left="58" w:right="51" w:firstLine="0"/>
            </w:pPr>
            <w:r w:rsidRPr="00AC6A8A">
              <w:t>«Посвящение в первоклассники», Акции «Письмо (подарок) Деду Морозу», Новогодняя игрушка.Конкурс патриотической (военной) песни. «Масленица», «Прощание с букварем». Акции «Подарок ветерану».Участие в   акции «Чистый посёлок». Конкурсы рисунков «Безопасная дорога», «Валентинки», тематические конкурсы чтецов.</w:t>
            </w:r>
          </w:p>
          <w:p w:rsidR="00DB751F" w:rsidRPr="00AC6A8A" w:rsidRDefault="00B84766">
            <w:pPr>
              <w:spacing w:after="0" w:line="259" w:lineRule="auto"/>
              <w:ind w:left="58" w:right="0" w:firstLine="0"/>
              <w:jc w:val="left"/>
            </w:pPr>
            <w:r w:rsidRPr="00AC6A8A">
              <w:t>Выставка поделок «Золотая осень».</w:t>
            </w:r>
          </w:p>
        </w:tc>
      </w:tr>
      <w:tr w:rsidR="00DB751F">
        <w:trPr>
          <w:trHeight w:val="706"/>
        </w:trPr>
        <w:tc>
          <w:tcPr>
            <w:tcW w:w="0" w:type="auto"/>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 xml:space="preserve">Соревнования </w:t>
            </w:r>
          </w:p>
        </w:tc>
        <w:tc>
          <w:tcPr>
            <w:tcW w:w="68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8" w:right="1309" w:firstLine="0"/>
              <w:jc w:val="left"/>
            </w:pPr>
            <w:r>
              <w:t>Спортивные соревнования   «Веселые старты»,  « День здоровья»</w:t>
            </w:r>
          </w:p>
        </w:tc>
      </w:tr>
      <w:tr w:rsidR="00DB751F">
        <w:trPr>
          <w:trHeight w:val="562"/>
        </w:trPr>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Проектная деятельность</w:t>
            </w:r>
          </w:p>
        </w:tc>
        <w:tc>
          <w:tcPr>
            <w:tcW w:w="68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8" w:right="0" w:firstLine="0"/>
              <w:jc w:val="left"/>
            </w:pPr>
            <w:r>
              <w:t xml:space="preserve"> «Дорогою добра»</w:t>
            </w:r>
          </w:p>
        </w:tc>
      </w:tr>
      <w:tr w:rsidR="00DB751F">
        <w:trPr>
          <w:trHeight w:val="1298"/>
        </w:trPr>
        <w:tc>
          <w:tcPr>
            <w:tcW w:w="1516"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2 уровень</w:t>
            </w:r>
          </w:p>
          <w:p w:rsidR="00DB751F" w:rsidRDefault="00B84766">
            <w:pPr>
              <w:spacing w:after="0" w:line="259" w:lineRule="auto"/>
              <w:ind w:left="56" w:right="0" w:firstLine="0"/>
              <w:jc w:val="left"/>
            </w:pPr>
            <w:r>
              <w:t>(2 – 3</w:t>
            </w:r>
          </w:p>
          <w:p w:rsidR="00DB751F" w:rsidRDefault="00B84766">
            <w:pPr>
              <w:spacing w:after="0" w:line="259" w:lineRule="auto"/>
              <w:ind w:left="56" w:right="0" w:firstLine="0"/>
              <w:jc w:val="left"/>
            </w:pPr>
            <w:r>
              <w:t>класс)</w:t>
            </w:r>
          </w:p>
          <w:p w:rsidR="00DB751F" w:rsidRDefault="00B84766">
            <w:pPr>
              <w:spacing w:after="0" w:line="259" w:lineRule="auto"/>
              <w:ind w:left="0" w:right="0" w:firstLine="0"/>
              <w:jc w:val="left"/>
            </w:pPr>
            <w:r>
              <w:t>Формирование ценностного отношения к реальности</w:t>
            </w: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Беседы, классные часы, диспуты, диалоги</w:t>
            </w:r>
          </w:p>
        </w:tc>
        <w:tc>
          <w:tcPr>
            <w:tcW w:w="68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8" w:right="0" w:firstLine="0"/>
              <w:jc w:val="left"/>
            </w:pPr>
            <w:r>
              <w:t xml:space="preserve">«Здравствуй, школа», «Что такое - Конституция?», </w:t>
            </w:r>
          </w:p>
          <w:p w:rsidR="00DB751F" w:rsidRDefault="00B84766">
            <w:pPr>
              <w:spacing w:after="0" w:line="259" w:lineRule="auto"/>
              <w:ind w:left="58" w:right="53" w:firstLine="0"/>
            </w:pPr>
            <w:r>
              <w:t>«Учись учиться», «Береги здоровье», «Мой лучший друг», «Хочу и надо – трудный выбор», «Профессии моих родителей»,   «Моя родословная», « Что в имени моем».</w:t>
            </w:r>
          </w:p>
        </w:tc>
      </w:tr>
      <w:tr w:rsidR="00DB751F" w:rsidTr="00AC6A8A">
        <w:trPr>
          <w:trHeight w:val="2583"/>
        </w:trPr>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Участие</w:t>
            </w:r>
            <w:r>
              <w:tab/>
              <w:t xml:space="preserve"> </w:t>
            </w:r>
            <w:r>
              <w:tab/>
              <w:t>в подготовке и проведении мероприятий, конкурсов</w:t>
            </w:r>
          </w:p>
        </w:tc>
        <w:tc>
          <w:tcPr>
            <w:tcW w:w="68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8" w:right="0" w:firstLine="0"/>
              <w:jc w:val="left"/>
            </w:pPr>
            <w:r>
              <w:rPr>
                <w:i/>
              </w:rPr>
              <w:t>«Мастерская Деда Мороза»,« Портрет моей мамы»</w:t>
            </w:r>
          </w:p>
          <w:p w:rsidR="00DB751F" w:rsidRDefault="00B84766" w:rsidP="00AC6A8A">
            <w:pPr>
              <w:tabs>
                <w:tab w:val="center" w:pos="1564"/>
                <w:tab w:val="center" w:pos="2565"/>
                <w:tab w:val="center" w:pos="3507"/>
                <w:tab w:val="center" w:pos="4433"/>
                <w:tab w:val="center" w:pos="5298"/>
                <w:tab w:val="right" w:pos="6618"/>
              </w:tabs>
              <w:spacing w:after="0" w:line="259" w:lineRule="auto"/>
              <w:ind w:left="0" w:right="0" w:firstLine="0"/>
              <w:jc w:val="left"/>
            </w:pPr>
            <w:r>
              <w:rPr>
                <w:i/>
              </w:rPr>
              <w:t>«Творческа</w:t>
            </w:r>
            <w:r w:rsidR="00AC6A8A">
              <w:rPr>
                <w:i/>
              </w:rPr>
              <w:t>я</w:t>
            </w:r>
            <w:r w:rsidR="00AC6A8A">
              <w:rPr>
                <w:i/>
              </w:rPr>
              <w:tab/>
              <w:t xml:space="preserve"> </w:t>
            </w:r>
            <w:r w:rsidR="00AC6A8A">
              <w:rPr>
                <w:i/>
              </w:rPr>
              <w:tab/>
              <w:t>мастерская»,</w:t>
            </w:r>
            <w:r w:rsidR="00AC6A8A">
              <w:rPr>
                <w:i/>
              </w:rPr>
              <w:tab/>
              <w:t xml:space="preserve"> </w:t>
            </w:r>
            <w:r w:rsidR="00AC6A8A">
              <w:rPr>
                <w:i/>
              </w:rPr>
              <w:tab/>
              <w:t xml:space="preserve">«Фестиваль </w:t>
            </w:r>
            <w:r>
              <w:rPr>
                <w:i/>
              </w:rPr>
              <w:t>детского</w:t>
            </w:r>
            <w:r w:rsidR="00AC6A8A">
              <w:t xml:space="preserve"> </w:t>
            </w:r>
            <w:r>
              <w:rPr>
                <w:i/>
              </w:rPr>
              <w:t>творчества»,</w:t>
            </w:r>
            <w:r w:rsidR="00AC6A8A">
              <w:rPr>
                <w:i/>
              </w:rPr>
              <w:t xml:space="preserve"> </w:t>
            </w:r>
            <w:r>
              <w:t>Выставка поделок из природного материала</w:t>
            </w:r>
          </w:p>
          <w:p w:rsidR="00DB751F" w:rsidRDefault="00B84766" w:rsidP="00AC6A8A">
            <w:pPr>
              <w:spacing w:after="0" w:line="238" w:lineRule="auto"/>
              <w:ind w:left="58" w:right="0" w:firstLine="0"/>
            </w:pPr>
            <w:r>
              <w:rPr>
                <w:i/>
              </w:rPr>
              <w:t xml:space="preserve">Акция: </w:t>
            </w:r>
            <w:r>
              <w:t>«Письмо (подарок) Деду Морозу», «Подарок бабушке и дедушке», «Подарок ветерану»</w:t>
            </w:r>
          </w:p>
          <w:p w:rsidR="00DB751F" w:rsidRDefault="00B84766" w:rsidP="00AC6A8A">
            <w:pPr>
              <w:spacing w:after="0" w:line="238" w:lineRule="auto"/>
              <w:ind w:left="58" w:right="0" w:firstLine="0"/>
            </w:pPr>
            <w:r>
              <w:t>Участие в   акции «Чистый посёлок», месячнике по благоустройству территории школы</w:t>
            </w:r>
          </w:p>
          <w:p w:rsidR="00DB751F" w:rsidRDefault="00B84766">
            <w:pPr>
              <w:spacing w:after="0" w:line="259" w:lineRule="auto"/>
              <w:ind w:left="58" w:right="0" w:firstLine="0"/>
              <w:jc w:val="left"/>
            </w:pPr>
            <w:r>
              <w:t>«Новогоднее путешествие», «Масленица»</w:t>
            </w:r>
          </w:p>
        </w:tc>
      </w:tr>
      <w:tr w:rsidR="00DB751F">
        <w:trPr>
          <w:trHeight w:val="2218"/>
        </w:trPr>
        <w:tc>
          <w:tcPr>
            <w:tcW w:w="1516" w:type="dxa"/>
            <w:vMerge w:val="restart"/>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68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8" w:right="0" w:firstLine="0"/>
              <w:jc w:val="left"/>
            </w:pPr>
            <w:r>
              <w:t>Фестиваль солдатской (патриотической) песни</w:t>
            </w:r>
          </w:p>
          <w:p w:rsidR="00DB751F" w:rsidRDefault="00B84766">
            <w:pPr>
              <w:spacing w:after="0" w:line="238" w:lineRule="auto"/>
              <w:ind w:left="58" w:right="24" w:firstLine="0"/>
            </w:pPr>
            <w:r>
              <w:t xml:space="preserve">Конкурсы рисунков «Безопасная дорога» «Зимняя сказка», «Валентинки», «Юбилей любимой книги» Тематические конкурсы чтецов </w:t>
            </w:r>
          </w:p>
          <w:p w:rsidR="00DB751F" w:rsidRDefault="00B84766">
            <w:pPr>
              <w:spacing w:after="0" w:line="238" w:lineRule="auto"/>
              <w:ind w:left="58" w:right="0" w:firstLine="0"/>
            </w:pPr>
            <w:r>
              <w:rPr>
                <w:i/>
              </w:rPr>
              <w:t>Конкурсы: Всероссийская игра-конкурс «Русский медвежонок», Международный математический конкурс</w:t>
            </w:r>
          </w:p>
          <w:p w:rsidR="00DB751F" w:rsidRDefault="00B84766">
            <w:pPr>
              <w:spacing w:after="0" w:line="259" w:lineRule="auto"/>
              <w:ind w:left="58" w:right="0" w:firstLine="0"/>
            </w:pPr>
            <w:r>
              <w:rPr>
                <w:i/>
              </w:rPr>
              <w:t>«Кенгуру»,   Всероссийский конкурс «Всезнайки», Всероссийский конкурс «Классики»,</w:t>
            </w:r>
          </w:p>
        </w:tc>
      </w:tr>
      <w:tr w:rsidR="00DB751F">
        <w:trPr>
          <w:trHeight w:val="838"/>
        </w:trPr>
        <w:tc>
          <w:tcPr>
            <w:tcW w:w="0" w:type="auto"/>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Спортивные</w:t>
            </w:r>
          </w:p>
          <w:p w:rsidR="00DB751F" w:rsidRDefault="00B84766">
            <w:pPr>
              <w:spacing w:after="0" w:line="259" w:lineRule="auto"/>
              <w:ind w:left="56" w:right="0" w:firstLine="0"/>
              <w:jc w:val="left"/>
            </w:pPr>
            <w:r>
              <w:t>соревнования,</w:t>
            </w:r>
          </w:p>
          <w:p w:rsidR="00DB751F" w:rsidRDefault="00B84766">
            <w:pPr>
              <w:spacing w:after="0" w:line="259" w:lineRule="auto"/>
              <w:ind w:left="56" w:right="0" w:firstLine="0"/>
              <w:jc w:val="left"/>
            </w:pPr>
            <w:r>
              <w:t>КТД</w:t>
            </w:r>
          </w:p>
        </w:tc>
        <w:tc>
          <w:tcPr>
            <w:tcW w:w="68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8" w:right="25" w:firstLine="0"/>
              <w:jc w:val="left"/>
            </w:pPr>
            <w:r>
              <w:t>Спортивные соревнования   «Веселые старты»,  «Подвижные игры»</w:t>
            </w:r>
          </w:p>
        </w:tc>
      </w:tr>
      <w:tr w:rsidR="00DB751F">
        <w:trPr>
          <w:trHeight w:val="562"/>
        </w:trPr>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Проектная деятельность</w:t>
            </w:r>
          </w:p>
        </w:tc>
        <w:tc>
          <w:tcPr>
            <w:tcW w:w="68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8" w:right="0" w:firstLine="0"/>
              <w:jc w:val="left"/>
            </w:pPr>
            <w:r>
              <w:t xml:space="preserve"> «Дорогою добра» «Воспитание на социокультурном опыте»</w:t>
            </w:r>
          </w:p>
        </w:tc>
      </w:tr>
      <w:tr w:rsidR="00DB751F">
        <w:trPr>
          <w:trHeight w:val="1114"/>
        </w:trPr>
        <w:tc>
          <w:tcPr>
            <w:tcW w:w="1516"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3 уровень</w:t>
            </w:r>
          </w:p>
          <w:p w:rsidR="00DB751F" w:rsidRDefault="00B84766">
            <w:pPr>
              <w:spacing w:after="0" w:line="259" w:lineRule="auto"/>
              <w:ind w:left="0" w:right="0" w:firstLine="56"/>
              <w:jc w:val="left"/>
            </w:pPr>
            <w:r>
              <w:t>(4 класс) Получение опыта самостоятел ьного обществен ного действия</w:t>
            </w: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Беседы, классные часы, диспуты, диалоги</w:t>
            </w:r>
          </w:p>
        </w:tc>
        <w:tc>
          <w:tcPr>
            <w:tcW w:w="68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58" w:right="0" w:firstLine="0"/>
              <w:jc w:val="left"/>
            </w:pPr>
            <w:r>
              <w:t xml:space="preserve">«Россия – Родина моя!», «Государственное устройство России», «Мир профессий», </w:t>
            </w:r>
          </w:p>
          <w:p w:rsidR="00DB751F" w:rsidRDefault="00B84766">
            <w:pPr>
              <w:spacing w:after="0" w:line="259" w:lineRule="auto"/>
              <w:ind w:left="58" w:right="0" w:firstLine="0"/>
              <w:jc w:val="left"/>
            </w:pPr>
            <w:r>
              <w:t>«Не стареют душой ветераны».</w:t>
            </w:r>
          </w:p>
        </w:tc>
      </w:tr>
      <w:tr w:rsidR="00DB751F" w:rsidTr="00AC6A8A">
        <w:trPr>
          <w:trHeight w:val="549"/>
        </w:trPr>
        <w:tc>
          <w:tcPr>
            <w:tcW w:w="0" w:type="auto"/>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Участие</w:t>
            </w:r>
            <w:r>
              <w:tab/>
              <w:t xml:space="preserve"> </w:t>
            </w:r>
            <w:r>
              <w:tab/>
              <w:t xml:space="preserve">в подготовке и проведении </w:t>
            </w:r>
            <w:r>
              <w:lastRenderedPageBreak/>
              <w:t>мероприятий, конкурсов</w:t>
            </w:r>
          </w:p>
        </w:tc>
        <w:tc>
          <w:tcPr>
            <w:tcW w:w="68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8" w:right="0" w:firstLine="0"/>
              <w:jc w:val="left"/>
            </w:pPr>
            <w:r>
              <w:rPr>
                <w:i/>
              </w:rPr>
              <w:lastRenderedPageBreak/>
              <w:t>« Мастерская Деда Мороза»,« Портрет моей мамы»</w:t>
            </w:r>
          </w:p>
          <w:p w:rsidR="00DB751F" w:rsidRDefault="00B84766" w:rsidP="00AC6A8A">
            <w:pPr>
              <w:spacing w:after="0" w:line="244" w:lineRule="auto"/>
              <w:ind w:left="58" w:right="0" w:firstLine="0"/>
              <w:jc w:val="left"/>
            </w:pPr>
            <w:r>
              <w:rPr>
                <w:i/>
              </w:rPr>
              <w:t xml:space="preserve">« Творческая мастерская», </w:t>
            </w:r>
            <w:r>
              <w:rPr>
                <w:i/>
              </w:rPr>
              <w:tab/>
              <w:t xml:space="preserve"> «Фестиваль детского творчества»</w:t>
            </w:r>
          </w:p>
          <w:p w:rsidR="00DB751F" w:rsidRDefault="00B84766" w:rsidP="00AC6A8A">
            <w:pPr>
              <w:spacing w:after="0" w:line="238" w:lineRule="auto"/>
              <w:ind w:left="58" w:right="0" w:firstLine="0"/>
            </w:pPr>
            <w:r>
              <w:rPr>
                <w:i/>
              </w:rPr>
              <w:t xml:space="preserve"> Фотовыставка « Ай, да папы!» ,</w:t>
            </w:r>
            <w:r>
              <w:t>Выставка поделок из природного материала</w:t>
            </w:r>
          </w:p>
          <w:p w:rsidR="00DB751F" w:rsidRDefault="00B84766" w:rsidP="00AC6A8A">
            <w:pPr>
              <w:spacing w:after="0" w:line="238" w:lineRule="auto"/>
              <w:ind w:left="58" w:right="13" w:firstLine="0"/>
            </w:pPr>
            <w:r>
              <w:rPr>
                <w:i/>
              </w:rPr>
              <w:lastRenderedPageBreak/>
              <w:t xml:space="preserve">Акция:«В лесу родилась елочка…», </w:t>
            </w:r>
            <w:r>
              <w:t>«Письмо (подарок) Деду Морозу», « Подарок бабушке и дедушке» , «Подарок ветерану»</w:t>
            </w:r>
          </w:p>
          <w:p w:rsidR="00DB751F" w:rsidRDefault="00B84766" w:rsidP="00AC6A8A">
            <w:pPr>
              <w:spacing w:after="0" w:line="238" w:lineRule="auto"/>
              <w:ind w:left="58" w:right="0" w:firstLine="0"/>
            </w:pPr>
            <w:r>
              <w:t xml:space="preserve">Участие в  акции «Чистый посёлок», месячнике по благоустройству территории школы </w:t>
            </w:r>
          </w:p>
          <w:p w:rsidR="00DB751F" w:rsidRDefault="00AC6A8A" w:rsidP="00AC6A8A">
            <w:pPr>
              <w:spacing w:after="0" w:line="259" w:lineRule="auto"/>
              <w:ind w:left="58" w:right="0" w:firstLine="0"/>
              <w:jc w:val="left"/>
            </w:pPr>
            <w:r>
              <w:t>«</w:t>
            </w:r>
            <w:r w:rsidR="00B84766">
              <w:t>Новогоднее путешествие», «Масленица»</w:t>
            </w:r>
          </w:p>
          <w:p w:rsidR="00DB751F" w:rsidRDefault="00B84766" w:rsidP="00AC6A8A">
            <w:pPr>
              <w:spacing w:after="0" w:line="259" w:lineRule="auto"/>
              <w:ind w:left="58" w:right="0" w:firstLine="0"/>
              <w:jc w:val="left"/>
            </w:pPr>
            <w:r>
              <w:t xml:space="preserve">Фестиваль солдатской (патриотической) песни   </w:t>
            </w:r>
          </w:p>
          <w:p w:rsidR="00DB751F" w:rsidRDefault="00B84766" w:rsidP="00AC6A8A">
            <w:pPr>
              <w:spacing w:after="0" w:line="238" w:lineRule="auto"/>
              <w:ind w:left="58" w:right="23" w:firstLine="0"/>
            </w:pPr>
            <w:r>
              <w:t>Конкурсы рисунков «Безопасная дорога» «З</w:t>
            </w:r>
            <w:r w:rsidR="00AC6A8A">
              <w:t>имняя сказка», «Валентинки», «</w:t>
            </w:r>
            <w:r>
              <w:t xml:space="preserve">Юбилей любимой книги» Тематические конкурсы чтецов </w:t>
            </w:r>
          </w:p>
          <w:p w:rsidR="00DB751F" w:rsidRDefault="00B84766">
            <w:pPr>
              <w:spacing w:after="0" w:line="259" w:lineRule="auto"/>
              <w:ind w:left="58" w:right="37" w:firstLine="0"/>
            </w:pPr>
            <w:r>
              <w:rPr>
                <w:i/>
              </w:rPr>
              <w:t>Конкурсы: Всероссийская игра-конкурс « «Русский медвежонок», Междуна</w:t>
            </w:r>
            <w:r w:rsidR="00AC6A8A">
              <w:rPr>
                <w:i/>
              </w:rPr>
              <w:t>родный математический конкурс «</w:t>
            </w:r>
            <w:r>
              <w:rPr>
                <w:i/>
              </w:rPr>
              <w:t>Кенгуру», Всероссийский конкурс «Всезнайки», Всероссийский конкурс «Классики»,</w:t>
            </w:r>
          </w:p>
        </w:tc>
      </w:tr>
      <w:tr w:rsidR="00DB751F">
        <w:trPr>
          <w:trHeight w:val="838"/>
        </w:trPr>
        <w:tc>
          <w:tcPr>
            <w:tcW w:w="0" w:type="auto"/>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Спортивные</w:t>
            </w:r>
          </w:p>
          <w:p w:rsidR="00DB751F" w:rsidRDefault="00B84766">
            <w:pPr>
              <w:spacing w:after="0" w:line="259" w:lineRule="auto"/>
              <w:ind w:left="56" w:right="0" w:firstLine="0"/>
              <w:jc w:val="left"/>
            </w:pPr>
            <w:r>
              <w:t>соревнования и</w:t>
            </w:r>
          </w:p>
          <w:p w:rsidR="00DB751F" w:rsidRDefault="00B84766">
            <w:pPr>
              <w:spacing w:after="0" w:line="259" w:lineRule="auto"/>
              <w:ind w:left="56" w:right="0" w:firstLine="0"/>
              <w:jc w:val="left"/>
            </w:pPr>
            <w:r>
              <w:t>КТД</w:t>
            </w:r>
          </w:p>
        </w:tc>
        <w:tc>
          <w:tcPr>
            <w:tcW w:w="68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8" w:right="0" w:firstLine="0"/>
            </w:pPr>
            <w:r>
              <w:t xml:space="preserve">  «Малые олимпийские игры», «Веселые старты», «День здоровья».</w:t>
            </w:r>
          </w:p>
        </w:tc>
      </w:tr>
      <w:tr w:rsidR="00DB751F">
        <w:trPr>
          <w:trHeight w:val="1390"/>
        </w:trPr>
        <w:tc>
          <w:tcPr>
            <w:tcW w:w="0" w:type="auto"/>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6" w:line="238" w:lineRule="auto"/>
              <w:ind w:left="56" w:right="0" w:firstLine="0"/>
              <w:jc w:val="left"/>
            </w:pPr>
            <w:r>
              <w:t>Учебно</w:t>
            </w:r>
            <w:r w:rsidR="00AC6A8A">
              <w:t xml:space="preserve">-исследовательская </w:t>
            </w:r>
            <w:r>
              <w:t>и</w:t>
            </w:r>
          </w:p>
          <w:p w:rsidR="00DB751F" w:rsidRDefault="00B84766">
            <w:pPr>
              <w:spacing w:after="0" w:line="259" w:lineRule="auto"/>
              <w:ind w:left="56" w:right="0" w:firstLine="0"/>
              <w:jc w:val="left"/>
            </w:pPr>
            <w:r>
              <w:t>проектная деятельность</w:t>
            </w:r>
          </w:p>
        </w:tc>
        <w:tc>
          <w:tcPr>
            <w:tcW w:w="68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8" w:right="0" w:firstLine="0"/>
              <w:jc w:val="left"/>
            </w:pPr>
            <w:r>
              <w:t>«Дорогою добра»</w:t>
            </w:r>
          </w:p>
        </w:tc>
      </w:tr>
      <w:tr w:rsidR="00DB751F">
        <w:trPr>
          <w:trHeight w:val="1114"/>
        </w:trPr>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6" w:right="0" w:firstLine="0"/>
              <w:jc w:val="left"/>
            </w:pPr>
            <w:r>
              <w:t>Общественно</w:t>
            </w:r>
            <w:r w:rsidR="00AC6A8A">
              <w:t>-</w:t>
            </w:r>
            <w:r>
              <w:t xml:space="preserve">полезные дела </w:t>
            </w:r>
          </w:p>
        </w:tc>
        <w:tc>
          <w:tcPr>
            <w:tcW w:w="68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58" w:right="0" w:firstLine="0"/>
            </w:pPr>
            <w:r>
              <w:t xml:space="preserve">Культурно – досуговые программы и инсценированные сказки для учащихся 1 – 2 классов </w:t>
            </w:r>
          </w:p>
          <w:p w:rsidR="00DB751F" w:rsidRDefault="00B84766">
            <w:pPr>
              <w:spacing w:after="0" w:line="259" w:lineRule="auto"/>
              <w:ind w:left="58" w:right="0" w:firstLine="0"/>
              <w:jc w:val="left"/>
            </w:pPr>
            <w:r>
              <w:t>Участие в  акции «Чистый посёлок»</w:t>
            </w:r>
          </w:p>
          <w:p w:rsidR="00DB751F" w:rsidRDefault="00B84766">
            <w:pPr>
              <w:spacing w:after="0" w:line="259" w:lineRule="auto"/>
              <w:ind w:left="58" w:right="0" w:firstLine="0"/>
              <w:jc w:val="left"/>
            </w:pPr>
            <w:r>
              <w:t>Акция «Подарок инвалидам», «Подарок ветерану».</w:t>
            </w:r>
          </w:p>
        </w:tc>
      </w:tr>
    </w:tbl>
    <w:p w:rsidR="00DB751F" w:rsidRDefault="00B84766" w:rsidP="00AC6A8A">
      <w:pPr>
        <w:spacing w:after="10"/>
        <w:ind w:left="722" w:right="566" w:hanging="10"/>
      </w:pPr>
      <w:r>
        <w:t xml:space="preserve">       </w:t>
      </w:r>
      <w:r>
        <w:rPr>
          <w:b/>
        </w:rPr>
        <w:t>Совместная деятельность образовательного учреждения, семьи и общественности по формированию экологической культуры, здорового и безопасного образа жизни</w:t>
      </w:r>
    </w:p>
    <w:p w:rsidR="00DB751F" w:rsidRDefault="00B84766">
      <w:pPr>
        <w:ind w:left="712" w:right="573" w:firstLine="566"/>
      </w:pPr>
      <w: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w:t>
      </w:r>
    </w:p>
    <w:p w:rsidR="00DB751F" w:rsidRDefault="00B84766" w:rsidP="00AC6A8A">
      <w:pPr>
        <w:spacing w:after="35"/>
        <w:ind w:left="712" w:right="566" w:firstLine="566"/>
      </w:pPr>
      <w:r>
        <w:t xml:space="preserve">Система работы </w:t>
      </w:r>
      <w:r>
        <w:rPr>
          <w:b/>
        </w:rPr>
        <w:t>с родителями (законными представителями)</w:t>
      </w:r>
      <w:r>
        <w:t xml:space="preserve"> по вопросам охраны и укрепления здоровья детей направлена на повышение их уровня знаний и включает:</w:t>
      </w:r>
    </w:p>
    <w:p w:rsidR="00DB751F" w:rsidRDefault="00B84766" w:rsidP="0005218F">
      <w:pPr>
        <w:numPr>
          <w:ilvl w:val="0"/>
          <w:numId w:val="54"/>
        </w:numPr>
        <w:spacing w:after="34"/>
        <w:ind w:right="566" w:hanging="734"/>
      </w:pPr>
      <w:r>
        <w:t>анкетирование родителей по вопросам удовлетворённости организацией учебного процесса, в том числе вопросы охраны здоровья и режима дня;</w:t>
      </w:r>
    </w:p>
    <w:p w:rsidR="00DB751F" w:rsidRDefault="00B84766" w:rsidP="0005218F">
      <w:pPr>
        <w:numPr>
          <w:ilvl w:val="0"/>
          <w:numId w:val="54"/>
        </w:numPr>
        <w:spacing w:after="34"/>
        <w:ind w:right="566" w:hanging="734"/>
      </w:pPr>
      <w:r>
        <w:t>индивидуальные консультации педагогов по вопросам психологопедагогического сопровождения;</w:t>
      </w:r>
    </w:p>
    <w:p w:rsidR="00DB751F" w:rsidRDefault="00B84766" w:rsidP="0005218F">
      <w:pPr>
        <w:numPr>
          <w:ilvl w:val="0"/>
          <w:numId w:val="54"/>
        </w:numPr>
        <w:spacing w:after="34"/>
        <w:ind w:right="566" w:hanging="734"/>
      </w:pPr>
      <w:r>
        <w:t xml:space="preserve">проведение тематических родительских собраний, направленных на формирование культуры здорового образа жизни </w:t>
      </w:r>
    </w:p>
    <w:p w:rsidR="00DB751F" w:rsidRDefault="00B84766" w:rsidP="0005218F">
      <w:pPr>
        <w:numPr>
          <w:ilvl w:val="0"/>
          <w:numId w:val="54"/>
        </w:numPr>
        <w:spacing w:after="34"/>
        <w:ind w:right="566" w:hanging="734"/>
      </w:pPr>
      <w:r>
        <w:t>привлечение родителей (законных представителей) к совместной работе по проведению оздоровительных мероприятий и спортивных соревнований;</w:t>
      </w:r>
    </w:p>
    <w:p w:rsidR="00DB751F" w:rsidRDefault="00B84766" w:rsidP="0005218F">
      <w:pPr>
        <w:numPr>
          <w:ilvl w:val="0"/>
          <w:numId w:val="54"/>
        </w:numPr>
        <w:ind w:right="566" w:hanging="734"/>
      </w:pPr>
      <w:r>
        <w:t xml:space="preserve">создание информационных стендов детского здоровья, в доступной для родителей форме и т.п. </w:t>
      </w:r>
    </w:p>
    <w:tbl>
      <w:tblPr>
        <w:tblStyle w:val="TableGrid"/>
        <w:tblW w:w="10202" w:type="dxa"/>
        <w:tblInd w:w="960" w:type="dxa"/>
        <w:tblCellMar>
          <w:top w:w="15" w:type="dxa"/>
          <w:left w:w="110" w:type="dxa"/>
          <w:right w:w="109" w:type="dxa"/>
        </w:tblCellMar>
        <w:tblLook w:val="04A0" w:firstRow="1" w:lastRow="0" w:firstColumn="1" w:lastColumn="0" w:noHBand="0" w:noVBand="1"/>
      </w:tblPr>
      <w:tblGrid>
        <w:gridCol w:w="3119"/>
        <w:gridCol w:w="7083"/>
      </w:tblGrid>
      <w:tr w:rsidR="00DB751F">
        <w:trPr>
          <w:trHeight w:val="286"/>
        </w:trPr>
        <w:tc>
          <w:tcPr>
            <w:tcW w:w="27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Мероприятия</w:t>
            </w:r>
          </w:p>
        </w:tc>
        <w:tc>
          <w:tcPr>
            <w:tcW w:w="743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Тема       </w:t>
            </w:r>
          </w:p>
        </w:tc>
      </w:tr>
      <w:tr w:rsidR="00DB751F">
        <w:trPr>
          <w:trHeight w:val="1390"/>
        </w:trPr>
        <w:tc>
          <w:tcPr>
            <w:tcW w:w="27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Родительские собрания</w:t>
            </w:r>
          </w:p>
        </w:tc>
        <w:tc>
          <w:tcPr>
            <w:tcW w:w="743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«Режим дня школьника»;</w:t>
            </w:r>
          </w:p>
          <w:p w:rsidR="00DB751F" w:rsidRDefault="00B84766">
            <w:pPr>
              <w:spacing w:after="0" w:line="259" w:lineRule="auto"/>
              <w:ind w:left="0" w:right="0" w:firstLine="0"/>
              <w:jc w:val="left"/>
            </w:pPr>
            <w:r>
              <w:t>«Как правильно организовать выполнение домашних заданий»</w:t>
            </w:r>
          </w:p>
          <w:p w:rsidR="00DB751F" w:rsidRDefault="00B84766">
            <w:pPr>
              <w:spacing w:after="0" w:line="259" w:lineRule="auto"/>
              <w:ind w:left="0" w:right="0" w:firstLine="0"/>
              <w:jc w:val="left"/>
            </w:pPr>
            <w:r>
              <w:t>«Вредные привычки»</w:t>
            </w:r>
          </w:p>
          <w:p w:rsidR="00DB751F" w:rsidRDefault="00B84766">
            <w:pPr>
              <w:spacing w:after="0" w:line="259" w:lineRule="auto"/>
              <w:ind w:left="0" w:right="0" w:firstLine="0"/>
              <w:jc w:val="left"/>
            </w:pPr>
            <w:r>
              <w:t xml:space="preserve"> «О готовности детей к переходу в среднее звено»</w:t>
            </w:r>
          </w:p>
          <w:p w:rsidR="00DB751F" w:rsidRDefault="00B84766">
            <w:pPr>
              <w:spacing w:after="0" w:line="259" w:lineRule="auto"/>
              <w:ind w:left="0" w:right="0" w:firstLine="0"/>
              <w:jc w:val="left"/>
            </w:pPr>
            <w:r>
              <w:lastRenderedPageBreak/>
              <w:t xml:space="preserve">«Безопасное поведение на дороге»  </w:t>
            </w:r>
          </w:p>
        </w:tc>
      </w:tr>
      <w:tr w:rsidR="00DB751F">
        <w:trPr>
          <w:trHeight w:val="838"/>
        </w:trPr>
        <w:tc>
          <w:tcPr>
            <w:tcW w:w="27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lastRenderedPageBreak/>
              <w:t>Обмен опытом</w:t>
            </w:r>
          </w:p>
        </w:tc>
        <w:tc>
          <w:tcPr>
            <w:tcW w:w="743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pPr>
            <w:r>
              <w:t>«Здоровье детей в руках родителей» (встречи с медицинским работником), «Поведение родителей на дорогах – основа</w:t>
            </w:r>
          </w:p>
          <w:p w:rsidR="00DB751F" w:rsidRDefault="00B84766">
            <w:pPr>
              <w:spacing w:after="0" w:line="259" w:lineRule="auto"/>
              <w:ind w:left="0" w:right="0" w:firstLine="0"/>
              <w:jc w:val="left"/>
            </w:pPr>
            <w:r>
              <w:t>безопасности детей» (встречи с инспектором ГИБДД)</w:t>
            </w:r>
          </w:p>
        </w:tc>
      </w:tr>
      <w:tr w:rsidR="00DB751F">
        <w:trPr>
          <w:trHeight w:val="1390"/>
        </w:trPr>
        <w:tc>
          <w:tcPr>
            <w:tcW w:w="27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Консультации</w:t>
            </w:r>
          </w:p>
        </w:tc>
        <w:tc>
          <w:tcPr>
            <w:tcW w:w="743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2" w:firstLine="0"/>
            </w:pPr>
            <w:r>
              <w:t>Вопросы роста и развития ребёнка, его здоровья, факторы, положительно и отрицательно влияющим на здоровье детей и т. п. Знакомство родителей (законных представителей) с необходимой научно-методической литературой по формированию у ребёнка здорового образа жизни;</w:t>
            </w:r>
          </w:p>
        </w:tc>
      </w:tr>
      <w:tr w:rsidR="00DB751F">
        <w:trPr>
          <w:trHeight w:val="1114"/>
        </w:trPr>
        <w:tc>
          <w:tcPr>
            <w:tcW w:w="2768" w:type="dxa"/>
            <w:tcBorders>
              <w:top w:val="single" w:sz="4" w:space="0" w:color="000000"/>
              <w:left w:val="single" w:sz="4" w:space="0" w:color="000000"/>
              <w:bottom w:val="single" w:sz="4" w:space="0" w:color="000000"/>
              <w:right w:val="single" w:sz="4" w:space="0" w:color="000000"/>
            </w:tcBorders>
          </w:tcPr>
          <w:p w:rsidR="00DB751F" w:rsidRDefault="00B84766">
            <w:pPr>
              <w:spacing w:after="6" w:line="238" w:lineRule="auto"/>
              <w:ind w:left="0" w:right="0" w:firstLine="0"/>
              <w:jc w:val="left"/>
            </w:pPr>
            <w:r>
              <w:t>Спортивнооздоровительные</w:t>
            </w:r>
            <w:r>
              <w:tab/>
              <w:t xml:space="preserve"> </w:t>
            </w:r>
            <w:r>
              <w:tab/>
              <w:t>и</w:t>
            </w:r>
          </w:p>
          <w:p w:rsidR="00DB751F" w:rsidRDefault="00B84766">
            <w:pPr>
              <w:spacing w:after="0" w:line="259" w:lineRule="auto"/>
              <w:ind w:left="0" w:right="0" w:firstLine="0"/>
              <w:jc w:val="left"/>
            </w:pPr>
            <w:r>
              <w:t>экологические мероприятия с детьми</w:t>
            </w:r>
          </w:p>
        </w:tc>
        <w:tc>
          <w:tcPr>
            <w:tcW w:w="743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Соревнования, Дни здоровья, спортивные праздники, походы, конкурсы и др.</w:t>
            </w:r>
          </w:p>
        </w:tc>
      </w:tr>
      <w:tr w:rsidR="00DB751F">
        <w:trPr>
          <w:trHeight w:val="286"/>
        </w:trPr>
        <w:tc>
          <w:tcPr>
            <w:tcW w:w="27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Проекты с детьми</w:t>
            </w:r>
          </w:p>
        </w:tc>
        <w:tc>
          <w:tcPr>
            <w:tcW w:w="743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«Мой безопасный маршрут в школу», «Берегите птиц!» и др.</w:t>
            </w:r>
          </w:p>
        </w:tc>
      </w:tr>
      <w:tr w:rsidR="00DB751F">
        <w:trPr>
          <w:trHeight w:val="562"/>
        </w:trPr>
        <w:tc>
          <w:tcPr>
            <w:tcW w:w="27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pPr>
            <w:r>
              <w:t xml:space="preserve">Информационное поле для родителей </w:t>
            </w:r>
          </w:p>
        </w:tc>
        <w:tc>
          <w:tcPr>
            <w:tcW w:w="743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pPr>
            <w:r>
              <w:t xml:space="preserve"> Информационный стенд, классные уголки: выставки детских рисунков, сочинений, творческих работ, сайт школы.</w:t>
            </w:r>
          </w:p>
        </w:tc>
      </w:tr>
    </w:tbl>
    <w:p w:rsidR="00DB751F" w:rsidRDefault="00B84766" w:rsidP="00AC6A8A">
      <w:pPr>
        <w:ind w:left="712" w:right="586" w:firstLine="566"/>
      </w:pPr>
      <w:r>
        <w:t>Важным условием эффективной реализации задач программы по формированию у учащихся экологической культуры,</w:t>
      </w:r>
      <w:r w:rsidR="00AC6A8A">
        <w:t xml:space="preserve"> </w:t>
      </w:r>
      <w:r>
        <w:t>здорового и безопасного образа жизни является эффективность педагогического взаимодействия различных социальных субъектов, при ведущей роли педагогического коллектива.</w:t>
      </w:r>
    </w:p>
    <w:p w:rsidR="00DB751F" w:rsidRDefault="00B84766" w:rsidP="00AC6A8A">
      <w:pPr>
        <w:spacing w:after="10"/>
        <w:ind w:left="1176" w:right="0" w:hanging="10"/>
      </w:pPr>
      <w:r>
        <w:rPr>
          <w:b/>
        </w:rPr>
        <w:t>Критерии и показатели эффективности деятельности образовательной организации</w:t>
      </w:r>
    </w:p>
    <w:p w:rsidR="00DB751F" w:rsidRDefault="00B84766" w:rsidP="00AC6A8A">
      <w:pPr>
        <w:ind w:left="712" w:right="360" w:firstLine="454"/>
      </w:pPr>
      <w:r>
        <w:t>В целях получения объективных данных о результатах</w:t>
      </w:r>
      <w:r w:rsidR="00AC6A8A">
        <w:t xml:space="preserve"> </w:t>
      </w:r>
      <w:r>
        <w:t>реализации программы и необходимости ее коррекции целесообразно проводить систематический мониторинг в образовательной организации.</w:t>
      </w:r>
    </w:p>
    <w:p w:rsidR="00DB751F" w:rsidRDefault="00B84766" w:rsidP="00AC6A8A">
      <w:pPr>
        <w:ind w:left="1174" w:right="15"/>
      </w:pPr>
      <w:r>
        <w:t>Мониторинг реализации программы должен включать:</w:t>
      </w:r>
    </w:p>
    <w:p w:rsidR="00DB751F" w:rsidRDefault="00B84766" w:rsidP="0005218F">
      <w:pPr>
        <w:numPr>
          <w:ilvl w:val="2"/>
          <w:numId w:val="55"/>
        </w:numPr>
        <w:ind w:right="568" w:firstLine="680"/>
      </w:pPr>
      <w: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DB751F" w:rsidRDefault="00B84766" w:rsidP="0005218F">
      <w:pPr>
        <w:numPr>
          <w:ilvl w:val="2"/>
          <w:numId w:val="55"/>
        </w:numPr>
        <w:spacing w:after="10"/>
        <w:ind w:right="568" w:firstLine="680"/>
      </w:pPr>
      <w:r>
        <w:t>отслеживание динамики показателей здоровья обучающихся: общего показателя</w:t>
      </w:r>
    </w:p>
    <w:p w:rsidR="00DB751F" w:rsidRDefault="00B84766" w:rsidP="00AC6A8A">
      <w:pPr>
        <w:ind w:left="720" w:right="15"/>
      </w:pPr>
      <w:r>
        <w:t>здоровья, показателей заболеваемости органов зрения и опорно</w:t>
      </w:r>
      <w:r w:rsidR="00AC6A8A">
        <w:t>-</w:t>
      </w:r>
      <w:r>
        <w:t>двигательного аппарата;</w:t>
      </w:r>
    </w:p>
    <w:p w:rsidR="00DB751F" w:rsidRDefault="00B84766" w:rsidP="0005218F">
      <w:pPr>
        <w:numPr>
          <w:ilvl w:val="2"/>
          <w:numId w:val="55"/>
        </w:numPr>
        <w:ind w:right="568" w:firstLine="680"/>
      </w:pPr>
      <w:r>
        <w:t>отслеживание динамики травматизма в образовательной организации, в том числе дорожно</w:t>
      </w:r>
      <w:r w:rsidR="00AC6A8A">
        <w:t>-</w:t>
      </w:r>
      <w:r>
        <w:t>транспортного травматизма;</w:t>
      </w:r>
    </w:p>
    <w:p w:rsidR="00DB751F" w:rsidRDefault="00B84766" w:rsidP="0005218F">
      <w:pPr>
        <w:numPr>
          <w:ilvl w:val="2"/>
          <w:numId w:val="55"/>
        </w:numPr>
        <w:ind w:right="568" w:firstLine="680"/>
      </w:pPr>
      <w:r>
        <w:t>отслеживание динамики показателей количества пропусков занятий по болезни;</w:t>
      </w:r>
    </w:p>
    <w:p w:rsidR="00DB751F" w:rsidRDefault="00B84766" w:rsidP="0005218F">
      <w:pPr>
        <w:numPr>
          <w:ilvl w:val="2"/>
          <w:numId w:val="55"/>
        </w:numPr>
        <w:ind w:right="568" w:firstLine="680"/>
      </w:pPr>
      <w:r>
        <w:t>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DB751F" w:rsidRDefault="00B84766" w:rsidP="00AC6A8A">
      <w:pPr>
        <w:ind w:left="712" w:right="566" w:firstLine="454"/>
      </w:pPr>
      <w: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DB751F" w:rsidRDefault="00B84766" w:rsidP="0005218F">
      <w:pPr>
        <w:numPr>
          <w:ilvl w:val="2"/>
          <w:numId w:val="55"/>
        </w:numPr>
        <w:ind w:right="568" w:firstLine="680"/>
      </w:pPr>
      <w:r>
        <w:t>высокая рейтинговая оценка деятельности школы по данному направлению в</w:t>
      </w:r>
    </w:p>
    <w:p w:rsidR="00DB751F" w:rsidRDefault="00B84766">
      <w:pPr>
        <w:ind w:left="720" w:right="15"/>
      </w:pPr>
      <w:r>
        <w:t>муниципальной или региональной системе образования;</w:t>
      </w:r>
    </w:p>
    <w:p w:rsidR="00DB751F" w:rsidRDefault="00B84766" w:rsidP="0005218F">
      <w:pPr>
        <w:numPr>
          <w:ilvl w:val="2"/>
          <w:numId w:val="55"/>
        </w:numPr>
        <w:ind w:right="568" w:firstLine="680"/>
      </w:pPr>
      <w: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DB751F" w:rsidRDefault="00B84766" w:rsidP="0005218F">
      <w:pPr>
        <w:numPr>
          <w:ilvl w:val="2"/>
          <w:numId w:val="55"/>
        </w:numPr>
        <w:ind w:right="568" w:firstLine="680"/>
      </w:pPr>
      <w:r>
        <w:t>повышение уровня культуры межличностного общения обучающихся и уровня эмпатии</w:t>
      </w:r>
    </w:p>
    <w:p w:rsidR="00DB751F" w:rsidRDefault="00B84766">
      <w:pPr>
        <w:ind w:left="720" w:right="15"/>
      </w:pPr>
      <w:r>
        <w:t>друг к другу;</w:t>
      </w:r>
    </w:p>
    <w:p w:rsidR="00DB751F" w:rsidRDefault="00B84766" w:rsidP="0005218F">
      <w:pPr>
        <w:numPr>
          <w:ilvl w:val="2"/>
          <w:numId w:val="55"/>
        </w:numPr>
        <w:spacing w:after="0"/>
        <w:ind w:right="568" w:firstLine="680"/>
      </w:pPr>
      <w:r>
        <w:t>снижение уровня социальной напряженности в детской среде; – результаты экспрессдиагностики показателей здоровья школьников; положительные результаты анализа анкет по исследованию жизнедеятельности школьников, анкет для родителей (законных представителей).</w:t>
      </w:r>
    </w:p>
    <w:p w:rsidR="00B053AA" w:rsidRDefault="00B053AA">
      <w:pPr>
        <w:spacing w:after="10"/>
        <w:ind w:left="722" w:right="0" w:hanging="10"/>
        <w:rPr>
          <w:b/>
        </w:rPr>
      </w:pPr>
    </w:p>
    <w:p w:rsidR="00DB751F" w:rsidRDefault="00B84766">
      <w:pPr>
        <w:spacing w:after="10"/>
        <w:ind w:left="722" w:right="0" w:hanging="10"/>
      </w:pPr>
      <w:r>
        <w:rPr>
          <w:b/>
        </w:rPr>
        <w:lastRenderedPageBreak/>
        <w:t>2.5. Программа коррекционной работы</w:t>
      </w:r>
    </w:p>
    <w:p w:rsidR="00DB751F" w:rsidRDefault="00B84766">
      <w:pPr>
        <w:ind w:left="712" w:right="581" w:firstLine="720"/>
      </w:pPr>
      <w:r>
        <w:t xml:space="preserve">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 </w:t>
      </w:r>
    </w:p>
    <w:p w:rsidR="00DB751F" w:rsidRDefault="00B84766" w:rsidP="00AC6A8A">
      <w:pPr>
        <w:ind w:left="1440" w:right="566"/>
      </w:pPr>
      <w:r>
        <w:t xml:space="preserve">Программа коррекционной работы </w:t>
      </w:r>
      <w:r w:rsidR="00AC6A8A" w:rsidRPr="00AC6A8A">
        <w:t xml:space="preserve">МБОУ Комбайновской оош им. воина-афганца А.Демяника </w:t>
      </w:r>
      <w:r>
        <w:t xml:space="preserve">обеспечивает: </w:t>
      </w:r>
    </w:p>
    <w:p w:rsidR="00DB751F" w:rsidRDefault="00B84766" w:rsidP="0005218F">
      <w:pPr>
        <w:numPr>
          <w:ilvl w:val="2"/>
          <w:numId w:val="56"/>
        </w:numPr>
        <w:ind w:right="566" w:firstLine="720"/>
      </w:pPr>
      <w:r>
        <w:t>выявление особых образовательных потребностей обучающихся с ЗПР, обусловленных</w:t>
      </w:r>
      <w:r w:rsidR="00AC6A8A">
        <w:t xml:space="preserve"> </w:t>
      </w:r>
      <w:r>
        <w:t xml:space="preserve">недостатками в их физическом и (или) психическом развитии; </w:t>
      </w:r>
    </w:p>
    <w:p w:rsidR="00DB751F" w:rsidRDefault="00B84766" w:rsidP="0005218F">
      <w:pPr>
        <w:numPr>
          <w:ilvl w:val="2"/>
          <w:numId w:val="56"/>
        </w:numPr>
        <w:ind w:right="566" w:firstLine="720"/>
      </w:pPr>
      <w:r>
        <w:t>создание адекватных условий для реализации особых образовательных потребностей</w:t>
      </w:r>
      <w:r w:rsidR="00AC6A8A">
        <w:t xml:space="preserve"> </w:t>
      </w:r>
      <w:r>
        <w:t xml:space="preserve">обучающихся с ЗПР; </w:t>
      </w:r>
    </w:p>
    <w:p w:rsidR="00DB751F" w:rsidRDefault="00B84766" w:rsidP="0005218F">
      <w:pPr>
        <w:numPr>
          <w:ilvl w:val="2"/>
          <w:numId w:val="56"/>
        </w:numPr>
        <w:ind w:right="566" w:firstLine="720"/>
      </w:pPr>
      <w:r>
        <w:t>осуществление индивидуально-ориентированного психолого-медико- педагогического</w:t>
      </w:r>
      <w:r w:rsidR="00AC6A8A">
        <w:t xml:space="preserve"> </w:t>
      </w:r>
      <w:r>
        <w:t xml:space="preserve">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DB751F" w:rsidRDefault="00B84766" w:rsidP="0005218F">
      <w:pPr>
        <w:numPr>
          <w:ilvl w:val="2"/>
          <w:numId w:val="56"/>
        </w:numPr>
        <w:spacing w:after="266"/>
        <w:ind w:right="566" w:firstLine="720"/>
      </w:pPr>
      <w:r>
        <w:t>разработку и реализацию индивидуальных учебных планов, организацию индивидуальных и</w:t>
      </w:r>
      <w:r w:rsidR="00AC6A8A">
        <w:t xml:space="preserve"> </w:t>
      </w:r>
      <w:r>
        <w:t xml:space="preserve">групповых коррекционных занятий для обучающихся с ЗПР с учетом индивидуальных и </w:t>
      </w:r>
    </w:p>
    <w:p w:rsidR="00DB751F" w:rsidRDefault="00B84766" w:rsidP="00AC6A8A">
      <w:pPr>
        <w:ind w:left="1440" w:right="566"/>
      </w:pPr>
      <w:r>
        <w:t xml:space="preserve">типологических особенностей психофизического развития и индивидуальных возможностей; </w:t>
      </w:r>
    </w:p>
    <w:p w:rsidR="00DB751F" w:rsidRDefault="00B84766" w:rsidP="0005218F">
      <w:pPr>
        <w:numPr>
          <w:ilvl w:val="2"/>
          <w:numId w:val="56"/>
        </w:numPr>
        <w:ind w:right="566" w:firstLine="720"/>
      </w:pPr>
      <w:r>
        <w:t>оказание помощи в освоении обучающимися с ЗПР АООП НОО и их интеграции в</w:t>
      </w:r>
      <w:r w:rsidR="00AC6A8A">
        <w:t xml:space="preserve"> </w:t>
      </w:r>
      <w:r>
        <w:t xml:space="preserve">образовательном учреждении; </w:t>
      </w:r>
    </w:p>
    <w:p w:rsidR="00DB751F" w:rsidRDefault="00B84766" w:rsidP="0005218F">
      <w:pPr>
        <w:numPr>
          <w:ilvl w:val="2"/>
          <w:numId w:val="56"/>
        </w:numPr>
        <w:ind w:right="566" w:firstLine="720"/>
      </w:pPr>
      <w:r>
        <w:t>возможность развития коммуникации, социальных и бытовых навыков, адекватного учебного</w:t>
      </w:r>
      <w:r w:rsidR="00AC6A8A">
        <w:t xml:space="preserve"> </w:t>
      </w:r>
      <w:r>
        <w:t>поведения, взаимодействия со взрослыми и обучающимися, формированию представлений об окружающем мире и собственных возможностях;</w:t>
      </w:r>
    </w:p>
    <w:p w:rsidR="00DB751F" w:rsidRDefault="00B84766" w:rsidP="0005218F">
      <w:pPr>
        <w:numPr>
          <w:ilvl w:val="2"/>
          <w:numId w:val="56"/>
        </w:numPr>
        <w:spacing w:after="0"/>
        <w:ind w:right="566" w:firstLine="720"/>
      </w:pPr>
      <w:r>
        <w:t xml:space="preserve">оказание родителям (законным представителям) обучающихся с ЗПР консультативной иметодической помощи по медицинским, социальным, правовым и другим вопросам, связанным с их воспитанием и обучением. </w:t>
      </w:r>
    </w:p>
    <w:p w:rsidR="00DB751F" w:rsidRDefault="00B84766">
      <w:pPr>
        <w:ind w:left="712" w:right="576" w:firstLine="720"/>
      </w:pPr>
      <w:r>
        <w:rPr>
          <w:b/>
        </w:rPr>
        <w:t>Целью</w:t>
      </w:r>
      <w:r>
        <w:t xml:space="preserve">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DB751F" w:rsidRDefault="00B84766" w:rsidP="00AC6A8A">
      <w:pPr>
        <w:ind w:left="1440" w:right="566"/>
      </w:pPr>
      <w:r>
        <w:rPr>
          <w:b/>
        </w:rPr>
        <w:t>Задачи</w:t>
      </w:r>
      <w:r>
        <w:t xml:space="preserve"> программы: </w:t>
      </w:r>
    </w:p>
    <w:p w:rsidR="00DB751F" w:rsidRDefault="00B84766" w:rsidP="0005218F">
      <w:pPr>
        <w:numPr>
          <w:ilvl w:val="2"/>
          <w:numId w:val="56"/>
        </w:numPr>
        <w:ind w:right="566" w:firstLine="720"/>
      </w:pPr>
      <w:r>
        <w:t xml:space="preserve">определение особых образовательных потребностей обучающихся с ЗПР; </w:t>
      </w:r>
    </w:p>
    <w:p w:rsidR="00DB751F" w:rsidRDefault="00B84766" w:rsidP="0005218F">
      <w:pPr>
        <w:numPr>
          <w:ilvl w:val="2"/>
          <w:numId w:val="56"/>
        </w:numPr>
        <w:ind w:right="566" w:firstLine="720"/>
      </w:pPr>
      <w:r>
        <w:t>повышение возможностей обучающихся с ЗПР в освоении АООП НОО и интегрировании в</w:t>
      </w:r>
      <w:r w:rsidR="00AC6A8A">
        <w:t xml:space="preserve"> </w:t>
      </w:r>
      <w:r>
        <w:t xml:space="preserve">образовательный процесс; </w:t>
      </w:r>
    </w:p>
    <w:p w:rsidR="00DB751F" w:rsidRDefault="00B84766" w:rsidP="0005218F">
      <w:pPr>
        <w:numPr>
          <w:ilvl w:val="2"/>
          <w:numId w:val="56"/>
        </w:numPr>
        <w:ind w:right="566" w:firstLine="720"/>
      </w:pPr>
      <w:r>
        <w:t>своевременное выявление обучающихся с трудностями адаптации в образовательно</w:t>
      </w:r>
      <w:r w:rsidR="00AC6A8A">
        <w:t>-</w:t>
      </w:r>
      <w:r>
        <w:t xml:space="preserve">воспитательном процессе; </w:t>
      </w:r>
    </w:p>
    <w:p w:rsidR="00DB751F" w:rsidRDefault="00B84766" w:rsidP="0005218F">
      <w:pPr>
        <w:numPr>
          <w:ilvl w:val="2"/>
          <w:numId w:val="56"/>
        </w:numPr>
        <w:ind w:right="566" w:firstLine="720"/>
      </w:pPr>
      <w:r>
        <w:t>создание и реализация условий, нормализующих анализаторную, аналитико-синтетическую и</w:t>
      </w:r>
      <w:r w:rsidR="00AC6A8A">
        <w:t xml:space="preserve"> </w:t>
      </w:r>
      <w:r>
        <w:t xml:space="preserve">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DB751F" w:rsidRDefault="00B84766" w:rsidP="0005218F">
      <w:pPr>
        <w:numPr>
          <w:ilvl w:val="2"/>
          <w:numId w:val="56"/>
        </w:numPr>
        <w:ind w:right="566" w:firstLine="720"/>
      </w:pPr>
      <w:r>
        <w:t>оказание родителям (законным представителям) обучающихся с ЗПР консультативной и</w:t>
      </w:r>
      <w:r w:rsidR="00AC6A8A">
        <w:t xml:space="preserve"> </w:t>
      </w:r>
      <w:r>
        <w:t>методической помощи по медицинским, социальным, психологическим, правовым и другим вопросам.</w:t>
      </w:r>
    </w:p>
    <w:p w:rsidR="00DB751F" w:rsidRDefault="00B84766" w:rsidP="00AC6A8A">
      <w:pPr>
        <w:ind w:left="712" w:right="566" w:firstLine="720"/>
      </w:pPr>
      <w:r>
        <w:t xml:space="preserve">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DB751F" w:rsidRDefault="00B84766">
      <w:pPr>
        <w:spacing w:after="10"/>
        <w:ind w:left="1442" w:right="0" w:hanging="10"/>
      </w:pPr>
      <w:r>
        <w:rPr>
          <w:b/>
        </w:rPr>
        <w:t>Принципы коррекционной работы</w:t>
      </w:r>
    </w:p>
    <w:p w:rsidR="00DB751F" w:rsidRDefault="00B84766">
      <w:pPr>
        <w:ind w:left="712" w:right="573" w:firstLine="720"/>
      </w:pPr>
      <w:r>
        <w:rPr>
          <w:i/>
        </w:rPr>
        <w:t>Принцип приоритетности интересов обучающегося</w:t>
      </w:r>
      <w:r>
        <w:t xml:space="preserve">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DB751F" w:rsidRDefault="00B84766">
      <w:pPr>
        <w:ind w:left="712" w:right="577" w:firstLine="720"/>
      </w:pPr>
      <w:r>
        <w:rPr>
          <w:i/>
        </w:rPr>
        <w:t>Принцип системности</w:t>
      </w:r>
      <w: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DB751F" w:rsidRDefault="00B84766" w:rsidP="00AC6A8A">
      <w:pPr>
        <w:ind w:left="712" w:right="566" w:firstLine="720"/>
      </w:pPr>
      <w:r>
        <w:rPr>
          <w:i/>
        </w:rPr>
        <w:lastRenderedPageBreak/>
        <w:t>Принцип непрерывности</w:t>
      </w:r>
      <w:r>
        <w:t xml:space="preserve"> обеспечивает проведение коррекционной работы на всем протяжении обучения школьников с учетом изменений в их личности. </w:t>
      </w:r>
    </w:p>
    <w:p w:rsidR="00DB751F" w:rsidRDefault="00B84766">
      <w:pPr>
        <w:ind w:left="712" w:right="577" w:firstLine="720"/>
      </w:pPr>
      <w:r>
        <w:rPr>
          <w:i/>
        </w:rPr>
        <w:t>Принцип вариативности</w:t>
      </w:r>
      <w: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DB751F" w:rsidRDefault="00B84766">
      <w:pPr>
        <w:ind w:left="712" w:right="570" w:firstLine="720"/>
      </w:pPr>
      <w:r>
        <w:rPr>
          <w:i/>
        </w:rPr>
        <w:t>Принцип единства психолого-педагогических и медицинских средств</w:t>
      </w:r>
      <w: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DB751F" w:rsidRDefault="00B84766">
      <w:pPr>
        <w:ind w:left="712" w:right="574" w:firstLine="720"/>
      </w:pPr>
      <w:r>
        <w:rPr>
          <w:i/>
        </w:rPr>
        <w:t>Принцип сотрудничества с семьей</w:t>
      </w:r>
      <w: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DB751F" w:rsidRDefault="00B84766" w:rsidP="00AC6A8A">
      <w:pPr>
        <w:ind w:left="712" w:right="566" w:firstLine="720"/>
      </w:pPr>
      <w:r>
        <w:t>Коррекционная работа с обучающимися с ЗПР осуществляется в ходе всего учебно</w:t>
      </w:r>
      <w:r w:rsidR="00AC6A8A">
        <w:t>-</w:t>
      </w:r>
      <w:r>
        <w:t xml:space="preserve">образовательного процесса: </w:t>
      </w:r>
    </w:p>
    <w:p w:rsidR="00DB751F" w:rsidRDefault="00B84766">
      <w:pPr>
        <w:ind w:left="712" w:right="573" w:firstLine="720"/>
      </w:pPr>
      <w: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DB751F" w:rsidRDefault="00B84766" w:rsidP="00AC6A8A">
      <w:pPr>
        <w:ind w:left="712" w:right="566" w:firstLine="720"/>
      </w:pPr>
      <w:r>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w:t>
      </w:r>
    </w:p>
    <w:p w:rsidR="00DB751F" w:rsidRDefault="00B84766">
      <w:pPr>
        <w:ind w:left="1440" w:right="15"/>
      </w:pPr>
      <w:r>
        <w:t xml:space="preserve">― в рамках психологического и социально-педагогического сопровождения обучающихся. </w:t>
      </w:r>
    </w:p>
    <w:p w:rsidR="00DB751F" w:rsidRDefault="00B84766">
      <w:pPr>
        <w:ind w:left="1440" w:right="15"/>
      </w:pPr>
      <w:r>
        <w:t xml:space="preserve">Основными </w:t>
      </w:r>
      <w:r>
        <w:rPr>
          <w:b/>
        </w:rPr>
        <w:t>направлениями</w:t>
      </w:r>
      <w:r>
        <w:t xml:space="preserve"> в коррекционной работе являются: </w:t>
      </w:r>
    </w:p>
    <w:p w:rsidR="00DB751F" w:rsidRDefault="00B84766">
      <w:pPr>
        <w:ind w:left="1440" w:right="15"/>
      </w:pPr>
      <w:r>
        <w:t xml:space="preserve">-коррекционная помощь в овладении базовым содержанием обучения; </w:t>
      </w:r>
    </w:p>
    <w:p w:rsidR="00DB751F" w:rsidRDefault="00B84766">
      <w:pPr>
        <w:ind w:left="1440" w:right="15"/>
      </w:pPr>
      <w:r>
        <w:t xml:space="preserve">-развитие эмоционально-личностной сферы и коррекция ее недостатков; </w:t>
      </w:r>
    </w:p>
    <w:p w:rsidR="00DB751F" w:rsidRDefault="00B84766" w:rsidP="00AC6A8A">
      <w:pPr>
        <w:ind w:left="712" w:right="566" w:firstLine="720"/>
      </w:pPr>
      <w:r>
        <w:t xml:space="preserve">-развитие познавательной деятельности и целенаправленное формирование высших психических функций; </w:t>
      </w:r>
    </w:p>
    <w:p w:rsidR="00DB751F" w:rsidRDefault="00B84766">
      <w:pPr>
        <w:ind w:left="1440" w:right="15"/>
      </w:pPr>
      <w:r>
        <w:t xml:space="preserve">-формирование произвольной регуляции деятельности и поведения; </w:t>
      </w:r>
    </w:p>
    <w:p w:rsidR="00DB751F" w:rsidRDefault="00B84766">
      <w:pPr>
        <w:ind w:left="1440" w:right="15"/>
      </w:pPr>
      <w:r>
        <w:t xml:space="preserve">-коррекция нарушений устной и письменной речи; </w:t>
      </w:r>
    </w:p>
    <w:p w:rsidR="00DB751F" w:rsidRDefault="00B84766" w:rsidP="00AC6A8A">
      <w:pPr>
        <w:spacing w:after="0"/>
        <w:ind w:left="712" w:right="575" w:firstLine="720"/>
      </w:pPr>
      <w: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r>
        <w:rPr>
          <w:b/>
        </w:rPr>
        <w:t xml:space="preserve">: </w:t>
      </w:r>
    </w:p>
    <w:p w:rsidR="00DB751F" w:rsidRDefault="00B84766">
      <w:pPr>
        <w:ind w:left="712" w:right="575" w:firstLine="720"/>
      </w:pPr>
      <w:r>
        <w:t xml:space="preserve">1. </w:t>
      </w:r>
      <w:r>
        <w:rPr>
          <w:i/>
        </w:rPr>
        <w:t>Диагностическая работа</w:t>
      </w:r>
      <w: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p>
    <w:p w:rsidR="00DB751F" w:rsidRDefault="00B84766" w:rsidP="0005218F">
      <w:pPr>
        <w:numPr>
          <w:ilvl w:val="0"/>
          <w:numId w:val="57"/>
        </w:numPr>
        <w:ind w:right="566" w:firstLine="720"/>
      </w:pPr>
      <w:r>
        <w:t>психолого-педагогического и медицинского обследования с целью выявления их особых</w:t>
      </w:r>
      <w:r w:rsidR="00AC6A8A">
        <w:t xml:space="preserve"> </w:t>
      </w:r>
      <w:r>
        <w:t xml:space="preserve">образовательных потребностей: </w:t>
      </w:r>
    </w:p>
    <w:p w:rsidR="00DB751F" w:rsidRDefault="00B84766" w:rsidP="00AC6A8A">
      <w:pPr>
        <w:ind w:left="712" w:right="566" w:firstLine="720"/>
      </w:pPr>
      <w:r>
        <w:t xml:space="preserve">― развития познавательной сферы, специфических трудностей в овладении содержанием образования и потенциальных возможностей; </w:t>
      </w:r>
    </w:p>
    <w:p w:rsidR="00DB751F" w:rsidRDefault="00B84766">
      <w:pPr>
        <w:ind w:left="1440" w:right="15"/>
      </w:pPr>
      <w:r>
        <w:t xml:space="preserve">― развития эмоционально-волевой сферы и личностных особенностей обучающихся; </w:t>
      </w:r>
    </w:p>
    <w:p w:rsidR="00DB751F" w:rsidRDefault="00B84766">
      <w:pPr>
        <w:ind w:left="1440" w:right="15"/>
      </w:pPr>
      <w:r>
        <w:t>― определение социальной ситуации развития и условий семейного воспитания обучающегося;</w:t>
      </w:r>
    </w:p>
    <w:p w:rsidR="00DB751F" w:rsidRDefault="00B84766" w:rsidP="0005218F">
      <w:pPr>
        <w:numPr>
          <w:ilvl w:val="0"/>
          <w:numId w:val="57"/>
        </w:numPr>
        <w:ind w:right="15" w:firstLine="720"/>
      </w:pPr>
      <w:r>
        <w:t xml:space="preserve">мониторинга динамики развития обучающихся, их успешности в освоении АООП НОО; </w:t>
      </w:r>
    </w:p>
    <w:p w:rsidR="00DB751F" w:rsidRDefault="00B84766" w:rsidP="0005218F">
      <w:pPr>
        <w:numPr>
          <w:ilvl w:val="0"/>
          <w:numId w:val="57"/>
        </w:numPr>
        <w:ind w:right="566" w:firstLine="720"/>
      </w:pPr>
      <w:r>
        <w:t>анализа результатов обследования с целью проектирования и корректировки коррекционных</w:t>
      </w:r>
      <w:r w:rsidR="00AC6A8A">
        <w:t xml:space="preserve"> </w:t>
      </w:r>
      <w:r>
        <w:t xml:space="preserve">мероприятий. </w:t>
      </w:r>
    </w:p>
    <w:p w:rsidR="00DB751F" w:rsidRDefault="00B84766">
      <w:pPr>
        <w:ind w:left="712" w:right="573" w:firstLine="720"/>
      </w:pPr>
      <w:r>
        <w:t xml:space="preserve">2. </w:t>
      </w:r>
      <w:r>
        <w:rPr>
          <w:i/>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Коррекционно-развивающая работа включает: </w:t>
      </w:r>
    </w:p>
    <w:p w:rsidR="00DB751F" w:rsidRDefault="00B84766">
      <w:pPr>
        <w:spacing w:after="10"/>
        <w:ind w:left="10" w:right="575" w:hanging="10"/>
        <w:jc w:val="right"/>
      </w:pPr>
      <w:r>
        <w:t>― составление индивидуальной программы психологического сопровождения обучающегося</w:t>
      </w:r>
    </w:p>
    <w:p w:rsidR="00DB751F" w:rsidRDefault="00B84766">
      <w:pPr>
        <w:ind w:left="720" w:right="15"/>
      </w:pPr>
      <w:r>
        <w:t xml:space="preserve">(совместно с педагогами); </w:t>
      </w:r>
    </w:p>
    <w:p w:rsidR="00DB751F" w:rsidRDefault="00B84766">
      <w:pPr>
        <w:ind w:left="1440" w:right="15"/>
      </w:pPr>
      <w:r>
        <w:t xml:space="preserve">― формирование в классе психологического климата комфортного для всех обучающихся; </w:t>
      </w:r>
    </w:p>
    <w:p w:rsidR="00DB751F" w:rsidRDefault="00B84766" w:rsidP="00AC6A8A">
      <w:pPr>
        <w:ind w:left="712" w:right="566" w:firstLine="720"/>
      </w:pPr>
      <w: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DB751F" w:rsidRDefault="00B84766">
      <w:pPr>
        <w:ind w:left="712" w:right="580" w:firstLine="720"/>
      </w:pPr>
      <w:r>
        <w:t xml:space="preserve">―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DB751F" w:rsidRDefault="00B84766" w:rsidP="00AC6A8A">
      <w:pPr>
        <w:ind w:left="712" w:right="566" w:firstLine="720"/>
      </w:pPr>
      <w: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DB751F" w:rsidRDefault="00B84766" w:rsidP="00AC6A8A">
      <w:pPr>
        <w:ind w:left="712" w:right="566" w:firstLine="720"/>
      </w:pPr>
      <w:r>
        <w:lastRenderedPageBreak/>
        <w:t xml:space="preserve">― развитие эмоционально-волевой и личностной сферы обучающегося и коррекцию его поведения; </w:t>
      </w:r>
    </w:p>
    <w:p w:rsidR="00DB751F" w:rsidRDefault="00B84766" w:rsidP="00AC6A8A">
      <w:pPr>
        <w:ind w:left="712" w:right="566" w:firstLine="720"/>
      </w:pPr>
      <w:r>
        <w:t xml:space="preserve">― социальное сопровождение обучающегося в случае неблагоприятных условий жизни при психотравмирующих обстоятельствах. </w:t>
      </w:r>
    </w:p>
    <w:p w:rsidR="00DB751F" w:rsidRDefault="00B84766" w:rsidP="0005218F">
      <w:pPr>
        <w:numPr>
          <w:ilvl w:val="0"/>
          <w:numId w:val="58"/>
        </w:numPr>
        <w:ind w:right="574" w:firstLine="720"/>
      </w:pPr>
      <w:r>
        <w:rPr>
          <w:i/>
        </w:rPr>
        <w:t>Консультативная работа</w:t>
      </w:r>
      <w: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Консультативная работа включает: </w:t>
      </w:r>
    </w:p>
    <w:p w:rsidR="00DB751F" w:rsidRDefault="00B84766" w:rsidP="00AC6A8A">
      <w:pPr>
        <w:ind w:left="712" w:right="566" w:firstLine="720"/>
      </w:pPr>
      <w: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DB751F" w:rsidRDefault="00B84766" w:rsidP="00AC6A8A">
      <w:pPr>
        <w:ind w:left="712" w:right="566" w:firstLine="720"/>
      </w:pPr>
      <w:r>
        <w:t xml:space="preserve">― 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 </w:t>
      </w:r>
    </w:p>
    <w:p w:rsidR="00DB751F" w:rsidRDefault="00B84766" w:rsidP="0005218F">
      <w:pPr>
        <w:numPr>
          <w:ilvl w:val="0"/>
          <w:numId w:val="58"/>
        </w:numPr>
        <w:ind w:right="574" w:firstLine="720"/>
      </w:pPr>
      <w:r>
        <w:rPr>
          <w:i/>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w:t>
      </w:r>
    </w:p>
    <w:p w:rsidR="00DB751F" w:rsidRDefault="00B84766" w:rsidP="00AC6A8A">
      <w:pPr>
        <w:ind w:left="712" w:right="566" w:firstLine="720"/>
      </w:pPr>
      <w:r>
        <w:t xml:space="preserve"> ―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DB751F" w:rsidRDefault="00B84766" w:rsidP="00AC6A8A">
      <w:pPr>
        <w:ind w:left="712" w:right="566" w:firstLine="720"/>
      </w:pPr>
      <w:r>
        <w:t xml:space="preserve">― оформление информационных стендов, печатных и других материалов; ― психологическое просвещение педагогов с целью повышения их психологической компетентности; </w:t>
      </w:r>
    </w:p>
    <w:p w:rsidR="00DB751F" w:rsidRDefault="00B84766" w:rsidP="00AC6A8A">
      <w:pPr>
        <w:ind w:left="712" w:right="566" w:firstLine="720"/>
      </w:pPr>
      <w:r>
        <w:t xml:space="preserve">― психологическое просвещение родителей с целью формирования у них элементарной психолого-психологической компетентности. </w:t>
      </w:r>
    </w:p>
    <w:p w:rsidR="00DB751F" w:rsidRDefault="00B84766">
      <w:pPr>
        <w:spacing w:after="10"/>
        <w:ind w:left="1042" w:right="0" w:hanging="10"/>
      </w:pPr>
      <w:r>
        <w:rPr>
          <w:b/>
        </w:rPr>
        <w:t>Характеристика содержания</w:t>
      </w:r>
    </w:p>
    <w:p w:rsidR="00DB751F" w:rsidRDefault="00B84766">
      <w:pPr>
        <w:spacing w:after="10"/>
        <w:ind w:left="1042" w:right="0" w:hanging="10"/>
        <w:jc w:val="left"/>
      </w:pPr>
      <w:r>
        <w:rPr>
          <w:b/>
          <w:i/>
        </w:rPr>
        <w:t>Диагностическая работа включает:</w:t>
      </w:r>
    </w:p>
    <w:p w:rsidR="00DB751F" w:rsidRDefault="00B84766" w:rsidP="00AC6A8A">
      <w:pPr>
        <w:ind w:left="1788" w:right="566"/>
      </w:pPr>
      <w:r>
        <w:rPr>
          <w:sz w:val="23"/>
        </w:rPr>
        <w:t xml:space="preserve">— </w:t>
      </w:r>
      <w:r>
        <w:t>своевременное выявление детей, нуждающихся в специализированной помощи;</w:t>
      </w:r>
    </w:p>
    <w:p w:rsidR="00DB751F" w:rsidRDefault="00B84766" w:rsidP="00AC6A8A">
      <w:pPr>
        <w:ind w:left="2140" w:right="566" w:hanging="360"/>
      </w:pPr>
      <w:r>
        <w:rPr>
          <w:sz w:val="23"/>
        </w:rPr>
        <w:t xml:space="preserve">— </w:t>
      </w:r>
      <w: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B751F" w:rsidRDefault="00B84766" w:rsidP="00AC6A8A">
      <w:pPr>
        <w:spacing w:after="265"/>
        <w:ind w:left="2140" w:right="566" w:hanging="360"/>
      </w:pPr>
      <w:r>
        <w:rPr>
          <w:sz w:val="23"/>
        </w:rPr>
        <w:t xml:space="preserve">— </w:t>
      </w:r>
      <w:r>
        <w:t>комплексный сбор сведений о ребёнке на основании диагностической информации от специалистов разного профиля;</w:t>
      </w:r>
    </w:p>
    <w:p w:rsidR="00DB751F" w:rsidRDefault="00B84766" w:rsidP="00AC6A8A">
      <w:pPr>
        <w:ind w:left="2140" w:right="566" w:hanging="360"/>
      </w:pPr>
      <w:r>
        <w:rPr>
          <w:sz w:val="23"/>
        </w:rPr>
        <w:t xml:space="preserve">— </w:t>
      </w:r>
      <w: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B751F" w:rsidRDefault="00B84766" w:rsidP="00AC6A8A">
      <w:pPr>
        <w:ind w:left="2140" w:right="566" w:hanging="360"/>
      </w:pPr>
      <w:r>
        <w:rPr>
          <w:sz w:val="23"/>
        </w:rPr>
        <w:t xml:space="preserve">— </w:t>
      </w:r>
      <w:r>
        <w:t>изучение развития эмоционально-волевой сферы и личностных особенностей обучающихся;</w:t>
      </w:r>
    </w:p>
    <w:p w:rsidR="00DB751F" w:rsidRDefault="00B84766" w:rsidP="00AC6A8A">
      <w:pPr>
        <w:ind w:left="1788" w:right="566"/>
      </w:pPr>
      <w:r>
        <w:rPr>
          <w:sz w:val="23"/>
        </w:rPr>
        <w:t xml:space="preserve">— </w:t>
      </w:r>
      <w:r>
        <w:t>изучение социальной ситуации развития и условий семейного воспитания ребёнка;</w:t>
      </w:r>
    </w:p>
    <w:p w:rsidR="00DB751F" w:rsidRDefault="00B84766" w:rsidP="00AC6A8A">
      <w:pPr>
        <w:ind w:left="2140" w:right="566" w:hanging="360"/>
      </w:pPr>
      <w:r>
        <w:rPr>
          <w:sz w:val="23"/>
        </w:rPr>
        <w:t xml:space="preserve">— </w:t>
      </w:r>
      <w:r>
        <w:t>изучение адаптивных возможностей и уровня социализации ребёнка с ограниченными возможностями здоровья;</w:t>
      </w:r>
    </w:p>
    <w:p w:rsidR="00DB751F" w:rsidRDefault="00B84766" w:rsidP="00AC6A8A">
      <w:pPr>
        <w:ind w:left="2140" w:right="566" w:hanging="360"/>
      </w:pPr>
      <w:r>
        <w:rPr>
          <w:sz w:val="23"/>
        </w:rPr>
        <w:t xml:space="preserve">— </w:t>
      </w:r>
      <w:r>
        <w:t>системный разносторонний контроль специалистов за уровнем и динамикой развития ребёнка;</w:t>
      </w:r>
    </w:p>
    <w:p w:rsidR="00DB751F" w:rsidRDefault="00B84766" w:rsidP="00AC6A8A">
      <w:pPr>
        <w:ind w:left="1040" w:right="566"/>
      </w:pPr>
      <w:r>
        <w:rPr>
          <w:sz w:val="23"/>
        </w:rPr>
        <w:t xml:space="preserve">— </w:t>
      </w:r>
      <w:r>
        <w:t>анализ успешности коррекционно-развивающей работы.</w:t>
      </w:r>
    </w:p>
    <w:p w:rsidR="00DB751F" w:rsidRDefault="00B84766">
      <w:pPr>
        <w:spacing w:after="10"/>
        <w:ind w:left="1042" w:right="0" w:hanging="10"/>
        <w:jc w:val="left"/>
      </w:pPr>
      <w:r>
        <w:rPr>
          <w:b/>
          <w:i/>
        </w:rPr>
        <w:t>Коррекционно-развивающая работа включает:</w:t>
      </w:r>
    </w:p>
    <w:p w:rsidR="00DB751F" w:rsidRDefault="00B84766">
      <w:pPr>
        <w:ind w:left="2140" w:right="575" w:hanging="360"/>
      </w:pPr>
      <w:r>
        <w:rPr>
          <w:sz w:val="23"/>
        </w:rPr>
        <w:t xml:space="preserve">— </w:t>
      </w:r>
      <w: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B751F" w:rsidRDefault="00B84766">
      <w:pPr>
        <w:ind w:left="2140" w:right="576" w:hanging="360"/>
      </w:pPr>
      <w:r>
        <w:rPr>
          <w:sz w:val="23"/>
        </w:rPr>
        <w:t xml:space="preserve">— </w:t>
      </w:r>
      <w:r>
        <w:t>организацию и проведение специалистами индивидуальных и групповых коррекционно</w:t>
      </w:r>
      <w:r w:rsidR="00AC6A8A">
        <w:t>-</w:t>
      </w:r>
      <w:r>
        <w:t>развивающих занятий, необходимых для преодоления нарушений развития и трудностей обучения;</w:t>
      </w:r>
    </w:p>
    <w:p w:rsidR="00DB751F" w:rsidRDefault="00B84766">
      <w:pPr>
        <w:ind w:left="2140" w:right="575" w:hanging="360"/>
      </w:pPr>
      <w:r>
        <w:rPr>
          <w:sz w:val="23"/>
        </w:rPr>
        <w:t xml:space="preserve">— </w:t>
      </w:r>
      <w: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B751F" w:rsidRDefault="00B84766">
      <w:pPr>
        <w:ind w:left="1788" w:right="15"/>
      </w:pPr>
      <w:r>
        <w:rPr>
          <w:sz w:val="23"/>
        </w:rPr>
        <w:t xml:space="preserve">— </w:t>
      </w:r>
      <w:r>
        <w:t>коррекцию и развитие высших психических функций;</w:t>
      </w:r>
    </w:p>
    <w:p w:rsidR="00DB751F" w:rsidRDefault="00B84766" w:rsidP="00AC6A8A">
      <w:pPr>
        <w:ind w:left="2140" w:right="566" w:hanging="360"/>
      </w:pPr>
      <w:r>
        <w:rPr>
          <w:sz w:val="23"/>
        </w:rPr>
        <w:lastRenderedPageBreak/>
        <w:t xml:space="preserve">— </w:t>
      </w:r>
      <w:r>
        <w:t>развитие эмоционально-волевой и личностной сфер ребёнка и психокоррекцию его поведения;</w:t>
      </w:r>
    </w:p>
    <w:p w:rsidR="00DB751F" w:rsidRDefault="00B84766" w:rsidP="00AC6A8A">
      <w:pPr>
        <w:ind w:left="712" w:right="566" w:firstLine="320"/>
      </w:pPr>
      <w:r>
        <w:rPr>
          <w:sz w:val="23"/>
        </w:rPr>
        <w:t xml:space="preserve">— </w:t>
      </w:r>
      <w:r>
        <w:t>социальную защиту ребёнка в случаях неблагоприятных условий жизни при психотравмирующих обстоятельствах.</w:t>
      </w:r>
    </w:p>
    <w:p w:rsidR="00DB751F" w:rsidRDefault="00B84766">
      <w:pPr>
        <w:spacing w:after="10"/>
        <w:ind w:left="1042" w:right="0" w:hanging="10"/>
        <w:jc w:val="left"/>
      </w:pPr>
      <w:r>
        <w:rPr>
          <w:b/>
          <w:i/>
        </w:rPr>
        <w:t>Консультативная работа включает:</w:t>
      </w:r>
    </w:p>
    <w:p w:rsidR="00DB751F" w:rsidRDefault="00B84766">
      <w:pPr>
        <w:ind w:left="2140" w:right="578" w:hanging="360"/>
      </w:pPr>
      <w:r>
        <w:rPr>
          <w:sz w:val="23"/>
        </w:rPr>
        <w:t xml:space="preserve">— </w:t>
      </w:r>
      <w: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B751F" w:rsidRDefault="00B84766">
      <w:pPr>
        <w:ind w:left="2140" w:right="574" w:hanging="360"/>
      </w:pPr>
      <w:r>
        <w:rPr>
          <w:sz w:val="23"/>
        </w:rPr>
        <w:t xml:space="preserve">— </w:t>
      </w:r>
      <w:r>
        <w:t>консультирование специалистами педагогов по выбору индивидуально</w:t>
      </w:r>
      <w:r w:rsidR="00AC6A8A">
        <w:t>-</w:t>
      </w:r>
      <w:r>
        <w:t>ориентированных методов и приёмов работы с обучающимся с ограниченными возможностями здоровья;</w:t>
      </w:r>
    </w:p>
    <w:p w:rsidR="00DB751F" w:rsidRDefault="00B84766" w:rsidP="00AC6A8A">
      <w:pPr>
        <w:ind w:left="2140" w:right="424" w:hanging="360"/>
      </w:pPr>
      <w:r>
        <w:rPr>
          <w:sz w:val="23"/>
        </w:rPr>
        <w:t xml:space="preserve">— </w:t>
      </w:r>
      <w: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B751F" w:rsidRDefault="00B84766">
      <w:pPr>
        <w:spacing w:after="10"/>
        <w:ind w:left="1062" w:right="0" w:hanging="10"/>
        <w:jc w:val="left"/>
      </w:pPr>
      <w:r>
        <w:rPr>
          <w:b/>
          <w:i/>
        </w:rPr>
        <w:t>Информационно-просветительская работа предусматривает:</w:t>
      </w:r>
    </w:p>
    <w:p w:rsidR="00DB751F" w:rsidRDefault="00B84766">
      <w:pPr>
        <w:ind w:left="2140" w:right="575" w:hanging="360"/>
      </w:pPr>
      <w:r>
        <w:rPr>
          <w:sz w:val="23"/>
        </w:rPr>
        <w:t xml:space="preserve">— </w:t>
      </w: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B751F" w:rsidRDefault="00B84766">
      <w:pPr>
        <w:ind w:left="712" w:right="575" w:firstLine="340"/>
      </w:pPr>
      <w:r>
        <w:rPr>
          <w:sz w:val="23"/>
        </w:rPr>
        <w:t xml:space="preserve">— </w:t>
      </w: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B751F" w:rsidRDefault="00B84766">
      <w:pPr>
        <w:spacing w:after="10"/>
        <w:ind w:left="1062" w:right="0" w:hanging="10"/>
      </w:pPr>
      <w:r>
        <w:rPr>
          <w:b/>
        </w:rPr>
        <w:t>Этапы реализации программы:</w:t>
      </w:r>
    </w:p>
    <w:p w:rsidR="00DB751F" w:rsidRDefault="00B84766" w:rsidP="00AC6A8A">
      <w:pPr>
        <w:ind w:left="712" w:right="424" w:firstLine="340"/>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B751F" w:rsidRDefault="00B84766" w:rsidP="0005218F">
      <w:pPr>
        <w:numPr>
          <w:ilvl w:val="0"/>
          <w:numId w:val="59"/>
        </w:numPr>
        <w:ind w:right="571" w:hanging="360"/>
      </w:pPr>
      <w:r>
        <w:rPr>
          <w:i/>
        </w:rPr>
        <w:t>Этап сбора и анализа информации</w:t>
      </w:r>
      <w:r>
        <w:t xml:space="preserve"> (информационно-аналитическая деятельность). Результатом</w:t>
      </w:r>
    </w:p>
    <w:p w:rsidR="00DB751F" w:rsidRDefault="00B84766" w:rsidP="0005218F">
      <w:pPr>
        <w:numPr>
          <w:ilvl w:val="0"/>
          <w:numId w:val="59"/>
        </w:numPr>
        <w:ind w:right="571" w:hanging="360"/>
      </w:pPr>
      <w:r>
        <w:t>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DB751F" w:rsidRDefault="00B84766" w:rsidP="0005218F">
      <w:pPr>
        <w:numPr>
          <w:ilvl w:val="0"/>
          <w:numId w:val="59"/>
        </w:numPr>
        <w:spacing w:after="0"/>
        <w:ind w:right="571" w:hanging="360"/>
      </w:pPr>
      <w:r>
        <w:rPr>
          <w:i/>
        </w:rPr>
        <w:t>Этап планирования, организации, координации</w:t>
      </w:r>
      <w:r>
        <w:t xml:space="preserve">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w:t>
      </w:r>
    </w:p>
    <w:p w:rsidR="00DB751F" w:rsidRDefault="00B84766" w:rsidP="0005218F">
      <w:pPr>
        <w:numPr>
          <w:ilvl w:val="0"/>
          <w:numId w:val="59"/>
        </w:numPr>
        <w:ind w:right="571" w:hanging="360"/>
      </w:pPr>
      <w:r>
        <w:t>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B751F" w:rsidRDefault="00B84766" w:rsidP="0005218F">
      <w:pPr>
        <w:numPr>
          <w:ilvl w:val="0"/>
          <w:numId w:val="59"/>
        </w:numPr>
        <w:ind w:right="571" w:hanging="360"/>
      </w:pPr>
      <w:r>
        <w:rPr>
          <w:i/>
        </w:rPr>
        <w:t xml:space="preserve">Этап диагностики коррекционно-развивающей образовательной среды </w:t>
      </w:r>
      <w: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B751F" w:rsidRDefault="00B84766" w:rsidP="0005218F">
      <w:pPr>
        <w:numPr>
          <w:ilvl w:val="0"/>
          <w:numId w:val="59"/>
        </w:numPr>
        <w:ind w:right="571" w:hanging="360"/>
      </w:pPr>
      <w:r>
        <w:rPr>
          <w:i/>
        </w:rPr>
        <w:t>Этап регуляции и корректировки</w:t>
      </w:r>
      <w: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B751F" w:rsidRDefault="00B84766">
      <w:pPr>
        <w:spacing w:after="13"/>
        <w:ind w:left="531" w:right="379" w:hanging="10"/>
        <w:jc w:val="center"/>
      </w:pPr>
      <w:r>
        <w:rPr>
          <w:b/>
        </w:rPr>
        <w:t xml:space="preserve">  Индивидуальный план коррекционной работы </w:t>
      </w:r>
    </w:p>
    <w:p w:rsidR="00DB751F" w:rsidRDefault="00B84766">
      <w:pPr>
        <w:ind w:left="720" w:right="15"/>
      </w:pPr>
      <w:r w:rsidRPr="00FF6801">
        <w:t>1.</w:t>
      </w:r>
      <w:r>
        <w:t>Подготовительный этап</w:t>
      </w:r>
    </w:p>
    <w:p w:rsidR="00DB751F" w:rsidRDefault="00B84766">
      <w:pPr>
        <w:ind w:left="720" w:right="568"/>
      </w:pPr>
      <w:r>
        <w:t xml:space="preserve">Основная задача - тщательная и всесторонняя подготовка ребенка к кропотливой и длительной коррекционной работе. Основные цели: Формировать интерес и мотивацию к логопедическим занятиям. Развивать слуховое внимание, память, фонематическое восприятие с помощью игр и специальных упражнений. Формировать и развивать артикуляционную моторику до уровня минимальной достаточности для постановки звуков. Формировать и развивать пальчиковую </w:t>
      </w:r>
      <w:r>
        <w:lastRenderedPageBreak/>
        <w:t xml:space="preserve">моторику в процессе систематических тренировок. Укреплять   физическое   здоровье   в   процессе   различных оздоровительных  мероприятий и процедур(массаж,  медикаментозное лечение, консультирование врачей - специалистов).      </w:t>
      </w:r>
    </w:p>
    <w:p w:rsidR="00DB751F" w:rsidRDefault="00B84766">
      <w:pPr>
        <w:ind w:left="720" w:right="570"/>
      </w:pPr>
      <w:r>
        <w:t>2.Формирование произносительных умений и навыков. Основные цели: устранять дефектное звукопроизношение; развивать умения инавыки дифференцировать звуки, сходные артикуляционно и акустически; формировать навыки пользования фонетически чистой, лексически развитой, грамматически правильной речью.</w:t>
      </w:r>
    </w:p>
    <w:p w:rsidR="00FF6801" w:rsidRDefault="00B84766" w:rsidP="00FF6801">
      <w:pPr>
        <w:spacing w:after="0"/>
        <w:ind w:left="720" w:right="570"/>
      </w:pPr>
      <w:r>
        <w:t xml:space="preserve">Виды коррекционной работы на данном этапе: Постановка звуков; автоматизация поставленного звука в слогах; автоматизация звуков в словах; автоматизация поставленных звуков в предложениях; дифференциация поставленных и автоматизированных звуков; автоматизация звуков в спонтанной речи </w:t>
      </w:r>
      <w:r w:rsidR="00FF6801">
        <w:t>(</w:t>
      </w:r>
      <w:r>
        <w:t>в монологах и диалогах, развлечениях, экскурсиях, на прогулках).</w:t>
      </w:r>
    </w:p>
    <w:p w:rsidR="00DB751F" w:rsidRDefault="00B84766" w:rsidP="00FF6801">
      <w:pPr>
        <w:spacing w:after="0"/>
        <w:ind w:left="720" w:right="570"/>
      </w:pPr>
      <w:r>
        <w:t>3.Совершенствование фонематических процессов и звуковой аналити</w:t>
      </w:r>
      <w:r w:rsidR="00FF6801">
        <w:t xml:space="preserve">ко-синтетической деятельности </w:t>
      </w:r>
      <w:r>
        <w:t>параллельно с коррекцией звукопроизношения у ребенка.</w:t>
      </w:r>
    </w:p>
    <w:p w:rsidR="00DB751F" w:rsidRDefault="00B84766">
      <w:pPr>
        <w:ind w:left="720" w:right="577"/>
      </w:pPr>
      <w:r>
        <w:t>Задачи, решаемые на третьем этапе: формирование полноценных фонематических процессов; формирование представления о звукобуквенном составе слова; формирование навыков анализа и синтеза звуко-слогового состава слова; коррекция звукопроизношения.</w:t>
      </w:r>
    </w:p>
    <w:p w:rsidR="00DB751F" w:rsidRDefault="00B84766">
      <w:pPr>
        <w:ind w:left="720" w:right="575"/>
      </w:pPr>
      <w:r>
        <w:t>4. Развитие связной выразительной речи на базе правильно произносимых ребенком звуков на основе лексико-грамматических упражнений, заданий для развития просодической стороны речи, при обучении рассказыванию .</w:t>
      </w:r>
    </w:p>
    <w:p w:rsidR="00DB751F" w:rsidRDefault="00B84766" w:rsidP="00FF6801">
      <w:pPr>
        <w:ind w:left="722" w:right="638" w:hanging="10"/>
      </w:pPr>
      <w:r>
        <w:t>Задачи четвертого  этапа:  формирование навыков связного высказывания : программирование смысла и смысловой культуры высказывания; установление связности и последовательности его; отбор языковых средств , необходимых для построения высказывания</w:t>
      </w:r>
      <w:r w:rsidR="00FF6801">
        <w:t xml:space="preserve"> в тех или иных целях общения (</w:t>
      </w:r>
      <w:r>
        <w:t>доказательство, рассуждение; передача содержания текста, сюжетной картинки).</w:t>
      </w:r>
    </w:p>
    <w:p w:rsidR="00DB751F" w:rsidRDefault="00B84766" w:rsidP="00FF6801">
      <w:pPr>
        <w:spacing w:after="10"/>
        <w:ind w:left="2286" w:right="566" w:hanging="10"/>
      </w:pPr>
      <w:r>
        <w:rPr>
          <w:b/>
        </w:rPr>
        <w:t>Содержание индивидуально ориентированных коррекционных мероприятий</w:t>
      </w:r>
    </w:p>
    <w:p w:rsidR="00DB751F" w:rsidRDefault="00B84766" w:rsidP="00FF6801">
      <w:pPr>
        <w:ind w:left="720" w:right="566"/>
      </w:pPr>
      <w:r>
        <w:t xml:space="preserve">Занятия связаны с содержанием школьной программы по русскому языку и чтению и условно делятся на несколько этапов. </w:t>
      </w:r>
    </w:p>
    <w:p w:rsidR="00DB751F" w:rsidRDefault="00B84766" w:rsidP="00FF6801">
      <w:pPr>
        <w:spacing w:after="10"/>
        <w:ind w:left="722" w:right="566" w:hanging="10"/>
        <w:jc w:val="left"/>
      </w:pPr>
      <w:r>
        <w:rPr>
          <w:u w:val="single" w:color="000000"/>
        </w:rPr>
        <w:t>Диагностический этап.</w:t>
      </w:r>
    </w:p>
    <w:p w:rsidR="00DB751F" w:rsidRDefault="00B84766" w:rsidP="00FF6801">
      <w:pPr>
        <w:ind w:left="720" w:right="566"/>
      </w:pPr>
      <w:r>
        <w:t>Цель: обследование состояния устной и письменной речи обучающихся.</w:t>
      </w:r>
    </w:p>
    <w:p w:rsidR="00DB751F" w:rsidRDefault="00B84766" w:rsidP="00FF6801">
      <w:pPr>
        <w:ind w:left="720" w:right="566"/>
      </w:pPr>
      <w:r>
        <w:t>Задачи: уточнение структуры речевого дефекта и оценка степени выраженности нарушений разных сторон речи; построение системы коррекционной работы.</w:t>
      </w:r>
    </w:p>
    <w:p w:rsidR="00DB751F" w:rsidRDefault="00B84766" w:rsidP="00FF6801">
      <w:pPr>
        <w:spacing w:after="10"/>
        <w:ind w:left="722" w:right="566" w:hanging="10"/>
        <w:jc w:val="left"/>
      </w:pPr>
      <w:r>
        <w:rPr>
          <w:u w:val="single" w:color="000000"/>
        </w:rPr>
        <w:t>Подготовительный этап (1 класс):</w:t>
      </w:r>
    </w:p>
    <w:p w:rsidR="00DB751F" w:rsidRDefault="00B84766" w:rsidP="00FF6801">
      <w:pPr>
        <w:ind w:left="720" w:right="566"/>
      </w:pPr>
      <w:r>
        <w:rPr>
          <w:u w:val="single" w:color="000000"/>
        </w:rPr>
        <w:t>Цель</w:t>
      </w:r>
      <w:r>
        <w:t>: развитие и совершенствование сенсомоторных функций, психологических предпосылок и коммуникативной готовности к обучению.</w:t>
      </w:r>
    </w:p>
    <w:p w:rsidR="00DB751F" w:rsidRDefault="00B84766">
      <w:pPr>
        <w:ind w:left="720" w:right="574"/>
      </w:pPr>
      <w:r>
        <w:rPr>
          <w:u w:val="single" w:color="000000"/>
        </w:rPr>
        <w:t xml:space="preserve">Задачи: </w:t>
      </w:r>
      <w:r>
        <w:t>коррекция дефектов произношения; 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 уточнение значений имеющихся слов и дальнейшее  обогащение словарного запаса путём накопления новых слов, относящихся к различным частям речи, за счёт развития умения активно пользоваться различными способами словообразования; уточнение, развитие и совершенствование грамматического оформления речи; совершенствование предложений различных синтаксических конструкций, различных видов текстов.</w:t>
      </w:r>
    </w:p>
    <w:p w:rsidR="00DB751F" w:rsidRDefault="00B84766" w:rsidP="00FF6801">
      <w:pPr>
        <w:spacing w:after="0"/>
        <w:ind w:left="720" w:right="574"/>
      </w:pPr>
      <w:r>
        <w:rPr>
          <w:u w:val="single" w:color="000000"/>
        </w:rPr>
        <w:t xml:space="preserve">По окончании 1 класса </w:t>
      </w:r>
      <w:r>
        <w:t xml:space="preserve">обучающиеся должны </w:t>
      </w:r>
      <w:r>
        <w:rPr>
          <w:u w:val="single" w:color="000000"/>
        </w:rPr>
        <w:t xml:space="preserve"> научиться   : </w:t>
      </w:r>
      <w:r>
        <w:t>различать звуки на слух и в произношении; анализировать слова по звуковому составу; определять количество слогов в слове по количеству гласных, делить слова на слоги, переносить части слова при письме; различать гласные и согласные, глухие и звонкие согласные, свистящие, шипящие и аффрикаты, гласные ударные и безударные; списывать рукописный и печатный текст целыми словами и словосочетаниями; соблюдать в повседневной жизни нормы речевого этикета и правила устного общения (умение слышать, точно реагировать на реплики, поддерживать разговор); формулировать несложные выводы, основываясь на тексте.</w:t>
      </w:r>
    </w:p>
    <w:p w:rsidR="00DB751F" w:rsidRDefault="00B84766">
      <w:pPr>
        <w:ind w:left="720" w:right="15"/>
      </w:pPr>
      <w:r>
        <w:rPr>
          <w:u w:val="single" w:color="000000"/>
        </w:rPr>
        <w:t xml:space="preserve">Основной этап (2 – 4 классы). </w:t>
      </w:r>
      <w:r>
        <w:t>Коррекционная работа ведется в трех основных направлениях:</w:t>
      </w:r>
    </w:p>
    <w:p w:rsidR="00DB751F" w:rsidRDefault="00B84766">
      <w:pPr>
        <w:ind w:left="720" w:right="576"/>
      </w:pPr>
      <w:r>
        <w:t>1.Коррекционная работа на фонетическом уровне: Коррекция дефектов произношения; формирование полноценных фонетических представлений на базе развития совершенствование фонематического восприятия, звуковых обобщений в процессе упражнений в звуковом анализе и синтезе.</w:t>
      </w:r>
    </w:p>
    <w:p w:rsidR="00DB751F" w:rsidRDefault="00B84766">
      <w:pPr>
        <w:ind w:left="720" w:right="574"/>
      </w:pPr>
      <w:r>
        <w:lastRenderedPageBreak/>
        <w:t>2.Коррекционная работа на лексико-грамматическом уровне: Уточнение значений имеющихся в словарном запасе слов; дальнейшее обогащение словарного запаса путем накопления новых слов, относящихся к различным частям речи, формирования представлений о морфологических элементах слова, навыков морфемного анализа и синтеза слов.</w:t>
      </w:r>
    </w:p>
    <w:p w:rsidR="00DB751F" w:rsidRDefault="00B84766">
      <w:pPr>
        <w:ind w:left="720" w:right="574"/>
      </w:pPr>
      <w:r>
        <w:t>3.Коррекционная работа на синтаксическом уровне: Уточнение, развитие, совершенствование грамматического оформления речи путем овладения моделями различных синтаксических конструкций. Развитие навыков самостоятельного высказывания, путем установления последовательности высказывания, отбора языковых средств, совершенствования навыка строить и перестраивать предложения по заданным образцам.</w:t>
      </w:r>
    </w:p>
    <w:p w:rsidR="00DB751F" w:rsidRDefault="00B84766">
      <w:pPr>
        <w:ind w:left="718" w:right="575"/>
      </w:pPr>
      <w:r>
        <w:rPr>
          <w:u w:val="single" w:color="000000"/>
        </w:rPr>
        <w:t>По окончании основного этапа (2 – 4 классы)</w:t>
      </w:r>
      <w:r>
        <w:t xml:space="preserve">должна быть создана основа для продуктивного усвоения правил правописания, связанных с полноценными представлениями о морфологическом составе слова (безударные гласные, проверяемые ударением, приставки, сложные слова, изменение имён прилагательных по родам, числам, падежам в зависимости от существительных); обучающиеся должны уметь характеризовать звуки русского языка: гласные ударные/безударные; согласные твёрдые/мягкие, парные/непарные, звонкие/глухие; различать родственные (однокоренные) слова и формы слова; находить в словах окончание, корень, приставку, суффикс; находить главные и второстепенные (без деления на виды) члены предложения; соблюдать в повседневной жизни нормы речевого этикета и правила устного общения (умение слышать, точно реагировать на реплики, поддерживать разговор);пересказывать текст подробно и сжато, устно и письменно; сопоставлять и обобщать содержащуюся в разных частях текста информацию; составлять на основании текста небольшое монологическое высказывание, отвечая на поставленный вопрос. Результатами работы по данной программе ожидается повышение уровня развития познавательных процессов у детей с ЗПР таких как память, внимание, мышление, восприятие и речь. Определить результативность    проведенной работы поможет сравнительный анализ результатов первой и  итоговой диагностики, которая будет проведена после всех предусмотренных   программой занятий. </w:t>
      </w:r>
    </w:p>
    <w:p w:rsidR="00DB751F" w:rsidRDefault="00B84766">
      <w:pPr>
        <w:spacing w:after="256"/>
        <w:ind w:left="720" w:right="11" w:hanging="10"/>
        <w:jc w:val="left"/>
      </w:pPr>
      <w:r>
        <w:t xml:space="preserve">           Результаты сравнительного анализа помогут сделать вывод о том, была ли достигнута  поставленная нами цель и были ли решены поставленные нами задачи, а так же позволит внести необходимые изменения и дополнения в программу, если это будет необходимо.</w:t>
      </w:r>
    </w:p>
    <w:p w:rsidR="00FF6801" w:rsidRDefault="00FF6801">
      <w:pPr>
        <w:spacing w:after="0" w:line="259" w:lineRule="auto"/>
        <w:ind w:left="0" w:right="141" w:firstLine="0"/>
        <w:jc w:val="center"/>
        <w:rPr>
          <w:rFonts w:eastAsia="Calibri"/>
          <w:b/>
        </w:rPr>
      </w:pPr>
    </w:p>
    <w:p w:rsidR="00DB751F" w:rsidRPr="00FF6801" w:rsidRDefault="00B84766">
      <w:pPr>
        <w:spacing w:after="0" w:line="259" w:lineRule="auto"/>
        <w:ind w:left="0" w:right="141" w:firstLine="0"/>
        <w:jc w:val="center"/>
        <w:rPr>
          <w:sz w:val="28"/>
        </w:rPr>
      </w:pPr>
      <w:r w:rsidRPr="00FF6801">
        <w:rPr>
          <w:rFonts w:eastAsia="Calibri"/>
          <w:b/>
        </w:rPr>
        <w:t>Тематическое планирование.</w:t>
      </w:r>
    </w:p>
    <w:tbl>
      <w:tblPr>
        <w:tblStyle w:val="TableGrid"/>
        <w:tblW w:w="8648" w:type="dxa"/>
        <w:tblInd w:w="1250" w:type="dxa"/>
        <w:tblCellMar>
          <w:top w:w="15" w:type="dxa"/>
          <w:left w:w="144" w:type="dxa"/>
          <w:right w:w="115" w:type="dxa"/>
        </w:tblCellMar>
        <w:tblLook w:val="04A0" w:firstRow="1" w:lastRow="0" w:firstColumn="1" w:lastColumn="0" w:noHBand="0" w:noVBand="1"/>
      </w:tblPr>
      <w:tblGrid>
        <w:gridCol w:w="1156"/>
        <w:gridCol w:w="5648"/>
        <w:gridCol w:w="1844"/>
      </w:tblGrid>
      <w:tr w:rsidR="00DB751F">
        <w:trPr>
          <w:trHeight w:val="286"/>
        </w:trPr>
        <w:tc>
          <w:tcPr>
            <w:tcW w:w="11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 </w:t>
            </w:r>
          </w:p>
        </w:tc>
        <w:tc>
          <w:tcPr>
            <w:tcW w:w="56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Тема </w:t>
            </w:r>
          </w:p>
        </w:tc>
        <w:tc>
          <w:tcPr>
            <w:tcW w:w="18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Всего часов </w:t>
            </w:r>
          </w:p>
        </w:tc>
      </w:tr>
      <w:tr w:rsidR="00DB751F">
        <w:trPr>
          <w:trHeight w:val="450"/>
        </w:trPr>
        <w:tc>
          <w:tcPr>
            <w:tcW w:w="11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1 </w:t>
            </w:r>
          </w:p>
        </w:tc>
        <w:tc>
          <w:tcPr>
            <w:tcW w:w="56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Диагностика познавательной сферы </w:t>
            </w:r>
          </w:p>
        </w:tc>
        <w:tc>
          <w:tcPr>
            <w:tcW w:w="18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1</w:t>
            </w:r>
          </w:p>
        </w:tc>
      </w:tr>
      <w:tr w:rsidR="00DB751F">
        <w:trPr>
          <w:trHeight w:val="288"/>
        </w:trPr>
        <w:tc>
          <w:tcPr>
            <w:tcW w:w="11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2 </w:t>
            </w:r>
          </w:p>
        </w:tc>
        <w:tc>
          <w:tcPr>
            <w:tcW w:w="56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Развитие мышления и речи</w:t>
            </w:r>
          </w:p>
        </w:tc>
        <w:tc>
          <w:tcPr>
            <w:tcW w:w="18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8</w:t>
            </w:r>
          </w:p>
        </w:tc>
      </w:tr>
      <w:tr w:rsidR="00DB751F">
        <w:trPr>
          <w:trHeight w:val="288"/>
        </w:trPr>
        <w:tc>
          <w:tcPr>
            <w:tcW w:w="11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3 </w:t>
            </w:r>
          </w:p>
        </w:tc>
        <w:tc>
          <w:tcPr>
            <w:tcW w:w="56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Развитие внимания и речи</w:t>
            </w:r>
          </w:p>
        </w:tc>
        <w:tc>
          <w:tcPr>
            <w:tcW w:w="18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8</w:t>
            </w:r>
          </w:p>
        </w:tc>
      </w:tr>
      <w:tr w:rsidR="00DB751F">
        <w:trPr>
          <w:trHeight w:val="288"/>
        </w:trPr>
        <w:tc>
          <w:tcPr>
            <w:tcW w:w="11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4 </w:t>
            </w:r>
          </w:p>
        </w:tc>
        <w:tc>
          <w:tcPr>
            <w:tcW w:w="56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Развитие восприятия и речи</w:t>
            </w:r>
          </w:p>
        </w:tc>
        <w:tc>
          <w:tcPr>
            <w:tcW w:w="18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8</w:t>
            </w:r>
          </w:p>
        </w:tc>
      </w:tr>
      <w:tr w:rsidR="00DB751F">
        <w:trPr>
          <w:trHeight w:val="288"/>
        </w:trPr>
        <w:tc>
          <w:tcPr>
            <w:tcW w:w="11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5 </w:t>
            </w:r>
          </w:p>
        </w:tc>
        <w:tc>
          <w:tcPr>
            <w:tcW w:w="56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Развитие памяти и речи</w:t>
            </w:r>
          </w:p>
        </w:tc>
        <w:tc>
          <w:tcPr>
            <w:tcW w:w="18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8</w:t>
            </w:r>
          </w:p>
        </w:tc>
      </w:tr>
      <w:tr w:rsidR="00DB751F">
        <w:trPr>
          <w:trHeight w:val="290"/>
        </w:trPr>
        <w:tc>
          <w:tcPr>
            <w:tcW w:w="11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6</w:t>
            </w:r>
          </w:p>
        </w:tc>
        <w:tc>
          <w:tcPr>
            <w:tcW w:w="564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Повторное тестирование </w:t>
            </w:r>
          </w:p>
        </w:tc>
        <w:tc>
          <w:tcPr>
            <w:tcW w:w="184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1</w:t>
            </w:r>
          </w:p>
        </w:tc>
      </w:tr>
      <w:tr w:rsidR="00DB751F">
        <w:trPr>
          <w:trHeight w:val="286"/>
        </w:trPr>
        <w:tc>
          <w:tcPr>
            <w:tcW w:w="115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Итого </w:t>
            </w:r>
          </w:p>
        </w:tc>
        <w:tc>
          <w:tcPr>
            <w:tcW w:w="5648" w:type="dxa"/>
            <w:tcBorders>
              <w:top w:val="single" w:sz="4" w:space="0" w:color="000000"/>
              <w:left w:val="single" w:sz="4" w:space="0" w:color="000000"/>
              <w:bottom w:val="single" w:sz="4" w:space="0" w:color="000000"/>
              <w:right w:val="nil"/>
            </w:tcBorders>
          </w:tcPr>
          <w:p w:rsidR="00DB751F" w:rsidRDefault="00B84766">
            <w:pPr>
              <w:spacing w:after="0" w:line="259" w:lineRule="auto"/>
              <w:ind w:left="0" w:right="0" w:firstLine="0"/>
              <w:jc w:val="left"/>
            </w:pPr>
            <w:r>
              <w:t xml:space="preserve">                              34</w:t>
            </w:r>
          </w:p>
        </w:tc>
        <w:tc>
          <w:tcPr>
            <w:tcW w:w="1844" w:type="dxa"/>
            <w:tcBorders>
              <w:top w:val="single" w:sz="4" w:space="0" w:color="000000"/>
              <w:left w:val="nil"/>
              <w:bottom w:val="single" w:sz="4" w:space="0" w:color="000000"/>
              <w:right w:val="single" w:sz="4" w:space="0" w:color="000000"/>
            </w:tcBorders>
          </w:tcPr>
          <w:p w:rsidR="00DB751F" w:rsidRDefault="00DB751F">
            <w:pPr>
              <w:spacing w:after="160" w:line="259" w:lineRule="auto"/>
              <w:ind w:left="0" w:right="0" w:firstLine="0"/>
              <w:jc w:val="left"/>
            </w:pPr>
          </w:p>
        </w:tc>
      </w:tr>
    </w:tbl>
    <w:p w:rsidR="00DB751F" w:rsidRDefault="00B84766" w:rsidP="00FF6801">
      <w:pPr>
        <w:ind w:left="3119" w:right="15" w:hanging="2554"/>
      </w:pPr>
      <w:r>
        <w:t>Календарно - тематический план реализации индивидуально ориентированных коррекционных мероприятий</w:t>
      </w:r>
    </w:p>
    <w:tbl>
      <w:tblPr>
        <w:tblStyle w:val="TableGrid"/>
        <w:tblW w:w="10490" w:type="dxa"/>
        <w:tblInd w:w="704" w:type="dxa"/>
        <w:tblCellMar>
          <w:top w:w="15" w:type="dxa"/>
          <w:left w:w="2" w:type="dxa"/>
          <w:right w:w="108" w:type="dxa"/>
        </w:tblCellMar>
        <w:tblLook w:val="04A0" w:firstRow="1" w:lastRow="0" w:firstColumn="1" w:lastColumn="0" w:noHBand="0" w:noVBand="1"/>
      </w:tblPr>
      <w:tblGrid>
        <w:gridCol w:w="566"/>
        <w:gridCol w:w="5102"/>
        <w:gridCol w:w="1276"/>
        <w:gridCol w:w="1276"/>
        <w:gridCol w:w="2270"/>
      </w:tblGrid>
      <w:tr w:rsidR="00DB751F">
        <w:trPr>
          <w:trHeight w:val="562"/>
        </w:trPr>
        <w:tc>
          <w:tcPr>
            <w:tcW w:w="56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 </w:t>
            </w:r>
          </w:p>
        </w:tc>
        <w:tc>
          <w:tcPr>
            <w:tcW w:w="510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  Тема </w:t>
            </w:r>
          </w:p>
        </w:tc>
        <w:tc>
          <w:tcPr>
            <w:tcW w:w="12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Всего часов</w:t>
            </w:r>
          </w:p>
        </w:tc>
        <w:tc>
          <w:tcPr>
            <w:tcW w:w="12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284" w:right="0" w:firstLine="0"/>
              <w:jc w:val="left"/>
            </w:pPr>
            <w:r>
              <w:t xml:space="preserve">  Дата</w:t>
            </w:r>
          </w:p>
        </w:tc>
        <w:tc>
          <w:tcPr>
            <w:tcW w:w="22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284" w:right="0" w:firstLine="0"/>
              <w:jc w:val="left"/>
            </w:pPr>
            <w:r>
              <w:t>Содержание работы</w:t>
            </w:r>
          </w:p>
        </w:tc>
      </w:tr>
      <w:tr w:rsidR="00DB751F">
        <w:trPr>
          <w:trHeight w:val="1114"/>
        </w:trPr>
        <w:tc>
          <w:tcPr>
            <w:tcW w:w="56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1 </w:t>
            </w:r>
          </w:p>
        </w:tc>
        <w:tc>
          <w:tcPr>
            <w:tcW w:w="510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Диагностика познавательной сферы </w:t>
            </w:r>
          </w:p>
        </w:tc>
        <w:tc>
          <w:tcPr>
            <w:tcW w:w="12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1</w:t>
            </w:r>
          </w:p>
        </w:tc>
        <w:tc>
          <w:tcPr>
            <w:tcW w:w="1276"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2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42" w:right="34" w:firstLine="0"/>
            </w:pPr>
            <w:r>
              <w:t>Цель: выявление уровня развития познавательных процессов.</w:t>
            </w:r>
          </w:p>
        </w:tc>
      </w:tr>
      <w:tr w:rsidR="00DB751F">
        <w:trPr>
          <w:trHeight w:val="2218"/>
        </w:trPr>
        <w:tc>
          <w:tcPr>
            <w:tcW w:w="56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lastRenderedPageBreak/>
              <w:t xml:space="preserve">2 </w:t>
            </w:r>
          </w:p>
        </w:tc>
        <w:tc>
          <w:tcPr>
            <w:tcW w:w="510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«Восстанови пропущенное слово».</w:t>
            </w:r>
          </w:p>
          <w:p w:rsidR="00DB751F" w:rsidRDefault="00B84766">
            <w:pPr>
              <w:spacing w:after="0" w:line="259" w:lineRule="auto"/>
              <w:ind w:left="108" w:right="0" w:firstLine="0"/>
              <w:jc w:val="left"/>
            </w:pPr>
            <w:r>
              <w:t xml:space="preserve"> «Запомни нужные слова». </w:t>
            </w:r>
          </w:p>
          <w:p w:rsidR="00DB751F" w:rsidRDefault="00B84766">
            <w:pPr>
              <w:spacing w:after="0" w:line="259" w:lineRule="auto"/>
              <w:ind w:left="108" w:right="0" w:firstLine="0"/>
              <w:jc w:val="left"/>
            </w:pPr>
            <w:r>
              <w:t xml:space="preserve"> «Закончи словосочетания». </w:t>
            </w:r>
          </w:p>
          <w:p w:rsidR="00DB751F" w:rsidRDefault="00B84766">
            <w:pPr>
              <w:spacing w:after="0" w:line="259" w:lineRule="auto"/>
              <w:ind w:left="108" w:right="0" w:firstLine="0"/>
              <w:jc w:val="left"/>
            </w:pPr>
            <w:r>
              <w:t xml:space="preserve">«Сравнение понятий». </w:t>
            </w:r>
          </w:p>
          <w:p w:rsidR="00DB751F" w:rsidRDefault="00B84766">
            <w:pPr>
              <w:spacing w:after="0" w:line="259" w:lineRule="auto"/>
              <w:ind w:left="108" w:right="0" w:firstLine="0"/>
              <w:jc w:val="left"/>
            </w:pPr>
            <w:r>
              <w:t>«Новые словечки».</w:t>
            </w:r>
          </w:p>
          <w:p w:rsidR="00DB751F" w:rsidRDefault="00B84766">
            <w:pPr>
              <w:spacing w:after="0" w:line="259" w:lineRule="auto"/>
              <w:ind w:left="108" w:right="0" w:firstLine="0"/>
              <w:jc w:val="left"/>
            </w:pPr>
            <w:r>
              <w:t xml:space="preserve"> «От частного к общему». </w:t>
            </w:r>
          </w:p>
          <w:p w:rsidR="00DB751F" w:rsidRDefault="00B84766">
            <w:pPr>
              <w:spacing w:after="0" w:line="259" w:lineRule="auto"/>
              <w:ind w:left="108" w:right="0" w:firstLine="0"/>
              <w:jc w:val="left"/>
            </w:pPr>
            <w:r>
              <w:t>«От общего к частному».</w:t>
            </w:r>
          </w:p>
          <w:p w:rsidR="00DB751F" w:rsidRDefault="00B84766">
            <w:pPr>
              <w:spacing w:after="0" w:line="259" w:lineRule="auto"/>
              <w:ind w:left="0" w:right="0" w:firstLine="0"/>
              <w:jc w:val="left"/>
            </w:pPr>
            <w:r>
              <w:t xml:space="preserve"> «Подбери общее понятие».</w:t>
            </w:r>
          </w:p>
        </w:tc>
        <w:tc>
          <w:tcPr>
            <w:tcW w:w="12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8</w:t>
            </w:r>
          </w:p>
        </w:tc>
        <w:tc>
          <w:tcPr>
            <w:tcW w:w="1276"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2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40" w:right="49" w:hanging="32"/>
              <w:jc w:val="left"/>
            </w:pPr>
            <w:r>
              <w:t>Развитие мышления и речи</w:t>
            </w:r>
          </w:p>
        </w:tc>
      </w:tr>
      <w:tr w:rsidR="00DB751F">
        <w:trPr>
          <w:trHeight w:val="2494"/>
        </w:trPr>
        <w:tc>
          <w:tcPr>
            <w:tcW w:w="56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3 </w:t>
            </w:r>
          </w:p>
        </w:tc>
        <w:tc>
          <w:tcPr>
            <w:tcW w:w="510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 xml:space="preserve">«Угадайка». </w:t>
            </w:r>
          </w:p>
          <w:p w:rsidR="00DB751F" w:rsidRDefault="00B84766">
            <w:pPr>
              <w:spacing w:after="0" w:line="259" w:lineRule="auto"/>
              <w:ind w:left="108" w:right="0" w:firstLine="0"/>
              <w:jc w:val="left"/>
            </w:pPr>
            <w:r>
              <w:t xml:space="preserve">«Закончи предложение». </w:t>
            </w:r>
          </w:p>
          <w:p w:rsidR="00DB751F" w:rsidRDefault="00B84766">
            <w:pPr>
              <w:spacing w:after="0" w:line="259" w:lineRule="auto"/>
              <w:ind w:left="108" w:right="0" w:firstLine="0"/>
              <w:jc w:val="left"/>
            </w:pPr>
            <w:r>
              <w:t xml:space="preserve">«Составляем определения». </w:t>
            </w:r>
          </w:p>
          <w:p w:rsidR="00DB751F" w:rsidRDefault="00B84766">
            <w:pPr>
              <w:spacing w:after="0" w:line="259" w:lineRule="auto"/>
              <w:ind w:left="108" w:right="0" w:firstLine="0"/>
              <w:jc w:val="left"/>
            </w:pPr>
            <w:r>
              <w:t xml:space="preserve">«Назови причину». </w:t>
            </w:r>
          </w:p>
          <w:p w:rsidR="00DB751F" w:rsidRDefault="00B84766">
            <w:pPr>
              <w:spacing w:after="0" w:line="259" w:lineRule="auto"/>
              <w:ind w:left="108" w:right="0" w:firstLine="0"/>
              <w:jc w:val="left"/>
            </w:pPr>
            <w:r>
              <w:t xml:space="preserve">«Составление рассказа по серии картинок». </w:t>
            </w:r>
          </w:p>
          <w:p w:rsidR="00DB751F" w:rsidRDefault="00B84766">
            <w:pPr>
              <w:spacing w:after="0" w:line="259" w:lineRule="auto"/>
              <w:ind w:left="108" w:right="0" w:firstLine="0"/>
              <w:jc w:val="left"/>
            </w:pPr>
            <w:r>
              <w:t xml:space="preserve">«Составление рассказа по серии картинок». </w:t>
            </w:r>
          </w:p>
          <w:p w:rsidR="00DB751F" w:rsidRDefault="00B84766">
            <w:pPr>
              <w:spacing w:after="0" w:line="259" w:lineRule="auto"/>
              <w:ind w:left="108" w:right="0" w:firstLine="0"/>
              <w:jc w:val="left"/>
            </w:pPr>
            <w:r>
              <w:t xml:space="preserve">«Составляем определения». </w:t>
            </w:r>
          </w:p>
          <w:p w:rsidR="00DB751F" w:rsidRDefault="00B84766">
            <w:pPr>
              <w:spacing w:after="0" w:line="259" w:lineRule="auto"/>
              <w:ind w:left="108" w:right="0" w:firstLine="0"/>
              <w:jc w:val="left"/>
            </w:pPr>
            <w:r>
              <w:t xml:space="preserve">«Лишнее слово». </w:t>
            </w:r>
          </w:p>
        </w:tc>
        <w:tc>
          <w:tcPr>
            <w:tcW w:w="12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8</w:t>
            </w:r>
          </w:p>
        </w:tc>
        <w:tc>
          <w:tcPr>
            <w:tcW w:w="1276"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2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40" w:right="0" w:hanging="32"/>
            </w:pPr>
            <w:r>
              <w:t>Развитие внимания и речи</w:t>
            </w:r>
          </w:p>
        </w:tc>
      </w:tr>
      <w:tr w:rsidR="00DB751F">
        <w:trPr>
          <w:trHeight w:val="2494"/>
        </w:trPr>
        <w:tc>
          <w:tcPr>
            <w:tcW w:w="56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4 </w:t>
            </w:r>
          </w:p>
        </w:tc>
        <w:tc>
          <w:tcPr>
            <w:tcW w:w="510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 xml:space="preserve">«Пословицы и поговорки». </w:t>
            </w:r>
          </w:p>
          <w:p w:rsidR="00DB751F" w:rsidRDefault="00B84766">
            <w:pPr>
              <w:spacing w:after="0" w:line="259" w:lineRule="auto"/>
              <w:ind w:left="108" w:right="0" w:firstLine="0"/>
              <w:jc w:val="left"/>
            </w:pPr>
            <w:r>
              <w:t xml:space="preserve">«Подбери следующее». </w:t>
            </w:r>
          </w:p>
          <w:p w:rsidR="00DB751F" w:rsidRDefault="00B84766">
            <w:pPr>
              <w:spacing w:after="0" w:line="259" w:lineRule="auto"/>
              <w:ind w:left="108" w:right="0" w:firstLine="0"/>
              <w:jc w:val="left"/>
            </w:pPr>
            <w:r>
              <w:t xml:space="preserve">«Расставь события по порядку». </w:t>
            </w:r>
          </w:p>
          <w:p w:rsidR="00DB751F" w:rsidRDefault="00B84766">
            <w:pPr>
              <w:spacing w:after="0" w:line="259" w:lineRule="auto"/>
              <w:ind w:left="108" w:right="0" w:firstLine="0"/>
              <w:jc w:val="left"/>
            </w:pPr>
            <w:r>
              <w:t xml:space="preserve"> «Пиктограмма».</w:t>
            </w:r>
          </w:p>
          <w:p w:rsidR="00DB751F" w:rsidRDefault="00B84766">
            <w:pPr>
              <w:spacing w:after="0" w:line="259" w:lineRule="auto"/>
              <w:ind w:left="108" w:right="0" w:firstLine="0"/>
              <w:jc w:val="left"/>
            </w:pPr>
            <w:r>
              <w:t xml:space="preserve"> «Прочти спрятанное предложение». </w:t>
            </w:r>
          </w:p>
          <w:p w:rsidR="00DB751F" w:rsidRDefault="00B84766">
            <w:pPr>
              <w:spacing w:after="0" w:line="259" w:lineRule="auto"/>
              <w:ind w:left="108" w:right="0" w:firstLine="0"/>
              <w:jc w:val="left"/>
            </w:pPr>
            <w:r>
              <w:t xml:space="preserve"> «Прочти спрятанное предложение». </w:t>
            </w:r>
          </w:p>
          <w:p w:rsidR="00DB751F" w:rsidRDefault="00B84766">
            <w:pPr>
              <w:spacing w:after="0" w:line="259" w:lineRule="auto"/>
              <w:ind w:left="108" w:right="0" w:firstLine="0"/>
              <w:jc w:val="left"/>
            </w:pPr>
            <w:r>
              <w:t>«Закончи предложение</w:t>
            </w:r>
          </w:p>
          <w:p w:rsidR="00DB751F" w:rsidRDefault="00B84766">
            <w:pPr>
              <w:spacing w:after="0" w:line="259" w:lineRule="auto"/>
              <w:ind w:left="108" w:right="0" w:firstLine="0"/>
              <w:jc w:val="left"/>
            </w:pPr>
            <w:r>
              <w:t>«Найди сходство и различия».</w:t>
            </w:r>
          </w:p>
        </w:tc>
        <w:tc>
          <w:tcPr>
            <w:tcW w:w="12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8</w:t>
            </w:r>
          </w:p>
        </w:tc>
        <w:tc>
          <w:tcPr>
            <w:tcW w:w="1276"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2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40" w:right="0" w:hanging="32"/>
              <w:jc w:val="left"/>
            </w:pPr>
            <w:r>
              <w:t>Развитие восприятия и речи</w:t>
            </w:r>
          </w:p>
        </w:tc>
      </w:tr>
      <w:tr w:rsidR="00DB751F">
        <w:trPr>
          <w:trHeight w:val="2494"/>
        </w:trPr>
        <w:tc>
          <w:tcPr>
            <w:tcW w:w="56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5 </w:t>
            </w:r>
          </w:p>
        </w:tc>
        <w:tc>
          <w:tcPr>
            <w:tcW w:w="510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 xml:space="preserve">«Прослушай, прочти и перескажи». </w:t>
            </w:r>
          </w:p>
          <w:p w:rsidR="00DB751F" w:rsidRDefault="00B84766">
            <w:pPr>
              <w:spacing w:after="0" w:line="259" w:lineRule="auto"/>
              <w:ind w:left="108" w:right="0" w:firstLine="0"/>
              <w:jc w:val="left"/>
            </w:pPr>
            <w:r>
              <w:t xml:space="preserve">«Рассказы».  </w:t>
            </w:r>
          </w:p>
          <w:p w:rsidR="00DB751F" w:rsidRDefault="00B84766">
            <w:pPr>
              <w:spacing w:after="0" w:line="238" w:lineRule="auto"/>
              <w:ind w:left="108" w:right="1237" w:firstLine="0"/>
              <w:jc w:val="left"/>
            </w:pPr>
            <w:r>
              <w:t xml:space="preserve">«Закончи предложение». «Установи соответствие» «Распутай узел». </w:t>
            </w:r>
          </w:p>
          <w:p w:rsidR="00DB751F" w:rsidRDefault="00B84766">
            <w:pPr>
              <w:spacing w:after="0" w:line="259" w:lineRule="auto"/>
              <w:ind w:left="108" w:right="0" w:firstLine="0"/>
              <w:jc w:val="left"/>
            </w:pPr>
            <w:r>
              <w:t xml:space="preserve">«Прослушай, прочти и перескажи». </w:t>
            </w:r>
          </w:p>
          <w:p w:rsidR="00DB751F" w:rsidRDefault="00B84766">
            <w:pPr>
              <w:spacing w:after="0" w:line="259" w:lineRule="auto"/>
              <w:ind w:left="108" w:right="0" w:firstLine="0"/>
              <w:jc w:val="left"/>
            </w:pPr>
            <w:r>
              <w:t>«Рассказы».</w:t>
            </w:r>
          </w:p>
          <w:p w:rsidR="00DB751F" w:rsidRDefault="00B84766">
            <w:pPr>
              <w:spacing w:after="0" w:line="259" w:lineRule="auto"/>
              <w:ind w:left="108" w:right="0" w:firstLine="0"/>
              <w:jc w:val="left"/>
            </w:pPr>
            <w:r>
              <w:t xml:space="preserve"> «Закончи предложение». </w:t>
            </w:r>
          </w:p>
        </w:tc>
        <w:tc>
          <w:tcPr>
            <w:tcW w:w="12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8</w:t>
            </w:r>
          </w:p>
        </w:tc>
        <w:tc>
          <w:tcPr>
            <w:tcW w:w="12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 xml:space="preserve"> </w:t>
            </w:r>
          </w:p>
        </w:tc>
        <w:tc>
          <w:tcPr>
            <w:tcW w:w="22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08" w:right="0" w:firstLine="0"/>
              <w:jc w:val="left"/>
            </w:pPr>
            <w:r>
              <w:t>Развитие памяти и речи</w:t>
            </w:r>
          </w:p>
        </w:tc>
      </w:tr>
      <w:tr w:rsidR="00DB751F">
        <w:trPr>
          <w:trHeight w:val="1390"/>
        </w:trPr>
        <w:tc>
          <w:tcPr>
            <w:tcW w:w="56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6. </w:t>
            </w:r>
          </w:p>
        </w:tc>
        <w:tc>
          <w:tcPr>
            <w:tcW w:w="510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Повторное тестирование </w:t>
            </w:r>
          </w:p>
        </w:tc>
        <w:tc>
          <w:tcPr>
            <w:tcW w:w="127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52" w:right="0" w:firstLine="0"/>
              <w:jc w:val="left"/>
            </w:pPr>
            <w:r>
              <w:t>1</w:t>
            </w:r>
          </w:p>
        </w:tc>
        <w:tc>
          <w:tcPr>
            <w:tcW w:w="1276"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27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42" w:right="0" w:firstLine="0"/>
            </w:pPr>
            <w:r>
              <w:t>Цель: выявление уровня развития познавательных процессов.</w:t>
            </w:r>
          </w:p>
        </w:tc>
      </w:tr>
    </w:tbl>
    <w:p w:rsidR="00DB751F" w:rsidRDefault="00B84766">
      <w:pPr>
        <w:spacing w:after="13"/>
        <w:ind w:left="531" w:right="380" w:hanging="10"/>
        <w:jc w:val="center"/>
      </w:pPr>
      <w:r>
        <w:rPr>
          <w:b/>
        </w:rPr>
        <w:t>Психологическое сопровождение учащихся с ограниченными возможностями здоровья</w:t>
      </w:r>
    </w:p>
    <w:p w:rsidR="00DB751F" w:rsidRDefault="00B84766">
      <w:pPr>
        <w:spacing w:after="34"/>
        <w:ind w:left="712" w:right="573" w:firstLine="740"/>
        <w:jc w:val="left"/>
      </w:pPr>
      <w:r>
        <w:rPr>
          <w:b/>
        </w:rPr>
        <w:t>Цель психологического сопровождения</w:t>
      </w:r>
      <w:r>
        <w:t xml:space="preserve"> учащихся начальной школы - сохранение и поддержание психологического здоровья учащихся. </w:t>
      </w:r>
      <w:r>
        <w:rPr>
          <w:b/>
        </w:rPr>
        <w:t>Задачи:</w:t>
      </w:r>
    </w:p>
    <w:p w:rsidR="00DB751F" w:rsidRDefault="00B84766" w:rsidP="0005218F">
      <w:pPr>
        <w:numPr>
          <w:ilvl w:val="0"/>
          <w:numId w:val="60"/>
        </w:numPr>
        <w:ind w:right="349" w:hanging="360"/>
      </w:pPr>
      <w:r>
        <w:t>профилактика проблем, cвязанных с адаптацией;</w:t>
      </w:r>
    </w:p>
    <w:p w:rsidR="00DB751F" w:rsidRDefault="00B84766" w:rsidP="0005218F">
      <w:pPr>
        <w:numPr>
          <w:ilvl w:val="0"/>
          <w:numId w:val="60"/>
        </w:numPr>
        <w:spacing w:after="34"/>
        <w:ind w:right="349" w:hanging="360"/>
      </w:pPr>
      <w:r>
        <w:t>содействие полноценному интеллектуальному и эмоциональному развитию детей и подростков на протяжении обучения в школе;</w:t>
      </w:r>
    </w:p>
    <w:p w:rsidR="00DB751F" w:rsidRDefault="00B84766" w:rsidP="0005218F">
      <w:pPr>
        <w:numPr>
          <w:ilvl w:val="0"/>
          <w:numId w:val="60"/>
        </w:numPr>
        <w:spacing w:after="229"/>
        <w:ind w:right="349" w:hanging="360"/>
      </w:pPr>
      <w:r>
        <w:t xml:space="preserve">формирование психологического здоровья учащихся; </w:t>
      </w:r>
      <w:r>
        <w:rPr>
          <w:rFonts w:ascii="Segoe UI Symbol" w:eastAsia="Segoe UI Symbol" w:hAnsi="Segoe UI Symbol" w:cs="Segoe UI Symbol"/>
        </w:rPr>
        <w:t xml:space="preserve"> </w:t>
      </w:r>
      <w:r>
        <w:t>организация психологической помощи.</w:t>
      </w:r>
    </w:p>
    <w:p w:rsidR="00DB751F" w:rsidRDefault="00B84766">
      <w:pPr>
        <w:spacing w:after="10"/>
        <w:ind w:left="722" w:right="0" w:hanging="10"/>
      </w:pPr>
      <w:r>
        <w:rPr>
          <w:b/>
        </w:rPr>
        <w:t>Основные направления деятельности педагога-психолога начальной школы</w:t>
      </w:r>
    </w:p>
    <w:tbl>
      <w:tblPr>
        <w:tblStyle w:val="TableGrid"/>
        <w:tblW w:w="10626" w:type="dxa"/>
        <w:tblInd w:w="710" w:type="dxa"/>
        <w:tblCellMar>
          <w:top w:w="15" w:type="dxa"/>
          <w:left w:w="12" w:type="dxa"/>
          <w:right w:w="115" w:type="dxa"/>
        </w:tblCellMar>
        <w:tblLook w:val="04A0" w:firstRow="1" w:lastRow="0" w:firstColumn="1" w:lastColumn="0" w:noHBand="0" w:noVBand="1"/>
      </w:tblPr>
      <w:tblGrid>
        <w:gridCol w:w="7532"/>
        <w:gridCol w:w="3094"/>
      </w:tblGrid>
      <w:tr w:rsidR="00DB751F">
        <w:trPr>
          <w:trHeight w:val="294"/>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Направление</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Сроки</w:t>
            </w:r>
          </w:p>
        </w:tc>
      </w:tr>
      <w:tr w:rsidR="00DB751F">
        <w:trPr>
          <w:trHeight w:val="286"/>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b/>
                <w:i/>
              </w:rPr>
              <w:t>Профилактическое</w:t>
            </w:r>
          </w:p>
        </w:tc>
        <w:tc>
          <w:tcPr>
            <w:tcW w:w="3094"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r w:rsidR="00DB751F">
        <w:trPr>
          <w:trHeight w:val="1114"/>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lastRenderedPageBreak/>
              <w:t>Занятия по профилактике и коррекции адаптации у первоклассников</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Сентябрь-декабрь</w:t>
            </w:r>
          </w:p>
        </w:tc>
      </w:tr>
      <w:tr w:rsidR="00DB751F">
        <w:trPr>
          <w:trHeight w:val="328"/>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Занятия по профилактике трудностей при переходе в среднее звено</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Январь-апрель</w:t>
            </w:r>
          </w:p>
        </w:tc>
      </w:tr>
      <w:tr w:rsidR="00DB751F">
        <w:trPr>
          <w:trHeight w:val="288"/>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b/>
                <w:i/>
              </w:rPr>
              <w:t>Диагностическое</w:t>
            </w:r>
          </w:p>
        </w:tc>
        <w:tc>
          <w:tcPr>
            <w:tcW w:w="3094"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r w:rsidR="00DB751F">
        <w:trPr>
          <w:trHeight w:val="580"/>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3970" w:firstLine="0"/>
              <w:jc w:val="left"/>
            </w:pPr>
            <w:r>
              <w:t>Определение уровня готовности к школьному обучению</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Сентябрь</w:t>
            </w:r>
          </w:p>
        </w:tc>
      </w:tr>
      <w:tr w:rsidR="00DB751F">
        <w:trPr>
          <w:trHeight w:val="602"/>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16" w:line="259" w:lineRule="auto"/>
              <w:ind w:left="0" w:right="0" w:firstLine="0"/>
              <w:jc w:val="left"/>
            </w:pPr>
            <w:r>
              <w:t>Изучение социально-</w:t>
            </w:r>
          </w:p>
          <w:p w:rsidR="00DB751F" w:rsidRDefault="00B84766">
            <w:pPr>
              <w:spacing w:after="0" w:line="259" w:lineRule="auto"/>
              <w:ind w:left="0" w:right="0" w:firstLine="0"/>
              <w:jc w:val="left"/>
            </w:pPr>
            <w:r>
              <w:t>психологической адаптации к школе</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Октябрь</w:t>
            </w:r>
          </w:p>
        </w:tc>
      </w:tr>
      <w:tr w:rsidR="00DB751F">
        <w:trPr>
          <w:trHeight w:val="604"/>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3556" w:firstLine="0"/>
              <w:jc w:val="left"/>
            </w:pPr>
            <w:r>
              <w:t>Наблюдение за протеканием процесса адаптации</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Сентябрь-октябрь</w:t>
            </w:r>
          </w:p>
        </w:tc>
      </w:tr>
      <w:tr w:rsidR="00DB751F">
        <w:trPr>
          <w:trHeight w:val="878"/>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4006" w:firstLine="0"/>
              <w:jc w:val="left"/>
            </w:pPr>
            <w:r>
              <w:t>Определение интеллектуальной и эмоциональной готовности к переходу в среднее звено</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Декабрь</w:t>
            </w:r>
          </w:p>
        </w:tc>
      </w:tr>
      <w:tr w:rsidR="00DB751F">
        <w:trPr>
          <w:trHeight w:val="580"/>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3313" w:firstLine="0"/>
              <w:jc w:val="left"/>
            </w:pPr>
            <w:r>
              <w:t>Определение психологического климата в классе (социометрия)</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Декабрь</w:t>
            </w:r>
          </w:p>
        </w:tc>
      </w:tr>
      <w:tr w:rsidR="00DB751F">
        <w:trPr>
          <w:trHeight w:val="298"/>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Определение самооценки</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Декабрь</w:t>
            </w:r>
          </w:p>
        </w:tc>
      </w:tr>
      <w:tr w:rsidR="00DB751F">
        <w:trPr>
          <w:trHeight w:val="300"/>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Работа по запросам педагогов и администрации</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r>
      <w:tr w:rsidR="00DB751F">
        <w:trPr>
          <w:trHeight w:val="298"/>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b/>
                <w:i/>
              </w:rPr>
              <w:t>Коррекционно-развивающее</w:t>
            </w:r>
          </w:p>
        </w:tc>
        <w:tc>
          <w:tcPr>
            <w:tcW w:w="3094"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r w:rsidR="00DB751F">
        <w:trPr>
          <w:trHeight w:val="300"/>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Занятия по развитию познавательных процессов</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r>
      <w:tr w:rsidR="00DB751F">
        <w:trPr>
          <w:trHeight w:val="298"/>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Занятия по развитию сплоченности, взаимопонимания в коллективе</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r>
      <w:tr w:rsidR="00DB751F">
        <w:trPr>
          <w:trHeight w:val="300"/>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Занятия по коррекции поведения с «трудными» детьми</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r>
      <w:tr w:rsidR="00DB751F">
        <w:trPr>
          <w:trHeight w:val="298"/>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Консультативное</w:t>
            </w:r>
          </w:p>
        </w:tc>
        <w:tc>
          <w:tcPr>
            <w:tcW w:w="3094"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r w:rsidR="00DB751F">
        <w:trPr>
          <w:trHeight w:val="300"/>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Консультации для учащихся, родителей, педагогов</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r>
      <w:tr w:rsidR="00DB751F">
        <w:trPr>
          <w:trHeight w:val="298"/>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b/>
                <w:i/>
              </w:rPr>
              <w:t>Просветительское</w:t>
            </w:r>
          </w:p>
        </w:tc>
        <w:tc>
          <w:tcPr>
            <w:tcW w:w="3094"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r w:rsidR="00DB751F">
        <w:trPr>
          <w:trHeight w:val="300"/>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Выступление на родительских собраниях</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r>
      <w:tr w:rsidR="00DB751F">
        <w:trPr>
          <w:trHeight w:val="562"/>
        </w:trPr>
        <w:tc>
          <w:tcPr>
            <w:tcW w:w="753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3436" w:firstLine="0"/>
              <w:jc w:val="left"/>
            </w:pPr>
            <w:r>
              <w:t>- оформление информационных листов</w:t>
            </w:r>
          </w:p>
        </w:tc>
        <w:tc>
          <w:tcPr>
            <w:tcW w:w="30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r>
    </w:tbl>
    <w:p w:rsidR="00DB751F" w:rsidRDefault="00B84766">
      <w:pPr>
        <w:spacing w:after="10"/>
        <w:ind w:left="722" w:right="0" w:hanging="10"/>
      </w:pPr>
      <w:r>
        <w:rPr>
          <w:b/>
        </w:rPr>
        <w:t xml:space="preserve">Психолого-педагогические и организационные условия реализации программы: </w:t>
      </w:r>
    </w:p>
    <w:p w:rsidR="00DB751F" w:rsidRDefault="00B84766" w:rsidP="0005218F">
      <w:pPr>
        <w:numPr>
          <w:ilvl w:val="0"/>
          <w:numId w:val="61"/>
        </w:numPr>
        <w:ind w:right="15" w:hanging="140"/>
      </w:pPr>
      <w:r>
        <w:t xml:space="preserve">реализация коррекционно-развивающих мероприятий в соответствии с образовательным маршрутомученика; </w:t>
      </w:r>
    </w:p>
    <w:p w:rsidR="00DB751F" w:rsidRDefault="00B84766" w:rsidP="0005218F">
      <w:pPr>
        <w:numPr>
          <w:ilvl w:val="0"/>
          <w:numId w:val="61"/>
        </w:numPr>
        <w:ind w:right="15" w:hanging="140"/>
      </w:pPr>
      <w:r>
        <w:t xml:space="preserve">наличие оборудования, учебных пособий, методик, соответствующих типологии отклоняющегоразвития детей и обеспечивающих адекватную среду жизнедеятельности; </w:t>
      </w:r>
    </w:p>
    <w:p w:rsidR="00DB751F" w:rsidRDefault="00B84766" w:rsidP="0005218F">
      <w:pPr>
        <w:numPr>
          <w:ilvl w:val="0"/>
          <w:numId w:val="61"/>
        </w:numPr>
        <w:ind w:right="15" w:hanging="140"/>
      </w:pPr>
      <w:r>
        <w:t xml:space="preserve">учет особенностей развития каждого ребенка; </w:t>
      </w:r>
    </w:p>
    <w:p w:rsidR="00DB751F" w:rsidRDefault="00B84766" w:rsidP="0005218F">
      <w:pPr>
        <w:numPr>
          <w:ilvl w:val="0"/>
          <w:numId w:val="61"/>
        </w:numPr>
        <w:ind w:right="15" w:hanging="140"/>
      </w:pPr>
      <w:r>
        <w:t xml:space="preserve">предоставление психологических и социальных индивидуальных консультаций; </w:t>
      </w:r>
    </w:p>
    <w:p w:rsidR="00DB751F" w:rsidRDefault="00B84766" w:rsidP="0005218F">
      <w:pPr>
        <w:numPr>
          <w:ilvl w:val="0"/>
          <w:numId w:val="61"/>
        </w:numPr>
        <w:ind w:right="15" w:hanging="140"/>
      </w:pPr>
      <w:r>
        <w:t xml:space="preserve">создание условий по охране и укреплению здоровья детей; </w:t>
      </w:r>
    </w:p>
    <w:p w:rsidR="00DB751F" w:rsidRDefault="00B84766" w:rsidP="0005218F">
      <w:pPr>
        <w:numPr>
          <w:ilvl w:val="0"/>
          <w:numId w:val="61"/>
        </w:numPr>
        <w:ind w:right="15" w:hanging="140"/>
      </w:pPr>
      <w:r>
        <w:t xml:space="preserve">формирование мотивационной готовности к обучению; </w:t>
      </w:r>
    </w:p>
    <w:p w:rsidR="00DB751F" w:rsidRDefault="00B84766" w:rsidP="0005218F">
      <w:pPr>
        <w:numPr>
          <w:ilvl w:val="0"/>
          <w:numId w:val="61"/>
        </w:numPr>
        <w:ind w:right="15" w:hanging="140"/>
      </w:pPr>
      <w:r>
        <w:t xml:space="preserve">развитие и совершенствование высших психических функций (память, внимание, восприятие,мышление, речь); </w:t>
      </w:r>
    </w:p>
    <w:p w:rsidR="00DB751F" w:rsidRDefault="00B84766" w:rsidP="0005218F">
      <w:pPr>
        <w:numPr>
          <w:ilvl w:val="0"/>
          <w:numId w:val="61"/>
        </w:numPr>
        <w:ind w:right="15" w:hanging="140"/>
      </w:pPr>
      <w:r>
        <w:t xml:space="preserve">развитие и совершенствование произвольности, регуляции собственного поведения, уменияпланировать и выполнять по плану учебные и внеучебные действия; </w:t>
      </w:r>
    </w:p>
    <w:p w:rsidR="00DB751F" w:rsidRDefault="00B84766" w:rsidP="0005218F">
      <w:pPr>
        <w:numPr>
          <w:ilvl w:val="0"/>
          <w:numId w:val="61"/>
        </w:numPr>
        <w:ind w:right="15" w:hanging="140"/>
      </w:pPr>
      <w:r>
        <w:t xml:space="preserve">совершенствование и развитие эмоционально-личностной сферы; </w:t>
      </w:r>
    </w:p>
    <w:p w:rsidR="00DB751F" w:rsidRDefault="00B84766" w:rsidP="0005218F">
      <w:pPr>
        <w:numPr>
          <w:ilvl w:val="0"/>
          <w:numId w:val="61"/>
        </w:numPr>
        <w:ind w:right="15" w:hanging="140"/>
      </w:pPr>
      <w:r>
        <w:t xml:space="preserve">коррекция детско-родительских отношений; </w:t>
      </w:r>
    </w:p>
    <w:p w:rsidR="00DB751F" w:rsidRDefault="00B84766">
      <w:pPr>
        <w:spacing w:after="10"/>
        <w:ind w:left="722" w:right="0" w:hanging="10"/>
      </w:pPr>
      <w:r>
        <w:rPr>
          <w:b/>
        </w:rPr>
        <w:t xml:space="preserve">Диагностика особенностей когнитивной и эмоционально – волевой сферы: </w:t>
      </w:r>
      <w:r>
        <w:t xml:space="preserve">входная и итоговая. </w:t>
      </w:r>
    </w:p>
    <w:p w:rsidR="00DB751F" w:rsidRDefault="00B84766">
      <w:pPr>
        <w:ind w:left="720" w:right="576"/>
      </w:pPr>
      <w:r>
        <w:t xml:space="preserve">Диагностика проводится на основе диагностической методики Семаго Н.Я., Семаго М.М. «Диагностический альбом для оценки развития познавательной деятельности ребенка» /младший школьный возраст/,  Забрамная С.Д. Практический материал для проведения </w:t>
      </w:r>
      <w:r>
        <w:lastRenderedPageBreak/>
        <w:t>психологопедагогического обследования детей,  Осипова А.А. Стимульный материал «Диагностика и коррекция внимания»:</w:t>
      </w:r>
    </w:p>
    <w:p w:rsidR="00DB751F" w:rsidRDefault="00B84766" w:rsidP="0005218F">
      <w:pPr>
        <w:numPr>
          <w:ilvl w:val="0"/>
          <w:numId w:val="62"/>
        </w:numPr>
        <w:ind w:right="15" w:hanging="240"/>
      </w:pPr>
      <w:r>
        <w:t>Беседа с ребенком для определения осведомленности об окружающем мире и уровня психическогоразвития (волевые процессы, самостоятельность, общительность)</w:t>
      </w:r>
    </w:p>
    <w:p w:rsidR="00DB751F" w:rsidRDefault="00B84766" w:rsidP="0005218F">
      <w:pPr>
        <w:numPr>
          <w:ilvl w:val="0"/>
          <w:numId w:val="62"/>
        </w:numPr>
        <w:ind w:right="15" w:hanging="240"/>
      </w:pPr>
      <w:r>
        <w:t>Тесты для определения уровня логического мышления «Матрицы Ровена», «Исключение 4 лишнего», «Простые аналогии».</w:t>
      </w:r>
    </w:p>
    <w:p w:rsidR="00DB751F" w:rsidRDefault="00B84766" w:rsidP="0005218F">
      <w:pPr>
        <w:numPr>
          <w:ilvl w:val="0"/>
          <w:numId w:val="62"/>
        </w:numPr>
        <w:spacing w:after="0"/>
        <w:ind w:right="15" w:hanging="240"/>
      </w:pPr>
      <w:r>
        <w:t>Для определения степени конценрации и распределения внимания «Корректурная проба»</w:t>
      </w:r>
    </w:p>
    <w:p w:rsidR="00DB751F" w:rsidRDefault="00B84766" w:rsidP="0005218F">
      <w:pPr>
        <w:numPr>
          <w:ilvl w:val="0"/>
          <w:numId w:val="62"/>
        </w:numPr>
        <w:ind w:right="15" w:hanging="240"/>
      </w:pPr>
      <w:r>
        <w:t>Методика «Заучивание 10 слов» для определения состояния памяти, внимания, утомляемости.</w:t>
      </w:r>
    </w:p>
    <w:p w:rsidR="00DB751F" w:rsidRDefault="00B84766" w:rsidP="0005218F">
      <w:pPr>
        <w:numPr>
          <w:ilvl w:val="0"/>
          <w:numId w:val="62"/>
        </w:numPr>
        <w:ind w:right="15" w:hanging="240"/>
      </w:pPr>
      <w:r>
        <w:t>Для развития ручной моторики – отслеживание письменных работ в тетрадях. Тест «Домик» наразвитие мелкой моторики и произвольного внимания.</w:t>
      </w:r>
    </w:p>
    <w:p w:rsidR="00DB751F" w:rsidRDefault="00B84766" w:rsidP="0005218F">
      <w:pPr>
        <w:numPr>
          <w:ilvl w:val="0"/>
          <w:numId w:val="62"/>
        </w:numPr>
        <w:ind w:right="15" w:hanging="240"/>
      </w:pPr>
      <w:r>
        <w:t>Определение индивидуальных особенностей ребенка, выявление в ходе тестирования (скоростьвключения в работу, понятливость, быстрота реакции, степень утомляемости).</w:t>
      </w:r>
    </w:p>
    <w:p w:rsidR="00DB751F" w:rsidRDefault="00B84766">
      <w:pPr>
        <w:spacing w:after="10"/>
        <w:ind w:left="707" w:right="0" w:hanging="10"/>
        <w:jc w:val="left"/>
      </w:pPr>
      <w:r>
        <w:rPr>
          <w:b/>
          <w:i/>
        </w:rPr>
        <w:t>Программа состоит</w:t>
      </w:r>
      <w:r>
        <w:t xml:space="preserve"> из 34 занятий. </w:t>
      </w:r>
    </w:p>
    <w:p w:rsidR="00DB751F" w:rsidRDefault="00B84766">
      <w:pPr>
        <w:spacing w:after="10"/>
        <w:ind w:left="707" w:right="0" w:hanging="10"/>
        <w:jc w:val="left"/>
      </w:pPr>
      <w:r>
        <w:rPr>
          <w:b/>
          <w:i/>
        </w:rPr>
        <w:t>Занятия проводятся</w:t>
      </w:r>
      <w:r>
        <w:t xml:space="preserve"> 1 раз в неделю.</w:t>
      </w:r>
    </w:p>
    <w:p w:rsidR="00DB751F" w:rsidRDefault="00B84766">
      <w:pPr>
        <w:spacing w:after="10"/>
        <w:ind w:left="707" w:right="0" w:hanging="10"/>
        <w:jc w:val="left"/>
      </w:pPr>
      <w:r>
        <w:rPr>
          <w:b/>
          <w:i/>
        </w:rPr>
        <w:t>Продолжительность занятий</w:t>
      </w:r>
      <w:r>
        <w:t xml:space="preserve">: </w:t>
      </w:r>
    </w:p>
    <w:p w:rsidR="00DB751F" w:rsidRDefault="00B84766" w:rsidP="0005218F">
      <w:pPr>
        <w:numPr>
          <w:ilvl w:val="0"/>
          <w:numId w:val="63"/>
        </w:numPr>
        <w:ind w:right="4548" w:hanging="180"/>
      </w:pPr>
      <w:r>
        <w:t>класс 25-30 минут;</w:t>
      </w:r>
    </w:p>
    <w:p w:rsidR="00DB751F" w:rsidRDefault="00B84766" w:rsidP="0005218F">
      <w:pPr>
        <w:numPr>
          <w:ilvl w:val="0"/>
          <w:numId w:val="63"/>
        </w:numPr>
        <w:ind w:right="4548" w:hanging="180"/>
      </w:pPr>
      <w:r>
        <w:t>класс  30 минут;3 класс 30-35 минут;</w:t>
      </w:r>
    </w:p>
    <w:p w:rsidR="00DB751F" w:rsidRDefault="00B84766">
      <w:pPr>
        <w:ind w:left="720" w:right="15"/>
      </w:pPr>
      <w:r>
        <w:t>4 класс  35- 40 минут.</w:t>
      </w:r>
    </w:p>
    <w:p w:rsidR="00DB751F" w:rsidRPr="00FF6801" w:rsidRDefault="00B84766">
      <w:pPr>
        <w:spacing w:after="0"/>
        <w:ind w:left="707" w:right="571" w:hanging="10"/>
        <w:rPr>
          <w:color w:val="auto"/>
        </w:rPr>
      </w:pPr>
      <w:r w:rsidRPr="00FF6801">
        <w:rPr>
          <w:b/>
          <w:i/>
          <w:color w:val="auto"/>
        </w:rPr>
        <w:t>Форма работы</w:t>
      </w:r>
      <w:r w:rsidRPr="00FF6801">
        <w:rPr>
          <w:color w:val="auto"/>
        </w:rPr>
        <w:t xml:space="preserve"> – индивидуальная.</w:t>
      </w:r>
    </w:p>
    <w:p w:rsidR="00DB751F" w:rsidRPr="00FF6801" w:rsidRDefault="00B84766">
      <w:pPr>
        <w:spacing w:after="0"/>
        <w:ind w:left="707" w:right="571" w:hanging="10"/>
        <w:rPr>
          <w:color w:val="auto"/>
        </w:rPr>
      </w:pPr>
      <w:r w:rsidRPr="00FF6801">
        <w:rPr>
          <w:b/>
          <w:color w:val="auto"/>
        </w:rPr>
        <w:t>Используемые методы работы</w:t>
      </w:r>
      <w:r w:rsidRPr="00FF6801">
        <w:rPr>
          <w:color w:val="auto"/>
        </w:rPr>
        <w:t>: психогимнастика, игры и упражнения, направленные на развитие познавательных процессов, эмоционально-волевой сферы.</w:t>
      </w:r>
    </w:p>
    <w:p w:rsidR="00DB751F" w:rsidRPr="00FF6801" w:rsidRDefault="00B84766">
      <w:pPr>
        <w:spacing w:after="0"/>
        <w:ind w:left="707" w:right="571" w:hanging="10"/>
        <w:rPr>
          <w:color w:val="auto"/>
        </w:rPr>
      </w:pPr>
      <w:r w:rsidRPr="00FF6801">
        <w:rPr>
          <w:b/>
          <w:color w:val="auto"/>
        </w:rPr>
        <w:t>Материальное обеспечение</w:t>
      </w:r>
      <w:r w:rsidRPr="00FF6801">
        <w:rPr>
          <w:color w:val="auto"/>
        </w:rPr>
        <w:t>: шариковая ручка, простой карандаш, цветные карандаши, наглядные пособия, игровые сенсорные пособия,  тетрадь (по мере необходимости).</w:t>
      </w:r>
    </w:p>
    <w:p w:rsidR="00DB751F" w:rsidRDefault="00B84766">
      <w:pPr>
        <w:spacing w:after="13"/>
        <w:ind w:left="531" w:right="381" w:hanging="10"/>
        <w:jc w:val="center"/>
      </w:pPr>
      <w:r>
        <w:rPr>
          <w:b/>
        </w:rPr>
        <w:t>Ожидаемые результаты реализации программы.</w:t>
      </w:r>
    </w:p>
    <w:p w:rsidR="00DB751F" w:rsidRDefault="00B84766" w:rsidP="00FF6801">
      <w:pPr>
        <w:spacing w:after="31"/>
        <w:ind w:left="720" w:right="566"/>
      </w:pPr>
      <w:r>
        <w:t xml:space="preserve">   Положительная динамика личностного, эмоционального развития учащегося;</w:t>
      </w:r>
    </w:p>
    <w:p w:rsidR="00DB751F" w:rsidRDefault="00B84766" w:rsidP="0005218F">
      <w:pPr>
        <w:numPr>
          <w:ilvl w:val="0"/>
          <w:numId w:val="64"/>
        </w:numPr>
        <w:ind w:right="566" w:hanging="230"/>
      </w:pPr>
      <w:r>
        <w:t>положительная динамика развития когнитивной сферы;</w:t>
      </w:r>
    </w:p>
    <w:p w:rsidR="00DB751F" w:rsidRDefault="00B84766" w:rsidP="0005218F">
      <w:pPr>
        <w:numPr>
          <w:ilvl w:val="0"/>
          <w:numId w:val="64"/>
        </w:numPr>
        <w:ind w:right="566" w:hanging="230"/>
      </w:pPr>
      <w:r>
        <w:t>отсутствие отрицательной динамики психофизического развития учащегося с ОВЗ;</w:t>
      </w:r>
    </w:p>
    <w:p w:rsidR="00DB751F" w:rsidRDefault="00B84766" w:rsidP="00FF6801">
      <w:pPr>
        <w:ind w:left="720" w:right="566"/>
      </w:pPr>
      <w:r>
        <w:t xml:space="preserve">эффективное социальное взаимодействие здоровых детей и учащегося с ОВЗ, выражающееся в совместном участии в различных мероприятиях, толерантном отношении друг к другу. </w:t>
      </w:r>
    </w:p>
    <w:p w:rsidR="00DB751F" w:rsidRDefault="00B84766" w:rsidP="00FF6801">
      <w:pPr>
        <w:ind w:left="720" w:right="566"/>
      </w:pPr>
      <w:r>
        <w:t xml:space="preserve">В результате  коррекционно-развивающих занятий у обучающихся будут сформированы следующие универсальные учебные действия: </w:t>
      </w:r>
      <w:r>
        <w:rPr>
          <w:i/>
        </w:rPr>
        <w:t>познавательные</w:t>
      </w:r>
    </w:p>
    <w:p w:rsidR="00DB751F" w:rsidRDefault="00B84766" w:rsidP="00FF6801">
      <w:pPr>
        <w:ind w:left="720" w:right="566"/>
      </w:pPr>
      <w:r>
        <w:t>делать осознанный выбор поступков, поведения, позволяющих сохранять и укреплять здоровье; строить сообщения в устной и письменной форме;</w:t>
      </w:r>
    </w:p>
    <w:p w:rsidR="00DB751F" w:rsidRDefault="00B84766" w:rsidP="00FF6801">
      <w:pPr>
        <w:ind w:left="720" w:right="566"/>
      </w:pPr>
      <w:r>
        <w:t xml:space="preserve">строить рассуждения в форме связи простых суждений об объекте, его строении, свойствах и связях </w:t>
      </w:r>
      <w:r>
        <w:rPr>
          <w:i/>
        </w:rPr>
        <w:t>личностные</w:t>
      </w:r>
    </w:p>
    <w:p w:rsidR="00DB751F" w:rsidRDefault="00B84766" w:rsidP="00FF6801">
      <w:pPr>
        <w:ind w:left="720" w:right="566"/>
      </w:pPr>
      <w:r>
        <w:t>эмпатия как понимание чувств других людей и сопереживание им;</w:t>
      </w:r>
    </w:p>
    <w:p w:rsidR="00DB751F" w:rsidRDefault="00B84766" w:rsidP="00FF6801">
      <w:pPr>
        <w:ind w:left="722" w:right="566" w:hanging="10"/>
      </w:pPr>
      <w:r>
        <w:t xml:space="preserve">развитие эстетических чувств - стыда, вины, совести как регуляторов морального поведения; установка на здоровый образ жизни </w:t>
      </w:r>
      <w:r>
        <w:rPr>
          <w:i/>
        </w:rPr>
        <w:t xml:space="preserve">регулятивные </w:t>
      </w:r>
    </w:p>
    <w:p w:rsidR="00DB751F" w:rsidRDefault="00B84766" w:rsidP="00FF6801">
      <w:pPr>
        <w:ind w:left="720" w:right="566"/>
      </w:pPr>
      <w:r>
        <w:t>уметь планировать, прогнозировать свои действия в соответствии с поставленной задачей и условиями ее реализации;</w:t>
      </w:r>
    </w:p>
    <w:p w:rsidR="00DB751F" w:rsidRDefault="00B84766" w:rsidP="00FF6801">
      <w:pPr>
        <w:ind w:left="722" w:right="566" w:hanging="10"/>
      </w:pPr>
      <w:r>
        <w:t xml:space="preserve"> адекватно воспринимать предложения и оценку учителей, товарищей; уметь оценивать, контролировать и корректировать свои действия; </w:t>
      </w:r>
      <w:r>
        <w:rPr>
          <w:i/>
        </w:rPr>
        <w:t xml:space="preserve">коммуникативные </w:t>
      </w:r>
    </w:p>
    <w:p w:rsidR="00DB751F" w:rsidRDefault="00B84766" w:rsidP="00FF6801">
      <w:pPr>
        <w:ind w:left="720" w:right="566"/>
      </w:pPr>
      <w:r>
        <w:t>адекватно использовать коммуникативные, прежде всего речевые средства для решения различных коммуникативных задач, строить монологические высказывания;</w:t>
      </w:r>
    </w:p>
    <w:p w:rsidR="00DB751F" w:rsidRDefault="00B84766" w:rsidP="00FF6801">
      <w:pPr>
        <w:ind w:left="720" w:right="566"/>
      </w:pPr>
      <w:r>
        <w:t>учитывать разные мнения и стремиться к координации различных позиций в сотрудничестве с учителем и сверстниками, уметь разрешать конфликты; формулировать собственное мнение и позицию;</w:t>
      </w:r>
    </w:p>
    <w:p w:rsidR="00FF6801" w:rsidRDefault="00B84766" w:rsidP="00FF6801">
      <w:pPr>
        <w:ind w:left="4280" w:right="566" w:hanging="3568"/>
      </w:pPr>
      <w:r>
        <w:t xml:space="preserve">договариваться и приходить к общему решению в совместной деятельности </w:t>
      </w:r>
    </w:p>
    <w:p w:rsidR="00DB751F" w:rsidRDefault="00B84766" w:rsidP="00FF6801">
      <w:pPr>
        <w:ind w:left="4280" w:right="566" w:hanging="3568"/>
      </w:pPr>
      <w:r>
        <w:rPr>
          <w:b/>
        </w:rPr>
        <w:t>Средства контроля программы.</w:t>
      </w:r>
    </w:p>
    <w:p w:rsidR="00DB751F" w:rsidRDefault="00B84766" w:rsidP="00FF6801">
      <w:pPr>
        <w:spacing w:after="0"/>
        <w:ind w:left="720" w:right="566"/>
      </w:pPr>
      <w:r>
        <w:t xml:space="preserve">В целях отслеживания результатов работы, с учащимися проводится комплексная диагностика сформированности познавательной и эмоциональноволевой сфер. Диагностика состоит из 2х этапов – первичной и итоговой. Результаты исследований отмечаются в «Индивидуальной карте учащегося». Педагогом-психологом проводится анализ продуктивности совместной работы с </w:t>
      </w:r>
      <w:r>
        <w:lastRenderedPageBreak/>
        <w:t>ребенком и составляется дальнейший алгоритм коррекционно-развивающей деятельности с учётом выводов и рекомендаций проделанной работы, а также в целях преемственности психологического сопровождения ребенка.</w:t>
      </w:r>
    </w:p>
    <w:p w:rsidR="00DB751F" w:rsidRDefault="00B84766">
      <w:pPr>
        <w:spacing w:after="13"/>
        <w:ind w:left="531" w:right="804" w:hanging="10"/>
        <w:jc w:val="center"/>
      </w:pPr>
      <w:r>
        <w:rPr>
          <w:b/>
        </w:rPr>
        <w:t>Консультативный модуль</w:t>
      </w:r>
    </w:p>
    <w:p w:rsidR="00DB751F" w:rsidRDefault="00B84766">
      <w:pPr>
        <w:ind w:left="1066" w:right="997" w:firstLine="318"/>
      </w:pPr>
      <w:r>
        <w:t>Цель: обеспечение непрерывности специального индивидуального сопровождения детей с ОВЗ (ЗПР) и их семей по вопросам реализации дифференцированных психолого</w:t>
      </w:r>
      <w:r w:rsidR="00FF6801">
        <w:t>-</w:t>
      </w:r>
      <w:r>
        <w:t>педагогических условий обучения, воспитания, коррекции, развития и социализации обучающихся, а так же формирование и развитие психолого-педагогической компетентности педагогических и административных работников</w:t>
      </w:r>
    </w:p>
    <w:tbl>
      <w:tblPr>
        <w:tblStyle w:val="TableGrid"/>
        <w:tblW w:w="10134" w:type="dxa"/>
        <w:tblInd w:w="956" w:type="dxa"/>
        <w:tblCellMar>
          <w:top w:w="15" w:type="dxa"/>
          <w:left w:w="110" w:type="dxa"/>
          <w:right w:w="108" w:type="dxa"/>
        </w:tblCellMar>
        <w:tblLook w:val="04A0" w:firstRow="1" w:lastRow="0" w:firstColumn="1" w:lastColumn="0" w:noHBand="0" w:noVBand="1"/>
      </w:tblPr>
      <w:tblGrid>
        <w:gridCol w:w="3629"/>
        <w:gridCol w:w="2478"/>
        <w:gridCol w:w="2340"/>
        <w:gridCol w:w="1687"/>
      </w:tblGrid>
      <w:tr w:rsidR="00DB751F">
        <w:trPr>
          <w:trHeight w:val="286"/>
        </w:trPr>
        <w:tc>
          <w:tcPr>
            <w:tcW w:w="10134" w:type="dxa"/>
            <w:gridSpan w:val="4"/>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 w:right="0" w:firstLine="0"/>
              <w:jc w:val="center"/>
            </w:pPr>
            <w:r>
              <w:t>Консультационная работа</w:t>
            </w:r>
          </w:p>
        </w:tc>
      </w:tr>
      <w:tr w:rsidR="00DB751F" w:rsidTr="00FF6801">
        <w:trPr>
          <w:trHeight w:val="3046"/>
        </w:trPr>
        <w:tc>
          <w:tcPr>
            <w:tcW w:w="3629"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Консультирование педагогических работников по выбору индивидуальноориентированных методов и приёмов работы с обучающимся с ОВЗ</w:t>
            </w:r>
          </w:p>
        </w:tc>
        <w:tc>
          <w:tcPr>
            <w:tcW w:w="24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1.Разработка плана консультативной работы с ребенком, родителями, классом, работниками школы. 2.Индивидуальные, групповые, тематические консультации.</w:t>
            </w:r>
          </w:p>
          <w:p w:rsidR="00DB751F" w:rsidRDefault="00B84766">
            <w:pPr>
              <w:spacing w:after="0" w:line="259" w:lineRule="auto"/>
              <w:ind w:left="0" w:right="0" w:firstLine="0"/>
            </w:pPr>
            <w:r>
              <w:t>3. Семинары, тренинги по запросу педагогов.</w:t>
            </w:r>
          </w:p>
        </w:tc>
        <w:tc>
          <w:tcPr>
            <w:tcW w:w="234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77" w:firstLine="0"/>
            </w:pPr>
            <w:r>
              <w:t>Сотрудничество  с педагогами</w:t>
            </w:r>
            <w:r w:rsidR="00FF6801">
              <w:t xml:space="preserve">  в решении проблемных ситуаций</w:t>
            </w:r>
          </w:p>
        </w:tc>
        <w:tc>
          <w:tcPr>
            <w:tcW w:w="168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Специалисты </w:t>
            </w:r>
          </w:p>
          <w:p w:rsidR="00DB751F" w:rsidRDefault="00B84766">
            <w:pPr>
              <w:spacing w:after="0" w:line="259" w:lineRule="auto"/>
              <w:ind w:left="0" w:right="0" w:firstLine="0"/>
              <w:jc w:val="left"/>
            </w:pPr>
            <w:r>
              <w:t>ПМПк</w:t>
            </w:r>
          </w:p>
        </w:tc>
      </w:tr>
      <w:tr w:rsidR="00DB751F" w:rsidTr="00FF6801">
        <w:trPr>
          <w:trHeight w:val="1666"/>
        </w:trPr>
        <w:tc>
          <w:tcPr>
            <w:tcW w:w="3629"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Консультирование обучающихся по выявленных проблемам, оказание превентивной помощи.</w:t>
            </w:r>
          </w:p>
        </w:tc>
        <w:tc>
          <w:tcPr>
            <w:tcW w:w="24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1.Разработка плана консультативной работы с ребенком. 2.Рекомендации, приёмы, упражнения и др. материалы. </w:t>
            </w:r>
          </w:p>
        </w:tc>
        <w:tc>
          <w:tcPr>
            <w:tcW w:w="234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Повышение психологической культуры; положительная динамика ситуации</w:t>
            </w:r>
          </w:p>
        </w:tc>
        <w:tc>
          <w:tcPr>
            <w:tcW w:w="168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Специалисты </w:t>
            </w:r>
          </w:p>
          <w:p w:rsidR="00DB751F" w:rsidRDefault="00B84766">
            <w:pPr>
              <w:spacing w:after="0" w:line="259" w:lineRule="auto"/>
              <w:ind w:left="0" w:right="0" w:firstLine="0"/>
              <w:jc w:val="left"/>
            </w:pPr>
            <w:r>
              <w:t>ПМПк</w:t>
            </w:r>
          </w:p>
        </w:tc>
      </w:tr>
      <w:tr w:rsidR="00DB751F" w:rsidTr="00FF6801">
        <w:trPr>
          <w:trHeight w:val="547"/>
        </w:trPr>
        <w:tc>
          <w:tcPr>
            <w:tcW w:w="3629"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64" w:firstLine="0"/>
            </w:pPr>
            <w:r>
              <w:t>Консультирование родителей (законных представителей)   по вопросам инклюзивного образования, выбора стратегии воспитания, психолого-физиологическим особенностям детей.</w:t>
            </w:r>
          </w:p>
        </w:tc>
        <w:tc>
          <w:tcPr>
            <w:tcW w:w="247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1.Разработка плана консультативной работы с родителями. 2.Рекомендации, приёмы, упражнения и др. материалы. </w:t>
            </w:r>
          </w:p>
        </w:tc>
        <w:tc>
          <w:tcPr>
            <w:tcW w:w="234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Повышение психологической компетентности родителей; снижение родительской тревожности; психологическая помощь родителям в решении проблем, связанных с детьми, в осознании  </w:t>
            </w:r>
            <w:r w:rsidR="00FF6801">
              <w:t>собственной позиции и актуализации личностных ресурсов</w:t>
            </w:r>
          </w:p>
        </w:tc>
        <w:tc>
          <w:tcPr>
            <w:tcW w:w="168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Специалисты </w:t>
            </w:r>
          </w:p>
          <w:p w:rsidR="00DB751F" w:rsidRDefault="00B84766">
            <w:pPr>
              <w:spacing w:after="0" w:line="259" w:lineRule="auto"/>
              <w:ind w:left="0" w:right="0" w:firstLine="0"/>
              <w:jc w:val="left"/>
            </w:pPr>
            <w:r>
              <w:t>ПМПк</w:t>
            </w:r>
          </w:p>
        </w:tc>
      </w:tr>
    </w:tbl>
    <w:p w:rsidR="00DB751F" w:rsidRDefault="00B84766">
      <w:pPr>
        <w:spacing w:after="0" w:line="259" w:lineRule="auto"/>
        <w:ind w:left="2881" w:right="0" w:hanging="10"/>
        <w:jc w:val="left"/>
      </w:pPr>
      <w:r>
        <w:rPr>
          <w:b/>
          <w:sz w:val="22"/>
        </w:rPr>
        <w:t>ТЕМАТИЧЕСКОЕ ПЛАНИРОВАНИЕ ИНДИВИДУАЛЬНЫХ</w:t>
      </w:r>
    </w:p>
    <w:p w:rsidR="00DB751F" w:rsidRDefault="00B84766">
      <w:pPr>
        <w:spacing w:after="0" w:line="259" w:lineRule="auto"/>
        <w:ind w:left="156" w:right="6" w:hanging="10"/>
        <w:jc w:val="center"/>
      </w:pPr>
      <w:r>
        <w:rPr>
          <w:b/>
          <w:sz w:val="22"/>
        </w:rPr>
        <w:t>ЗАНЯТИЙ ДЛЯ ДЕТЕЙ 7 ЛЕТ С ЗПР (1 КЛАСС)</w:t>
      </w:r>
    </w:p>
    <w:p w:rsidR="00DB751F" w:rsidRDefault="00B84766">
      <w:pPr>
        <w:ind w:left="720" w:right="15"/>
      </w:pPr>
      <w:r>
        <w:t xml:space="preserve">Режим работы: 1 раз/неделю  </w:t>
      </w:r>
    </w:p>
    <w:p w:rsidR="00DB751F" w:rsidRDefault="00B84766">
      <w:pPr>
        <w:ind w:left="720" w:right="540"/>
      </w:pPr>
      <w:r>
        <w:t xml:space="preserve">Продолжительность занятия: 25-30 мин (15 мин. занятие, 5 мин. динамическая пауза,5- 10 мин. игровое взаимодействие). </w:t>
      </w:r>
    </w:p>
    <w:p w:rsidR="00DB751F" w:rsidRDefault="00B84766">
      <w:pPr>
        <w:tabs>
          <w:tab w:val="center" w:pos="1449"/>
          <w:tab w:val="center" w:pos="3620"/>
          <w:tab w:val="center" w:pos="6319"/>
        </w:tabs>
        <w:ind w:left="0" w:right="0" w:firstLine="0"/>
        <w:jc w:val="left"/>
      </w:pPr>
      <w:r>
        <w:rPr>
          <w:rFonts w:ascii="Calibri" w:eastAsia="Calibri" w:hAnsi="Calibri" w:cs="Calibri"/>
          <w:sz w:val="22"/>
        </w:rPr>
        <w:tab/>
      </w:r>
      <w:r>
        <w:t xml:space="preserve">Форма оценки </w:t>
      </w:r>
      <w:r>
        <w:tab/>
        <w:t xml:space="preserve">эффективности </w:t>
      </w:r>
      <w:r>
        <w:tab/>
        <w:t>коррекционного процесса:</w:t>
      </w:r>
    </w:p>
    <w:p w:rsidR="00DB751F" w:rsidRDefault="00B84766">
      <w:pPr>
        <w:ind w:left="720" w:right="15"/>
      </w:pPr>
      <w:r>
        <w:t xml:space="preserve">психологическое обследование(первичная, итоговая диагностика)    </w:t>
      </w:r>
    </w:p>
    <w:tbl>
      <w:tblPr>
        <w:tblStyle w:val="TableGrid"/>
        <w:tblW w:w="10064" w:type="dxa"/>
        <w:tblInd w:w="1102" w:type="dxa"/>
        <w:tblCellMar>
          <w:top w:w="23" w:type="dxa"/>
          <w:left w:w="109" w:type="dxa"/>
          <w:right w:w="65" w:type="dxa"/>
        </w:tblCellMar>
        <w:tblLook w:val="04A0" w:firstRow="1" w:lastRow="0" w:firstColumn="1" w:lastColumn="0" w:noHBand="0" w:noVBand="1"/>
      </w:tblPr>
      <w:tblGrid>
        <w:gridCol w:w="105"/>
        <w:gridCol w:w="102"/>
        <w:gridCol w:w="927"/>
        <w:gridCol w:w="856"/>
        <w:gridCol w:w="1553"/>
        <w:gridCol w:w="729"/>
        <w:gridCol w:w="105"/>
        <w:gridCol w:w="301"/>
        <w:gridCol w:w="561"/>
        <w:gridCol w:w="96"/>
        <w:gridCol w:w="4369"/>
        <w:gridCol w:w="268"/>
        <w:gridCol w:w="92"/>
      </w:tblGrid>
      <w:tr w:rsidR="00DB751F" w:rsidTr="00145109">
        <w:trPr>
          <w:trHeight w:val="654"/>
        </w:trPr>
        <w:tc>
          <w:tcPr>
            <w:tcW w:w="1134"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 w:right="0" w:firstLine="0"/>
              <w:jc w:val="left"/>
            </w:pPr>
            <w:r>
              <w:lastRenderedPageBreak/>
              <w:t xml:space="preserve">Блоки </w:t>
            </w:r>
          </w:p>
        </w:tc>
        <w:tc>
          <w:tcPr>
            <w:tcW w:w="2409" w:type="dxa"/>
            <w:gridSpan w:val="2"/>
            <w:tcBorders>
              <w:top w:val="single" w:sz="4" w:space="0" w:color="000000"/>
              <w:left w:val="single" w:sz="4" w:space="0" w:color="000000"/>
              <w:bottom w:val="single" w:sz="4" w:space="0" w:color="000000"/>
              <w:right w:val="single" w:sz="5" w:space="0" w:color="000000"/>
            </w:tcBorders>
          </w:tcPr>
          <w:p w:rsidR="00DB751F" w:rsidRDefault="00B84766">
            <w:pPr>
              <w:spacing w:after="0" w:line="259" w:lineRule="auto"/>
              <w:ind w:left="1" w:right="0" w:firstLine="0"/>
              <w:jc w:val="left"/>
            </w:pPr>
            <w:r>
              <w:t xml:space="preserve">Темы </w:t>
            </w:r>
          </w:p>
        </w:tc>
        <w:tc>
          <w:tcPr>
            <w:tcW w:w="1135" w:type="dxa"/>
            <w:gridSpan w:val="3"/>
            <w:tcBorders>
              <w:top w:val="single" w:sz="4" w:space="0" w:color="000000"/>
              <w:left w:val="single" w:sz="5" w:space="0" w:color="000000"/>
              <w:bottom w:val="single" w:sz="4" w:space="0" w:color="000000"/>
              <w:right w:val="single" w:sz="4" w:space="0" w:color="000000"/>
            </w:tcBorders>
          </w:tcPr>
          <w:p w:rsidR="00DB751F" w:rsidRDefault="00B84766">
            <w:pPr>
              <w:spacing w:after="0" w:line="259" w:lineRule="auto"/>
              <w:ind w:left="2" w:right="0" w:firstLine="0"/>
              <w:jc w:val="left"/>
            </w:pPr>
            <w:r>
              <w:t xml:space="preserve">Кол-во занятий </w:t>
            </w:r>
          </w:p>
        </w:tc>
        <w:tc>
          <w:tcPr>
            <w:tcW w:w="5386" w:type="dxa"/>
            <w:gridSpan w:val="5"/>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 w:right="0" w:firstLine="0"/>
              <w:jc w:val="left"/>
            </w:pPr>
            <w:r>
              <w:t xml:space="preserve">Игры, упражнения </w:t>
            </w:r>
          </w:p>
        </w:tc>
      </w:tr>
      <w:tr w:rsidR="00DB751F" w:rsidTr="00145109">
        <w:trPr>
          <w:trHeight w:val="3882"/>
        </w:trPr>
        <w:tc>
          <w:tcPr>
            <w:tcW w:w="3543" w:type="dxa"/>
            <w:gridSpan w:val="5"/>
            <w:tcBorders>
              <w:top w:val="single" w:sz="4" w:space="0" w:color="000000"/>
              <w:left w:val="single" w:sz="4" w:space="0" w:color="000000"/>
              <w:bottom w:val="single" w:sz="4" w:space="0" w:color="000000"/>
              <w:right w:val="single" w:sz="5" w:space="0" w:color="000000"/>
            </w:tcBorders>
          </w:tcPr>
          <w:p w:rsidR="00DB751F" w:rsidRDefault="00B84766">
            <w:pPr>
              <w:spacing w:after="0" w:line="259" w:lineRule="auto"/>
              <w:ind w:left="1" w:right="0" w:firstLine="0"/>
              <w:jc w:val="left"/>
            </w:pPr>
            <w:r>
              <w:t>Первичная диагностика</w:t>
            </w:r>
          </w:p>
        </w:tc>
        <w:tc>
          <w:tcPr>
            <w:tcW w:w="1135" w:type="dxa"/>
            <w:gridSpan w:val="3"/>
            <w:tcBorders>
              <w:top w:val="single" w:sz="4" w:space="0" w:color="000000"/>
              <w:left w:val="single" w:sz="5"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2 </w:t>
            </w:r>
          </w:p>
        </w:tc>
        <w:tc>
          <w:tcPr>
            <w:tcW w:w="5386" w:type="dxa"/>
            <w:gridSpan w:val="5"/>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 w:right="0" w:firstLine="0"/>
              <w:jc w:val="left"/>
            </w:pPr>
            <w:r>
              <w:t>-Графический диктант Эльконина .</w:t>
            </w:r>
          </w:p>
          <w:p w:rsidR="00DB751F" w:rsidRDefault="00B84766">
            <w:pPr>
              <w:spacing w:after="0" w:line="259" w:lineRule="auto"/>
              <w:ind w:left="1" w:right="0" w:firstLine="0"/>
              <w:jc w:val="left"/>
            </w:pPr>
            <w:r>
              <w:t xml:space="preserve">-Матрицы Ровена (Детский вариант) </w:t>
            </w:r>
          </w:p>
          <w:p w:rsidR="00DB751F" w:rsidRDefault="00B84766">
            <w:pPr>
              <w:spacing w:after="0" w:line="238" w:lineRule="auto"/>
              <w:ind w:left="1" w:right="0" w:firstLine="0"/>
              <w:jc w:val="left"/>
            </w:pPr>
            <w:r>
              <w:t xml:space="preserve"> -Тест Керна-Йрасика -анализ умения делать движения на бытовом уровне (застегивание пуговиц, шнуровка ботинок); раскладывание серии сюжетных картинок   </w:t>
            </w:r>
          </w:p>
          <w:p w:rsidR="00DB751F" w:rsidRDefault="00B84766" w:rsidP="0005218F">
            <w:pPr>
              <w:numPr>
                <w:ilvl w:val="0"/>
                <w:numId w:val="78"/>
              </w:numPr>
              <w:spacing w:after="0" w:line="238" w:lineRule="auto"/>
              <w:ind w:right="62" w:firstLine="0"/>
              <w:jc w:val="left"/>
            </w:pPr>
            <w:r>
              <w:t>«Диагностический альбом для оценки развития познавательной деятельности ребенка» Семаго Н.Я., Семаго М.М. /младший школьный возраст/ - Забрамная С.Д. Практический материал для проведения психолого-педагогического обследования детей</w:t>
            </w:r>
          </w:p>
          <w:p w:rsidR="00DB751F" w:rsidRDefault="00B84766" w:rsidP="0005218F">
            <w:pPr>
              <w:numPr>
                <w:ilvl w:val="0"/>
                <w:numId w:val="78"/>
              </w:numPr>
              <w:spacing w:after="0" w:line="259" w:lineRule="auto"/>
              <w:ind w:right="62" w:firstLine="0"/>
              <w:jc w:val="left"/>
            </w:pPr>
            <w:r>
              <w:t xml:space="preserve">Осипова А.А. Стимульный материал </w:t>
            </w:r>
          </w:p>
          <w:p w:rsidR="00DB751F" w:rsidRDefault="00B84766">
            <w:pPr>
              <w:spacing w:after="0" w:line="259" w:lineRule="auto"/>
              <w:ind w:left="1" w:right="0" w:firstLine="0"/>
              <w:jc w:val="left"/>
            </w:pPr>
            <w:r>
              <w:t>«Диагностика и коррекция внимания»</w:t>
            </w:r>
          </w:p>
        </w:tc>
      </w:tr>
      <w:tr w:rsidR="00DB751F" w:rsidTr="00145109">
        <w:trPr>
          <w:trHeight w:val="2780"/>
        </w:trPr>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6" w:line="238" w:lineRule="auto"/>
              <w:ind w:left="1" w:right="0" w:firstLine="0"/>
              <w:jc w:val="left"/>
            </w:pPr>
            <w:r>
              <w:t xml:space="preserve">I.Призна ки </w:t>
            </w:r>
            <w:r>
              <w:tab/>
              <w:t xml:space="preserve">и </w:t>
            </w:r>
          </w:p>
          <w:p w:rsidR="00DB751F" w:rsidRDefault="00B84766">
            <w:pPr>
              <w:spacing w:after="0" w:line="238" w:lineRule="auto"/>
              <w:ind w:left="1" w:right="0" w:firstLine="0"/>
              <w:jc w:val="left"/>
            </w:pPr>
            <w:r>
              <w:t>свойства предмето</w:t>
            </w:r>
          </w:p>
          <w:p w:rsidR="00DB751F" w:rsidRDefault="00B84766">
            <w:pPr>
              <w:spacing w:after="0" w:line="259" w:lineRule="auto"/>
              <w:ind w:left="1" w:right="0" w:firstLine="0"/>
              <w:jc w:val="left"/>
            </w:pPr>
            <w:r>
              <w:t xml:space="preserve">в </w:t>
            </w:r>
          </w:p>
        </w:tc>
        <w:tc>
          <w:tcPr>
            <w:tcW w:w="2409" w:type="dxa"/>
            <w:gridSpan w:val="2"/>
            <w:tcBorders>
              <w:top w:val="single" w:sz="4" w:space="0" w:color="000000"/>
              <w:left w:val="single" w:sz="4" w:space="0" w:color="000000"/>
              <w:bottom w:val="single" w:sz="4" w:space="0" w:color="000000"/>
              <w:right w:val="single" w:sz="5" w:space="0" w:color="000000"/>
            </w:tcBorders>
          </w:tcPr>
          <w:p w:rsidR="00DB751F" w:rsidRDefault="00B84766">
            <w:pPr>
              <w:spacing w:after="0" w:line="238" w:lineRule="auto"/>
              <w:ind w:left="1" w:right="0" w:firstLine="0"/>
              <w:jc w:val="left"/>
            </w:pPr>
            <w:r>
              <w:t xml:space="preserve">1.Цвет (основные, некоторые оттенки), форма </w:t>
            </w:r>
          </w:p>
          <w:p w:rsidR="00DB751F" w:rsidRDefault="00B84766">
            <w:pPr>
              <w:spacing w:after="0" w:line="259" w:lineRule="auto"/>
              <w:ind w:left="1" w:right="0" w:firstLine="0"/>
              <w:jc w:val="left"/>
            </w:pPr>
            <w:r>
              <w:t xml:space="preserve">(геометрические фигуры); сравнение предметов; классификация, обобщение </w:t>
            </w:r>
            <w:r>
              <w:tab/>
              <w:t xml:space="preserve">по заданному признаку. </w:t>
            </w:r>
          </w:p>
        </w:tc>
        <w:tc>
          <w:tcPr>
            <w:tcW w:w="1135" w:type="dxa"/>
            <w:gridSpan w:val="3"/>
            <w:tcBorders>
              <w:top w:val="single" w:sz="4" w:space="0" w:color="000000"/>
              <w:left w:val="single" w:sz="5" w:space="0" w:color="000000"/>
              <w:bottom w:val="single" w:sz="4" w:space="0" w:color="000000"/>
              <w:right w:val="single" w:sz="4" w:space="0" w:color="000000"/>
            </w:tcBorders>
          </w:tcPr>
          <w:p w:rsidR="00DB751F" w:rsidRDefault="00B84766">
            <w:pPr>
              <w:spacing w:after="0" w:line="259" w:lineRule="auto"/>
              <w:ind w:left="2" w:right="0" w:firstLine="0"/>
              <w:jc w:val="left"/>
            </w:pPr>
            <w:r>
              <w:t xml:space="preserve">2 </w:t>
            </w:r>
          </w:p>
        </w:tc>
        <w:tc>
          <w:tcPr>
            <w:tcW w:w="5386" w:type="dxa"/>
            <w:gridSpan w:val="5"/>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 w:right="0" w:firstLine="0"/>
              <w:jc w:val="left"/>
            </w:pPr>
            <w:r>
              <w:t xml:space="preserve">«Цветное лото»,  </w:t>
            </w:r>
          </w:p>
          <w:p w:rsidR="00DB751F" w:rsidRDefault="00B84766">
            <w:pPr>
              <w:spacing w:after="0" w:line="259" w:lineRule="auto"/>
              <w:ind w:left="1" w:right="0" w:firstLine="0"/>
              <w:jc w:val="left"/>
            </w:pPr>
            <w:r>
              <w:t xml:space="preserve">«Подбери пару»,  </w:t>
            </w:r>
          </w:p>
          <w:p w:rsidR="00DB751F" w:rsidRDefault="00B84766">
            <w:pPr>
              <w:spacing w:after="0" w:line="259" w:lineRule="auto"/>
              <w:ind w:left="1" w:right="0" w:firstLine="0"/>
              <w:jc w:val="left"/>
            </w:pPr>
            <w:r>
              <w:t xml:space="preserve">«Какой по цвету </w:t>
            </w:r>
          </w:p>
          <w:p w:rsidR="00DB751F" w:rsidRDefault="00B84766">
            <w:pPr>
              <w:spacing w:after="0" w:line="259" w:lineRule="auto"/>
              <w:ind w:left="1" w:right="0" w:firstLine="0"/>
              <w:jc w:val="left"/>
            </w:pPr>
            <w:r>
              <w:t xml:space="preserve">(форме)?», </w:t>
            </w:r>
          </w:p>
          <w:p w:rsidR="00DB751F" w:rsidRDefault="00B84766">
            <w:pPr>
              <w:spacing w:after="0" w:line="238" w:lineRule="auto"/>
              <w:ind w:left="1" w:right="2604" w:firstLine="0"/>
              <w:jc w:val="left"/>
            </w:pPr>
            <w:r>
              <w:t xml:space="preserve"> «Сравни предметы»,  «4й лишний», «Чей домик?»,  </w:t>
            </w:r>
          </w:p>
          <w:p w:rsidR="00DB751F" w:rsidRDefault="00B84766">
            <w:pPr>
              <w:spacing w:after="0" w:line="259" w:lineRule="auto"/>
              <w:ind w:left="1" w:right="0" w:firstLine="0"/>
              <w:jc w:val="left"/>
            </w:pPr>
            <w:r>
              <w:t>«Найди одинаковые</w:t>
            </w:r>
          </w:p>
          <w:p w:rsidR="00DB751F" w:rsidRDefault="00B84766">
            <w:pPr>
              <w:spacing w:after="0" w:line="259" w:lineRule="auto"/>
              <w:ind w:left="1" w:right="0" w:firstLine="0"/>
              <w:jc w:val="left"/>
            </w:pPr>
            <w:r>
              <w:t xml:space="preserve">картинки»,  </w:t>
            </w:r>
          </w:p>
          <w:p w:rsidR="00DB751F" w:rsidRDefault="00B84766">
            <w:pPr>
              <w:spacing w:after="0" w:line="259" w:lineRule="auto"/>
              <w:ind w:left="1" w:right="0" w:firstLine="0"/>
              <w:jc w:val="left"/>
            </w:pPr>
            <w:r>
              <w:t xml:space="preserve">«Одинаковые - разные» </w:t>
            </w:r>
          </w:p>
        </w:tc>
      </w:tr>
      <w:tr w:rsidR="00DB751F" w:rsidTr="00145109">
        <w:trPr>
          <w:trHeight w:val="1398"/>
        </w:trPr>
        <w:tc>
          <w:tcPr>
            <w:tcW w:w="0" w:type="auto"/>
            <w:gridSpan w:val="3"/>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2409" w:type="dxa"/>
            <w:gridSpan w:val="2"/>
            <w:tcBorders>
              <w:top w:val="single" w:sz="4" w:space="0" w:color="000000"/>
              <w:left w:val="single" w:sz="4" w:space="0" w:color="000000"/>
              <w:bottom w:val="single" w:sz="4" w:space="0" w:color="000000"/>
              <w:right w:val="single" w:sz="5" w:space="0" w:color="000000"/>
            </w:tcBorders>
          </w:tcPr>
          <w:p w:rsidR="00DB751F" w:rsidRDefault="00B84766">
            <w:pPr>
              <w:spacing w:after="0" w:line="238" w:lineRule="auto"/>
              <w:ind w:left="1" w:right="0" w:firstLine="0"/>
              <w:jc w:val="left"/>
            </w:pPr>
            <w:r>
              <w:t xml:space="preserve">2. Величина (длина, ширина, высота, толщина), сравнение </w:t>
            </w:r>
          </w:p>
          <w:p w:rsidR="00DB751F" w:rsidRDefault="00B84766">
            <w:pPr>
              <w:spacing w:after="0" w:line="259" w:lineRule="auto"/>
              <w:ind w:left="1" w:right="0" w:firstLine="0"/>
              <w:jc w:val="left"/>
            </w:pPr>
            <w:r>
              <w:t>по</w:t>
            </w:r>
          </w:p>
          <w:p w:rsidR="00DB751F" w:rsidRDefault="00B84766">
            <w:pPr>
              <w:spacing w:after="0" w:line="259" w:lineRule="auto"/>
              <w:ind w:left="1" w:right="0" w:firstLine="0"/>
              <w:jc w:val="left"/>
            </w:pPr>
            <w:r>
              <w:t xml:space="preserve">размеру;   </w:t>
            </w:r>
          </w:p>
        </w:tc>
        <w:tc>
          <w:tcPr>
            <w:tcW w:w="1135" w:type="dxa"/>
            <w:gridSpan w:val="3"/>
            <w:tcBorders>
              <w:top w:val="single" w:sz="4" w:space="0" w:color="000000"/>
              <w:left w:val="single" w:sz="5" w:space="0" w:color="000000"/>
              <w:bottom w:val="single" w:sz="4" w:space="0" w:color="000000"/>
              <w:right w:val="single" w:sz="4" w:space="0" w:color="000000"/>
            </w:tcBorders>
          </w:tcPr>
          <w:p w:rsidR="00DB751F" w:rsidRDefault="00B84766">
            <w:pPr>
              <w:spacing w:after="0" w:line="259" w:lineRule="auto"/>
              <w:ind w:left="2" w:right="0" w:firstLine="0"/>
              <w:jc w:val="left"/>
            </w:pPr>
            <w:r>
              <w:t xml:space="preserve">2 </w:t>
            </w:r>
          </w:p>
        </w:tc>
        <w:tc>
          <w:tcPr>
            <w:tcW w:w="5386" w:type="dxa"/>
            <w:gridSpan w:val="5"/>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 w:right="541" w:firstLine="0"/>
              <w:jc w:val="left"/>
            </w:pPr>
            <w:r>
              <w:t>Подбери по размеру», «Найди пару», «Скажи наоборот», «Сравни предметы» и др.</w:t>
            </w:r>
          </w:p>
        </w:tc>
      </w:tr>
      <w:tr w:rsidR="00DB751F" w:rsidTr="00145109">
        <w:trPr>
          <w:trHeight w:val="1676"/>
        </w:trPr>
        <w:tc>
          <w:tcPr>
            <w:tcW w:w="0" w:type="auto"/>
            <w:gridSpan w:val="3"/>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409" w:type="dxa"/>
            <w:gridSpan w:val="2"/>
            <w:tcBorders>
              <w:top w:val="single" w:sz="4" w:space="0" w:color="000000"/>
              <w:left w:val="single" w:sz="4" w:space="0" w:color="000000"/>
              <w:bottom w:val="single" w:sz="4" w:space="0" w:color="000000"/>
              <w:right w:val="single" w:sz="5" w:space="0" w:color="000000"/>
            </w:tcBorders>
          </w:tcPr>
          <w:p w:rsidR="00DB751F" w:rsidRDefault="00B84766">
            <w:pPr>
              <w:tabs>
                <w:tab w:val="center" w:pos="1257"/>
              </w:tabs>
              <w:spacing w:after="0" w:line="259" w:lineRule="auto"/>
              <w:ind w:left="0" w:right="0" w:firstLine="0"/>
              <w:jc w:val="left"/>
            </w:pPr>
            <w:r>
              <w:t xml:space="preserve">3. </w:t>
            </w:r>
            <w:r>
              <w:tab/>
              <w:t xml:space="preserve">Сравнение </w:t>
            </w:r>
          </w:p>
          <w:p w:rsidR="00DB751F" w:rsidRDefault="00B84766">
            <w:pPr>
              <w:spacing w:after="0" w:line="259" w:lineRule="auto"/>
              <w:ind w:left="1" w:right="0" w:firstLine="0"/>
              <w:jc w:val="left"/>
            </w:pPr>
            <w:r>
              <w:t xml:space="preserve">множеств (больше, меньше, одинаково, поровну), уравнивание групп предметов. </w:t>
            </w:r>
          </w:p>
        </w:tc>
        <w:tc>
          <w:tcPr>
            <w:tcW w:w="1135" w:type="dxa"/>
            <w:gridSpan w:val="3"/>
            <w:tcBorders>
              <w:top w:val="single" w:sz="4" w:space="0" w:color="000000"/>
              <w:left w:val="single" w:sz="5" w:space="0" w:color="000000"/>
              <w:bottom w:val="single" w:sz="4" w:space="0" w:color="000000"/>
              <w:right w:val="single" w:sz="4" w:space="0" w:color="000000"/>
            </w:tcBorders>
          </w:tcPr>
          <w:p w:rsidR="00DB751F" w:rsidRDefault="00B84766">
            <w:pPr>
              <w:spacing w:after="0" w:line="259" w:lineRule="auto"/>
              <w:ind w:left="2" w:right="0" w:firstLine="0"/>
              <w:jc w:val="left"/>
            </w:pPr>
            <w:r>
              <w:t xml:space="preserve">2 </w:t>
            </w:r>
          </w:p>
        </w:tc>
        <w:tc>
          <w:tcPr>
            <w:tcW w:w="5386" w:type="dxa"/>
            <w:gridSpan w:val="5"/>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 w:right="0" w:firstLine="0"/>
              <w:jc w:val="left"/>
            </w:pPr>
            <w:r>
              <w:t xml:space="preserve">Чего больше, чего меньше?», «Сделай поровну»,  «На сколько больше, на сколько меньше» </w:t>
            </w:r>
          </w:p>
        </w:tc>
      </w:tr>
      <w:tr w:rsidR="00DB751F" w:rsidTr="00145109">
        <w:tblPrEx>
          <w:tblCellMar>
            <w:left w:w="110" w:type="dxa"/>
            <w:right w:w="51" w:type="dxa"/>
          </w:tblCellMar>
        </w:tblPrEx>
        <w:trPr>
          <w:gridBefore w:val="2"/>
          <w:gridAfter w:val="2"/>
          <w:wBefore w:w="207" w:type="dxa"/>
          <w:wAfter w:w="360" w:type="dxa"/>
          <w:trHeight w:val="561"/>
        </w:trPr>
        <w:tc>
          <w:tcPr>
            <w:tcW w:w="4170" w:type="dxa"/>
            <w:gridSpan w:val="5"/>
            <w:tcBorders>
              <w:top w:val="nil"/>
              <w:left w:val="nil"/>
              <w:bottom w:val="nil"/>
              <w:right w:val="nil"/>
            </w:tcBorders>
          </w:tcPr>
          <w:p w:rsidR="00DB751F" w:rsidRDefault="00DB751F">
            <w:pPr>
              <w:spacing w:after="0" w:line="259" w:lineRule="auto"/>
              <w:ind w:left="0" w:right="0" w:firstLine="0"/>
              <w:jc w:val="left"/>
            </w:pPr>
          </w:p>
        </w:tc>
        <w:tc>
          <w:tcPr>
            <w:tcW w:w="958" w:type="dxa"/>
            <w:gridSpan w:val="3"/>
            <w:tcBorders>
              <w:top w:val="nil"/>
              <w:left w:val="nil"/>
              <w:bottom w:val="nil"/>
              <w:right w:val="nil"/>
            </w:tcBorders>
          </w:tcPr>
          <w:p w:rsidR="00DB751F" w:rsidRDefault="00DB751F">
            <w:pPr>
              <w:spacing w:after="0" w:line="259" w:lineRule="auto"/>
              <w:ind w:left="0" w:right="0" w:firstLine="0"/>
              <w:jc w:val="left"/>
            </w:pPr>
          </w:p>
        </w:tc>
        <w:tc>
          <w:tcPr>
            <w:tcW w:w="4369" w:type="dxa"/>
            <w:tcBorders>
              <w:top w:val="nil"/>
              <w:left w:val="nil"/>
              <w:bottom w:val="nil"/>
              <w:right w:val="nil"/>
            </w:tcBorders>
          </w:tcPr>
          <w:p w:rsidR="00DB751F" w:rsidRDefault="00DB751F">
            <w:pPr>
              <w:spacing w:after="0" w:line="259" w:lineRule="auto"/>
              <w:ind w:left="0" w:right="0" w:firstLine="0"/>
              <w:jc w:val="left"/>
            </w:pPr>
          </w:p>
        </w:tc>
      </w:tr>
      <w:tr w:rsidR="00145109" w:rsidTr="00145109">
        <w:tblPrEx>
          <w:tblCellMar>
            <w:left w:w="110" w:type="dxa"/>
            <w:right w:w="51" w:type="dxa"/>
          </w:tblCellMar>
        </w:tblPrEx>
        <w:trPr>
          <w:gridBefore w:val="1"/>
          <w:gridAfter w:val="1"/>
          <w:wBefore w:w="105" w:type="dxa"/>
          <w:wAfter w:w="92" w:type="dxa"/>
          <w:trHeight w:val="636"/>
        </w:trPr>
        <w:tc>
          <w:tcPr>
            <w:tcW w:w="1885" w:type="dxa"/>
            <w:gridSpan w:val="3"/>
            <w:vMerge w:val="restart"/>
            <w:tcBorders>
              <w:top w:val="single" w:sz="4" w:space="0" w:color="000000"/>
              <w:left w:val="single" w:sz="4" w:space="0" w:color="000000"/>
              <w:right w:val="single" w:sz="4" w:space="0" w:color="000000"/>
            </w:tcBorders>
          </w:tcPr>
          <w:p w:rsidR="00145109" w:rsidRDefault="00145109" w:rsidP="00FF6801">
            <w:pPr>
              <w:spacing w:after="0" w:line="259" w:lineRule="auto"/>
              <w:ind w:left="0" w:right="0" w:firstLine="0"/>
              <w:jc w:val="left"/>
            </w:pPr>
            <w:r>
              <w:rPr>
                <w:lang w:val="en-US"/>
              </w:rPr>
              <w:t>II</w:t>
            </w:r>
            <w:r>
              <w:t>. Количество вычислительные навыки</w:t>
            </w:r>
          </w:p>
        </w:tc>
        <w:tc>
          <w:tcPr>
            <w:tcW w:w="2282" w:type="dxa"/>
            <w:gridSpan w:val="2"/>
            <w:vMerge w:val="restart"/>
            <w:tcBorders>
              <w:top w:val="single" w:sz="4" w:space="0" w:color="000000"/>
              <w:left w:val="single" w:sz="4" w:space="0" w:color="000000"/>
              <w:right w:val="single" w:sz="4" w:space="0" w:color="000000"/>
            </w:tcBorders>
          </w:tcPr>
          <w:p w:rsidR="00145109" w:rsidRDefault="00145109" w:rsidP="00FF6801">
            <w:pPr>
              <w:tabs>
                <w:tab w:val="center" w:pos="1545"/>
              </w:tabs>
              <w:spacing w:after="0" w:line="259" w:lineRule="auto"/>
              <w:ind w:left="0" w:right="0" w:firstLine="0"/>
              <w:jc w:val="left"/>
            </w:pPr>
            <w:r>
              <w:t>Прямой счет и обратный, сравнение и уравнение множеств</w:t>
            </w:r>
          </w:p>
        </w:tc>
        <w:tc>
          <w:tcPr>
            <w:tcW w:w="967" w:type="dxa"/>
            <w:gridSpan w:val="3"/>
            <w:tcBorders>
              <w:top w:val="single" w:sz="4" w:space="0" w:color="000000"/>
              <w:left w:val="single" w:sz="4" w:space="0" w:color="000000"/>
              <w:bottom w:val="single" w:sz="4" w:space="0" w:color="000000"/>
              <w:right w:val="single" w:sz="4" w:space="0" w:color="000000"/>
            </w:tcBorders>
          </w:tcPr>
          <w:p w:rsidR="00145109" w:rsidRDefault="00145109">
            <w:pPr>
              <w:spacing w:after="0" w:line="259" w:lineRule="auto"/>
              <w:ind w:left="0" w:right="0" w:firstLine="0"/>
              <w:jc w:val="left"/>
            </w:pPr>
            <w:r>
              <w:t>2</w:t>
            </w:r>
          </w:p>
        </w:tc>
        <w:tc>
          <w:tcPr>
            <w:tcW w:w="4733" w:type="dxa"/>
            <w:gridSpan w:val="3"/>
            <w:tcBorders>
              <w:top w:val="single" w:sz="4" w:space="0" w:color="000000"/>
              <w:left w:val="single" w:sz="4" w:space="0" w:color="000000"/>
              <w:bottom w:val="single" w:sz="4" w:space="0" w:color="000000"/>
              <w:right w:val="single" w:sz="4" w:space="0" w:color="000000"/>
            </w:tcBorders>
          </w:tcPr>
          <w:p w:rsidR="00145109" w:rsidRDefault="00145109" w:rsidP="00145109">
            <w:pPr>
              <w:spacing w:after="0" w:line="259" w:lineRule="auto"/>
              <w:ind w:left="0" w:right="0" w:firstLine="0"/>
            </w:pPr>
            <w:r>
              <w:t xml:space="preserve">«Какое число пропущено?»  «Найдидрузей»,  </w:t>
            </w:r>
          </w:p>
          <w:p w:rsidR="00145109" w:rsidRDefault="00145109" w:rsidP="00145109">
            <w:pPr>
              <w:spacing w:after="0" w:line="259" w:lineRule="auto"/>
              <w:ind w:left="0" w:right="0" w:firstLine="0"/>
            </w:pPr>
            <w:r>
              <w:t xml:space="preserve">«Домики», «Найди пару», «Сравни числа» </w:t>
            </w:r>
            <w:r w:rsidRPr="00145109">
              <w:t>«Какая цифра потерялась?», «Числовая улица»,   «Проверь соседа»</w:t>
            </w:r>
          </w:p>
        </w:tc>
      </w:tr>
      <w:tr w:rsidR="00145109" w:rsidTr="00145109">
        <w:tblPrEx>
          <w:tblCellMar>
            <w:left w:w="110" w:type="dxa"/>
            <w:right w:w="51" w:type="dxa"/>
          </w:tblCellMar>
        </w:tblPrEx>
        <w:trPr>
          <w:gridBefore w:val="1"/>
          <w:gridAfter w:val="1"/>
          <w:wBefore w:w="105" w:type="dxa"/>
          <w:wAfter w:w="92" w:type="dxa"/>
          <w:trHeight w:val="636"/>
        </w:trPr>
        <w:tc>
          <w:tcPr>
            <w:tcW w:w="1885" w:type="dxa"/>
            <w:gridSpan w:val="3"/>
            <w:vMerge/>
            <w:tcBorders>
              <w:left w:val="single" w:sz="4" w:space="0" w:color="000000"/>
              <w:bottom w:val="single" w:sz="4" w:space="0" w:color="000000"/>
              <w:right w:val="single" w:sz="4" w:space="0" w:color="000000"/>
            </w:tcBorders>
          </w:tcPr>
          <w:p w:rsidR="00145109" w:rsidRDefault="00145109" w:rsidP="00FF6801">
            <w:pPr>
              <w:spacing w:after="0" w:line="259" w:lineRule="auto"/>
              <w:ind w:left="0" w:right="0" w:firstLine="0"/>
              <w:jc w:val="left"/>
            </w:pPr>
          </w:p>
        </w:tc>
        <w:tc>
          <w:tcPr>
            <w:tcW w:w="2282" w:type="dxa"/>
            <w:gridSpan w:val="2"/>
            <w:vMerge/>
            <w:tcBorders>
              <w:left w:val="single" w:sz="4" w:space="0" w:color="000000"/>
              <w:bottom w:val="single" w:sz="4" w:space="0" w:color="000000"/>
              <w:right w:val="single" w:sz="4" w:space="0" w:color="000000"/>
            </w:tcBorders>
          </w:tcPr>
          <w:p w:rsidR="00145109" w:rsidRDefault="00145109" w:rsidP="00FF6801">
            <w:pPr>
              <w:tabs>
                <w:tab w:val="center" w:pos="1545"/>
              </w:tabs>
              <w:spacing w:after="0" w:line="259" w:lineRule="auto"/>
              <w:ind w:left="0" w:right="0" w:firstLine="0"/>
              <w:jc w:val="left"/>
            </w:pPr>
          </w:p>
        </w:tc>
        <w:tc>
          <w:tcPr>
            <w:tcW w:w="967" w:type="dxa"/>
            <w:gridSpan w:val="3"/>
            <w:tcBorders>
              <w:top w:val="single" w:sz="4" w:space="0" w:color="000000"/>
              <w:left w:val="single" w:sz="4" w:space="0" w:color="000000"/>
              <w:bottom w:val="single" w:sz="4" w:space="0" w:color="000000"/>
              <w:right w:val="single" w:sz="4" w:space="0" w:color="000000"/>
            </w:tcBorders>
          </w:tcPr>
          <w:p w:rsidR="00145109" w:rsidRDefault="00145109">
            <w:pPr>
              <w:spacing w:after="0" w:line="259" w:lineRule="auto"/>
              <w:ind w:left="0" w:right="0" w:firstLine="0"/>
              <w:jc w:val="left"/>
            </w:pPr>
            <w:r>
              <w:t>2</w:t>
            </w:r>
          </w:p>
        </w:tc>
        <w:tc>
          <w:tcPr>
            <w:tcW w:w="4733" w:type="dxa"/>
            <w:gridSpan w:val="3"/>
            <w:tcBorders>
              <w:top w:val="single" w:sz="4" w:space="0" w:color="000000"/>
              <w:left w:val="single" w:sz="4" w:space="0" w:color="000000"/>
              <w:bottom w:val="single" w:sz="4" w:space="0" w:color="000000"/>
              <w:right w:val="single" w:sz="4" w:space="0" w:color="000000"/>
            </w:tcBorders>
          </w:tcPr>
          <w:p w:rsidR="00145109" w:rsidRDefault="00145109" w:rsidP="00FF6801">
            <w:pPr>
              <w:spacing w:after="0" w:line="259" w:lineRule="auto"/>
              <w:ind w:left="0" w:right="0" w:firstLine="0"/>
            </w:pPr>
            <w:r>
              <w:t>«Что справа, что слева?», «Сзади - спереди», «Пол</w:t>
            </w:r>
          </w:p>
          <w:p w:rsidR="00145109" w:rsidRDefault="00145109" w:rsidP="00FF6801">
            <w:pPr>
              <w:spacing w:after="0" w:line="259" w:lineRule="auto"/>
              <w:ind w:left="0" w:right="0" w:firstLine="0"/>
              <w:jc w:val="left"/>
            </w:pPr>
            <w:r>
              <w:t xml:space="preserve">- потолок»  </w:t>
            </w:r>
          </w:p>
        </w:tc>
      </w:tr>
      <w:tr w:rsidR="00FF6801" w:rsidTr="00145109">
        <w:tblPrEx>
          <w:tblCellMar>
            <w:left w:w="110" w:type="dxa"/>
            <w:right w:w="51" w:type="dxa"/>
          </w:tblCellMar>
        </w:tblPrEx>
        <w:trPr>
          <w:gridBefore w:val="1"/>
          <w:gridAfter w:val="1"/>
          <w:wBefore w:w="105" w:type="dxa"/>
          <w:wAfter w:w="92" w:type="dxa"/>
          <w:trHeight w:val="2195"/>
        </w:trPr>
        <w:tc>
          <w:tcPr>
            <w:tcW w:w="1885" w:type="dxa"/>
            <w:gridSpan w:val="3"/>
            <w:tcBorders>
              <w:top w:val="single" w:sz="4" w:space="0" w:color="000000"/>
              <w:left w:val="single" w:sz="4" w:space="0" w:color="000000"/>
              <w:bottom w:val="single" w:sz="4" w:space="0" w:color="000000"/>
              <w:right w:val="single" w:sz="4" w:space="0" w:color="000000"/>
            </w:tcBorders>
          </w:tcPr>
          <w:p w:rsidR="00FF6801" w:rsidRDefault="00FF6801" w:rsidP="00FF6801">
            <w:pPr>
              <w:spacing w:after="0" w:line="259" w:lineRule="auto"/>
              <w:ind w:left="0" w:right="0" w:firstLine="0"/>
              <w:jc w:val="left"/>
            </w:pPr>
            <w:r>
              <w:lastRenderedPageBreak/>
              <w:t>III. Простран ственные</w:t>
            </w:r>
          </w:p>
          <w:p w:rsidR="00FF6801" w:rsidRDefault="00FF6801" w:rsidP="00FF6801">
            <w:pPr>
              <w:spacing w:after="0" w:line="259" w:lineRule="auto"/>
              <w:ind w:left="0" w:right="0" w:firstLine="0"/>
              <w:jc w:val="left"/>
            </w:pPr>
            <w:r>
              <w:t xml:space="preserve">и </w:t>
            </w:r>
          </w:p>
          <w:p w:rsidR="00FF6801" w:rsidRDefault="00FF6801" w:rsidP="00FF6801">
            <w:pPr>
              <w:spacing w:after="0" w:line="259" w:lineRule="auto"/>
              <w:ind w:left="0" w:right="0" w:firstLine="0"/>
              <w:jc w:val="left"/>
            </w:pPr>
            <w:r>
              <w:t>временн ые представ ления</w:t>
            </w:r>
          </w:p>
        </w:tc>
        <w:tc>
          <w:tcPr>
            <w:tcW w:w="2282" w:type="dxa"/>
            <w:gridSpan w:val="2"/>
            <w:tcBorders>
              <w:top w:val="single" w:sz="4" w:space="0" w:color="000000"/>
              <w:left w:val="single" w:sz="4" w:space="0" w:color="000000"/>
              <w:bottom w:val="single" w:sz="4" w:space="0" w:color="000000"/>
              <w:right w:val="single" w:sz="4" w:space="0" w:color="000000"/>
            </w:tcBorders>
          </w:tcPr>
          <w:p w:rsidR="00FF6801" w:rsidRDefault="00FF6801" w:rsidP="00FF6801">
            <w:pPr>
              <w:tabs>
                <w:tab w:val="center" w:pos="1545"/>
              </w:tabs>
              <w:spacing w:after="0" w:line="259" w:lineRule="auto"/>
              <w:ind w:left="0" w:right="0" w:firstLine="0"/>
              <w:jc w:val="left"/>
            </w:pPr>
            <w:r>
              <w:t xml:space="preserve">1.Система </w:t>
            </w:r>
          </w:p>
          <w:p w:rsidR="00FF6801" w:rsidRDefault="00FF6801" w:rsidP="00FF6801">
            <w:pPr>
              <w:spacing w:after="10" w:line="238" w:lineRule="auto"/>
              <w:ind w:left="0" w:right="111" w:firstLine="0"/>
              <w:jc w:val="left"/>
            </w:pPr>
            <w:r>
              <w:t xml:space="preserve">Ориентировки в пространстве (на себе, от себя, от объекта). </w:t>
            </w:r>
          </w:p>
          <w:p w:rsidR="00FF6801" w:rsidRDefault="00FF6801" w:rsidP="00FF6801">
            <w:pPr>
              <w:spacing w:after="0" w:line="259" w:lineRule="auto"/>
              <w:ind w:left="0" w:right="0" w:firstLine="0"/>
              <w:jc w:val="left"/>
            </w:pPr>
            <w:r>
              <w:t xml:space="preserve">2. Времена </w:t>
            </w:r>
            <w:r>
              <w:tab/>
              <w:t>года, части суток, дни недели</w:t>
            </w:r>
          </w:p>
        </w:tc>
        <w:tc>
          <w:tcPr>
            <w:tcW w:w="967" w:type="dxa"/>
            <w:gridSpan w:val="3"/>
            <w:tcBorders>
              <w:top w:val="single" w:sz="4" w:space="0" w:color="000000"/>
              <w:left w:val="single" w:sz="4" w:space="0" w:color="000000"/>
              <w:bottom w:val="single" w:sz="4" w:space="0" w:color="000000"/>
              <w:right w:val="single" w:sz="4" w:space="0" w:color="000000"/>
            </w:tcBorders>
          </w:tcPr>
          <w:p w:rsidR="00FF6801" w:rsidRDefault="00FF6801">
            <w:pPr>
              <w:spacing w:after="0" w:line="259" w:lineRule="auto"/>
              <w:ind w:left="0" w:right="0" w:firstLine="0"/>
              <w:jc w:val="left"/>
            </w:pPr>
            <w:r>
              <w:t>2</w:t>
            </w:r>
          </w:p>
        </w:tc>
        <w:tc>
          <w:tcPr>
            <w:tcW w:w="4733" w:type="dxa"/>
            <w:gridSpan w:val="3"/>
            <w:tcBorders>
              <w:top w:val="single" w:sz="4" w:space="0" w:color="000000"/>
              <w:left w:val="single" w:sz="4" w:space="0" w:color="000000"/>
              <w:bottom w:val="single" w:sz="4" w:space="0" w:color="000000"/>
              <w:right w:val="single" w:sz="4" w:space="0" w:color="000000"/>
            </w:tcBorders>
          </w:tcPr>
          <w:p w:rsidR="00FF6801" w:rsidRDefault="00FF6801" w:rsidP="00FF6801">
            <w:pPr>
              <w:spacing w:after="0" w:line="238" w:lineRule="auto"/>
              <w:ind w:left="0" w:right="0" w:firstLine="0"/>
              <w:jc w:val="left"/>
            </w:pPr>
            <w:r>
              <w:t>«Назови по порядку» (части суток, времена года, дни недели), «Что пропущено?» «Исправь ошибки», «Угадай-ка», «Что перед, что после?»</w:t>
            </w:r>
          </w:p>
        </w:tc>
      </w:tr>
      <w:tr w:rsidR="00FF6801" w:rsidTr="00145109">
        <w:tblPrEx>
          <w:tblCellMar>
            <w:left w:w="110" w:type="dxa"/>
            <w:right w:w="51" w:type="dxa"/>
          </w:tblCellMar>
        </w:tblPrEx>
        <w:trPr>
          <w:gridBefore w:val="1"/>
          <w:gridAfter w:val="1"/>
          <w:wBefore w:w="105" w:type="dxa"/>
          <w:wAfter w:w="92" w:type="dxa"/>
          <w:trHeight w:val="3672"/>
        </w:trPr>
        <w:tc>
          <w:tcPr>
            <w:tcW w:w="1885" w:type="dxa"/>
            <w:gridSpan w:val="3"/>
            <w:tcBorders>
              <w:top w:val="single" w:sz="4" w:space="0" w:color="000000"/>
              <w:left w:val="single" w:sz="4" w:space="0" w:color="000000"/>
              <w:bottom w:val="single" w:sz="4" w:space="0" w:color="000000"/>
              <w:right w:val="single" w:sz="4" w:space="0" w:color="000000"/>
            </w:tcBorders>
          </w:tcPr>
          <w:p w:rsidR="00FF6801" w:rsidRDefault="00FF6801" w:rsidP="00FF6801">
            <w:pPr>
              <w:spacing w:after="0" w:line="259" w:lineRule="auto"/>
              <w:ind w:left="0" w:right="0" w:firstLine="0"/>
              <w:jc w:val="left"/>
            </w:pPr>
            <w:r>
              <w:t xml:space="preserve">IV. </w:t>
            </w:r>
          </w:p>
          <w:p w:rsidR="00FF6801" w:rsidRDefault="00FF6801" w:rsidP="00FF6801">
            <w:pPr>
              <w:spacing w:after="0" w:line="259" w:lineRule="auto"/>
              <w:ind w:left="0" w:right="0" w:firstLine="0"/>
              <w:jc w:val="left"/>
            </w:pPr>
            <w:r>
              <w:t>Животны</w:t>
            </w:r>
          </w:p>
          <w:p w:rsidR="00FF6801" w:rsidRDefault="00FF6801" w:rsidP="00FF6801">
            <w:pPr>
              <w:spacing w:after="160" w:line="259" w:lineRule="auto"/>
              <w:ind w:left="0" w:right="0" w:firstLine="0"/>
              <w:jc w:val="left"/>
            </w:pPr>
            <w:r>
              <w:t>й мир</w:t>
            </w:r>
          </w:p>
        </w:tc>
        <w:tc>
          <w:tcPr>
            <w:tcW w:w="2282" w:type="dxa"/>
            <w:gridSpan w:val="2"/>
            <w:tcBorders>
              <w:top w:val="single" w:sz="4" w:space="0" w:color="000000"/>
              <w:left w:val="single" w:sz="4" w:space="0" w:color="000000"/>
              <w:bottom w:val="single" w:sz="4" w:space="0" w:color="000000"/>
              <w:right w:val="single" w:sz="4" w:space="0" w:color="000000"/>
            </w:tcBorders>
          </w:tcPr>
          <w:p w:rsidR="00FF6801" w:rsidRDefault="00FF6801">
            <w:pPr>
              <w:spacing w:after="0" w:line="259" w:lineRule="auto"/>
              <w:ind w:left="0" w:right="0" w:firstLine="0"/>
              <w:jc w:val="left"/>
            </w:pPr>
            <w:r>
              <w:t xml:space="preserve">1.Животные (домашние, дикие – средней полосы, холодных и жарких стран): внешний вид, повадки, детеныши, пища, жилище.  Составление рассказов. Сравнение, дифференциация, классификация.   </w:t>
            </w:r>
          </w:p>
        </w:tc>
        <w:tc>
          <w:tcPr>
            <w:tcW w:w="967" w:type="dxa"/>
            <w:gridSpan w:val="3"/>
            <w:tcBorders>
              <w:top w:val="single" w:sz="4" w:space="0" w:color="000000"/>
              <w:left w:val="single" w:sz="4" w:space="0" w:color="000000"/>
              <w:bottom w:val="single" w:sz="4" w:space="0" w:color="000000"/>
              <w:right w:val="single" w:sz="4" w:space="0" w:color="000000"/>
            </w:tcBorders>
          </w:tcPr>
          <w:p w:rsidR="00FF6801" w:rsidRDefault="00FF6801">
            <w:pPr>
              <w:spacing w:after="0" w:line="259" w:lineRule="auto"/>
              <w:ind w:left="0" w:right="0" w:firstLine="0"/>
              <w:jc w:val="left"/>
            </w:pPr>
            <w:r>
              <w:t>2</w:t>
            </w:r>
          </w:p>
        </w:tc>
        <w:tc>
          <w:tcPr>
            <w:tcW w:w="4733" w:type="dxa"/>
            <w:gridSpan w:val="3"/>
            <w:tcBorders>
              <w:top w:val="single" w:sz="4" w:space="0" w:color="000000"/>
              <w:left w:val="single" w:sz="4" w:space="0" w:color="000000"/>
              <w:bottom w:val="single" w:sz="4" w:space="0" w:color="000000"/>
              <w:right w:val="single" w:sz="4" w:space="0" w:color="000000"/>
            </w:tcBorders>
          </w:tcPr>
          <w:p w:rsidR="00FF6801" w:rsidRDefault="00FF6801" w:rsidP="00FF6801">
            <w:pPr>
              <w:spacing w:after="0" w:line="238" w:lineRule="auto"/>
              <w:ind w:left="0" w:right="0" w:firstLine="0"/>
              <w:jc w:val="left"/>
            </w:pPr>
            <w:r>
              <w:t xml:space="preserve">«Кто живет в лесу, кто живет на ферме?»,  «Лото», «Сходства и отличия», «Узнай по описанию», «Помоги малышам», </w:t>
            </w:r>
          </w:p>
          <w:p w:rsidR="00FF6801" w:rsidRDefault="00FF6801" w:rsidP="00FF6801">
            <w:pPr>
              <w:spacing w:after="0" w:line="259" w:lineRule="auto"/>
              <w:ind w:left="0" w:right="0" w:firstLine="0"/>
              <w:jc w:val="left"/>
            </w:pPr>
            <w:r>
              <w:t xml:space="preserve">«Четвертый лишний»,  </w:t>
            </w:r>
          </w:p>
          <w:p w:rsidR="00FF6801" w:rsidRDefault="00FF6801" w:rsidP="00FF6801">
            <w:pPr>
              <w:spacing w:after="0" w:line="259" w:lineRule="auto"/>
              <w:ind w:left="0" w:right="0" w:firstLine="0"/>
              <w:jc w:val="left"/>
            </w:pPr>
            <w:r>
              <w:t>«Кто где живет?», «Составь рассказ», «Загадай загадку», «Что неправильно?».</w:t>
            </w:r>
          </w:p>
        </w:tc>
      </w:tr>
      <w:tr w:rsidR="00DB751F" w:rsidTr="00145109">
        <w:tblPrEx>
          <w:tblCellMar>
            <w:left w:w="110" w:type="dxa"/>
            <w:right w:w="51" w:type="dxa"/>
          </w:tblCellMar>
        </w:tblPrEx>
        <w:trPr>
          <w:gridBefore w:val="1"/>
          <w:gridAfter w:val="1"/>
          <w:wBefore w:w="105" w:type="dxa"/>
          <w:wAfter w:w="92" w:type="dxa"/>
          <w:trHeight w:val="3672"/>
        </w:trPr>
        <w:tc>
          <w:tcPr>
            <w:tcW w:w="1885" w:type="dxa"/>
            <w:gridSpan w:val="3"/>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282"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2.Птицы </w:t>
            </w:r>
          </w:p>
          <w:p w:rsidR="00DB751F" w:rsidRDefault="00B84766">
            <w:pPr>
              <w:spacing w:after="0" w:line="259" w:lineRule="auto"/>
              <w:ind w:left="0" w:right="28" w:firstLine="0"/>
              <w:jc w:val="left"/>
            </w:pPr>
            <w:r>
              <w:t xml:space="preserve">(домашние, дикие - перелетные и зимующие):  внешний вид, повадки, детеныши, пища, жилище. Составление рассказов. Сравнение с животными, дифференциация, классификация </w:t>
            </w:r>
          </w:p>
        </w:tc>
        <w:tc>
          <w:tcPr>
            <w:tcW w:w="967"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2 </w:t>
            </w:r>
          </w:p>
        </w:tc>
        <w:tc>
          <w:tcPr>
            <w:tcW w:w="4733"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«Кто живет в лесу, кто живет на ферме?»,«Лото», </w:t>
            </w:r>
          </w:p>
          <w:p w:rsidR="00DB751F" w:rsidRDefault="00B84766">
            <w:pPr>
              <w:spacing w:after="0" w:line="259" w:lineRule="auto"/>
              <w:ind w:left="0" w:right="0" w:firstLine="0"/>
              <w:jc w:val="left"/>
            </w:pPr>
            <w:r>
              <w:t xml:space="preserve">«Сходства и отличия», «Узнай по описанию»,  </w:t>
            </w:r>
          </w:p>
          <w:p w:rsidR="00DB751F" w:rsidRDefault="00B84766">
            <w:pPr>
              <w:spacing w:after="0" w:line="259" w:lineRule="auto"/>
              <w:ind w:left="0" w:right="0" w:firstLine="0"/>
              <w:jc w:val="left"/>
            </w:pPr>
            <w:r>
              <w:t xml:space="preserve">«Помоги малышам», «Четвертый лишний», </w:t>
            </w:r>
          </w:p>
          <w:p w:rsidR="00DB751F" w:rsidRDefault="00B84766">
            <w:pPr>
              <w:spacing w:after="0" w:line="259" w:lineRule="auto"/>
              <w:ind w:left="0" w:right="0" w:firstLine="0"/>
              <w:jc w:val="left"/>
            </w:pPr>
            <w:r>
              <w:t xml:space="preserve">«Кто где живет?»,  </w:t>
            </w:r>
          </w:p>
          <w:p w:rsidR="00DB751F" w:rsidRDefault="00B84766">
            <w:pPr>
              <w:spacing w:after="0" w:line="259" w:lineRule="auto"/>
              <w:ind w:left="708" w:right="0" w:firstLine="0"/>
              <w:jc w:val="left"/>
            </w:pPr>
            <w:r>
              <w:t xml:space="preserve">«Составь рассказ», </w:t>
            </w:r>
          </w:p>
          <w:p w:rsidR="00DB751F" w:rsidRDefault="00B84766">
            <w:pPr>
              <w:spacing w:after="0" w:line="259" w:lineRule="auto"/>
              <w:ind w:left="0" w:right="0" w:firstLine="0"/>
              <w:jc w:val="left"/>
            </w:pPr>
            <w:r>
              <w:t xml:space="preserve">«Загадай загадку», «Что неправильно?» «Кого много зимой в городе?».  </w:t>
            </w:r>
          </w:p>
        </w:tc>
      </w:tr>
      <w:tr w:rsidR="00DB751F" w:rsidTr="00145109">
        <w:tblPrEx>
          <w:tblCellMar>
            <w:left w:w="110" w:type="dxa"/>
            <w:right w:w="51" w:type="dxa"/>
          </w:tblCellMar>
        </w:tblPrEx>
        <w:trPr>
          <w:gridBefore w:val="1"/>
          <w:gridAfter w:val="1"/>
          <w:wBefore w:w="105" w:type="dxa"/>
          <w:wAfter w:w="92" w:type="dxa"/>
          <w:trHeight w:val="2504"/>
        </w:trPr>
        <w:tc>
          <w:tcPr>
            <w:tcW w:w="1885" w:type="dxa"/>
            <w:gridSpan w:val="3"/>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282"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3.Насекомые. </w:t>
            </w:r>
          </w:p>
          <w:p w:rsidR="00DB751F" w:rsidRDefault="00B84766">
            <w:pPr>
              <w:spacing w:after="0" w:line="259" w:lineRule="auto"/>
              <w:ind w:left="0" w:right="0" w:firstLine="0"/>
              <w:jc w:val="left"/>
            </w:pPr>
            <w:r>
              <w:t>Рыбы. Особенности строения тела, питание, вред и польз для человека. Сравнение и дифференциация. Составление рассказов.</w:t>
            </w:r>
          </w:p>
        </w:tc>
        <w:tc>
          <w:tcPr>
            <w:tcW w:w="967"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2 </w:t>
            </w:r>
          </w:p>
        </w:tc>
        <w:tc>
          <w:tcPr>
            <w:tcW w:w="4733"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«Кто где живет?», «Лото», «Отгадай загадку», </w:t>
            </w:r>
          </w:p>
          <w:p w:rsidR="00DB751F" w:rsidRDefault="00B84766">
            <w:pPr>
              <w:spacing w:after="0" w:line="259" w:lineRule="auto"/>
              <w:ind w:left="0" w:right="0" w:firstLine="0"/>
              <w:jc w:val="left"/>
            </w:pPr>
            <w:r>
              <w:t xml:space="preserve">«Загадай </w:t>
            </w:r>
          </w:p>
          <w:p w:rsidR="00DB751F" w:rsidRDefault="00B84766">
            <w:pPr>
              <w:spacing w:after="0" w:line="259" w:lineRule="auto"/>
              <w:ind w:left="0" w:right="0" w:firstLine="0"/>
              <w:jc w:val="left"/>
            </w:pPr>
            <w:r>
              <w:t xml:space="preserve">загадку»,  </w:t>
            </w:r>
          </w:p>
          <w:p w:rsidR="00DB751F" w:rsidRDefault="00B84766">
            <w:pPr>
              <w:spacing w:after="0" w:line="259" w:lineRule="auto"/>
              <w:ind w:left="0" w:right="0" w:firstLine="0"/>
              <w:jc w:val="left"/>
            </w:pPr>
            <w:r>
              <w:t xml:space="preserve">«Кто лишний?», </w:t>
            </w:r>
          </w:p>
          <w:p w:rsidR="00DB751F" w:rsidRDefault="00B84766">
            <w:pPr>
              <w:spacing w:after="0" w:line="259" w:lineRule="auto"/>
              <w:ind w:left="0" w:right="0" w:firstLine="0"/>
              <w:jc w:val="left"/>
            </w:pPr>
            <w:r>
              <w:t xml:space="preserve">«Сходства и отличия», «Что перепутал художник?».  </w:t>
            </w:r>
          </w:p>
        </w:tc>
      </w:tr>
      <w:tr w:rsidR="00DB751F" w:rsidTr="00145109">
        <w:tblPrEx>
          <w:tblCellMar>
            <w:left w:w="110" w:type="dxa"/>
            <w:right w:w="51" w:type="dxa"/>
          </w:tblCellMar>
        </w:tblPrEx>
        <w:trPr>
          <w:gridBefore w:val="1"/>
          <w:gridAfter w:val="1"/>
          <w:wBefore w:w="105" w:type="dxa"/>
          <w:wAfter w:w="92" w:type="dxa"/>
          <w:trHeight w:val="1210"/>
        </w:trPr>
        <w:tc>
          <w:tcPr>
            <w:tcW w:w="1885"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V.Растит ельный мир. </w:t>
            </w:r>
          </w:p>
        </w:tc>
        <w:tc>
          <w:tcPr>
            <w:tcW w:w="2282"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1. Овощи. Фрукты. Ягоды. Общие и существенные признаки. Сезонные </w:t>
            </w:r>
          </w:p>
        </w:tc>
        <w:tc>
          <w:tcPr>
            <w:tcW w:w="967"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2 </w:t>
            </w:r>
          </w:p>
        </w:tc>
        <w:tc>
          <w:tcPr>
            <w:tcW w:w="4733"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«Лото», «Что растет на огороде, что растет в саду?» «Сходства и отличия», «Узнай по описанию», «Что раньше, что позже?», «Времена года», «Готовим блюда из овощей, фруктов, ягод».  </w:t>
            </w:r>
          </w:p>
        </w:tc>
      </w:tr>
      <w:tr w:rsidR="00DB751F" w:rsidTr="00145109">
        <w:tblPrEx>
          <w:tblCellMar>
            <w:left w:w="110" w:type="dxa"/>
            <w:right w:w="51" w:type="dxa"/>
          </w:tblCellMar>
        </w:tblPrEx>
        <w:trPr>
          <w:gridBefore w:val="1"/>
          <w:gridAfter w:val="1"/>
          <w:wBefore w:w="105" w:type="dxa"/>
          <w:wAfter w:w="92" w:type="dxa"/>
          <w:trHeight w:val="1400"/>
        </w:trPr>
        <w:tc>
          <w:tcPr>
            <w:tcW w:w="1885" w:type="dxa"/>
            <w:gridSpan w:val="3"/>
            <w:vMerge w:val="restart"/>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282"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изменения. Составление рассказов. </w:t>
            </w:r>
          </w:p>
        </w:tc>
        <w:tc>
          <w:tcPr>
            <w:tcW w:w="967" w:type="dxa"/>
            <w:gridSpan w:val="3"/>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4733" w:type="dxa"/>
            <w:gridSpan w:val="3"/>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r w:rsidR="00DB751F" w:rsidTr="00145109">
        <w:tblPrEx>
          <w:tblCellMar>
            <w:left w:w="110" w:type="dxa"/>
            <w:right w:w="51" w:type="dxa"/>
          </w:tblCellMar>
        </w:tblPrEx>
        <w:trPr>
          <w:gridBefore w:val="1"/>
          <w:gridAfter w:val="1"/>
          <w:wBefore w:w="105" w:type="dxa"/>
          <w:wAfter w:w="92" w:type="dxa"/>
          <w:trHeight w:val="2226"/>
        </w:trPr>
        <w:tc>
          <w:tcPr>
            <w:tcW w:w="0" w:type="auto"/>
            <w:gridSpan w:val="3"/>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282"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2. Деревья. Цветы. Грибы. Общие и существенные признаки. Сезонные изменения. Дифференциация. Составление рассказов.</w:t>
            </w:r>
          </w:p>
        </w:tc>
        <w:tc>
          <w:tcPr>
            <w:tcW w:w="967"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     2 </w:t>
            </w:r>
          </w:p>
        </w:tc>
        <w:tc>
          <w:tcPr>
            <w:tcW w:w="4733"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«Лото», «Узнай по описанию», «Назови с какого дерева лист», «Садовник»,  </w:t>
            </w:r>
          </w:p>
          <w:p w:rsidR="00DB751F" w:rsidRDefault="00B84766">
            <w:pPr>
              <w:spacing w:after="0" w:line="259" w:lineRule="auto"/>
              <w:ind w:left="0" w:right="0" w:firstLine="0"/>
              <w:jc w:val="left"/>
            </w:pPr>
            <w:r>
              <w:t xml:space="preserve">«Где растут </w:t>
            </w:r>
            <w:r>
              <w:tab/>
              <w:t xml:space="preserve">цветы?», загадки, «Составь рассказ». </w:t>
            </w:r>
          </w:p>
        </w:tc>
      </w:tr>
      <w:tr w:rsidR="00DB751F" w:rsidTr="00145109">
        <w:tblPrEx>
          <w:tblCellMar>
            <w:left w:w="110" w:type="dxa"/>
            <w:right w:w="51" w:type="dxa"/>
          </w:tblCellMar>
        </w:tblPrEx>
        <w:trPr>
          <w:gridBefore w:val="1"/>
          <w:gridAfter w:val="1"/>
          <w:wBefore w:w="105" w:type="dxa"/>
          <w:wAfter w:w="92" w:type="dxa"/>
          <w:trHeight w:val="3332"/>
        </w:trPr>
        <w:tc>
          <w:tcPr>
            <w:tcW w:w="1885"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VI.Объек ты ближайш</w:t>
            </w:r>
          </w:p>
          <w:p w:rsidR="00DB751F" w:rsidRDefault="00B84766">
            <w:pPr>
              <w:spacing w:after="0" w:line="259" w:lineRule="auto"/>
              <w:ind w:left="0" w:right="0" w:firstLine="0"/>
              <w:jc w:val="left"/>
            </w:pPr>
            <w:r>
              <w:t xml:space="preserve">его </w:t>
            </w:r>
          </w:p>
          <w:p w:rsidR="00DB751F" w:rsidRDefault="00B84766">
            <w:pPr>
              <w:spacing w:after="0" w:line="259" w:lineRule="auto"/>
              <w:ind w:left="0" w:right="0" w:firstLine="0"/>
              <w:jc w:val="left"/>
            </w:pPr>
            <w:r>
              <w:t xml:space="preserve">окружен ия </w:t>
            </w:r>
          </w:p>
        </w:tc>
        <w:tc>
          <w:tcPr>
            <w:tcW w:w="2282"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Семья. Дом и его части. Мебель. </w:t>
            </w:r>
          </w:p>
          <w:p w:rsidR="00DB751F" w:rsidRDefault="00B84766">
            <w:pPr>
              <w:spacing w:after="0" w:line="259" w:lineRule="auto"/>
              <w:ind w:left="0" w:right="0" w:firstLine="0"/>
              <w:jc w:val="left"/>
            </w:pPr>
            <w:r>
              <w:t xml:space="preserve">Посуда. </w:t>
            </w:r>
          </w:p>
          <w:p w:rsidR="00DB751F" w:rsidRDefault="00B84766">
            <w:pPr>
              <w:spacing w:after="0" w:line="259" w:lineRule="auto"/>
              <w:ind w:left="0" w:right="0" w:firstLine="0"/>
              <w:jc w:val="left"/>
            </w:pPr>
            <w:r>
              <w:t xml:space="preserve">Электроприборы. </w:t>
            </w:r>
          </w:p>
          <w:p w:rsidR="00DB751F" w:rsidRDefault="00B84766">
            <w:pPr>
              <w:spacing w:after="0" w:line="259" w:lineRule="auto"/>
              <w:ind w:left="0" w:right="0" w:firstLine="0"/>
              <w:jc w:val="left"/>
            </w:pPr>
            <w:r>
              <w:t xml:space="preserve">Одежда. Обувь. </w:t>
            </w:r>
          </w:p>
          <w:p w:rsidR="00DB751F" w:rsidRDefault="00B84766">
            <w:pPr>
              <w:spacing w:after="0" w:line="259" w:lineRule="auto"/>
              <w:ind w:left="0" w:right="0" w:firstLine="0"/>
              <w:jc w:val="left"/>
            </w:pPr>
            <w:r>
              <w:t xml:space="preserve">Головные уборы. </w:t>
            </w:r>
          </w:p>
          <w:p w:rsidR="00DB751F" w:rsidRDefault="00B84766">
            <w:pPr>
              <w:spacing w:after="0" w:line="259" w:lineRule="auto"/>
              <w:ind w:left="0" w:right="0" w:firstLine="0"/>
              <w:jc w:val="left"/>
            </w:pPr>
            <w:r>
              <w:t xml:space="preserve">Профессии. </w:t>
            </w:r>
          </w:p>
          <w:p w:rsidR="00DB751F" w:rsidRDefault="00B84766">
            <w:pPr>
              <w:spacing w:after="0" w:line="259" w:lineRule="auto"/>
              <w:ind w:left="0" w:right="0" w:firstLine="0"/>
              <w:jc w:val="left"/>
            </w:pPr>
            <w:r>
              <w:t xml:space="preserve">Транспорт. Обобщение и сравнение. Составление рассказов.  </w:t>
            </w:r>
          </w:p>
        </w:tc>
        <w:tc>
          <w:tcPr>
            <w:tcW w:w="967"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2 </w:t>
            </w:r>
          </w:p>
        </w:tc>
        <w:tc>
          <w:tcPr>
            <w:tcW w:w="4733"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«Кто старше, кто младше?», «Семья», «Строим дом», «Комната для куклы», «Из чего сделано?», «Узнай по описанию», «Четвертый лишний», «Какая посуда?», «Оденем Таню и Ваню», «Магазин», «Что для чего?», «Назови одним словом» </w:t>
            </w:r>
          </w:p>
        </w:tc>
      </w:tr>
      <w:tr w:rsidR="00DB751F" w:rsidTr="00145109">
        <w:tblPrEx>
          <w:tblCellMar>
            <w:left w:w="110" w:type="dxa"/>
            <w:right w:w="51" w:type="dxa"/>
          </w:tblCellMar>
        </w:tblPrEx>
        <w:trPr>
          <w:gridBefore w:val="1"/>
          <w:gridAfter w:val="1"/>
          <w:wBefore w:w="105" w:type="dxa"/>
          <w:wAfter w:w="92" w:type="dxa"/>
          <w:trHeight w:val="3330"/>
        </w:trPr>
        <w:tc>
          <w:tcPr>
            <w:tcW w:w="4167" w:type="dxa"/>
            <w:gridSpan w:val="5"/>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Итоговая диагностика </w:t>
            </w:r>
          </w:p>
        </w:tc>
        <w:tc>
          <w:tcPr>
            <w:tcW w:w="967"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2 </w:t>
            </w:r>
          </w:p>
        </w:tc>
        <w:tc>
          <w:tcPr>
            <w:tcW w:w="4733"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40" w:lineRule="auto"/>
              <w:ind w:left="0" w:right="0" w:firstLine="0"/>
              <w:jc w:val="left"/>
            </w:pPr>
            <w:r>
              <w:t xml:space="preserve">-Методика </w:t>
            </w:r>
            <w:r>
              <w:tab/>
              <w:t>Э.Ф. Замбицявичене «Методика исследования умственных способностей детей 7-10 лет» -Корректурная проба Бурдона. Рисуночный  вариант. Заучивание 10 слов. А.Р.Лурия</w:t>
            </w:r>
          </w:p>
          <w:p w:rsidR="00DB751F" w:rsidRDefault="00B84766" w:rsidP="0005218F">
            <w:pPr>
              <w:numPr>
                <w:ilvl w:val="0"/>
                <w:numId w:val="79"/>
              </w:numPr>
              <w:spacing w:after="0" w:line="238" w:lineRule="auto"/>
              <w:ind w:right="0" w:firstLine="0"/>
            </w:pPr>
            <w:r>
              <w:t xml:space="preserve">«Диагностический альбом для оценки развития познавательной деятельности ребенка» Семаго Н.Я., </w:t>
            </w:r>
          </w:p>
          <w:p w:rsidR="00DB751F" w:rsidRDefault="00B84766">
            <w:pPr>
              <w:spacing w:after="0" w:line="238" w:lineRule="auto"/>
              <w:ind w:left="0" w:right="861" w:firstLine="0"/>
              <w:jc w:val="left"/>
            </w:pPr>
            <w:r>
              <w:t>Семаго М.М. /младший школьный возраст/ - Забрамная С.Д. Практический материал для проведения психолого-педагогического обследования детей</w:t>
            </w:r>
          </w:p>
          <w:p w:rsidR="00DB751F" w:rsidRDefault="00B84766" w:rsidP="0005218F">
            <w:pPr>
              <w:numPr>
                <w:ilvl w:val="0"/>
                <w:numId w:val="79"/>
              </w:numPr>
              <w:spacing w:after="0" w:line="259" w:lineRule="auto"/>
              <w:ind w:right="0" w:firstLine="0"/>
            </w:pPr>
            <w:r>
              <w:t>Осипова А.А. Стимульный материал «Диагностика и коррекция внимания»</w:t>
            </w:r>
          </w:p>
        </w:tc>
      </w:tr>
      <w:tr w:rsidR="00DB751F" w:rsidTr="00145109">
        <w:tblPrEx>
          <w:tblCellMar>
            <w:left w:w="110" w:type="dxa"/>
            <w:right w:w="51" w:type="dxa"/>
          </w:tblCellMar>
        </w:tblPrEx>
        <w:trPr>
          <w:gridBefore w:val="1"/>
          <w:gridAfter w:val="1"/>
          <w:wBefore w:w="105" w:type="dxa"/>
          <w:wAfter w:w="92" w:type="dxa"/>
          <w:trHeight w:val="360"/>
        </w:trPr>
        <w:tc>
          <w:tcPr>
            <w:tcW w:w="4167" w:type="dxa"/>
            <w:gridSpan w:val="5"/>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Итого </w:t>
            </w:r>
          </w:p>
        </w:tc>
        <w:tc>
          <w:tcPr>
            <w:tcW w:w="967" w:type="dxa"/>
            <w:gridSpan w:val="3"/>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34Ч. </w:t>
            </w:r>
          </w:p>
        </w:tc>
        <w:tc>
          <w:tcPr>
            <w:tcW w:w="4733" w:type="dxa"/>
            <w:gridSpan w:val="3"/>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bl>
    <w:p w:rsidR="00DB751F" w:rsidRDefault="00B84766">
      <w:pPr>
        <w:spacing w:after="0" w:line="259" w:lineRule="auto"/>
        <w:ind w:left="2881" w:right="0" w:hanging="10"/>
        <w:jc w:val="left"/>
      </w:pPr>
      <w:r>
        <w:rPr>
          <w:b/>
          <w:sz w:val="22"/>
        </w:rPr>
        <w:t>ТЕМАТИЧЕСКОЕ ПЛАНИРОВАНИЕ ИНДИВИДУАЛЬНЫХ</w:t>
      </w:r>
    </w:p>
    <w:p w:rsidR="00DB751F" w:rsidRDefault="00B84766">
      <w:pPr>
        <w:spacing w:after="0" w:line="259" w:lineRule="auto"/>
        <w:ind w:left="156" w:right="6" w:hanging="10"/>
        <w:jc w:val="center"/>
      </w:pPr>
      <w:r>
        <w:rPr>
          <w:b/>
          <w:sz w:val="22"/>
        </w:rPr>
        <w:t>ЗАНЯТИЙ ДЛЯ ДЕТЕЙ 8 ЛЕТ С ЗПР (2 КЛАСС)</w:t>
      </w:r>
    </w:p>
    <w:p w:rsidR="00DB751F" w:rsidRDefault="00B84766">
      <w:pPr>
        <w:ind w:left="720" w:right="529"/>
      </w:pPr>
      <w:r>
        <w:t xml:space="preserve">   Программа для детей 8 летнего возраста составлена на основе программно-методических материалов.</w:t>
      </w:r>
    </w:p>
    <w:p w:rsidR="00DB751F" w:rsidRDefault="00B84766">
      <w:pPr>
        <w:ind w:left="720" w:right="15"/>
      </w:pPr>
      <w:r>
        <w:t xml:space="preserve">Режим работы: 1 раз/неделю </w:t>
      </w:r>
    </w:p>
    <w:p w:rsidR="00DB751F" w:rsidRDefault="00B84766" w:rsidP="00145109">
      <w:pPr>
        <w:ind w:left="720" w:right="424"/>
      </w:pPr>
      <w:r>
        <w:t xml:space="preserve">Продолжительность занятия: 30 мин (15 мин. занятие, 5 мин. динамическая пауза, 10 мин. игровое взаимодействие)  </w:t>
      </w:r>
    </w:p>
    <w:p w:rsidR="00DB751F" w:rsidRDefault="00B84766">
      <w:pPr>
        <w:ind w:left="720" w:right="2484"/>
      </w:pPr>
      <w:r>
        <w:t xml:space="preserve">Форма оценки </w:t>
      </w:r>
      <w:r>
        <w:tab/>
        <w:t xml:space="preserve">эффективности </w:t>
      </w:r>
      <w:r>
        <w:tab/>
        <w:t xml:space="preserve">коррекционного процесса: психологическое обследование(первичная, итоговая диагностика) </w:t>
      </w:r>
    </w:p>
    <w:tbl>
      <w:tblPr>
        <w:tblStyle w:val="TableGrid"/>
        <w:tblW w:w="10772" w:type="dxa"/>
        <w:tblInd w:w="816" w:type="dxa"/>
        <w:tblCellMar>
          <w:top w:w="25" w:type="dxa"/>
          <w:left w:w="108" w:type="dxa"/>
          <w:right w:w="88" w:type="dxa"/>
        </w:tblCellMar>
        <w:tblLook w:val="04A0" w:firstRow="1" w:lastRow="0" w:firstColumn="1" w:lastColumn="0" w:noHBand="0" w:noVBand="1"/>
      </w:tblPr>
      <w:tblGrid>
        <w:gridCol w:w="1701"/>
        <w:gridCol w:w="2407"/>
        <w:gridCol w:w="998"/>
        <w:gridCol w:w="5666"/>
      </w:tblGrid>
      <w:tr w:rsidR="00DB751F">
        <w:trPr>
          <w:trHeight w:val="688"/>
        </w:trPr>
        <w:tc>
          <w:tcPr>
            <w:tcW w:w="170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lastRenderedPageBreak/>
              <w:t xml:space="preserve">Блоки </w:t>
            </w:r>
          </w:p>
        </w:tc>
        <w:tc>
          <w:tcPr>
            <w:tcW w:w="24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Тема </w:t>
            </w:r>
          </w:p>
        </w:tc>
        <w:tc>
          <w:tcPr>
            <w:tcW w:w="9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Кол-во занятий</w:t>
            </w:r>
          </w:p>
        </w:tc>
        <w:tc>
          <w:tcPr>
            <w:tcW w:w="56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Игры,упражнения, тесты </w:t>
            </w:r>
          </w:p>
        </w:tc>
      </w:tr>
      <w:tr w:rsidR="00DB751F">
        <w:trPr>
          <w:trHeight w:val="334"/>
        </w:trPr>
        <w:tc>
          <w:tcPr>
            <w:tcW w:w="4110"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Первичная диагностика  </w:t>
            </w:r>
          </w:p>
        </w:tc>
        <w:tc>
          <w:tcPr>
            <w:tcW w:w="99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       2 </w:t>
            </w:r>
          </w:p>
        </w:tc>
        <w:tc>
          <w:tcPr>
            <w:tcW w:w="56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(Детский вариант). </w:t>
            </w:r>
          </w:p>
        </w:tc>
      </w:tr>
      <w:tr w:rsidR="00DB751F">
        <w:trPr>
          <w:trHeight w:val="1124"/>
        </w:trPr>
        <w:tc>
          <w:tcPr>
            <w:tcW w:w="4110" w:type="dxa"/>
            <w:gridSpan w:val="2"/>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56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44" w:lineRule="auto"/>
              <w:ind w:left="0" w:right="0" w:firstLine="0"/>
              <w:jc w:val="left"/>
            </w:pPr>
            <w:r>
              <w:t xml:space="preserve">Э.Ф.Замбицявичене«Методика </w:t>
            </w:r>
            <w:r>
              <w:tab/>
              <w:t xml:space="preserve">изучения  словесно-логического мышления» </w:t>
            </w:r>
          </w:p>
          <w:p w:rsidR="00DB751F" w:rsidRDefault="00B84766">
            <w:pPr>
              <w:spacing w:after="0" w:line="259" w:lineRule="auto"/>
              <w:ind w:left="0" w:right="0" w:firstLine="0"/>
            </w:pPr>
            <w:r>
              <w:t xml:space="preserve">- «Диагностический альбом для оценки развития познавательной деятельности ребенка» Семаго Н.Я., </w:t>
            </w:r>
          </w:p>
        </w:tc>
      </w:tr>
    </w:tbl>
    <w:p w:rsidR="00DB751F" w:rsidRDefault="00DB751F">
      <w:pPr>
        <w:spacing w:after="0" w:line="259" w:lineRule="auto"/>
        <w:ind w:left="0" w:right="318" w:firstLine="0"/>
        <w:jc w:val="left"/>
      </w:pPr>
    </w:p>
    <w:tbl>
      <w:tblPr>
        <w:tblStyle w:val="TableGrid"/>
        <w:tblW w:w="10772" w:type="dxa"/>
        <w:tblInd w:w="816" w:type="dxa"/>
        <w:tblCellMar>
          <w:top w:w="23" w:type="dxa"/>
          <w:left w:w="108" w:type="dxa"/>
          <w:right w:w="62" w:type="dxa"/>
        </w:tblCellMar>
        <w:tblLook w:val="04A0" w:firstRow="1" w:lastRow="0" w:firstColumn="1" w:lastColumn="0" w:noHBand="0" w:noVBand="1"/>
      </w:tblPr>
      <w:tblGrid>
        <w:gridCol w:w="1697"/>
        <w:gridCol w:w="2616"/>
        <w:gridCol w:w="941"/>
        <w:gridCol w:w="5518"/>
      </w:tblGrid>
      <w:tr w:rsidR="00DB751F" w:rsidTr="00145109">
        <w:trPr>
          <w:trHeight w:val="2228"/>
        </w:trPr>
        <w:tc>
          <w:tcPr>
            <w:tcW w:w="1697" w:type="dxa"/>
            <w:tcBorders>
              <w:top w:val="single" w:sz="4" w:space="0" w:color="000000"/>
              <w:left w:val="single" w:sz="4" w:space="0" w:color="000000"/>
              <w:bottom w:val="single" w:sz="4" w:space="0" w:color="000000"/>
              <w:right w:val="nil"/>
            </w:tcBorders>
          </w:tcPr>
          <w:p w:rsidR="00DB751F" w:rsidRDefault="00DB751F">
            <w:pPr>
              <w:spacing w:after="160" w:line="259" w:lineRule="auto"/>
              <w:ind w:left="0" w:right="0" w:firstLine="0"/>
              <w:jc w:val="left"/>
            </w:pPr>
          </w:p>
        </w:tc>
        <w:tc>
          <w:tcPr>
            <w:tcW w:w="2616" w:type="dxa"/>
            <w:tcBorders>
              <w:top w:val="single" w:sz="4" w:space="0" w:color="000000"/>
              <w:left w:val="nil"/>
              <w:bottom w:val="single" w:sz="4" w:space="0" w:color="000000"/>
              <w:right w:val="single" w:sz="4" w:space="0" w:color="000000"/>
            </w:tcBorders>
          </w:tcPr>
          <w:p w:rsidR="00DB751F" w:rsidRDefault="00DB751F">
            <w:pPr>
              <w:spacing w:after="160" w:line="259" w:lineRule="auto"/>
              <w:ind w:left="0" w:right="0" w:firstLine="0"/>
              <w:jc w:val="left"/>
            </w:pPr>
          </w:p>
        </w:tc>
        <w:tc>
          <w:tcPr>
            <w:tcW w:w="941"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551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850" w:firstLine="0"/>
              <w:jc w:val="left"/>
            </w:pPr>
            <w:r>
              <w:t>Семаго М.М. /младший школьный возраст/ - Забрамная С.Д. Практический материал для проведения психолого-педагогического обследования детей</w:t>
            </w:r>
          </w:p>
          <w:p w:rsidR="00DB751F" w:rsidRDefault="00B84766">
            <w:pPr>
              <w:spacing w:after="0" w:line="259" w:lineRule="auto"/>
              <w:ind w:left="0" w:right="0" w:firstLine="0"/>
            </w:pPr>
            <w:r>
              <w:t>- Осипова А.А. Стимульный материал «Диагностика и коррекция внимания»</w:t>
            </w:r>
          </w:p>
        </w:tc>
      </w:tr>
      <w:tr w:rsidR="00DB751F" w:rsidTr="00145109">
        <w:trPr>
          <w:trHeight w:val="5652"/>
        </w:trPr>
        <w:tc>
          <w:tcPr>
            <w:tcW w:w="1697" w:type="dxa"/>
            <w:tcBorders>
              <w:top w:val="single" w:sz="4" w:space="0" w:color="000000"/>
              <w:left w:val="single" w:sz="4" w:space="0" w:color="000000"/>
              <w:bottom w:val="single" w:sz="4" w:space="0" w:color="000000"/>
              <w:right w:val="single" w:sz="4" w:space="0" w:color="000000"/>
            </w:tcBorders>
          </w:tcPr>
          <w:p w:rsidR="00DB751F" w:rsidRPr="00145109" w:rsidRDefault="00B84766">
            <w:pPr>
              <w:spacing w:after="0" w:line="259" w:lineRule="auto"/>
              <w:ind w:left="0" w:right="0" w:firstLine="0"/>
              <w:jc w:val="left"/>
            </w:pPr>
            <w:r w:rsidRPr="00145109">
              <w:rPr>
                <w:rFonts w:eastAsia="Calibri"/>
              </w:rPr>
              <w:t xml:space="preserve">Когнитивная сфера </w:t>
            </w:r>
          </w:p>
        </w:tc>
        <w:tc>
          <w:tcPr>
            <w:tcW w:w="2616" w:type="dxa"/>
            <w:tcBorders>
              <w:top w:val="single" w:sz="4" w:space="0" w:color="000000"/>
              <w:left w:val="single" w:sz="4" w:space="0" w:color="000000"/>
              <w:bottom w:val="single" w:sz="4" w:space="0" w:color="000000"/>
              <w:right w:val="single" w:sz="4" w:space="0" w:color="000000"/>
            </w:tcBorders>
          </w:tcPr>
          <w:p w:rsidR="00DB751F" w:rsidRPr="00145109" w:rsidRDefault="00B84766">
            <w:pPr>
              <w:spacing w:after="0" w:line="259" w:lineRule="auto"/>
              <w:ind w:left="0" w:right="0" w:firstLine="0"/>
              <w:jc w:val="left"/>
            </w:pPr>
            <w:r w:rsidRPr="00145109">
              <w:rPr>
                <w:rFonts w:eastAsia="Calibri"/>
              </w:rPr>
              <w:t xml:space="preserve">Внимание. </w:t>
            </w:r>
          </w:p>
          <w:p w:rsidR="00DB751F" w:rsidRPr="00145109" w:rsidRDefault="00B84766">
            <w:pPr>
              <w:spacing w:after="1" w:line="240" w:lineRule="auto"/>
              <w:ind w:left="0" w:right="296" w:firstLine="0"/>
            </w:pPr>
            <w:r w:rsidRPr="00145109">
              <w:rPr>
                <w:rFonts w:eastAsia="Calibri"/>
              </w:rPr>
              <w:t xml:space="preserve">Диагностика свойств внимания. Развитие произвольности и </w:t>
            </w:r>
          </w:p>
          <w:p w:rsidR="00DB751F" w:rsidRPr="00145109" w:rsidRDefault="00B84766">
            <w:pPr>
              <w:spacing w:after="2" w:line="240" w:lineRule="auto"/>
              <w:ind w:left="0" w:right="0" w:firstLine="0"/>
              <w:jc w:val="left"/>
            </w:pPr>
            <w:r w:rsidRPr="00145109">
              <w:rPr>
                <w:rFonts w:eastAsia="Calibri"/>
              </w:rPr>
              <w:t xml:space="preserve">свойств внимания с помощью </w:t>
            </w:r>
          </w:p>
          <w:p w:rsidR="00DB751F" w:rsidRPr="00145109" w:rsidRDefault="00B84766">
            <w:pPr>
              <w:spacing w:after="0" w:line="259" w:lineRule="auto"/>
              <w:ind w:left="0" w:right="0" w:firstLine="0"/>
              <w:jc w:val="left"/>
            </w:pPr>
            <w:r w:rsidRPr="00145109">
              <w:rPr>
                <w:rFonts w:eastAsia="Calibri"/>
              </w:rPr>
              <w:t xml:space="preserve">психотехнических, нейро-психологических приемов и кинезиологических упражнений  </w:t>
            </w:r>
          </w:p>
        </w:tc>
        <w:tc>
          <w:tcPr>
            <w:tcW w:w="941" w:type="dxa"/>
            <w:tcBorders>
              <w:top w:val="single" w:sz="4" w:space="0" w:color="000000"/>
              <w:left w:val="single" w:sz="4" w:space="0" w:color="000000"/>
              <w:bottom w:val="single" w:sz="4" w:space="0" w:color="000000"/>
              <w:right w:val="single" w:sz="4" w:space="0" w:color="000000"/>
            </w:tcBorders>
          </w:tcPr>
          <w:p w:rsidR="00DB751F" w:rsidRPr="00145109" w:rsidRDefault="00B84766">
            <w:pPr>
              <w:spacing w:after="0" w:line="259" w:lineRule="auto"/>
              <w:ind w:left="0" w:right="0" w:firstLine="0"/>
              <w:jc w:val="left"/>
            </w:pPr>
            <w:r w:rsidRPr="00145109">
              <w:rPr>
                <w:rFonts w:eastAsia="Calibri"/>
              </w:rPr>
              <w:t xml:space="preserve">8 </w:t>
            </w:r>
          </w:p>
        </w:tc>
        <w:tc>
          <w:tcPr>
            <w:tcW w:w="5518" w:type="dxa"/>
            <w:tcBorders>
              <w:top w:val="single" w:sz="4" w:space="0" w:color="000000"/>
              <w:left w:val="single" w:sz="4" w:space="0" w:color="000000"/>
              <w:bottom w:val="single" w:sz="4" w:space="0" w:color="000000"/>
              <w:right w:val="single" w:sz="4" w:space="0" w:color="000000"/>
            </w:tcBorders>
          </w:tcPr>
          <w:p w:rsidR="00DB751F" w:rsidRPr="00145109" w:rsidRDefault="00B84766" w:rsidP="0005218F">
            <w:pPr>
              <w:numPr>
                <w:ilvl w:val="0"/>
                <w:numId w:val="80"/>
              </w:numPr>
              <w:spacing w:after="17" w:line="240" w:lineRule="auto"/>
              <w:ind w:right="0" w:firstLine="0"/>
              <w:jc w:val="left"/>
            </w:pPr>
            <w:r w:rsidRPr="00145109">
              <w:rPr>
                <w:rFonts w:eastAsia="Calibri"/>
              </w:rPr>
              <w:t xml:space="preserve">Диагностика свойств внимания. «Корректурная проба»Бурдона </w:t>
            </w:r>
          </w:p>
          <w:p w:rsidR="00DB751F" w:rsidRPr="00145109" w:rsidRDefault="00B84766" w:rsidP="0005218F">
            <w:pPr>
              <w:numPr>
                <w:ilvl w:val="0"/>
                <w:numId w:val="80"/>
              </w:numPr>
              <w:spacing w:after="0" w:line="240" w:lineRule="auto"/>
              <w:ind w:right="0" w:firstLine="0"/>
              <w:jc w:val="left"/>
            </w:pPr>
            <w:r w:rsidRPr="00145109">
              <w:rPr>
                <w:rFonts w:eastAsia="Calibri"/>
              </w:rPr>
              <w:t xml:space="preserve">Комплекс </w:t>
            </w:r>
            <w:r w:rsidRPr="00145109">
              <w:rPr>
                <w:rFonts w:eastAsia="Calibri"/>
              </w:rPr>
              <w:tab/>
              <w:t xml:space="preserve">упражнений по развитию объема и распределения внимания через психо-гимнастические упражнения («колечко», «кулак-ребро-ладонь»). </w:t>
            </w:r>
          </w:p>
          <w:p w:rsidR="00DB751F" w:rsidRPr="00145109" w:rsidRDefault="00B84766" w:rsidP="0005218F">
            <w:pPr>
              <w:numPr>
                <w:ilvl w:val="0"/>
                <w:numId w:val="80"/>
              </w:numPr>
              <w:spacing w:after="0" w:line="241" w:lineRule="auto"/>
              <w:ind w:right="0" w:firstLine="0"/>
              <w:jc w:val="left"/>
            </w:pPr>
            <w:r w:rsidRPr="00145109">
              <w:rPr>
                <w:rFonts w:eastAsia="Calibri"/>
              </w:rPr>
              <w:t xml:space="preserve">Комплекс упражнений по развитию устойчивости внимания: «ухо-нос», </w:t>
            </w:r>
          </w:p>
          <w:p w:rsidR="00DB751F" w:rsidRPr="00145109" w:rsidRDefault="00B84766">
            <w:pPr>
              <w:spacing w:after="0" w:line="259" w:lineRule="auto"/>
              <w:ind w:left="0" w:right="0" w:firstLine="0"/>
              <w:jc w:val="left"/>
            </w:pPr>
            <w:r w:rsidRPr="00145109">
              <w:rPr>
                <w:rFonts w:eastAsia="Calibri"/>
              </w:rPr>
              <w:t xml:space="preserve">«корректурнаяпробаразные варианты» </w:t>
            </w:r>
          </w:p>
          <w:p w:rsidR="00DB751F" w:rsidRPr="00145109" w:rsidRDefault="00B84766" w:rsidP="0005218F">
            <w:pPr>
              <w:numPr>
                <w:ilvl w:val="0"/>
                <w:numId w:val="80"/>
              </w:numPr>
              <w:spacing w:after="2" w:line="240" w:lineRule="auto"/>
              <w:ind w:right="0" w:firstLine="0"/>
              <w:jc w:val="left"/>
            </w:pPr>
            <w:r w:rsidRPr="00145109">
              <w:rPr>
                <w:rFonts w:eastAsia="Calibri"/>
              </w:rPr>
              <w:t xml:space="preserve">Комплекс упражнений на развитие концентрации внимания (корректурная проба, «муха»,).  </w:t>
            </w:r>
          </w:p>
          <w:p w:rsidR="00DB751F" w:rsidRPr="00145109" w:rsidRDefault="00B84766" w:rsidP="0005218F">
            <w:pPr>
              <w:numPr>
                <w:ilvl w:val="0"/>
                <w:numId w:val="80"/>
              </w:numPr>
              <w:spacing w:after="1" w:line="240" w:lineRule="auto"/>
              <w:ind w:right="0" w:firstLine="0"/>
              <w:jc w:val="left"/>
            </w:pPr>
            <w:r w:rsidRPr="00145109">
              <w:rPr>
                <w:rFonts w:eastAsia="Calibri"/>
              </w:rPr>
              <w:t xml:space="preserve">Комплекс упражнений по развитию переключения внимания («кулак-ребро-ладонь», «лезгинка», «ухо-нос»). 6.Комплекс упражнений по развитию наблюдательности (игра «В гостях у Шерлока Холмса»). </w:t>
            </w:r>
          </w:p>
          <w:p w:rsidR="00DB751F" w:rsidRPr="00145109" w:rsidRDefault="00B84766">
            <w:pPr>
              <w:spacing w:after="0" w:line="259" w:lineRule="auto"/>
              <w:ind w:left="0" w:right="0" w:firstLine="0"/>
              <w:jc w:val="left"/>
            </w:pPr>
            <w:r w:rsidRPr="00145109">
              <w:rPr>
                <w:rFonts w:eastAsia="Calibri"/>
              </w:rPr>
              <w:t xml:space="preserve">7. Итоговое занятие по развитию свойств внимания.  Игра «Разведчики». </w:t>
            </w:r>
          </w:p>
        </w:tc>
      </w:tr>
      <w:tr w:rsidR="00DB751F" w:rsidTr="00145109">
        <w:trPr>
          <w:trHeight w:val="4940"/>
        </w:trPr>
        <w:tc>
          <w:tcPr>
            <w:tcW w:w="169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Когнитивная сфера</w:t>
            </w:r>
          </w:p>
        </w:tc>
        <w:tc>
          <w:tcPr>
            <w:tcW w:w="26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Память. </w:t>
            </w:r>
          </w:p>
          <w:p w:rsidR="00DB751F" w:rsidRDefault="00B84766">
            <w:pPr>
              <w:spacing w:after="0" w:line="259" w:lineRule="auto"/>
              <w:ind w:left="0" w:right="0" w:firstLine="0"/>
              <w:jc w:val="left"/>
            </w:pPr>
            <w:r>
              <w:t xml:space="preserve">Диагностика свойств памяти Развитие памяти с помощью психотехнических приемов. Обучение рациональной организации запоминания. </w:t>
            </w:r>
          </w:p>
        </w:tc>
        <w:tc>
          <w:tcPr>
            <w:tcW w:w="94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       6 </w:t>
            </w:r>
          </w:p>
        </w:tc>
        <w:tc>
          <w:tcPr>
            <w:tcW w:w="5518" w:type="dxa"/>
            <w:tcBorders>
              <w:top w:val="single" w:sz="4" w:space="0" w:color="000000"/>
              <w:left w:val="single" w:sz="4" w:space="0" w:color="000000"/>
              <w:bottom w:val="single" w:sz="4" w:space="0" w:color="000000"/>
              <w:right w:val="single" w:sz="4" w:space="0" w:color="000000"/>
            </w:tcBorders>
          </w:tcPr>
          <w:p w:rsidR="00DB751F" w:rsidRDefault="00B84766" w:rsidP="0005218F">
            <w:pPr>
              <w:numPr>
                <w:ilvl w:val="0"/>
                <w:numId w:val="81"/>
              </w:numPr>
              <w:spacing w:after="0" w:line="259" w:lineRule="auto"/>
              <w:ind w:right="0" w:firstLine="0"/>
              <w:jc w:val="left"/>
            </w:pPr>
            <w:r>
              <w:t>Диагностика. (А.Р.Лурия «Заучивание 10 слов»).</w:t>
            </w:r>
          </w:p>
          <w:p w:rsidR="00DB751F" w:rsidRDefault="00B84766" w:rsidP="0005218F">
            <w:pPr>
              <w:numPr>
                <w:ilvl w:val="0"/>
                <w:numId w:val="81"/>
              </w:numPr>
              <w:spacing w:after="0" w:line="238" w:lineRule="auto"/>
              <w:ind w:right="0" w:firstLine="0"/>
              <w:jc w:val="left"/>
            </w:pPr>
            <w:r>
              <w:t xml:space="preserve">Упражнения по развитию зрительной памяти (работа по образцу, воссоздание мысленных образов:Кубики Никитина, «Инопланитяне»). </w:t>
            </w:r>
          </w:p>
          <w:p w:rsidR="00DB751F" w:rsidRDefault="00B84766" w:rsidP="0005218F">
            <w:pPr>
              <w:numPr>
                <w:ilvl w:val="0"/>
                <w:numId w:val="81"/>
              </w:numPr>
              <w:spacing w:after="0" w:line="238" w:lineRule="auto"/>
              <w:ind w:right="0" w:firstLine="0"/>
              <w:jc w:val="left"/>
            </w:pPr>
            <w:r>
              <w:t xml:space="preserve">Психо-гимнастика (кинезиологическиеупражнениядля развития слуховой и моторно-слуховой:«Кулак- ребро-ладонь», «Паровозик»). </w:t>
            </w:r>
          </w:p>
          <w:p w:rsidR="00DB751F" w:rsidRDefault="00B84766" w:rsidP="0005218F">
            <w:pPr>
              <w:numPr>
                <w:ilvl w:val="0"/>
                <w:numId w:val="81"/>
              </w:numPr>
              <w:spacing w:after="0" w:line="238" w:lineRule="auto"/>
              <w:ind w:right="0" w:firstLine="0"/>
              <w:jc w:val="left"/>
            </w:pPr>
            <w:r>
              <w:t xml:space="preserve">Упражнения по развитию ассоциативной и логической памяти (группировка по смыслу, ассоциации, по иск закономерностей, «ассоциативная память» по Лурия). </w:t>
            </w:r>
          </w:p>
          <w:p w:rsidR="00DB751F" w:rsidRDefault="00B84766" w:rsidP="0005218F">
            <w:pPr>
              <w:numPr>
                <w:ilvl w:val="0"/>
                <w:numId w:val="81"/>
              </w:numPr>
              <w:spacing w:after="0" w:line="259" w:lineRule="auto"/>
              <w:ind w:right="0" w:firstLine="0"/>
              <w:jc w:val="left"/>
            </w:pPr>
            <w:r>
              <w:t xml:space="preserve">Упражнения для развития опосредованного произвольного долговременного запоминания </w:t>
            </w:r>
            <w:r>
              <w:lastRenderedPageBreak/>
              <w:t xml:space="preserve">(смысловые единицы, таинственные слова, «заучивание 10 слов» разные варианты по Лурия).  </w:t>
            </w:r>
          </w:p>
        </w:tc>
      </w:tr>
      <w:tr w:rsidR="00DB751F" w:rsidTr="00145109">
        <w:tblPrEx>
          <w:tblCellMar>
            <w:top w:w="15" w:type="dxa"/>
            <w:bottom w:w="5" w:type="dxa"/>
            <w:right w:w="50" w:type="dxa"/>
          </w:tblCellMar>
        </w:tblPrEx>
        <w:trPr>
          <w:trHeight w:val="6222"/>
        </w:trPr>
        <w:tc>
          <w:tcPr>
            <w:tcW w:w="1697" w:type="dxa"/>
            <w:tcBorders>
              <w:top w:val="single" w:sz="4" w:space="0" w:color="000000"/>
              <w:left w:val="single" w:sz="4" w:space="0" w:color="000000"/>
              <w:bottom w:val="single" w:sz="4" w:space="0" w:color="000000"/>
              <w:right w:val="single" w:sz="4" w:space="0" w:color="000000"/>
            </w:tcBorders>
          </w:tcPr>
          <w:p w:rsidR="00DB751F" w:rsidRPr="00145109" w:rsidRDefault="00B84766">
            <w:pPr>
              <w:spacing w:after="0" w:line="259" w:lineRule="auto"/>
              <w:ind w:left="0" w:right="0" w:firstLine="0"/>
              <w:jc w:val="left"/>
              <w:rPr>
                <w:szCs w:val="24"/>
              </w:rPr>
            </w:pPr>
            <w:r w:rsidRPr="00145109">
              <w:rPr>
                <w:rFonts w:eastAsia="Calibri"/>
                <w:szCs w:val="24"/>
              </w:rPr>
              <w:lastRenderedPageBreak/>
              <w:t>Когнитивная сфера</w:t>
            </w:r>
          </w:p>
        </w:tc>
        <w:tc>
          <w:tcPr>
            <w:tcW w:w="2616" w:type="dxa"/>
            <w:tcBorders>
              <w:top w:val="single" w:sz="4" w:space="0" w:color="000000"/>
              <w:left w:val="single" w:sz="4" w:space="0" w:color="000000"/>
              <w:bottom w:val="single" w:sz="4" w:space="0" w:color="000000"/>
              <w:right w:val="single" w:sz="4" w:space="0" w:color="000000"/>
            </w:tcBorders>
            <w:vAlign w:val="bottom"/>
          </w:tcPr>
          <w:p w:rsidR="00DB751F" w:rsidRPr="00145109" w:rsidRDefault="00B84766">
            <w:pPr>
              <w:spacing w:after="0" w:line="241" w:lineRule="auto"/>
              <w:ind w:left="0" w:right="46" w:firstLine="0"/>
              <w:jc w:val="left"/>
              <w:rPr>
                <w:szCs w:val="24"/>
              </w:rPr>
            </w:pPr>
            <w:r w:rsidRPr="00145109">
              <w:rPr>
                <w:rFonts w:eastAsia="Calibri"/>
                <w:szCs w:val="24"/>
              </w:rPr>
              <w:t xml:space="preserve">Мышление. Диагностика мыслительных процессов. Повышение умственной работоспособности с помощью </w:t>
            </w:r>
          </w:p>
          <w:p w:rsidR="00DB751F" w:rsidRPr="00145109" w:rsidRDefault="00B84766">
            <w:pPr>
              <w:spacing w:after="0" w:line="254" w:lineRule="auto"/>
              <w:ind w:left="0" w:right="0" w:firstLine="0"/>
              <w:jc w:val="left"/>
              <w:rPr>
                <w:szCs w:val="24"/>
              </w:rPr>
            </w:pPr>
            <w:r w:rsidRPr="00145109">
              <w:rPr>
                <w:rFonts w:eastAsia="Calibri"/>
                <w:szCs w:val="24"/>
              </w:rPr>
              <w:t xml:space="preserve">психотехнических приемов </w:t>
            </w:r>
            <w:r w:rsidRPr="00145109">
              <w:rPr>
                <w:rFonts w:eastAsia="Calibri"/>
                <w:szCs w:val="24"/>
              </w:rPr>
              <w:tab/>
              <w:t xml:space="preserve">по </w:t>
            </w:r>
          </w:p>
          <w:p w:rsidR="00DB751F" w:rsidRPr="00145109" w:rsidRDefault="00B84766">
            <w:pPr>
              <w:spacing w:after="13" w:line="241" w:lineRule="auto"/>
              <w:ind w:left="0" w:right="0" w:firstLine="0"/>
              <w:jc w:val="left"/>
              <w:rPr>
                <w:szCs w:val="24"/>
              </w:rPr>
            </w:pPr>
            <w:r w:rsidRPr="00145109">
              <w:rPr>
                <w:rFonts w:eastAsia="Calibri"/>
                <w:szCs w:val="24"/>
              </w:rPr>
              <w:t xml:space="preserve">развитию мыслительных процессов (нагляднодейственного, наглядно-образного, словесно-логического). </w:t>
            </w:r>
          </w:p>
          <w:p w:rsidR="00DB751F" w:rsidRPr="00145109" w:rsidRDefault="00B84766">
            <w:pPr>
              <w:tabs>
                <w:tab w:val="center" w:pos="719"/>
                <w:tab w:val="center" w:pos="2174"/>
              </w:tabs>
              <w:spacing w:after="0" w:line="259" w:lineRule="auto"/>
              <w:ind w:left="0" w:right="0" w:firstLine="0"/>
              <w:jc w:val="left"/>
              <w:rPr>
                <w:szCs w:val="24"/>
              </w:rPr>
            </w:pPr>
            <w:r w:rsidRPr="00145109">
              <w:rPr>
                <w:rFonts w:eastAsia="Calibri"/>
                <w:szCs w:val="24"/>
              </w:rPr>
              <w:tab/>
              <w:t xml:space="preserve">Формирование </w:t>
            </w:r>
            <w:r w:rsidRPr="00145109">
              <w:rPr>
                <w:rFonts w:eastAsia="Calibri"/>
                <w:szCs w:val="24"/>
              </w:rPr>
              <w:tab/>
              <w:t>у</w:t>
            </w:r>
          </w:p>
          <w:p w:rsidR="00DB751F" w:rsidRPr="00145109" w:rsidRDefault="00B84766">
            <w:pPr>
              <w:spacing w:after="0" w:line="259" w:lineRule="auto"/>
              <w:ind w:left="0" w:right="0" w:firstLine="0"/>
              <w:jc w:val="left"/>
              <w:rPr>
                <w:szCs w:val="24"/>
              </w:rPr>
            </w:pPr>
            <w:r w:rsidRPr="00145109">
              <w:rPr>
                <w:rFonts w:eastAsia="Calibri"/>
                <w:szCs w:val="24"/>
              </w:rPr>
              <w:t xml:space="preserve">школьника </w:t>
            </w:r>
          </w:p>
          <w:p w:rsidR="00DB751F" w:rsidRPr="00145109" w:rsidRDefault="00B84766">
            <w:pPr>
              <w:spacing w:after="0" w:line="259" w:lineRule="auto"/>
              <w:ind w:left="0" w:right="0" w:firstLine="0"/>
              <w:jc w:val="left"/>
              <w:rPr>
                <w:szCs w:val="24"/>
              </w:rPr>
            </w:pPr>
            <w:r w:rsidRPr="00145109">
              <w:rPr>
                <w:rFonts w:eastAsia="Calibri"/>
                <w:szCs w:val="24"/>
              </w:rPr>
              <w:t xml:space="preserve">положительной </w:t>
            </w:r>
          </w:p>
          <w:p w:rsidR="00DB751F" w:rsidRPr="00145109" w:rsidRDefault="00B84766">
            <w:pPr>
              <w:spacing w:after="0" w:line="259" w:lineRule="auto"/>
              <w:ind w:left="0" w:right="0" w:firstLine="0"/>
              <w:jc w:val="left"/>
              <w:rPr>
                <w:szCs w:val="24"/>
              </w:rPr>
            </w:pPr>
            <w:r w:rsidRPr="00145109">
              <w:rPr>
                <w:rFonts w:eastAsia="Calibri"/>
                <w:szCs w:val="24"/>
              </w:rPr>
              <w:t xml:space="preserve">мотивации </w:t>
            </w:r>
            <w:r w:rsidRPr="00145109">
              <w:rPr>
                <w:rFonts w:eastAsia="Calibri"/>
                <w:szCs w:val="24"/>
              </w:rPr>
              <w:tab/>
              <w:t xml:space="preserve">на познавательную деятельность. </w:t>
            </w:r>
          </w:p>
        </w:tc>
        <w:tc>
          <w:tcPr>
            <w:tcW w:w="941" w:type="dxa"/>
            <w:tcBorders>
              <w:top w:val="single" w:sz="4" w:space="0" w:color="000000"/>
              <w:left w:val="single" w:sz="4" w:space="0" w:color="000000"/>
              <w:bottom w:val="single" w:sz="4" w:space="0" w:color="000000"/>
              <w:right w:val="single" w:sz="4" w:space="0" w:color="000000"/>
            </w:tcBorders>
          </w:tcPr>
          <w:p w:rsidR="00DB751F" w:rsidRPr="00145109" w:rsidRDefault="00B84766">
            <w:pPr>
              <w:spacing w:after="0" w:line="259" w:lineRule="auto"/>
              <w:ind w:left="0" w:right="0" w:firstLine="0"/>
              <w:jc w:val="left"/>
              <w:rPr>
                <w:szCs w:val="24"/>
              </w:rPr>
            </w:pPr>
            <w:r w:rsidRPr="00145109">
              <w:rPr>
                <w:szCs w:val="24"/>
              </w:rPr>
              <w:t xml:space="preserve">       </w:t>
            </w:r>
          </w:p>
          <w:p w:rsidR="00DB751F" w:rsidRPr="00145109" w:rsidRDefault="00B84766">
            <w:pPr>
              <w:spacing w:after="0" w:line="259" w:lineRule="auto"/>
              <w:ind w:left="0" w:right="0" w:firstLine="0"/>
              <w:jc w:val="left"/>
              <w:rPr>
                <w:szCs w:val="24"/>
              </w:rPr>
            </w:pPr>
            <w:r w:rsidRPr="00145109">
              <w:rPr>
                <w:szCs w:val="24"/>
              </w:rPr>
              <w:t xml:space="preserve">10 </w:t>
            </w:r>
          </w:p>
        </w:tc>
        <w:tc>
          <w:tcPr>
            <w:tcW w:w="5518" w:type="dxa"/>
            <w:tcBorders>
              <w:top w:val="single" w:sz="4" w:space="0" w:color="000000"/>
              <w:left w:val="single" w:sz="4" w:space="0" w:color="000000"/>
              <w:bottom w:val="single" w:sz="4" w:space="0" w:color="000000"/>
              <w:right w:val="single" w:sz="4" w:space="0" w:color="000000"/>
            </w:tcBorders>
          </w:tcPr>
          <w:p w:rsidR="00DB751F" w:rsidRPr="00145109" w:rsidRDefault="00B84766">
            <w:pPr>
              <w:spacing w:after="0" w:line="241" w:lineRule="auto"/>
              <w:ind w:left="0" w:right="0" w:firstLine="0"/>
              <w:jc w:val="left"/>
              <w:rPr>
                <w:szCs w:val="24"/>
              </w:rPr>
            </w:pPr>
            <w:r w:rsidRPr="00145109">
              <w:rPr>
                <w:rFonts w:eastAsia="Calibri"/>
                <w:szCs w:val="24"/>
              </w:rPr>
              <w:t xml:space="preserve">1. Комплекс диагностических методик по выявлению мыслительных процессов.  </w:t>
            </w:r>
          </w:p>
          <w:p w:rsidR="00DB751F" w:rsidRPr="00145109" w:rsidRDefault="00B84766">
            <w:pPr>
              <w:spacing w:after="1" w:line="240" w:lineRule="auto"/>
              <w:ind w:left="0" w:right="120" w:firstLine="0"/>
              <w:jc w:val="left"/>
              <w:rPr>
                <w:szCs w:val="24"/>
              </w:rPr>
            </w:pPr>
            <w:r w:rsidRPr="00145109">
              <w:rPr>
                <w:rFonts w:eastAsia="Calibri"/>
                <w:szCs w:val="24"/>
              </w:rPr>
              <w:t xml:space="preserve">2.Упражнения по развитию и закреплению компонентов наглядно-действенного мышления через конструирование. «Волшебные клеточки», «Графические диктанты», рисование по образцу с помощью трафарета, </w:t>
            </w:r>
          </w:p>
          <w:p w:rsidR="00DB751F" w:rsidRPr="00145109" w:rsidRDefault="00B84766">
            <w:pPr>
              <w:spacing w:after="2" w:line="240" w:lineRule="auto"/>
              <w:ind w:left="0" w:right="0" w:firstLine="0"/>
              <w:jc w:val="left"/>
              <w:rPr>
                <w:szCs w:val="24"/>
              </w:rPr>
            </w:pPr>
            <w:r w:rsidRPr="00145109">
              <w:rPr>
                <w:rFonts w:eastAsia="Calibri"/>
                <w:szCs w:val="24"/>
              </w:rPr>
              <w:t xml:space="preserve">«Симметрия», «Сложи фигуры» (из палочек, фигур, деталей). </w:t>
            </w:r>
          </w:p>
          <w:p w:rsidR="00DB751F" w:rsidRPr="00145109" w:rsidRDefault="00B84766" w:rsidP="0005218F">
            <w:pPr>
              <w:numPr>
                <w:ilvl w:val="0"/>
                <w:numId w:val="82"/>
              </w:numPr>
              <w:spacing w:after="0" w:line="240" w:lineRule="auto"/>
              <w:ind w:right="0" w:firstLine="0"/>
              <w:jc w:val="left"/>
              <w:rPr>
                <w:szCs w:val="24"/>
              </w:rPr>
            </w:pPr>
            <w:r w:rsidRPr="00145109">
              <w:rPr>
                <w:rFonts w:eastAsia="Calibri"/>
                <w:szCs w:val="24"/>
              </w:rPr>
              <w:t>Комплекс упражнений по развитию наглядно-образного мышления.(«на что похоже», «Кубики»,  «Фигуры из палочек» «Сложи узор». «Чего больше, чего меньше?», «Сделай поровну», «На сколько больше, на сколько меньше» «Кирпичики»Никитина)</w:t>
            </w:r>
          </w:p>
          <w:p w:rsidR="00DB751F" w:rsidRPr="00145109" w:rsidRDefault="00B84766" w:rsidP="0005218F">
            <w:pPr>
              <w:numPr>
                <w:ilvl w:val="0"/>
                <w:numId w:val="82"/>
              </w:numPr>
              <w:spacing w:after="0" w:line="241" w:lineRule="auto"/>
              <w:ind w:right="0" w:firstLine="0"/>
              <w:jc w:val="left"/>
              <w:rPr>
                <w:szCs w:val="24"/>
              </w:rPr>
            </w:pPr>
            <w:r w:rsidRPr="00145109">
              <w:rPr>
                <w:rFonts w:eastAsia="Calibri"/>
                <w:szCs w:val="24"/>
              </w:rPr>
              <w:t xml:space="preserve">Комплекс упражнений по развитию словесно-логического мышления. </w:t>
            </w:r>
          </w:p>
          <w:p w:rsidR="00DB751F" w:rsidRPr="00145109" w:rsidRDefault="00B84766">
            <w:pPr>
              <w:spacing w:after="0" w:line="259" w:lineRule="auto"/>
              <w:ind w:left="0" w:right="539" w:firstLine="0"/>
              <w:jc w:val="left"/>
              <w:rPr>
                <w:szCs w:val="24"/>
              </w:rPr>
            </w:pPr>
            <w:r w:rsidRPr="00145109">
              <w:rPr>
                <w:rFonts w:eastAsia="Calibri"/>
                <w:szCs w:val="24"/>
              </w:rPr>
              <w:t xml:space="preserve">«Зашифрованное слово», «Закончи слово», «Составь цыпочку», «Подбери слова»,  «Словаблезнецы», «Дай определение»….  </w:t>
            </w:r>
          </w:p>
        </w:tc>
      </w:tr>
      <w:tr w:rsidR="00DB751F" w:rsidTr="00145109">
        <w:tblPrEx>
          <w:tblCellMar>
            <w:top w:w="15" w:type="dxa"/>
            <w:bottom w:w="5" w:type="dxa"/>
            <w:right w:w="50" w:type="dxa"/>
          </w:tblCellMar>
        </w:tblPrEx>
        <w:trPr>
          <w:trHeight w:val="4382"/>
        </w:trPr>
        <w:tc>
          <w:tcPr>
            <w:tcW w:w="169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lastRenderedPageBreak/>
              <w:t xml:space="preserve">Развитие эмоционально </w:t>
            </w:r>
          </w:p>
          <w:p w:rsidR="00DB751F" w:rsidRDefault="00B84766">
            <w:pPr>
              <w:spacing w:after="0" w:line="259" w:lineRule="auto"/>
              <w:ind w:left="0" w:right="48" w:firstLine="0"/>
              <w:jc w:val="center"/>
            </w:pPr>
            <w:r>
              <w:t xml:space="preserve">- </w:t>
            </w:r>
          </w:p>
          <w:p w:rsidR="00DB751F" w:rsidRDefault="00B84766">
            <w:pPr>
              <w:tabs>
                <w:tab w:val="center" w:pos="410"/>
                <w:tab w:val="center" w:pos="1480"/>
              </w:tabs>
              <w:spacing w:after="0" w:line="259" w:lineRule="auto"/>
              <w:ind w:left="0" w:right="0" w:firstLine="0"/>
              <w:jc w:val="left"/>
            </w:pPr>
            <w:r>
              <w:rPr>
                <w:rFonts w:ascii="Calibri" w:eastAsia="Calibri" w:hAnsi="Calibri" w:cs="Calibri"/>
                <w:sz w:val="22"/>
              </w:rPr>
              <w:tab/>
            </w:r>
            <w:r>
              <w:t xml:space="preserve">волевой </w:t>
            </w:r>
            <w:r>
              <w:tab/>
              <w:t>и</w:t>
            </w:r>
          </w:p>
          <w:p w:rsidR="00DB751F" w:rsidRDefault="00B84766">
            <w:pPr>
              <w:spacing w:after="0" w:line="259" w:lineRule="auto"/>
              <w:ind w:left="0" w:right="0" w:firstLine="0"/>
              <w:jc w:val="left"/>
            </w:pPr>
            <w:r>
              <w:t xml:space="preserve">коммуникатив ной сферы </w:t>
            </w:r>
          </w:p>
        </w:tc>
        <w:tc>
          <w:tcPr>
            <w:tcW w:w="26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Повышение мотивации обучения через передачу положительных эмоций. Развитие коммуникативных навыков, формирование адаптивных форм поведения. </w:t>
            </w:r>
          </w:p>
          <w:p w:rsidR="00DB751F" w:rsidRDefault="00B84766">
            <w:pPr>
              <w:spacing w:after="0" w:line="259" w:lineRule="auto"/>
              <w:ind w:left="0" w:right="0" w:firstLine="0"/>
              <w:jc w:val="left"/>
            </w:pPr>
            <w:r>
              <w:t xml:space="preserve">Самопознание себя как личности </w:t>
            </w:r>
          </w:p>
        </w:tc>
        <w:tc>
          <w:tcPr>
            <w:tcW w:w="94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      6 </w:t>
            </w:r>
          </w:p>
        </w:tc>
        <w:tc>
          <w:tcPr>
            <w:tcW w:w="5518" w:type="dxa"/>
            <w:tcBorders>
              <w:top w:val="single" w:sz="4" w:space="0" w:color="000000"/>
              <w:left w:val="single" w:sz="4" w:space="0" w:color="000000"/>
              <w:bottom w:val="single" w:sz="4" w:space="0" w:color="000000"/>
              <w:right w:val="single" w:sz="4" w:space="0" w:color="000000"/>
            </w:tcBorders>
          </w:tcPr>
          <w:p w:rsidR="00DB751F" w:rsidRDefault="00B84766" w:rsidP="0005218F">
            <w:pPr>
              <w:numPr>
                <w:ilvl w:val="0"/>
                <w:numId w:val="83"/>
              </w:numPr>
              <w:spacing w:after="0" w:line="238" w:lineRule="auto"/>
              <w:ind w:right="0" w:firstLine="0"/>
              <w:jc w:val="left"/>
            </w:pPr>
            <w:r>
              <w:t xml:space="preserve">Диагностика личностной сферы (самооценка по ДембоРубинштейн;, уровень тревожности по Филипсу). </w:t>
            </w:r>
          </w:p>
          <w:p w:rsidR="00DB751F" w:rsidRDefault="00B84766" w:rsidP="0005218F">
            <w:pPr>
              <w:numPr>
                <w:ilvl w:val="0"/>
                <w:numId w:val="83"/>
              </w:numPr>
              <w:spacing w:after="0" w:line="259" w:lineRule="auto"/>
              <w:ind w:right="0" w:firstLine="0"/>
              <w:jc w:val="left"/>
            </w:pPr>
            <w:r>
              <w:t xml:space="preserve">Развитие коммуникативных способностей. Басня </w:t>
            </w:r>
          </w:p>
          <w:p w:rsidR="00DB751F" w:rsidRDefault="00B84766">
            <w:pPr>
              <w:spacing w:after="0" w:line="238" w:lineRule="auto"/>
              <w:ind w:left="0" w:right="0" w:firstLine="0"/>
            </w:pPr>
            <w:r>
              <w:t xml:space="preserve">«Горная тропинка», «Поступки», «Что случилось?» 3.Формирование эмоциональной стабильности, </w:t>
            </w:r>
          </w:p>
          <w:p w:rsidR="00DB751F" w:rsidRDefault="00B84766">
            <w:pPr>
              <w:spacing w:after="0" w:line="259" w:lineRule="auto"/>
              <w:ind w:left="0" w:right="0" w:firstLine="0"/>
              <w:jc w:val="left"/>
            </w:pPr>
            <w:r>
              <w:t xml:space="preserve">осознание эмоций. Сказка  </w:t>
            </w:r>
          </w:p>
          <w:p w:rsidR="00DB751F" w:rsidRDefault="00B84766">
            <w:pPr>
              <w:spacing w:after="0" w:line="259" w:lineRule="auto"/>
              <w:ind w:left="0" w:right="0" w:firstLine="0"/>
              <w:jc w:val="left"/>
            </w:pPr>
            <w:r>
              <w:t xml:space="preserve">«Ежики», «Ассоциации» </w:t>
            </w:r>
          </w:p>
          <w:p w:rsidR="00DB751F" w:rsidRDefault="00B84766" w:rsidP="0005218F">
            <w:pPr>
              <w:numPr>
                <w:ilvl w:val="0"/>
                <w:numId w:val="84"/>
              </w:numPr>
              <w:spacing w:after="0" w:line="238" w:lineRule="auto"/>
              <w:ind w:right="0" w:firstLine="0"/>
              <w:jc w:val="left"/>
            </w:pPr>
            <w:r>
              <w:t xml:space="preserve">Обучение приемам снятия агрессивных и негативных эмоций и тревожного состояния.  </w:t>
            </w:r>
          </w:p>
          <w:p w:rsidR="00DB751F" w:rsidRDefault="00B84766">
            <w:pPr>
              <w:spacing w:after="0" w:line="259" w:lineRule="auto"/>
              <w:ind w:left="0" w:right="0" w:firstLine="0"/>
              <w:jc w:val="left"/>
            </w:pPr>
            <w:r>
              <w:t xml:space="preserve">«Дождь в лесу», </w:t>
            </w:r>
          </w:p>
          <w:p w:rsidR="00DB751F" w:rsidRDefault="00B84766">
            <w:pPr>
              <w:spacing w:after="0" w:line="259" w:lineRule="auto"/>
              <w:ind w:left="0" w:right="0" w:firstLine="0"/>
              <w:jc w:val="left"/>
            </w:pPr>
            <w:r>
              <w:t xml:space="preserve">«Порхание бабочки» </w:t>
            </w:r>
          </w:p>
          <w:p w:rsidR="00DB751F" w:rsidRDefault="00B84766" w:rsidP="0005218F">
            <w:pPr>
              <w:numPr>
                <w:ilvl w:val="0"/>
                <w:numId w:val="84"/>
              </w:numPr>
              <w:spacing w:after="0" w:line="259" w:lineRule="auto"/>
              <w:ind w:right="0" w:firstLine="0"/>
              <w:jc w:val="left"/>
            </w:pPr>
            <w:r>
              <w:t>Комплекс упражнений на формирование адекватного отношения к себе. «Волшебный стул», «Сказка про Энни».</w:t>
            </w:r>
          </w:p>
        </w:tc>
      </w:tr>
      <w:tr w:rsidR="00DB751F" w:rsidTr="00145109">
        <w:tblPrEx>
          <w:tblCellMar>
            <w:top w:w="15" w:type="dxa"/>
            <w:bottom w:w="5" w:type="dxa"/>
            <w:right w:w="50" w:type="dxa"/>
          </w:tblCellMar>
        </w:tblPrEx>
        <w:trPr>
          <w:trHeight w:val="3608"/>
        </w:trPr>
        <w:tc>
          <w:tcPr>
            <w:tcW w:w="4313"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«Итоговая диагностика </w:t>
            </w:r>
          </w:p>
        </w:tc>
        <w:tc>
          <w:tcPr>
            <w:tcW w:w="94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      2 </w:t>
            </w:r>
          </w:p>
        </w:tc>
        <w:tc>
          <w:tcPr>
            <w:tcW w:w="551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«Заучивание 10 слов»А.Р.Лурия, </w:t>
            </w:r>
          </w:p>
          <w:p w:rsidR="00DB751F" w:rsidRDefault="00B84766">
            <w:pPr>
              <w:spacing w:after="0" w:line="238" w:lineRule="auto"/>
              <w:ind w:left="0" w:right="0" w:firstLine="0"/>
            </w:pPr>
            <w:r>
              <w:t xml:space="preserve">Э.Ф.Замбицявичене. Методика исследования словесно-логического мышления»,   </w:t>
            </w:r>
          </w:p>
          <w:p w:rsidR="00DB751F" w:rsidRDefault="00B84766">
            <w:pPr>
              <w:spacing w:after="0" w:line="238" w:lineRule="auto"/>
              <w:ind w:left="0" w:right="0" w:firstLine="0"/>
              <w:jc w:val="left"/>
            </w:pPr>
            <w:r>
              <w:t xml:space="preserve">Тест Бурдона «Корректурная проба» буквенный вариант </w:t>
            </w:r>
          </w:p>
          <w:p w:rsidR="00DB751F" w:rsidRDefault="00B84766" w:rsidP="0005218F">
            <w:pPr>
              <w:numPr>
                <w:ilvl w:val="0"/>
                <w:numId w:val="85"/>
              </w:numPr>
              <w:spacing w:after="0" w:line="238" w:lineRule="auto"/>
              <w:ind w:right="0" w:firstLine="0"/>
            </w:pPr>
            <w:r>
              <w:t xml:space="preserve">«Диагностический альбом для оценки развития познавательной деятельности ребенка» Семаго Н.Я., </w:t>
            </w:r>
          </w:p>
          <w:p w:rsidR="00DB751F" w:rsidRDefault="00B84766">
            <w:pPr>
              <w:spacing w:after="0" w:line="238" w:lineRule="auto"/>
              <w:ind w:left="0" w:right="863" w:firstLine="0"/>
              <w:jc w:val="left"/>
            </w:pPr>
            <w:r>
              <w:t>Семаго М.М. /младший школьный возраст/ - Забрамная С.Д. Практический материал для проведения психолого-педагогического обследования детей</w:t>
            </w:r>
          </w:p>
          <w:p w:rsidR="00DB751F" w:rsidRDefault="00B84766" w:rsidP="0005218F">
            <w:pPr>
              <w:numPr>
                <w:ilvl w:val="0"/>
                <w:numId w:val="85"/>
              </w:numPr>
              <w:spacing w:after="0" w:line="259" w:lineRule="auto"/>
              <w:ind w:right="0" w:firstLine="0"/>
            </w:pPr>
            <w:r>
              <w:t>Осипова А.А. Стимульный материал «Диагностика и коррекция внимания»</w:t>
            </w:r>
          </w:p>
        </w:tc>
      </w:tr>
      <w:tr w:rsidR="00DB751F" w:rsidTr="00145109">
        <w:tblPrEx>
          <w:tblCellMar>
            <w:top w:w="15" w:type="dxa"/>
            <w:bottom w:w="5" w:type="dxa"/>
            <w:right w:w="50" w:type="dxa"/>
          </w:tblCellMar>
        </w:tblPrEx>
        <w:trPr>
          <w:trHeight w:val="340"/>
        </w:trPr>
        <w:tc>
          <w:tcPr>
            <w:tcW w:w="4313"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Итого </w:t>
            </w:r>
          </w:p>
        </w:tc>
        <w:tc>
          <w:tcPr>
            <w:tcW w:w="941"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34 ч </w:t>
            </w:r>
          </w:p>
        </w:tc>
        <w:tc>
          <w:tcPr>
            <w:tcW w:w="5518"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bl>
    <w:p w:rsidR="00145109" w:rsidRDefault="00145109">
      <w:pPr>
        <w:spacing w:after="0" w:line="259" w:lineRule="auto"/>
        <w:ind w:left="2881" w:right="0" w:hanging="10"/>
        <w:jc w:val="left"/>
        <w:rPr>
          <w:b/>
          <w:sz w:val="22"/>
        </w:rPr>
      </w:pPr>
    </w:p>
    <w:p w:rsidR="00DB751F" w:rsidRDefault="00B84766">
      <w:pPr>
        <w:spacing w:after="0" w:line="259" w:lineRule="auto"/>
        <w:ind w:left="2881" w:right="0" w:hanging="10"/>
        <w:jc w:val="left"/>
      </w:pPr>
      <w:r>
        <w:rPr>
          <w:b/>
          <w:sz w:val="22"/>
        </w:rPr>
        <w:t>ТЕМАТИЧЕСКОЕ ПЛАНИРОВАНИЕ ИНДИВИДУАЛЬНЫХ</w:t>
      </w:r>
    </w:p>
    <w:p w:rsidR="00DB751F" w:rsidRDefault="00B84766">
      <w:pPr>
        <w:spacing w:after="0" w:line="259" w:lineRule="auto"/>
        <w:ind w:left="156" w:right="0" w:hanging="10"/>
        <w:jc w:val="center"/>
      </w:pPr>
      <w:r>
        <w:rPr>
          <w:b/>
          <w:sz w:val="22"/>
        </w:rPr>
        <w:t>ЗАНЯТИЙ ДЛЯ ДЕТЕЙ СЗПР 9 ЛЕТ (3 КЛАСС</w:t>
      </w:r>
      <w:r>
        <w:rPr>
          <w:b/>
        </w:rPr>
        <w:t>)</w:t>
      </w:r>
    </w:p>
    <w:p w:rsidR="00DB751F" w:rsidRDefault="00B84766">
      <w:pPr>
        <w:ind w:left="720" w:right="15"/>
      </w:pPr>
      <w:r>
        <w:t xml:space="preserve">Режим работы: 1 раз/неделю  </w:t>
      </w:r>
    </w:p>
    <w:p w:rsidR="00DB751F" w:rsidRDefault="00B84766">
      <w:pPr>
        <w:ind w:left="720" w:right="420"/>
      </w:pPr>
      <w:r>
        <w:t xml:space="preserve">Продолжительность занятия: 35-40 мин (20 мин. занятие, 5 мин. динамическая пауза, 10-15 мин. игровое взаимодействие). </w:t>
      </w:r>
    </w:p>
    <w:p w:rsidR="00DB751F" w:rsidRDefault="00B84766">
      <w:pPr>
        <w:tabs>
          <w:tab w:val="center" w:pos="1056"/>
          <w:tab w:val="center" w:pos="2491"/>
          <w:tab w:val="center" w:pos="4328"/>
          <w:tab w:val="center" w:pos="6502"/>
          <w:tab w:val="center" w:pos="8285"/>
        </w:tabs>
        <w:ind w:left="0" w:right="0" w:firstLine="0"/>
        <w:jc w:val="left"/>
      </w:pPr>
      <w:r>
        <w:rPr>
          <w:rFonts w:ascii="Calibri" w:eastAsia="Calibri" w:hAnsi="Calibri" w:cs="Calibri"/>
          <w:sz w:val="22"/>
        </w:rPr>
        <w:tab/>
      </w:r>
      <w:r>
        <w:t xml:space="preserve">Форма </w:t>
      </w:r>
      <w:r>
        <w:tab/>
        <w:t xml:space="preserve">оценки </w:t>
      </w:r>
      <w:r>
        <w:tab/>
        <w:t xml:space="preserve">эффективности </w:t>
      </w:r>
      <w:r>
        <w:tab/>
        <w:t xml:space="preserve">коррекционного </w:t>
      </w:r>
      <w:r>
        <w:tab/>
        <w:t>процесса:</w:t>
      </w:r>
    </w:p>
    <w:p w:rsidR="00DB751F" w:rsidRDefault="00B84766">
      <w:pPr>
        <w:ind w:left="720" w:right="15"/>
      </w:pPr>
      <w:r>
        <w:t xml:space="preserve">психологическое обследование(первичная, итоговая диагностика) </w:t>
      </w:r>
    </w:p>
    <w:tbl>
      <w:tblPr>
        <w:tblStyle w:val="TableGrid"/>
        <w:tblW w:w="10772" w:type="dxa"/>
        <w:tblInd w:w="818" w:type="dxa"/>
        <w:tblCellMar>
          <w:top w:w="23" w:type="dxa"/>
          <w:left w:w="97" w:type="dxa"/>
          <w:right w:w="46" w:type="dxa"/>
        </w:tblCellMar>
        <w:tblLook w:val="04A0" w:firstRow="1" w:lastRow="0" w:firstColumn="1" w:lastColumn="0" w:noHBand="0" w:noVBand="1"/>
      </w:tblPr>
      <w:tblGrid>
        <w:gridCol w:w="990"/>
        <w:gridCol w:w="2833"/>
        <w:gridCol w:w="997"/>
        <w:gridCol w:w="5952"/>
      </w:tblGrid>
      <w:tr w:rsidR="00DB751F">
        <w:trPr>
          <w:trHeight w:val="1104"/>
        </w:trPr>
        <w:tc>
          <w:tcPr>
            <w:tcW w:w="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 w:right="0" w:firstLine="0"/>
              <w:jc w:val="left"/>
            </w:pPr>
            <w:r>
              <w:t xml:space="preserve">Блоки </w:t>
            </w:r>
          </w:p>
        </w:tc>
        <w:tc>
          <w:tcPr>
            <w:tcW w:w="2833" w:type="dxa"/>
            <w:tcBorders>
              <w:top w:val="single" w:sz="4" w:space="0" w:color="000000"/>
              <w:left w:val="single" w:sz="4" w:space="0" w:color="000000"/>
              <w:bottom w:val="single" w:sz="4" w:space="0" w:color="000000"/>
              <w:right w:val="single" w:sz="5" w:space="0" w:color="000000"/>
            </w:tcBorders>
          </w:tcPr>
          <w:p w:rsidR="00DB751F" w:rsidRDefault="00B84766">
            <w:pPr>
              <w:spacing w:after="0" w:line="259" w:lineRule="auto"/>
              <w:ind w:left="1" w:right="0" w:firstLine="0"/>
              <w:jc w:val="left"/>
            </w:pPr>
            <w:r>
              <w:t xml:space="preserve">Тема </w:t>
            </w:r>
          </w:p>
        </w:tc>
        <w:tc>
          <w:tcPr>
            <w:tcW w:w="997" w:type="dxa"/>
            <w:tcBorders>
              <w:top w:val="single" w:sz="4" w:space="0" w:color="000000"/>
              <w:left w:val="single" w:sz="5" w:space="0" w:color="000000"/>
              <w:bottom w:val="single" w:sz="4" w:space="0" w:color="000000"/>
              <w:right w:val="single" w:sz="4" w:space="0" w:color="000000"/>
            </w:tcBorders>
          </w:tcPr>
          <w:p w:rsidR="00DB751F" w:rsidRDefault="00B84766">
            <w:pPr>
              <w:spacing w:after="0" w:line="259" w:lineRule="auto"/>
              <w:ind w:left="2" w:right="41" w:firstLine="0"/>
              <w:jc w:val="left"/>
            </w:pPr>
            <w:r>
              <w:t>Колво занятий</w:t>
            </w:r>
          </w:p>
        </w:tc>
        <w:tc>
          <w:tcPr>
            <w:tcW w:w="595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 w:right="0" w:firstLine="0"/>
              <w:jc w:val="left"/>
            </w:pPr>
            <w:r>
              <w:t xml:space="preserve">Игры,упражнения,тесты </w:t>
            </w:r>
          </w:p>
        </w:tc>
      </w:tr>
      <w:tr w:rsidR="00DB751F">
        <w:trPr>
          <w:trHeight w:val="3608"/>
        </w:trPr>
        <w:tc>
          <w:tcPr>
            <w:tcW w:w="3823" w:type="dxa"/>
            <w:gridSpan w:val="2"/>
            <w:tcBorders>
              <w:top w:val="single" w:sz="4" w:space="0" w:color="000000"/>
              <w:left w:val="single" w:sz="4" w:space="0" w:color="000000"/>
              <w:bottom w:val="single" w:sz="4" w:space="0" w:color="000000"/>
              <w:right w:val="single" w:sz="5" w:space="0" w:color="000000"/>
            </w:tcBorders>
          </w:tcPr>
          <w:p w:rsidR="00DB751F" w:rsidRDefault="00B84766">
            <w:pPr>
              <w:spacing w:after="0" w:line="259" w:lineRule="auto"/>
              <w:ind w:left="1" w:right="0" w:firstLine="0"/>
              <w:jc w:val="left"/>
            </w:pPr>
            <w:r>
              <w:lastRenderedPageBreak/>
              <w:t xml:space="preserve">Первичная диагностика </w:t>
            </w:r>
          </w:p>
        </w:tc>
        <w:tc>
          <w:tcPr>
            <w:tcW w:w="997" w:type="dxa"/>
            <w:tcBorders>
              <w:top w:val="single" w:sz="4" w:space="0" w:color="000000"/>
              <w:left w:val="single" w:sz="5"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2 </w:t>
            </w:r>
          </w:p>
        </w:tc>
        <w:tc>
          <w:tcPr>
            <w:tcW w:w="595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 w:right="0" w:firstLine="0"/>
              <w:jc w:val="left"/>
            </w:pPr>
            <w:r>
              <w:t xml:space="preserve">Э.Ф.Замбицявичене «Методика изучения умственных </w:t>
            </w:r>
          </w:p>
          <w:p w:rsidR="00DB751F" w:rsidRDefault="00B84766">
            <w:pPr>
              <w:spacing w:after="0" w:line="259" w:lineRule="auto"/>
              <w:ind w:left="1" w:right="0" w:firstLine="0"/>
              <w:jc w:val="left"/>
            </w:pPr>
            <w:r>
              <w:t xml:space="preserve">способностей детей 7-10 лет»; 3 класс </w:t>
            </w:r>
          </w:p>
          <w:p w:rsidR="00DB751F" w:rsidRDefault="00B84766">
            <w:pPr>
              <w:spacing w:after="0" w:line="238" w:lineRule="auto"/>
              <w:ind w:left="1" w:right="110" w:firstLine="0"/>
              <w:jc w:val="left"/>
            </w:pPr>
            <w:r>
              <w:t>«Несуществующее животное» «Незаконченное предложение»; набор сюжетных картинок с различным содержанием ситуаций, подлежащих оценке.   - «Диагностический альбом для оценки развития познавательной деятельности ребенка» Семаго Н.Я., Семаго М.М. /младший школьный возраст/. - Забрамная С.Д. Практический материал для проведения психолого-педагогического обследования детей.</w:t>
            </w:r>
          </w:p>
          <w:p w:rsidR="00DB751F" w:rsidRDefault="00B84766">
            <w:pPr>
              <w:spacing w:after="0" w:line="259" w:lineRule="auto"/>
              <w:ind w:left="1" w:right="0" w:firstLine="0"/>
              <w:jc w:val="left"/>
            </w:pPr>
            <w:r>
              <w:t>- Осипова А.А. Стимульный материал «Диагностика и коррекция внимания».</w:t>
            </w:r>
          </w:p>
        </w:tc>
      </w:tr>
      <w:tr w:rsidR="00DB751F">
        <w:trPr>
          <w:trHeight w:val="2554"/>
        </w:trPr>
        <w:tc>
          <w:tcPr>
            <w:tcW w:w="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 w:right="0" w:firstLine="0"/>
              <w:jc w:val="left"/>
            </w:pPr>
            <w:r>
              <w:t xml:space="preserve">Когнит ивная сфера </w:t>
            </w:r>
          </w:p>
        </w:tc>
        <w:tc>
          <w:tcPr>
            <w:tcW w:w="2833" w:type="dxa"/>
            <w:tcBorders>
              <w:top w:val="single" w:sz="4" w:space="0" w:color="000000"/>
              <w:left w:val="single" w:sz="4" w:space="0" w:color="000000"/>
              <w:bottom w:val="single" w:sz="4" w:space="0" w:color="000000"/>
              <w:right w:val="single" w:sz="5" w:space="0" w:color="000000"/>
            </w:tcBorders>
          </w:tcPr>
          <w:p w:rsidR="00DB751F" w:rsidRDefault="00B84766">
            <w:pPr>
              <w:spacing w:after="0" w:line="238" w:lineRule="auto"/>
              <w:ind w:left="1" w:right="0" w:firstLine="0"/>
              <w:jc w:val="left"/>
            </w:pPr>
            <w:r>
              <w:t xml:space="preserve">Внимание. Диагностика свойств внимания. Развитие произвольности </w:t>
            </w:r>
          </w:p>
          <w:p w:rsidR="00DB751F" w:rsidRDefault="00B84766">
            <w:pPr>
              <w:spacing w:after="0" w:line="259" w:lineRule="auto"/>
              <w:ind w:left="1" w:right="0" w:firstLine="0"/>
              <w:jc w:val="left"/>
            </w:pPr>
            <w:r>
              <w:t xml:space="preserve">и свойств внимания с помощью психотехнических, нейропсихологичес ких приемов.  </w:t>
            </w:r>
          </w:p>
        </w:tc>
        <w:tc>
          <w:tcPr>
            <w:tcW w:w="997" w:type="dxa"/>
            <w:tcBorders>
              <w:top w:val="single" w:sz="4" w:space="0" w:color="000000"/>
              <w:left w:val="single" w:sz="5" w:space="0" w:color="000000"/>
              <w:bottom w:val="single" w:sz="4" w:space="0" w:color="000000"/>
              <w:right w:val="single" w:sz="4" w:space="0" w:color="000000"/>
            </w:tcBorders>
          </w:tcPr>
          <w:p w:rsidR="00DB751F" w:rsidRDefault="00B84766">
            <w:pPr>
              <w:spacing w:after="0" w:line="259" w:lineRule="auto"/>
              <w:ind w:left="2" w:right="0" w:firstLine="0"/>
              <w:jc w:val="left"/>
            </w:pPr>
            <w:r>
              <w:t xml:space="preserve">8 </w:t>
            </w:r>
          </w:p>
        </w:tc>
        <w:tc>
          <w:tcPr>
            <w:tcW w:w="595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1" w:right="305" w:firstLine="0"/>
              <w:jc w:val="left"/>
            </w:pPr>
            <w:r>
              <w:t xml:space="preserve">1. Диагностика свойств внимания. (Таблицы Шульте, Корректурная проба Бурдона) 2.Картотека игр на внимание. </w:t>
            </w:r>
          </w:p>
          <w:p w:rsidR="00DB751F" w:rsidRDefault="00B84766">
            <w:pPr>
              <w:spacing w:after="0" w:line="238" w:lineRule="auto"/>
              <w:ind w:left="1" w:right="0" w:firstLine="0"/>
              <w:jc w:val="left"/>
            </w:pPr>
            <w:r>
              <w:t>3.Упр. «Рисование с помощью шаблонов» - нарисовать картину с помощью шаблонов геометрических фигур; аппликация из цветной бумаги в виде сюжета из геометрических фигур.</w:t>
            </w:r>
          </w:p>
          <w:p w:rsidR="00DB751F" w:rsidRDefault="00B84766">
            <w:pPr>
              <w:spacing w:after="0" w:line="259" w:lineRule="auto"/>
              <w:ind w:left="1" w:right="2207" w:firstLine="0"/>
              <w:jc w:val="left"/>
            </w:pPr>
            <w:r>
              <w:t xml:space="preserve"> 4. «Кирпичики» «кубики для всех» Никитина.</w:t>
            </w:r>
          </w:p>
        </w:tc>
      </w:tr>
      <w:tr w:rsidR="00DB751F">
        <w:trPr>
          <w:trHeight w:val="4434"/>
        </w:trPr>
        <w:tc>
          <w:tcPr>
            <w:tcW w:w="990"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833" w:type="dxa"/>
            <w:tcBorders>
              <w:top w:val="single" w:sz="4" w:space="0" w:color="000000"/>
              <w:left w:val="single" w:sz="4" w:space="0" w:color="000000"/>
              <w:bottom w:val="single" w:sz="4" w:space="0" w:color="000000"/>
              <w:right w:val="single" w:sz="5" w:space="0" w:color="000000"/>
            </w:tcBorders>
          </w:tcPr>
          <w:p w:rsidR="00DB751F" w:rsidRDefault="00B84766">
            <w:pPr>
              <w:spacing w:after="0" w:line="259" w:lineRule="auto"/>
              <w:ind w:left="1" w:right="0" w:firstLine="0"/>
              <w:jc w:val="left"/>
            </w:pPr>
            <w:r>
              <w:t xml:space="preserve">Память. Диагностика свойств памяти Развитие памяти с помощью психотехнических приемов. Обучение рациональной организации запоминания.  </w:t>
            </w:r>
          </w:p>
        </w:tc>
        <w:tc>
          <w:tcPr>
            <w:tcW w:w="997" w:type="dxa"/>
            <w:tcBorders>
              <w:top w:val="single" w:sz="4" w:space="0" w:color="000000"/>
              <w:left w:val="single" w:sz="5" w:space="0" w:color="000000"/>
              <w:bottom w:val="single" w:sz="4" w:space="0" w:color="000000"/>
              <w:right w:val="single" w:sz="4" w:space="0" w:color="000000"/>
            </w:tcBorders>
          </w:tcPr>
          <w:p w:rsidR="00DB751F" w:rsidRDefault="00B84766">
            <w:pPr>
              <w:spacing w:after="0" w:line="259" w:lineRule="auto"/>
              <w:ind w:left="2" w:right="0" w:firstLine="0"/>
              <w:jc w:val="left"/>
            </w:pPr>
            <w:r>
              <w:t xml:space="preserve">6 </w:t>
            </w:r>
          </w:p>
        </w:tc>
        <w:tc>
          <w:tcPr>
            <w:tcW w:w="595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1" w:right="0" w:firstLine="0"/>
              <w:jc w:val="left"/>
            </w:pPr>
            <w:r>
              <w:t>1.Выявление ведущего типа памяти через диагностику свойств памяти.(Тесты на смысловуюмеханическую, долговременную кратковременную, зрительнуюслуховую память)</w:t>
            </w:r>
          </w:p>
          <w:p w:rsidR="00DB751F" w:rsidRDefault="00B84766" w:rsidP="0005218F">
            <w:pPr>
              <w:numPr>
                <w:ilvl w:val="0"/>
                <w:numId w:val="86"/>
              </w:numPr>
              <w:spacing w:after="0" w:line="238" w:lineRule="auto"/>
              <w:ind w:right="0" w:firstLine="0"/>
              <w:jc w:val="left"/>
            </w:pPr>
            <w:r>
              <w:t xml:space="preserve">Упражнения по развитию зрительной памяти (работа по образцу, воссоздание мысленных образов: </w:t>
            </w:r>
          </w:p>
          <w:p w:rsidR="00DB751F" w:rsidRDefault="00B84766">
            <w:pPr>
              <w:spacing w:after="0" w:line="259" w:lineRule="auto"/>
              <w:ind w:left="143" w:right="0" w:firstLine="0"/>
              <w:jc w:val="left"/>
            </w:pPr>
            <w:r>
              <w:t xml:space="preserve">Кубики для всех Никитина. </w:t>
            </w:r>
          </w:p>
          <w:p w:rsidR="00DB751F" w:rsidRDefault="00B84766" w:rsidP="0005218F">
            <w:pPr>
              <w:numPr>
                <w:ilvl w:val="0"/>
                <w:numId w:val="86"/>
              </w:numPr>
              <w:spacing w:after="0" w:line="238" w:lineRule="auto"/>
              <w:ind w:right="0" w:firstLine="0"/>
              <w:jc w:val="left"/>
            </w:pPr>
            <w:r>
              <w:t xml:space="preserve">Упр. «Чего не стало», «Найди сходства и различие» 4. Психогимнастика(кинезиологические упражнения для развития слуховой и моторно-слуховой памяти «Кулак ребро-ладонь», «Лезгинка»). </w:t>
            </w:r>
          </w:p>
          <w:p w:rsidR="00DB751F" w:rsidRDefault="00B84766">
            <w:pPr>
              <w:spacing w:after="0" w:line="238" w:lineRule="auto"/>
              <w:ind w:left="143" w:right="0" w:firstLine="0"/>
              <w:jc w:val="left"/>
            </w:pPr>
            <w:r>
              <w:t xml:space="preserve">5. Упражнения по развитию ассоциативной и  логическойпамяти (группировка по смыслу, ассоциации, поиск закономерностей, </w:t>
            </w:r>
          </w:p>
          <w:p w:rsidR="00DB751F" w:rsidRDefault="00B84766">
            <w:pPr>
              <w:spacing w:after="0" w:line="259" w:lineRule="auto"/>
              <w:ind w:left="1" w:right="0" w:firstLine="0"/>
              <w:jc w:val="left"/>
            </w:pPr>
            <w:r>
              <w:t>«ассоциативная память» по Лурия</w:t>
            </w:r>
          </w:p>
        </w:tc>
      </w:tr>
      <w:tr w:rsidR="00DB751F">
        <w:trPr>
          <w:trHeight w:val="4454"/>
        </w:trPr>
        <w:tc>
          <w:tcPr>
            <w:tcW w:w="990"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833"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13" w:right="0" w:firstLine="142"/>
              <w:jc w:val="left"/>
            </w:pPr>
            <w:r>
              <w:t xml:space="preserve">Мышление. Повышение умственной работоспособности с помощью </w:t>
            </w:r>
          </w:p>
          <w:p w:rsidR="00DB751F" w:rsidRDefault="00B84766">
            <w:pPr>
              <w:spacing w:after="0" w:line="238" w:lineRule="auto"/>
              <w:ind w:left="155" w:right="399" w:firstLine="0"/>
              <w:jc w:val="left"/>
            </w:pPr>
            <w:r>
              <w:t xml:space="preserve">психотехнических приемов по развитию </w:t>
            </w:r>
          </w:p>
          <w:p w:rsidR="00DB751F" w:rsidRDefault="00B84766">
            <w:pPr>
              <w:spacing w:after="0" w:line="238" w:lineRule="auto"/>
              <w:ind w:left="13" w:right="0" w:firstLine="0"/>
              <w:jc w:val="left"/>
            </w:pPr>
            <w:r>
              <w:t xml:space="preserve">мыслительных процессов (наглядно-действенного, наглядно-образного, словесно-логического). </w:t>
            </w:r>
          </w:p>
          <w:p w:rsidR="00DB751F" w:rsidRDefault="00B84766">
            <w:pPr>
              <w:spacing w:after="0" w:line="238" w:lineRule="auto"/>
              <w:ind w:left="13" w:right="0" w:firstLine="142"/>
              <w:jc w:val="left"/>
            </w:pPr>
            <w:r>
              <w:t xml:space="preserve">Формирование у школьника </w:t>
            </w:r>
          </w:p>
          <w:p w:rsidR="00DB751F" w:rsidRDefault="00B84766">
            <w:pPr>
              <w:spacing w:after="0" w:line="259" w:lineRule="auto"/>
              <w:ind w:left="155" w:right="0" w:firstLine="0"/>
              <w:jc w:val="left"/>
            </w:pPr>
            <w:r>
              <w:t>положительной мотивации на познавательную деят-ть.</w:t>
            </w:r>
          </w:p>
        </w:tc>
        <w:tc>
          <w:tcPr>
            <w:tcW w:w="99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2" w:right="0" w:firstLine="0"/>
              <w:jc w:val="left"/>
            </w:pPr>
            <w:r>
              <w:t xml:space="preserve">10 </w:t>
            </w:r>
          </w:p>
        </w:tc>
        <w:tc>
          <w:tcPr>
            <w:tcW w:w="595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155" w:right="57" w:firstLine="2"/>
              <w:jc w:val="left"/>
            </w:pPr>
            <w:r>
              <w:t xml:space="preserve">1.Упражнения по развитию и закреплению компонентов наглядно-действенного мышления через конструирование.(Кубики Никитина. Все варианты.) 2. Комплекс упражнений по развитию нагляднообразного мышления.Все варианты «Кубики Никитина»(«Спички», «Тест Торренса») </w:t>
            </w:r>
          </w:p>
          <w:p w:rsidR="00DB751F" w:rsidRDefault="00B84766">
            <w:pPr>
              <w:spacing w:after="0" w:line="238" w:lineRule="auto"/>
              <w:ind w:left="155" w:right="0" w:firstLine="2"/>
              <w:jc w:val="left"/>
            </w:pPr>
            <w:r>
              <w:t xml:space="preserve">3. Комплекс упражнений по развитию словеснологического мышления. «Зашифрованное слово», «Закончи слово», «Составь цыпочку», «Подбери слова», «Слова-близнецы», </w:t>
            </w:r>
          </w:p>
          <w:p w:rsidR="00DB751F" w:rsidRDefault="00B84766">
            <w:pPr>
              <w:spacing w:after="0" w:line="259" w:lineRule="auto"/>
              <w:ind w:left="157" w:right="0" w:firstLine="0"/>
              <w:jc w:val="left"/>
            </w:pPr>
            <w:r>
              <w:t xml:space="preserve">«Дай определение»  </w:t>
            </w:r>
          </w:p>
        </w:tc>
      </w:tr>
      <w:tr w:rsidR="00DB751F">
        <w:trPr>
          <w:trHeight w:val="4300"/>
        </w:trPr>
        <w:tc>
          <w:tcPr>
            <w:tcW w:w="99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3" w:right="0" w:firstLine="0"/>
            </w:pPr>
            <w:r>
              <w:lastRenderedPageBreak/>
              <w:t>Развити</w:t>
            </w:r>
          </w:p>
          <w:p w:rsidR="00DB751F" w:rsidRDefault="00B84766">
            <w:pPr>
              <w:spacing w:after="0" w:line="259" w:lineRule="auto"/>
              <w:ind w:left="13" w:right="0" w:firstLine="0"/>
              <w:jc w:val="left"/>
            </w:pPr>
            <w:r>
              <w:t xml:space="preserve">е </w:t>
            </w:r>
          </w:p>
          <w:p w:rsidR="00DB751F" w:rsidRDefault="00B84766">
            <w:pPr>
              <w:spacing w:after="0" w:line="259" w:lineRule="auto"/>
              <w:ind w:left="13" w:right="0" w:firstLine="0"/>
              <w:jc w:val="left"/>
            </w:pPr>
            <w:r>
              <w:t>эмоцио</w:t>
            </w:r>
          </w:p>
          <w:p w:rsidR="00DB751F" w:rsidRDefault="00B84766">
            <w:pPr>
              <w:spacing w:after="0" w:line="259" w:lineRule="auto"/>
              <w:ind w:left="13" w:right="0" w:firstLine="0"/>
            </w:pPr>
            <w:r>
              <w:t xml:space="preserve">нально </w:t>
            </w:r>
          </w:p>
          <w:p w:rsidR="00DB751F" w:rsidRDefault="00B84766">
            <w:pPr>
              <w:spacing w:after="0" w:line="259" w:lineRule="auto"/>
              <w:ind w:left="13" w:right="0" w:firstLine="0"/>
              <w:jc w:val="left"/>
            </w:pPr>
            <w:r>
              <w:t xml:space="preserve">- </w:t>
            </w:r>
          </w:p>
          <w:p w:rsidR="00DB751F" w:rsidRDefault="00B84766">
            <w:pPr>
              <w:spacing w:after="0" w:line="238" w:lineRule="auto"/>
              <w:ind w:left="13" w:right="0" w:firstLine="0"/>
              <w:jc w:val="left"/>
            </w:pPr>
            <w:r>
              <w:t xml:space="preserve">волевой и </w:t>
            </w:r>
          </w:p>
          <w:p w:rsidR="00DB751F" w:rsidRDefault="00B84766">
            <w:pPr>
              <w:spacing w:after="0" w:line="238" w:lineRule="auto"/>
              <w:ind w:left="13" w:right="0" w:firstLine="0"/>
              <w:jc w:val="left"/>
            </w:pPr>
            <w:r>
              <w:t>коммун икативн</w:t>
            </w:r>
          </w:p>
          <w:p w:rsidR="00DB751F" w:rsidRDefault="00B84766">
            <w:pPr>
              <w:spacing w:after="0" w:line="259" w:lineRule="auto"/>
              <w:ind w:left="13" w:right="0" w:firstLine="0"/>
              <w:jc w:val="left"/>
            </w:pPr>
            <w:r>
              <w:t xml:space="preserve">ой  </w:t>
            </w:r>
          </w:p>
          <w:p w:rsidR="00DB751F" w:rsidRDefault="00B84766">
            <w:pPr>
              <w:spacing w:after="0" w:line="259" w:lineRule="auto"/>
              <w:ind w:left="13" w:right="0" w:firstLine="0"/>
              <w:jc w:val="left"/>
            </w:pPr>
            <w:r>
              <w:t xml:space="preserve">сферы </w:t>
            </w:r>
          </w:p>
        </w:tc>
        <w:tc>
          <w:tcPr>
            <w:tcW w:w="2833"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3" w:firstLine="0"/>
              <w:jc w:val="left"/>
            </w:pPr>
            <w:r>
              <w:t>Обучение нормам социально-правильного поведения, формирование представления добре и зле, дружбе взаимопомощи, социальных отношениях.</w:t>
            </w:r>
          </w:p>
        </w:tc>
        <w:tc>
          <w:tcPr>
            <w:tcW w:w="99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26" w:right="0" w:firstLine="0"/>
              <w:jc w:val="left"/>
            </w:pPr>
            <w:r>
              <w:t xml:space="preserve">6 </w:t>
            </w:r>
          </w:p>
        </w:tc>
        <w:tc>
          <w:tcPr>
            <w:tcW w:w="595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155" w:right="0" w:firstLine="0"/>
              <w:jc w:val="left"/>
            </w:pPr>
            <w:r>
              <w:t xml:space="preserve">«Снежное королевство» - царство холодных равнодушных людей. Игры на понимание разных эмоциональных состоянии, черт характера. «Морозко» любит детей, умеющих вести себя с другими людьми. Сказко-терапия, драматизация, моделирование проблемных ситуаций «Цветик-семицветик» - девочка помогла исцелить больного мальчика. Игры на развитие  </w:t>
            </w:r>
          </w:p>
          <w:p w:rsidR="00DB751F" w:rsidRDefault="00B84766">
            <w:pPr>
              <w:spacing w:after="0" w:line="259" w:lineRule="auto"/>
              <w:ind w:left="155" w:right="0" w:firstLine="0"/>
              <w:jc w:val="left"/>
            </w:pPr>
            <w:r>
              <w:t xml:space="preserve">быстроты и точности при действии наглядных звуковых или вербальных сигналов. «Заяц-хваста» или Я хочу быть успешным! Игры на понимание разных эмоциональных состояний, отдельных черт характера; игры с условиями: «да» и «нет» не говорите;   </w:t>
            </w:r>
          </w:p>
        </w:tc>
      </w:tr>
      <w:tr w:rsidR="00DB751F">
        <w:trPr>
          <w:trHeight w:val="3056"/>
        </w:trPr>
        <w:tc>
          <w:tcPr>
            <w:tcW w:w="3823"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3" w:right="0" w:firstLine="0"/>
              <w:jc w:val="left"/>
            </w:pPr>
            <w:r>
              <w:t xml:space="preserve">Итоговая диагностика </w:t>
            </w:r>
          </w:p>
        </w:tc>
        <w:tc>
          <w:tcPr>
            <w:tcW w:w="99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2 </w:t>
            </w:r>
          </w:p>
        </w:tc>
        <w:tc>
          <w:tcPr>
            <w:tcW w:w="595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26" w:firstLine="0"/>
              <w:jc w:val="center"/>
            </w:pPr>
            <w:r>
              <w:t xml:space="preserve">Э.Ф.Замбицявичене. Методика изучения умственных </w:t>
            </w:r>
          </w:p>
          <w:p w:rsidR="00DB751F" w:rsidRDefault="00B84766">
            <w:pPr>
              <w:spacing w:after="0" w:line="259" w:lineRule="auto"/>
              <w:ind w:left="155" w:right="0" w:firstLine="0"/>
              <w:jc w:val="left"/>
            </w:pPr>
            <w:r>
              <w:t xml:space="preserve">способностей детей 7-10 лет». Тест Бурдона </w:t>
            </w:r>
          </w:p>
          <w:p w:rsidR="00DB751F" w:rsidRDefault="00B84766">
            <w:pPr>
              <w:spacing w:after="0" w:line="238" w:lineRule="auto"/>
              <w:ind w:left="13" w:right="394" w:firstLine="142"/>
            </w:pPr>
            <w:r>
              <w:t xml:space="preserve">«Корректурная проба» буквенный вариант - «Диагностический альбом для оценки развития познавательной деятельности ребенка» Семаго Н.Я., </w:t>
            </w:r>
          </w:p>
          <w:p w:rsidR="00DB751F" w:rsidRDefault="00B84766">
            <w:pPr>
              <w:spacing w:after="0" w:line="238" w:lineRule="auto"/>
              <w:ind w:left="13" w:right="253" w:firstLine="0"/>
              <w:jc w:val="left"/>
            </w:pPr>
            <w:r>
              <w:t>Семаго М.М. /младший школьный возраст/ - Забрамная С.Д. Практический материал для проведения психолого-педагогического обследования детей</w:t>
            </w:r>
          </w:p>
          <w:p w:rsidR="00DB751F" w:rsidRDefault="00B84766">
            <w:pPr>
              <w:spacing w:after="0" w:line="259" w:lineRule="auto"/>
              <w:ind w:left="155" w:right="0" w:firstLine="0"/>
              <w:jc w:val="left"/>
            </w:pPr>
            <w:r>
              <w:t>- Осипова А.А. Стимульный материал «Диагностика и коррекция внимания»</w:t>
            </w:r>
          </w:p>
        </w:tc>
      </w:tr>
      <w:tr w:rsidR="00DB751F">
        <w:trPr>
          <w:trHeight w:val="374"/>
        </w:trPr>
        <w:tc>
          <w:tcPr>
            <w:tcW w:w="3823"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3" w:right="0" w:firstLine="0"/>
              <w:jc w:val="left"/>
            </w:pPr>
            <w:r>
              <w:t xml:space="preserve">Итого </w:t>
            </w:r>
          </w:p>
        </w:tc>
        <w:tc>
          <w:tcPr>
            <w:tcW w:w="99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34ч </w:t>
            </w:r>
          </w:p>
        </w:tc>
        <w:tc>
          <w:tcPr>
            <w:tcW w:w="5952"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bl>
    <w:p w:rsidR="00145109" w:rsidRDefault="00145109">
      <w:pPr>
        <w:spacing w:after="0" w:line="259" w:lineRule="auto"/>
        <w:ind w:left="2881" w:right="0" w:hanging="10"/>
        <w:jc w:val="left"/>
        <w:rPr>
          <w:b/>
          <w:sz w:val="22"/>
        </w:rPr>
      </w:pPr>
    </w:p>
    <w:p w:rsidR="00DB751F" w:rsidRDefault="00B84766">
      <w:pPr>
        <w:spacing w:after="0" w:line="259" w:lineRule="auto"/>
        <w:ind w:left="2881" w:right="0" w:hanging="10"/>
        <w:jc w:val="left"/>
      </w:pPr>
      <w:r>
        <w:rPr>
          <w:b/>
          <w:sz w:val="22"/>
        </w:rPr>
        <w:t>ТЕМАТИЧЕСКОЕ ПЛАНИРОВАНИЕ ИНДИВИДУАЛЬНЫХ</w:t>
      </w:r>
    </w:p>
    <w:p w:rsidR="00DB751F" w:rsidRDefault="00B84766">
      <w:pPr>
        <w:spacing w:after="273" w:line="259" w:lineRule="auto"/>
        <w:ind w:left="156" w:right="6" w:hanging="10"/>
        <w:jc w:val="center"/>
      </w:pPr>
      <w:r>
        <w:rPr>
          <w:b/>
          <w:sz w:val="22"/>
        </w:rPr>
        <w:t>ЗАНЯТИЙ ДЛЯ ДЕТЕЙ ЗПР 10 ЛЕТ (4 КЛАСС)</w:t>
      </w:r>
    </w:p>
    <w:p w:rsidR="00DB751F" w:rsidRDefault="00B84766">
      <w:pPr>
        <w:ind w:left="720" w:right="15"/>
      </w:pPr>
      <w:r>
        <w:t xml:space="preserve">Режим работы: 1 раз/неделю  </w:t>
      </w:r>
    </w:p>
    <w:p w:rsidR="00DB751F" w:rsidRDefault="00B84766">
      <w:pPr>
        <w:ind w:left="720" w:right="15"/>
      </w:pPr>
      <w:r>
        <w:t xml:space="preserve">Продолжительность занятия: 40 мин (20 мин. занятие, 5 мин. динамическая пауза, 15 мин. игровое взаимодействие)  </w:t>
      </w:r>
    </w:p>
    <w:p w:rsidR="00DB751F" w:rsidRDefault="00B84766">
      <w:pPr>
        <w:tabs>
          <w:tab w:val="center" w:pos="1056"/>
          <w:tab w:val="center" w:pos="2491"/>
          <w:tab w:val="center" w:pos="4328"/>
          <w:tab w:val="center" w:pos="6502"/>
          <w:tab w:val="center" w:pos="8285"/>
        </w:tabs>
        <w:ind w:left="0" w:right="0" w:firstLine="0"/>
        <w:jc w:val="left"/>
      </w:pPr>
      <w:r>
        <w:rPr>
          <w:rFonts w:ascii="Calibri" w:eastAsia="Calibri" w:hAnsi="Calibri" w:cs="Calibri"/>
          <w:sz w:val="22"/>
        </w:rPr>
        <w:tab/>
      </w:r>
      <w:r>
        <w:t xml:space="preserve">Форма </w:t>
      </w:r>
      <w:r>
        <w:tab/>
        <w:t xml:space="preserve">оценки </w:t>
      </w:r>
      <w:r>
        <w:tab/>
        <w:t xml:space="preserve">эффективности </w:t>
      </w:r>
      <w:r>
        <w:tab/>
        <w:t xml:space="preserve">коррекционного </w:t>
      </w:r>
      <w:r>
        <w:tab/>
        <w:t>процесса:</w:t>
      </w:r>
    </w:p>
    <w:p w:rsidR="00DB751F" w:rsidRDefault="00B84766">
      <w:pPr>
        <w:ind w:left="720" w:right="15"/>
      </w:pPr>
      <w:r>
        <w:t xml:space="preserve">психологическое обследование (первичная, итоговая диагностика) </w:t>
      </w:r>
    </w:p>
    <w:p w:rsidR="00DB751F" w:rsidRDefault="00DB751F">
      <w:pPr>
        <w:spacing w:after="0" w:line="259" w:lineRule="auto"/>
        <w:ind w:left="0" w:right="418" w:firstLine="0"/>
        <w:jc w:val="left"/>
      </w:pPr>
    </w:p>
    <w:tbl>
      <w:tblPr>
        <w:tblStyle w:val="TableGrid"/>
        <w:tblW w:w="10774" w:type="dxa"/>
        <w:tblInd w:w="714" w:type="dxa"/>
        <w:tblCellMar>
          <w:top w:w="23" w:type="dxa"/>
          <w:left w:w="98" w:type="dxa"/>
          <w:right w:w="39" w:type="dxa"/>
        </w:tblCellMar>
        <w:tblLook w:val="04A0" w:firstRow="1" w:lastRow="0" w:firstColumn="1" w:lastColumn="0" w:noHBand="0" w:noVBand="1"/>
      </w:tblPr>
      <w:tblGrid>
        <w:gridCol w:w="2621"/>
        <w:gridCol w:w="2595"/>
        <w:gridCol w:w="833"/>
        <w:gridCol w:w="4725"/>
      </w:tblGrid>
      <w:tr w:rsidR="00DB751F">
        <w:trPr>
          <w:trHeight w:val="1124"/>
        </w:trPr>
        <w:tc>
          <w:tcPr>
            <w:tcW w:w="283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2" w:right="0" w:firstLine="0"/>
              <w:jc w:val="left"/>
            </w:pPr>
            <w:r>
              <w:t xml:space="preserve">Блоки </w:t>
            </w:r>
          </w:p>
        </w:tc>
        <w:tc>
          <w:tcPr>
            <w:tcW w:w="171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2" w:right="0" w:firstLine="0"/>
              <w:jc w:val="left"/>
            </w:pPr>
            <w:r>
              <w:t xml:space="preserve">Тема </w:t>
            </w:r>
          </w:p>
        </w:tc>
        <w:tc>
          <w:tcPr>
            <w:tcW w:w="84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Колво заняти й </w:t>
            </w:r>
          </w:p>
        </w:tc>
        <w:tc>
          <w:tcPr>
            <w:tcW w:w="5386" w:type="dxa"/>
            <w:tcBorders>
              <w:top w:val="single" w:sz="4" w:space="0" w:color="000000"/>
              <w:left w:val="single" w:sz="4" w:space="0" w:color="000000"/>
              <w:bottom w:val="single" w:sz="4" w:space="0" w:color="000000"/>
              <w:right w:val="single" w:sz="4" w:space="0" w:color="000000"/>
            </w:tcBorders>
          </w:tcPr>
          <w:p w:rsidR="00DB751F" w:rsidRDefault="00B84766">
            <w:pPr>
              <w:tabs>
                <w:tab w:val="center" w:pos="670"/>
                <w:tab w:val="center" w:pos="3534"/>
              </w:tabs>
              <w:spacing w:after="0" w:line="259" w:lineRule="auto"/>
              <w:ind w:left="0" w:right="0" w:firstLine="0"/>
              <w:jc w:val="left"/>
            </w:pPr>
            <w:r>
              <w:rPr>
                <w:rFonts w:ascii="Calibri" w:eastAsia="Calibri" w:hAnsi="Calibri" w:cs="Calibri"/>
                <w:sz w:val="22"/>
              </w:rPr>
              <w:tab/>
            </w:r>
            <w:r>
              <w:t>Игры, тесты,</w:t>
            </w:r>
            <w:r>
              <w:tab/>
              <w:t xml:space="preserve">упражнения, </w:t>
            </w:r>
          </w:p>
        </w:tc>
      </w:tr>
      <w:tr w:rsidR="00DB751F">
        <w:trPr>
          <w:trHeight w:val="330"/>
        </w:trPr>
        <w:tc>
          <w:tcPr>
            <w:tcW w:w="2836" w:type="dxa"/>
            <w:tcBorders>
              <w:top w:val="single" w:sz="4" w:space="0" w:color="000000"/>
              <w:left w:val="single" w:sz="4" w:space="0" w:color="000000"/>
              <w:bottom w:val="single" w:sz="4" w:space="0" w:color="000000"/>
              <w:right w:val="nil"/>
            </w:tcBorders>
          </w:tcPr>
          <w:p w:rsidR="00DB751F" w:rsidRDefault="00B84766">
            <w:pPr>
              <w:spacing w:after="0" w:line="259" w:lineRule="auto"/>
              <w:ind w:left="12" w:right="0" w:firstLine="0"/>
              <w:jc w:val="left"/>
            </w:pPr>
            <w:r>
              <w:t xml:space="preserve">Первичная диагностика </w:t>
            </w:r>
          </w:p>
        </w:tc>
        <w:tc>
          <w:tcPr>
            <w:tcW w:w="1710" w:type="dxa"/>
            <w:tcBorders>
              <w:top w:val="single" w:sz="4" w:space="0" w:color="000000"/>
              <w:left w:val="nil"/>
              <w:bottom w:val="single" w:sz="4" w:space="0" w:color="000000"/>
              <w:right w:val="single" w:sz="4" w:space="0" w:color="000000"/>
            </w:tcBorders>
          </w:tcPr>
          <w:p w:rsidR="00DB751F" w:rsidRDefault="00DB751F">
            <w:pPr>
              <w:spacing w:after="160" w:line="259" w:lineRule="auto"/>
              <w:ind w:left="0" w:right="0" w:firstLine="0"/>
              <w:jc w:val="left"/>
            </w:pPr>
          </w:p>
        </w:tc>
        <w:tc>
          <w:tcPr>
            <w:tcW w:w="842"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4 </w:t>
            </w:r>
          </w:p>
        </w:tc>
        <w:tc>
          <w:tcPr>
            <w:tcW w:w="5386"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32" w:line="259" w:lineRule="auto"/>
              <w:ind w:left="12" w:right="0" w:firstLine="0"/>
              <w:jc w:val="left"/>
            </w:pPr>
            <w:r>
              <w:t>Тест Тулуз-Пьерона</w:t>
            </w:r>
          </w:p>
          <w:p w:rsidR="00DB751F" w:rsidRDefault="00B84766">
            <w:pPr>
              <w:spacing w:after="0" w:line="259" w:lineRule="auto"/>
              <w:ind w:left="154" w:right="0" w:firstLine="0"/>
              <w:jc w:val="left"/>
            </w:pPr>
            <w:r>
              <w:lastRenderedPageBreak/>
              <w:t xml:space="preserve">(диагностика  ММД)  «Пиктограмма.А.Р. </w:t>
            </w:r>
          </w:p>
          <w:p w:rsidR="00DB751F" w:rsidRDefault="00B84766">
            <w:pPr>
              <w:spacing w:after="0" w:line="238" w:lineRule="auto"/>
              <w:ind w:left="154" w:right="0" w:firstLine="0"/>
              <w:jc w:val="left"/>
            </w:pPr>
            <w:r>
              <w:t xml:space="preserve">Лурия»(связь памяти и мышления), Матрицы Равена. Детский вариант. Методика определения уровня личностной тревожности Ч.Спилбергера. Методом наблюдения определить социметрический статус в классе.  </w:t>
            </w:r>
          </w:p>
          <w:p w:rsidR="00DB751F" w:rsidRDefault="00B84766" w:rsidP="0005218F">
            <w:pPr>
              <w:numPr>
                <w:ilvl w:val="0"/>
                <w:numId w:val="87"/>
              </w:numPr>
              <w:spacing w:after="0" w:line="238" w:lineRule="auto"/>
              <w:ind w:right="72" w:firstLine="0"/>
              <w:jc w:val="left"/>
            </w:pPr>
            <w:r>
              <w:t>«Диагностический альбом для оценки развития познавательной деятельности ребенка» Семаго Н.Я., Семаго М.М. /младший школьный возраст/ - Забрамная С.Д. Практический материал для проведения психолого-педагогического обследования детей</w:t>
            </w:r>
          </w:p>
          <w:p w:rsidR="00DB751F" w:rsidRDefault="00B84766" w:rsidP="0005218F">
            <w:pPr>
              <w:numPr>
                <w:ilvl w:val="0"/>
                <w:numId w:val="87"/>
              </w:numPr>
              <w:spacing w:after="0" w:line="259" w:lineRule="auto"/>
              <w:ind w:right="72" w:firstLine="0"/>
              <w:jc w:val="left"/>
            </w:pPr>
            <w:r>
              <w:t xml:space="preserve">Осипова А.А. Стимульный материал </w:t>
            </w:r>
          </w:p>
          <w:p w:rsidR="00DB751F" w:rsidRDefault="00B84766">
            <w:pPr>
              <w:spacing w:after="0" w:line="259" w:lineRule="auto"/>
              <w:ind w:left="154" w:right="0" w:firstLine="0"/>
              <w:jc w:val="left"/>
            </w:pPr>
            <w:r>
              <w:t>«Диагностика и коррекция внимания»</w:t>
            </w:r>
          </w:p>
        </w:tc>
      </w:tr>
      <w:tr w:rsidR="00DB751F">
        <w:trPr>
          <w:trHeight w:val="3884"/>
        </w:trPr>
        <w:tc>
          <w:tcPr>
            <w:tcW w:w="2836" w:type="dxa"/>
            <w:tcBorders>
              <w:top w:val="single" w:sz="4" w:space="0" w:color="000000"/>
              <w:left w:val="single" w:sz="4" w:space="0" w:color="000000"/>
              <w:bottom w:val="single" w:sz="4" w:space="0" w:color="000000"/>
              <w:right w:val="nil"/>
            </w:tcBorders>
          </w:tcPr>
          <w:p w:rsidR="00DB751F" w:rsidRDefault="00DB751F">
            <w:pPr>
              <w:spacing w:after="160" w:line="259" w:lineRule="auto"/>
              <w:ind w:left="0" w:right="0" w:firstLine="0"/>
              <w:jc w:val="left"/>
            </w:pPr>
          </w:p>
        </w:tc>
        <w:tc>
          <w:tcPr>
            <w:tcW w:w="1710" w:type="dxa"/>
            <w:tcBorders>
              <w:top w:val="single" w:sz="4" w:space="0" w:color="000000"/>
              <w:left w:val="nil"/>
              <w:bottom w:val="single" w:sz="4" w:space="0" w:color="000000"/>
              <w:right w:val="single" w:sz="4" w:space="0" w:color="000000"/>
            </w:tcBorders>
          </w:tcPr>
          <w:p w:rsidR="00DB751F" w:rsidRDefault="00DB751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r w:rsidR="00DB751F">
        <w:trPr>
          <w:trHeight w:val="3054"/>
        </w:trPr>
        <w:tc>
          <w:tcPr>
            <w:tcW w:w="283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2" w:right="0" w:firstLine="0"/>
              <w:jc w:val="left"/>
            </w:pPr>
            <w:r>
              <w:lastRenderedPageBreak/>
              <w:t xml:space="preserve">I.Когнитивная сфера </w:t>
            </w:r>
          </w:p>
        </w:tc>
        <w:tc>
          <w:tcPr>
            <w:tcW w:w="1710" w:type="dxa"/>
            <w:tcBorders>
              <w:top w:val="single" w:sz="4" w:space="0" w:color="000000"/>
              <w:left w:val="single" w:sz="4" w:space="0" w:color="000000"/>
              <w:bottom w:val="single" w:sz="4" w:space="0" w:color="000000"/>
              <w:right w:val="single" w:sz="4" w:space="0" w:color="000000"/>
            </w:tcBorders>
          </w:tcPr>
          <w:p w:rsidR="00DB751F" w:rsidRDefault="00B84766">
            <w:pPr>
              <w:spacing w:after="246" w:line="259" w:lineRule="auto"/>
              <w:ind w:left="12" w:right="0" w:firstLine="0"/>
              <w:jc w:val="left"/>
            </w:pPr>
            <w:r>
              <w:t xml:space="preserve">Внимание. </w:t>
            </w:r>
          </w:p>
          <w:p w:rsidR="00DB751F" w:rsidRDefault="00B84766">
            <w:pPr>
              <w:spacing w:after="0" w:line="259" w:lineRule="auto"/>
              <w:ind w:left="12" w:right="0" w:firstLine="0"/>
              <w:jc w:val="left"/>
            </w:pPr>
            <w:r>
              <w:t xml:space="preserve">Развитие произвольност и свойств внимания </w:t>
            </w:r>
          </w:p>
        </w:tc>
        <w:tc>
          <w:tcPr>
            <w:tcW w:w="84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31" w:right="0" w:firstLine="0"/>
              <w:jc w:val="center"/>
            </w:pPr>
            <w:r>
              <w:t>5</w:t>
            </w:r>
          </w:p>
        </w:tc>
        <w:tc>
          <w:tcPr>
            <w:tcW w:w="538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154" w:right="0" w:firstLine="0"/>
              <w:jc w:val="left"/>
            </w:pPr>
            <w:r>
              <w:t xml:space="preserve">1.Комплекс упражнений по развитию устойчивости внимания: </w:t>
            </w:r>
          </w:p>
          <w:p w:rsidR="00DB751F" w:rsidRDefault="00B84766">
            <w:pPr>
              <w:spacing w:after="0" w:line="259" w:lineRule="auto"/>
              <w:ind w:left="154" w:right="0" w:firstLine="0"/>
              <w:jc w:val="left"/>
            </w:pPr>
            <w:r>
              <w:t xml:space="preserve">2.Упр. «Найти ошибки в алфавите, в тексте. </w:t>
            </w:r>
          </w:p>
          <w:p w:rsidR="00DB751F" w:rsidRDefault="00B84766">
            <w:pPr>
              <w:spacing w:after="0" w:line="259" w:lineRule="auto"/>
              <w:ind w:left="154" w:right="0" w:firstLine="0"/>
              <w:jc w:val="left"/>
            </w:pPr>
            <w:r>
              <w:t xml:space="preserve">«Зашифрованные слова» «Раздели на группы» </w:t>
            </w:r>
          </w:p>
          <w:p w:rsidR="00DB751F" w:rsidRDefault="00B84766">
            <w:pPr>
              <w:spacing w:after="0" w:line="238" w:lineRule="auto"/>
              <w:ind w:left="154" w:right="595" w:firstLine="0"/>
              <w:jc w:val="left"/>
            </w:pPr>
            <w:r>
              <w:t xml:space="preserve">3.«Корректурная пробаразные варианты» 4. Комплекс упражнений на развитие концентрации внимания (Таблицы Шульте разные варианты.). </w:t>
            </w:r>
          </w:p>
          <w:p w:rsidR="00DB751F" w:rsidRDefault="00B84766">
            <w:pPr>
              <w:spacing w:after="0" w:line="238" w:lineRule="auto"/>
              <w:ind w:left="154" w:right="0" w:firstLine="0"/>
              <w:jc w:val="left"/>
            </w:pPr>
            <w:r>
              <w:t xml:space="preserve">5.Комплекс упражнений по развитию наблюдательности: «Скрытая подсказка», </w:t>
            </w:r>
          </w:p>
          <w:p w:rsidR="00DB751F" w:rsidRDefault="00B84766">
            <w:pPr>
              <w:spacing w:after="0" w:line="259" w:lineRule="auto"/>
              <w:ind w:left="154" w:right="0" w:firstLine="0"/>
              <w:jc w:val="left"/>
            </w:pPr>
            <w:r>
              <w:t xml:space="preserve">«Запрещенная буква»  </w:t>
            </w:r>
          </w:p>
        </w:tc>
      </w:tr>
      <w:tr w:rsidR="00DB751F">
        <w:trPr>
          <w:trHeight w:val="4750"/>
        </w:trPr>
        <w:tc>
          <w:tcPr>
            <w:tcW w:w="2836"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1710" w:type="dxa"/>
            <w:tcBorders>
              <w:top w:val="single" w:sz="4" w:space="0" w:color="000000"/>
              <w:left w:val="single" w:sz="4" w:space="0" w:color="000000"/>
              <w:bottom w:val="single" w:sz="4" w:space="0" w:color="000000"/>
              <w:right w:val="double" w:sz="4" w:space="0" w:color="000000"/>
            </w:tcBorders>
          </w:tcPr>
          <w:p w:rsidR="00DB751F" w:rsidRDefault="00B84766">
            <w:pPr>
              <w:spacing w:after="0" w:line="259" w:lineRule="auto"/>
              <w:ind w:left="12" w:right="0" w:firstLine="0"/>
              <w:jc w:val="left"/>
            </w:pPr>
            <w:r>
              <w:t xml:space="preserve">Память. Развитие памяти с помощью психотехничес ких приемов. Обучение рациональной организации запоминания.  </w:t>
            </w:r>
          </w:p>
        </w:tc>
        <w:tc>
          <w:tcPr>
            <w:tcW w:w="842" w:type="dxa"/>
            <w:tcBorders>
              <w:top w:val="single" w:sz="4" w:space="0" w:color="000000"/>
              <w:left w:val="double" w:sz="4" w:space="0" w:color="000000"/>
              <w:bottom w:val="single" w:sz="4" w:space="0" w:color="000000"/>
              <w:right w:val="single" w:sz="4" w:space="0" w:color="000000"/>
            </w:tcBorders>
          </w:tcPr>
          <w:p w:rsidR="00DB751F" w:rsidRDefault="00B84766">
            <w:pPr>
              <w:spacing w:after="0" w:line="259" w:lineRule="auto"/>
              <w:ind w:left="24" w:right="0" w:firstLine="0"/>
              <w:jc w:val="left"/>
            </w:pPr>
            <w:r>
              <w:t xml:space="preserve">       5 </w:t>
            </w:r>
          </w:p>
        </w:tc>
        <w:tc>
          <w:tcPr>
            <w:tcW w:w="538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154" w:right="0" w:firstLine="0"/>
              <w:jc w:val="left"/>
            </w:pPr>
            <w:r>
              <w:t>1.Упражнения по развитию зрительной памяти (работа по образцу, воссоздание мысленных образов)</w:t>
            </w:r>
          </w:p>
          <w:p w:rsidR="00DB751F" w:rsidRDefault="00B84766">
            <w:pPr>
              <w:spacing w:after="0" w:line="259" w:lineRule="auto"/>
              <w:ind w:left="154" w:right="0" w:firstLine="0"/>
              <w:jc w:val="left"/>
            </w:pPr>
            <w:r>
              <w:t xml:space="preserve">2.  Кубики для всех Никитина. </w:t>
            </w:r>
          </w:p>
          <w:p w:rsidR="00DB751F" w:rsidRDefault="00B84766">
            <w:pPr>
              <w:spacing w:after="0" w:line="238" w:lineRule="auto"/>
              <w:ind w:left="154" w:right="0" w:firstLine="0"/>
              <w:jc w:val="left"/>
            </w:pPr>
            <w:r>
              <w:t xml:space="preserve">3.Упр.«Вспомни слова по порядку», «Найди сходства и различие», «Лица» </w:t>
            </w:r>
          </w:p>
          <w:p w:rsidR="00DB751F" w:rsidRDefault="00B84766" w:rsidP="0005218F">
            <w:pPr>
              <w:numPr>
                <w:ilvl w:val="0"/>
                <w:numId w:val="88"/>
              </w:numPr>
              <w:spacing w:after="284" w:line="238" w:lineRule="auto"/>
              <w:ind w:right="0" w:firstLine="0"/>
              <w:jc w:val="left"/>
            </w:pPr>
            <w:r>
              <w:t>Психо-гимнастика (кинезиологические упражнения для развития слуховой и моторнослуховой памяти «Отгадай слово по жесту», «Колпак мой треугольный»).</w:t>
            </w:r>
          </w:p>
          <w:p w:rsidR="00DB751F" w:rsidRDefault="00B84766" w:rsidP="0005218F">
            <w:pPr>
              <w:numPr>
                <w:ilvl w:val="0"/>
                <w:numId w:val="88"/>
              </w:numPr>
              <w:spacing w:after="0" w:line="238" w:lineRule="auto"/>
              <w:ind w:right="0" w:firstLine="0"/>
              <w:jc w:val="left"/>
            </w:pPr>
            <w:r>
              <w:t xml:space="preserve">Упражнения по развитию ассоциативной и логической памяти (Вспомни антонимы, синонимы, </w:t>
            </w:r>
          </w:p>
          <w:p w:rsidR="00DB751F" w:rsidRDefault="00B84766">
            <w:pPr>
              <w:spacing w:after="0" w:line="259" w:lineRule="auto"/>
              <w:ind w:left="12" w:right="0" w:firstLine="0"/>
              <w:jc w:val="left"/>
            </w:pPr>
            <w:r>
              <w:t xml:space="preserve">«ассоциативная память» по Лурия). </w:t>
            </w:r>
          </w:p>
        </w:tc>
      </w:tr>
      <w:tr w:rsidR="00DB751F">
        <w:trPr>
          <w:trHeight w:val="2142"/>
        </w:trPr>
        <w:tc>
          <w:tcPr>
            <w:tcW w:w="2836"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171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12" w:right="0" w:firstLine="0"/>
              <w:jc w:val="left"/>
            </w:pPr>
            <w:r>
              <w:t>Мышление. Повышение умственной работоспособн</w:t>
            </w:r>
          </w:p>
          <w:p w:rsidR="00DB751F" w:rsidRDefault="00B84766">
            <w:pPr>
              <w:spacing w:after="0" w:line="259" w:lineRule="auto"/>
              <w:ind w:left="12" w:right="0" w:firstLine="0"/>
              <w:jc w:val="left"/>
            </w:pPr>
            <w:r>
              <w:t xml:space="preserve">ости с </w:t>
            </w:r>
          </w:p>
          <w:p w:rsidR="00DB751F" w:rsidRDefault="00B84766">
            <w:pPr>
              <w:spacing w:after="0" w:line="259" w:lineRule="auto"/>
              <w:ind w:left="12" w:right="0" w:firstLine="0"/>
              <w:jc w:val="left"/>
            </w:pPr>
            <w:r>
              <w:t>помощью психотехничес</w:t>
            </w:r>
          </w:p>
        </w:tc>
        <w:tc>
          <w:tcPr>
            <w:tcW w:w="84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360" w:right="0" w:firstLine="0"/>
              <w:jc w:val="left"/>
            </w:pPr>
            <w:r>
              <w:rPr>
                <w:rFonts w:ascii="Calibri" w:eastAsia="Calibri" w:hAnsi="Calibri" w:cs="Calibri"/>
                <w:sz w:val="22"/>
              </w:rPr>
              <w:t>10</w:t>
            </w:r>
          </w:p>
        </w:tc>
        <w:tc>
          <w:tcPr>
            <w:tcW w:w="538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12" w:right="0" w:firstLine="0"/>
              <w:jc w:val="left"/>
            </w:pPr>
            <w:r>
              <w:t xml:space="preserve">1.Упражнения по развитию и закреплению компонентов наглядно-действенного мышления через конструирование. </w:t>
            </w:r>
          </w:p>
          <w:p w:rsidR="00DB751F" w:rsidRDefault="00B84766">
            <w:pPr>
              <w:spacing w:after="0" w:line="259" w:lineRule="auto"/>
              <w:ind w:left="12" w:right="0" w:firstLine="0"/>
              <w:jc w:val="left"/>
            </w:pPr>
            <w:r>
              <w:t>2.Кубики Никитина. Все варианты. Все уровни.</w:t>
            </w:r>
          </w:p>
          <w:p w:rsidR="00DB751F" w:rsidRDefault="00B84766">
            <w:pPr>
              <w:spacing w:after="0" w:line="259" w:lineRule="auto"/>
              <w:ind w:left="12" w:right="0" w:firstLine="0"/>
              <w:jc w:val="left"/>
            </w:pPr>
            <w:r>
              <w:lastRenderedPageBreak/>
              <w:t xml:space="preserve"> 3. Комплекс упражнений по развитию нагляднообразного мышления. («Нарисуй свое настроение», «Ассоциации») </w:t>
            </w:r>
          </w:p>
        </w:tc>
      </w:tr>
      <w:tr w:rsidR="00DB751F">
        <w:trPr>
          <w:trHeight w:val="5540"/>
        </w:trPr>
        <w:tc>
          <w:tcPr>
            <w:tcW w:w="2836"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171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ких приемов по развитию мыслительных процессов (нагляднодейственного, нагляднообразного, словеснологического). Формирование</w:t>
            </w:r>
          </w:p>
          <w:p w:rsidR="00DB751F" w:rsidRDefault="00B84766">
            <w:pPr>
              <w:spacing w:after="0" w:line="259" w:lineRule="auto"/>
              <w:ind w:left="0" w:right="0" w:firstLine="0"/>
              <w:jc w:val="left"/>
            </w:pPr>
            <w:r>
              <w:t xml:space="preserve">у </w:t>
            </w:r>
          </w:p>
          <w:p w:rsidR="00DB751F" w:rsidRDefault="00B84766">
            <w:pPr>
              <w:spacing w:after="0" w:line="259" w:lineRule="auto"/>
              <w:ind w:left="0" w:right="0" w:firstLine="0"/>
              <w:jc w:val="left"/>
            </w:pPr>
            <w:r>
              <w:t xml:space="preserve">школьника </w:t>
            </w:r>
          </w:p>
          <w:p w:rsidR="00DB751F" w:rsidRDefault="00B84766">
            <w:pPr>
              <w:spacing w:after="0" w:line="259" w:lineRule="auto"/>
              <w:ind w:left="0" w:right="0" w:firstLine="0"/>
            </w:pPr>
            <w:r>
              <w:t>положительно</w:t>
            </w:r>
          </w:p>
          <w:p w:rsidR="00DB751F" w:rsidRDefault="00B84766">
            <w:pPr>
              <w:spacing w:after="0" w:line="259" w:lineRule="auto"/>
              <w:ind w:left="0" w:right="0" w:firstLine="0"/>
              <w:jc w:val="left"/>
            </w:pPr>
            <w:r>
              <w:t xml:space="preserve">й </w:t>
            </w:r>
          </w:p>
          <w:p w:rsidR="00DB751F" w:rsidRDefault="00B84766">
            <w:pPr>
              <w:tabs>
                <w:tab w:val="center" w:pos="1501"/>
              </w:tabs>
              <w:spacing w:after="0" w:line="259" w:lineRule="auto"/>
              <w:ind w:left="0" w:right="0" w:firstLine="0"/>
              <w:jc w:val="left"/>
            </w:pPr>
            <w:r>
              <w:t>мотивации</w:t>
            </w:r>
            <w:r>
              <w:tab/>
              <w:t xml:space="preserve"> </w:t>
            </w:r>
          </w:p>
          <w:p w:rsidR="00DB751F" w:rsidRDefault="00B84766">
            <w:pPr>
              <w:spacing w:after="0" w:line="259" w:lineRule="auto"/>
              <w:ind w:left="101" w:right="0" w:firstLine="0"/>
              <w:jc w:val="center"/>
            </w:pPr>
            <w:r>
              <w:t>на</w:t>
            </w:r>
          </w:p>
          <w:p w:rsidR="00DB751F" w:rsidRDefault="00B84766">
            <w:pPr>
              <w:spacing w:after="0" w:line="259" w:lineRule="auto"/>
              <w:ind w:left="0" w:right="0" w:firstLine="0"/>
            </w:pPr>
            <w:r>
              <w:t>познавательну</w:t>
            </w:r>
          </w:p>
          <w:p w:rsidR="00DB751F" w:rsidRDefault="00B84766">
            <w:pPr>
              <w:spacing w:after="0" w:line="259" w:lineRule="auto"/>
              <w:ind w:left="0" w:right="0" w:firstLine="0"/>
              <w:jc w:val="left"/>
            </w:pPr>
            <w:r>
              <w:t>ю</w:t>
            </w:r>
          </w:p>
          <w:p w:rsidR="00DB751F" w:rsidRDefault="00B84766">
            <w:pPr>
              <w:spacing w:after="0" w:line="259" w:lineRule="auto"/>
              <w:ind w:left="0" w:right="0" w:firstLine="0"/>
              <w:jc w:val="left"/>
            </w:pPr>
            <w:r>
              <w:t xml:space="preserve">деятельность </w:t>
            </w:r>
          </w:p>
        </w:tc>
        <w:tc>
          <w:tcPr>
            <w:tcW w:w="842"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538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4. Комплекс упражнений по развитию словеснологического мышления. </w:t>
            </w:r>
          </w:p>
          <w:p w:rsidR="00DB751F" w:rsidRDefault="00B84766">
            <w:pPr>
              <w:spacing w:after="0" w:line="259" w:lineRule="auto"/>
              <w:ind w:left="0" w:right="0" w:firstLine="0"/>
              <w:jc w:val="left"/>
            </w:pPr>
            <w:r>
              <w:t>«Мини тесты на аналогию, обобщение, сравнение».</w:t>
            </w:r>
          </w:p>
        </w:tc>
      </w:tr>
      <w:tr w:rsidR="00DB751F">
        <w:trPr>
          <w:trHeight w:val="3068"/>
        </w:trPr>
        <w:tc>
          <w:tcPr>
            <w:tcW w:w="283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53" w:firstLine="0"/>
            </w:pPr>
            <w:r>
              <w:t xml:space="preserve">Развитие эмоционально – волевой и коммуникативной   сферы </w:t>
            </w:r>
          </w:p>
        </w:tc>
        <w:tc>
          <w:tcPr>
            <w:tcW w:w="171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Научить понимать себя, взаимодейство вать со </w:t>
            </w:r>
          </w:p>
          <w:p w:rsidR="00DB751F" w:rsidRDefault="00B84766">
            <w:pPr>
              <w:spacing w:after="0" w:line="259" w:lineRule="auto"/>
              <w:ind w:left="0" w:right="135" w:firstLine="0"/>
              <w:jc w:val="left"/>
            </w:pPr>
            <w:r>
              <w:t xml:space="preserve">сверстниками и взрослыми </w:t>
            </w:r>
          </w:p>
        </w:tc>
        <w:tc>
          <w:tcPr>
            <w:tcW w:w="84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       6 </w:t>
            </w:r>
          </w:p>
        </w:tc>
        <w:tc>
          <w:tcPr>
            <w:tcW w:w="538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1 Упр. «Кто Я! «Скажи: «Нет!» - опасным ситуациям.</w:t>
            </w:r>
          </w:p>
          <w:p w:rsidR="00DB751F" w:rsidRDefault="00B84766">
            <w:pPr>
              <w:spacing w:after="0" w:line="238" w:lineRule="auto"/>
              <w:ind w:left="0" w:right="0" w:firstLine="0"/>
              <w:jc w:val="left"/>
            </w:pPr>
            <w:r>
              <w:t xml:space="preserve">2. Игры на развитие быстроты и точности при действии наглядных звуковых или вербальных сигналов. «Заяц-хваста» или Я хочу быть успешным! </w:t>
            </w:r>
          </w:p>
          <w:p w:rsidR="00DB751F" w:rsidRDefault="00B84766">
            <w:pPr>
              <w:spacing w:after="0" w:line="259" w:lineRule="auto"/>
              <w:ind w:left="0" w:right="0" w:firstLine="0"/>
              <w:jc w:val="left"/>
            </w:pPr>
            <w:r>
              <w:t xml:space="preserve">3.Игры на понимание разных эмоциональных состояний, отдельных черт характера; игры с условиями: «да» и «нет» не говорите;   </w:t>
            </w:r>
          </w:p>
        </w:tc>
      </w:tr>
      <w:tr w:rsidR="00DB751F">
        <w:trPr>
          <w:trHeight w:val="3332"/>
        </w:trPr>
        <w:tc>
          <w:tcPr>
            <w:tcW w:w="454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Итоговая диагностика </w:t>
            </w:r>
          </w:p>
        </w:tc>
        <w:tc>
          <w:tcPr>
            <w:tcW w:w="84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      2 </w:t>
            </w:r>
          </w:p>
        </w:tc>
        <w:tc>
          <w:tcPr>
            <w:tcW w:w="5386" w:type="dxa"/>
            <w:tcBorders>
              <w:top w:val="single" w:sz="4" w:space="0" w:color="000000"/>
              <w:left w:val="single" w:sz="4" w:space="0" w:color="000000"/>
              <w:bottom w:val="single" w:sz="4" w:space="0" w:color="000000"/>
              <w:right w:val="single" w:sz="4" w:space="0" w:color="000000"/>
            </w:tcBorders>
          </w:tcPr>
          <w:p w:rsidR="00DB751F" w:rsidRDefault="00B84766">
            <w:pPr>
              <w:spacing w:after="6" w:line="238" w:lineRule="auto"/>
              <w:ind w:left="0" w:right="606" w:firstLine="0"/>
              <w:jc w:val="left"/>
            </w:pPr>
            <w:r>
              <w:t xml:space="preserve">Э.Ф.Замбицявичене. Методика исследования словесно-логического мышления»,   Тест Бурдона «Корректурная </w:t>
            </w:r>
            <w:r>
              <w:tab/>
              <w:t xml:space="preserve">проба» </w:t>
            </w:r>
          </w:p>
          <w:p w:rsidR="00DB751F" w:rsidRDefault="00B84766">
            <w:pPr>
              <w:spacing w:after="0" w:line="259" w:lineRule="auto"/>
              <w:ind w:left="0" w:right="0" w:firstLine="0"/>
              <w:jc w:val="left"/>
            </w:pPr>
            <w:r>
              <w:t xml:space="preserve">буквенный вариант </w:t>
            </w:r>
          </w:p>
          <w:p w:rsidR="00DB751F" w:rsidRDefault="00B84766" w:rsidP="0005218F">
            <w:pPr>
              <w:numPr>
                <w:ilvl w:val="0"/>
                <w:numId w:val="89"/>
              </w:numPr>
              <w:spacing w:after="0" w:line="238" w:lineRule="auto"/>
              <w:ind w:right="74" w:firstLine="0"/>
              <w:jc w:val="left"/>
            </w:pPr>
            <w:r>
              <w:t>«Диагностический альбом для оценки развития познавательной деятельности ребенка» Семаго Н.Я., Семаго М.М. /младший школьный возраст/ - Забрамная С.Д. Практический материал для проведения психолого-педагогического обследования детей</w:t>
            </w:r>
          </w:p>
          <w:p w:rsidR="00DB751F" w:rsidRDefault="00B84766" w:rsidP="0005218F">
            <w:pPr>
              <w:numPr>
                <w:ilvl w:val="0"/>
                <w:numId w:val="89"/>
              </w:numPr>
              <w:spacing w:after="0" w:line="259" w:lineRule="auto"/>
              <w:ind w:right="74" w:firstLine="0"/>
              <w:jc w:val="left"/>
            </w:pPr>
            <w:r>
              <w:t xml:space="preserve">Осипова А.А. Стимульный материал </w:t>
            </w:r>
          </w:p>
          <w:p w:rsidR="00DB751F" w:rsidRDefault="00B84766">
            <w:pPr>
              <w:spacing w:after="0" w:line="259" w:lineRule="auto"/>
              <w:ind w:left="0" w:right="0" w:firstLine="0"/>
              <w:jc w:val="left"/>
            </w:pPr>
            <w:r>
              <w:t>«Диагностика и коррекция внимания»</w:t>
            </w:r>
          </w:p>
        </w:tc>
      </w:tr>
      <w:tr w:rsidR="00DB751F">
        <w:trPr>
          <w:trHeight w:val="334"/>
        </w:trPr>
        <w:tc>
          <w:tcPr>
            <w:tcW w:w="454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Итого </w:t>
            </w:r>
          </w:p>
        </w:tc>
        <w:tc>
          <w:tcPr>
            <w:tcW w:w="84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34ч</w:t>
            </w:r>
          </w:p>
        </w:tc>
        <w:tc>
          <w:tcPr>
            <w:tcW w:w="5386"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bl>
    <w:p w:rsidR="00DB751F" w:rsidRDefault="00B84766">
      <w:pPr>
        <w:spacing w:after="13"/>
        <w:ind w:left="2501" w:right="2349" w:hanging="10"/>
        <w:jc w:val="center"/>
      </w:pPr>
      <w:r>
        <w:rPr>
          <w:b/>
        </w:rPr>
        <w:lastRenderedPageBreak/>
        <w:t>Мониторинг динамики развития обучающихся Диагностический инструментарий:</w:t>
      </w:r>
    </w:p>
    <w:tbl>
      <w:tblPr>
        <w:tblStyle w:val="TableGrid"/>
        <w:tblW w:w="10630" w:type="dxa"/>
        <w:tblInd w:w="753" w:type="dxa"/>
        <w:tblCellMar>
          <w:top w:w="53" w:type="dxa"/>
          <w:left w:w="33" w:type="dxa"/>
          <w:right w:w="54" w:type="dxa"/>
        </w:tblCellMar>
        <w:tblLook w:val="04A0" w:firstRow="1" w:lastRow="0" w:firstColumn="1" w:lastColumn="0" w:noHBand="0" w:noVBand="1"/>
      </w:tblPr>
      <w:tblGrid>
        <w:gridCol w:w="4490"/>
        <w:gridCol w:w="6140"/>
      </w:tblGrid>
      <w:tr w:rsidR="00DB751F">
        <w:trPr>
          <w:trHeight w:val="344"/>
        </w:trPr>
        <w:tc>
          <w:tcPr>
            <w:tcW w:w="4490" w:type="dxa"/>
            <w:tcBorders>
              <w:top w:val="double" w:sz="5" w:space="0" w:color="000000"/>
              <w:left w:val="double" w:sz="5" w:space="0" w:color="000000"/>
              <w:bottom w:val="double" w:sz="5" w:space="0" w:color="000000"/>
              <w:right w:val="double" w:sz="5" w:space="0" w:color="000000"/>
            </w:tcBorders>
          </w:tcPr>
          <w:p w:rsidR="00DB751F" w:rsidRDefault="00B84766">
            <w:pPr>
              <w:spacing w:after="0" w:line="259" w:lineRule="auto"/>
              <w:ind w:left="0" w:right="0" w:firstLine="0"/>
              <w:jc w:val="left"/>
            </w:pPr>
            <w:r>
              <w:rPr>
                <w:b/>
                <w:sz w:val="22"/>
              </w:rPr>
              <w:t>Диагностируемые параметры</w:t>
            </w:r>
          </w:p>
        </w:tc>
        <w:tc>
          <w:tcPr>
            <w:tcW w:w="6140" w:type="dxa"/>
            <w:tcBorders>
              <w:top w:val="double" w:sz="5" w:space="0" w:color="000000"/>
              <w:left w:val="double" w:sz="5" w:space="0" w:color="000000"/>
              <w:bottom w:val="double" w:sz="5" w:space="0" w:color="000000"/>
              <w:right w:val="double" w:sz="5" w:space="0" w:color="000000"/>
            </w:tcBorders>
          </w:tcPr>
          <w:p w:rsidR="00DB751F" w:rsidRDefault="00B84766">
            <w:pPr>
              <w:spacing w:after="0" w:line="259" w:lineRule="auto"/>
              <w:ind w:left="0" w:right="0" w:firstLine="0"/>
              <w:jc w:val="left"/>
            </w:pPr>
            <w:r>
              <w:rPr>
                <w:b/>
                <w:sz w:val="22"/>
              </w:rPr>
              <w:t>Используемые  диагностические методики</w:t>
            </w:r>
          </w:p>
        </w:tc>
      </w:tr>
      <w:tr w:rsidR="00DB751F">
        <w:trPr>
          <w:trHeight w:val="594"/>
        </w:trPr>
        <w:tc>
          <w:tcPr>
            <w:tcW w:w="4490" w:type="dxa"/>
            <w:tcBorders>
              <w:top w:val="double" w:sz="5" w:space="0" w:color="000000"/>
              <w:left w:val="double" w:sz="5" w:space="0" w:color="000000"/>
              <w:bottom w:val="double" w:sz="5" w:space="0" w:color="000000"/>
              <w:right w:val="double" w:sz="5" w:space="0" w:color="000000"/>
            </w:tcBorders>
          </w:tcPr>
          <w:p w:rsidR="00DB751F" w:rsidRDefault="00B84766">
            <w:pPr>
              <w:spacing w:after="0" w:line="259" w:lineRule="auto"/>
              <w:ind w:left="0" w:right="0" w:firstLine="0"/>
              <w:jc w:val="left"/>
            </w:pPr>
            <w:r>
              <w:rPr>
                <w:b/>
                <w:sz w:val="22"/>
              </w:rPr>
              <w:t>Социальная ситуация развития.</w:t>
            </w:r>
          </w:p>
        </w:tc>
        <w:tc>
          <w:tcPr>
            <w:tcW w:w="6140" w:type="dxa"/>
            <w:tcBorders>
              <w:top w:val="double" w:sz="5" w:space="0" w:color="000000"/>
              <w:left w:val="double" w:sz="5" w:space="0" w:color="000000"/>
              <w:bottom w:val="double" w:sz="5" w:space="0" w:color="000000"/>
              <w:right w:val="double" w:sz="5" w:space="0" w:color="000000"/>
            </w:tcBorders>
          </w:tcPr>
          <w:p w:rsidR="00DB751F" w:rsidRDefault="00B84766">
            <w:pPr>
              <w:spacing w:after="0" w:line="259" w:lineRule="auto"/>
              <w:ind w:left="0" w:right="0" w:firstLine="0"/>
              <w:jc w:val="left"/>
            </w:pPr>
            <w:r>
              <w:rPr>
                <w:sz w:val="22"/>
              </w:rPr>
              <w:t xml:space="preserve">Проективная беседа «Мой круг общения»; </w:t>
            </w:r>
          </w:p>
          <w:p w:rsidR="00DB751F" w:rsidRDefault="00B84766">
            <w:pPr>
              <w:spacing w:after="0" w:line="259" w:lineRule="auto"/>
              <w:ind w:left="0" w:right="0" w:firstLine="0"/>
              <w:jc w:val="left"/>
            </w:pPr>
            <w:r>
              <w:rPr>
                <w:sz w:val="22"/>
              </w:rPr>
              <w:t>Методика исследования межличностных отношений Р. Жиля.</w:t>
            </w:r>
          </w:p>
        </w:tc>
      </w:tr>
      <w:tr w:rsidR="00DB751F">
        <w:trPr>
          <w:trHeight w:val="1104"/>
        </w:trPr>
        <w:tc>
          <w:tcPr>
            <w:tcW w:w="4490" w:type="dxa"/>
            <w:tcBorders>
              <w:top w:val="double" w:sz="5" w:space="0" w:color="000000"/>
              <w:left w:val="double" w:sz="5" w:space="0" w:color="000000"/>
              <w:bottom w:val="double" w:sz="5" w:space="0" w:color="000000"/>
              <w:right w:val="double" w:sz="5" w:space="0" w:color="000000"/>
            </w:tcBorders>
          </w:tcPr>
          <w:p w:rsidR="00DB751F" w:rsidRDefault="00B84766">
            <w:pPr>
              <w:spacing w:after="0" w:line="259" w:lineRule="auto"/>
              <w:ind w:left="0" w:right="0" w:firstLine="0"/>
              <w:jc w:val="left"/>
            </w:pPr>
            <w:r>
              <w:rPr>
                <w:sz w:val="22"/>
              </w:rPr>
              <w:t xml:space="preserve">Проблема, связанная с адаптацией ребенка к классному коллективу, семейные взаимоотношения </w:t>
            </w:r>
          </w:p>
        </w:tc>
        <w:tc>
          <w:tcPr>
            <w:tcW w:w="6140" w:type="dxa"/>
            <w:tcBorders>
              <w:top w:val="double" w:sz="5" w:space="0" w:color="000000"/>
              <w:left w:val="double" w:sz="5" w:space="0" w:color="000000"/>
              <w:bottom w:val="double" w:sz="5" w:space="0" w:color="000000"/>
              <w:right w:val="double" w:sz="5" w:space="0" w:color="000000"/>
            </w:tcBorders>
          </w:tcPr>
          <w:p w:rsidR="00DB751F" w:rsidRDefault="00B84766">
            <w:pPr>
              <w:spacing w:after="0" w:line="259" w:lineRule="auto"/>
              <w:ind w:left="0" w:right="0" w:firstLine="0"/>
              <w:jc w:val="left"/>
            </w:pPr>
            <w:r>
              <w:rPr>
                <w:sz w:val="22"/>
              </w:rPr>
              <w:t xml:space="preserve">CMAS (модиф.А.М.Прихожан) </w:t>
            </w:r>
          </w:p>
          <w:p w:rsidR="00DB751F" w:rsidRDefault="00B84766">
            <w:pPr>
              <w:spacing w:after="0" w:line="259" w:lineRule="auto"/>
              <w:ind w:left="0" w:right="688" w:firstLine="0"/>
              <w:jc w:val="left"/>
            </w:pPr>
            <w:r>
              <w:rPr>
                <w:sz w:val="22"/>
              </w:rPr>
              <w:t>Методика  Э.М. Александровской «Изучение социальнопсихологической адаптации» Методика «Рисунок семьи»;</w:t>
            </w:r>
          </w:p>
        </w:tc>
      </w:tr>
      <w:tr w:rsidR="00DB751F">
        <w:trPr>
          <w:trHeight w:val="2368"/>
        </w:trPr>
        <w:tc>
          <w:tcPr>
            <w:tcW w:w="4490" w:type="dxa"/>
            <w:tcBorders>
              <w:top w:val="double" w:sz="5" w:space="0" w:color="000000"/>
              <w:left w:val="double" w:sz="5" w:space="0" w:color="000000"/>
              <w:bottom w:val="double" w:sz="5" w:space="0" w:color="000000"/>
              <w:right w:val="double" w:sz="5" w:space="0" w:color="000000"/>
            </w:tcBorders>
          </w:tcPr>
          <w:p w:rsidR="00DB751F" w:rsidRDefault="00B84766">
            <w:pPr>
              <w:spacing w:after="2" w:line="237" w:lineRule="auto"/>
              <w:ind w:left="0" w:right="0" w:firstLine="0"/>
            </w:pPr>
            <w:r>
              <w:rPr>
                <w:b/>
                <w:sz w:val="22"/>
              </w:rPr>
              <w:t>Особенности сформированности мотивационной деятельности.</w:t>
            </w:r>
          </w:p>
          <w:p w:rsidR="00DB751F" w:rsidRDefault="00B84766">
            <w:pPr>
              <w:spacing w:after="0" w:line="259" w:lineRule="auto"/>
              <w:ind w:left="0" w:right="0" w:firstLine="0"/>
              <w:jc w:val="left"/>
            </w:pPr>
            <w:r>
              <w:rPr>
                <w:sz w:val="22"/>
              </w:rPr>
              <w:t>Ведущая деятельность.</w:t>
            </w:r>
          </w:p>
          <w:p w:rsidR="00DB751F" w:rsidRDefault="00B84766">
            <w:pPr>
              <w:spacing w:after="0" w:line="239" w:lineRule="auto"/>
              <w:ind w:left="0" w:right="0" w:firstLine="0"/>
            </w:pPr>
            <w:r>
              <w:rPr>
                <w:sz w:val="22"/>
              </w:rPr>
              <w:t>Сформированность компонентов структуры учебной деятельности</w:t>
            </w:r>
            <w:r>
              <w:rPr>
                <w:i/>
                <w:sz w:val="22"/>
              </w:rPr>
              <w:t xml:space="preserve">. </w:t>
            </w:r>
          </w:p>
          <w:p w:rsidR="00DB751F" w:rsidRDefault="00B84766">
            <w:pPr>
              <w:spacing w:after="0" w:line="259" w:lineRule="auto"/>
              <w:ind w:left="0" w:right="333" w:firstLine="0"/>
            </w:pPr>
            <w:r>
              <w:rPr>
                <w:i/>
                <w:sz w:val="22"/>
              </w:rPr>
              <w:t>Возрастные психические новообразования.</w:t>
            </w:r>
            <w:r>
              <w:rPr>
                <w:sz w:val="22"/>
              </w:rPr>
              <w:t xml:space="preserve"> Предпосылки формирования учебной деятельности Произвольность поведения и познавательных процессов</w:t>
            </w:r>
          </w:p>
        </w:tc>
        <w:tc>
          <w:tcPr>
            <w:tcW w:w="6140" w:type="dxa"/>
            <w:tcBorders>
              <w:top w:val="double" w:sz="5" w:space="0" w:color="000000"/>
              <w:left w:val="double" w:sz="5" w:space="0" w:color="000000"/>
              <w:bottom w:val="double" w:sz="5" w:space="0" w:color="000000"/>
              <w:right w:val="double" w:sz="5" w:space="0" w:color="000000"/>
            </w:tcBorders>
            <w:vAlign w:val="center"/>
          </w:tcPr>
          <w:p w:rsidR="00DB751F" w:rsidRDefault="00B84766">
            <w:pPr>
              <w:spacing w:after="1" w:line="238" w:lineRule="auto"/>
              <w:ind w:left="0" w:right="113" w:firstLine="0"/>
              <w:jc w:val="left"/>
            </w:pPr>
            <w:r>
              <w:rPr>
                <w:sz w:val="22"/>
              </w:rPr>
              <w:t>Наблюдения уровня сформированности учебной деятельности; Проективная проба «Урок в моем классе»; Проективная проба «Рисунок школы».</w:t>
            </w:r>
          </w:p>
          <w:p w:rsidR="00DB751F" w:rsidRDefault="00B84766">
            <w:pPr>
              <w:spacing w:after="0" w:line="259" w:lineRule="auto"/>
              <w:ind w:left="0" w:right="0" w:firstLine="0"/>
              <w:jc w:val="left"/>
            </w:pPr>
            <w:r>
              <w:rPr>
                <w:sz w:val="22"/>
              </w:rPr>
              <w:t>Методика «Лесенка побуждений»;</w:t>
            </w:r>
          </w:p>
          <w:p w:rsidR="00DB751F" w:rsidRDefault="00B84766">
            <w:pPr>
              <w:spacing w:after="0" w:line="259" w:lineRule="auto"/>
              <w:ind w:left="0" w:right="0" w:firstLine="0"/>
              <w:jc w:val="left"/>
            </w:pPr>
            <w:r>
              <w:rPr>
                <w:sz w:val="22"/>
              </w:rPr>
              <w:t>Методика «Конверты»;</w:t>
            </w:r>
          </w:p>
          <w:p w:rsidR="00DB751F" w:rsidRDefault="00B84766">
            <w:pPr>
              <w:spacing w:after="0" w:line="259" w:lineRule="auto"/>
              <w:ind w:left="0" w:right="0" w:firstLine="0"/>
              <w:jc w:val="left"/>
            </w:pPr>
            <w:r>
              <w:rPr>
                <w:sz w:val="22"/>
              </w:rPr>
              <w:t>Методика Н.Г. Лускановой  (сформированность мотивации)</w:t>
            </w:r>
          </w:p>
        </w:tc>
      </w:tr>
      <w:tr w:rsidR="00DB751F">
        <w:trPr>
          <w:trHeight w:val="4138"/>
        </w:trPr>
        <w:tc>
          <w:tcPr>
            <w:tcW w:w="4490" w:type="dxa"/>
            <w:tcBorders>
              <w:top w:val="double" w:sz="5" w:space="0" w:color="000000"/>
              <w:left w:val="double" w:sz="5" w:space="0" w:color="000000"/>
              <w:bottom w:val="double" w:sz="5" w:space="0" w:color="000000"/>
              <w:right w:val="double" w:sz="5" w:space="0" w:color="000000"/>
            </w:tcBorders>
          </w:tcPr>
          <w:p w:rsidR="00DB751F" w:rsidRDefault="00B84766">
            <w:pPr>
              <w:spacing w:after="231" w:line="259" w:lineRule="auto"/>
              <w:ind w:left="0" w:right="0" w:firstLine="0"/>
            </w:pPr>
            <w:r>
              <w:rPr>
                <w:b/>
                <w:sz w:val="22"/>
              </w:rPr>
              <w:t>Особенности познавательной деятельности:</w:t>
            </w:r>
          </w:p>
          <w:p w:rsidR="00DB751F" w:rsidRDefault="00B84766">
            <w:pPr>
              <w:spacing w:after="0" w:line="259" w:lineRule="auto"/>
              <w:ind w:left="0" w:right="0" w:firstLine="0"/>
            </w:pPr>
            <w:r>
              <w:rPr>
                <w:sz w:val="22"/>
              </w:rPr>
              <w:t xml:space="preserve"> внимания, памяти,  мышления, восприятия, воображения младшего школьника</w:t>
            </w:r>
          </w:p>
        </w:tc>
        <w:tc>
          <w:tcPr>
            <w:tcW w:w="6140" w:type="dxa"/>
            <w:tcBorders>
              <w:top w:val="double" w:sz="5" w:space="0" w:color="000000"/>
              <w:left w:val="double" w:sz="5" w:space="0" w:color="000000"/>
              <w:bottom w:val="double" w:sz="5" w:space="0" w:color="000000"/>
              <w:right w:val="double" w:sz="5" w:space="0" w:color="000000"/>
            </w:tcBorders>
          </w:tcPr>
          <w:p w:rsidR="00DB751F" w:rsidRDefault="00B84766">
            <w:pPr>
              <w:spacing w:after="0" w:line="259" w:lineRule="auto"/>
              <w:ind w:left="0" w:right="0" w:firstLine="0"/>
              <w:jc w:val="left"/>
            </w:pPr>
            <w:r>
              <w:rPr>
                <w:sz w:val="22"/>
              </w:rPr>
              <w:t>Методика «Классификация»;</w:t>
            </w:r>
          </w:p>
          <w:p w:rsidR="00DB751F" w:rsidRDefault="00B84766">
            <w:pPr>
              <w:spacing w:after="0" w:line="259" w:lineRule="auto"/>
              <w:ind w:left="0" w:right="0" w:firstLine="0"/>
              <w:jc w:val="left"/>
            </w:pPr>
            <w:r>
              <w:rPr>
                <w:sz w:val="22"/>
              </w:rPr>
              <w:t>Методика обучаемости А.Я. Ивановой;</w:t>
            </w:r>
          </w:p>
          <w:p w:rsidR="00DB751F" w:rsidRDefault="00B84766">
            <w:pPr>
              <w:spacing w:after="0" w:line="259" w:lineRule="auto"/>
              <w:ind w:left="0" w:right="0" w:firstLine="0"/>
              <w:jc w:val="left"/>
            </w:pPr>
            <w:r>
              <w:rPr>
                <w:sz w:val="22"/>
              </w:rPr>
              <w:t xml:space="preserve">Методика «10 слов» А.Р. Лурия; </w:t>
            </w:r>
          </w:p>
          <w:p w:rsidR="00DB751F" w:rsidRDefault="00B84766">
            <w:pPr>
              <w:spacing w:after="0" w:line="259" w:lineRule="auto"/>
              <w:ind w:left="0" w:right="0" w:firstLine="0"/>
              <w:jc w:val="left"/>
            </w:pPr>
            <w:r>
              <w:rPr>
                <w:sz w:val="22"/>
              </w:rPr>
              <w:t>«Корректурные пробы» (Бурдон, Н.И. Озерецкий),</w:t>
            </w:r>
          </w:p>
          <w:p w:rsidR="00DB751F" w:rsidRDefault="00B84766">
            <w:pPr>
              <w:spacing w:after="0" w:line="259" w:lineRule="auto"/>
              <w:ind w:left="0" w:right="0" w:firstLine="0"/>
              <w:jc w:val="left"/>
            </w:pPr>
            <w:r>
              <w:rPr>
                <w:sz w:val="22"/>
              </w:rPr>
              <w:t>«Таблицы Шульте»,</w:t>
            </w:r>
          </w:p>
          <w:p w:rsidR="00DB751F" w:rsidRDefault="00B84766">
            <w:pPr>
              <w:spacing w:after="0" w:line="259" w:lineRule="auto"/>
              <w:ind w:left="0" w:right="0" w:firstLine="0"/>
              <w:jc w:val="left"/>
            </w:pPr>
            <w:r>
              <w:rPr>
                <w:sz w:val="22"/>
              </w:rPr>
              <w:t>Метод пиктограммы;</w:t>
            </w:r>
          </w:p>
          <w:p w:rsidR="00DB751F" w:rsidRDefault="00B84766">
            <w:pPr>
              <w:spacing w:after="0" w:line="259" w:lineRule="auto"/>
              <w:ind w:left="0" w:right="0" w:firstLine="0"/>
              <w:jc w:val="left"/>
            </w:pPr>
            <w:r>
              <w:rPr>
                <w:sz w:val="22"/>
              </w:rPr>
              <w:t>Тест С.Д. Забрамной,</w:t>
            </w:r>
          </w:p>
          <w:p w:rsidR="00DB751F" w:rsidRDefault="00B84766">
            <w:pPr>
              <w:spacing w:after="0" w:line="259" w:lineRule="auto"/>
              <w:ind w:left="0" w:right="0" w:firstLine="0"/>
              <w:jc w:val="left"/>
            </w:pPr>
            <w:r>
              <w:rPr>
                <w:sz w:val="22"/>
              </w:rPr>
              <w:t>Тест Векслера,</w:t>
            </w:r>
          </w:p>
          <w:p w:rsidR="00DB751F" w:rsidRDefault="00B84766">
            <w:pPr>
              <w:spacing w:after="0" w:line="259" w:lineRule="auto"/>
              <w:ind w:left="0" w:right="0" w:firstLine="0"/>
              <w:jc w:val="left"/>
            </w:pPr>
            <w:r>
              <w:rPr>
                <w:sz w:val="22"/>
              </w:rPr>
              <w:t xml:space="preserve">Исследовани словесно-логического мышления (Э.Ф. </w:t>
            </w:r>
          </w:p>
          <w:p w:rsidR="00DB751F" w:rsidRDefault="00B84766">
            <w:pPr>
              <w:spacing w:after="0" w:line="259" w:lineRule="auto"/>
              <w:ind w:left="0" w:right="0" w:firstLine="0"/>
              <w:jc w:val="left"/>
            </w:pPr>
            <w:r>
              <w:rPr>
                <w:sz w:val="22"/>
              </w:rPr>
              <w:t>Замбацявичене);</w:t>
            </w:r>
          </w:p>
          <w:p w:rsidR="00DB751F" w:rsidRDefault="00B84766">
            <w:pPr>
              <w:spacing w:after="0" w:line="259" w:lineRule="auto"/>
              <w:ind w:left="0" w:right="0" w:firstLine="0"/>
              <w:jc w:val="left"/>
            </w:pPr>
            <w:r>
              <w:rPr>
                <w:sz w:val="22"/>
              </w:rPr>
              <w:t>Кубики Кооса,</w:t>
            </w:r>
          </w:p>
          <w:p w:rsidR="00DB751F" w:rsidRDefault="00B84766">
            <w:pPr>
              <w:spacing w:after="0" w:line="259" w:lineRule="auto"/>
              <w:ind w:left="0" w:right="0" w:firstLine="0"/>
              <w:jc w:val="left"/>
            </w:pPr>
            <w:r>
              <w:rPr>
                <w:sz w:val="22"/>
              </w:rPr>
              <w:t xml:space="preserve">Матрицы Равена, </w:t>
            </w:r>
          </w:p>
          <w:p w:rsidR="00DB751F" w:rsidRDefault="00B84766">
            <w:pPr>
              <w:spacing w:after="0" w:line="259" w:lineRule="auto"/>
              <w:ind w:left="0" w:right="0" w:firstLine="0"/>
              <w:jc w:val="left"/>
            </w:pPr>
            <w:r>
              <w:rPr>
                <w:sz w:val="22"/>
              </w:rPr>
              <w:t xml:space="preserve">Тест Тулуз-Пьерона (диагностика  ММД)  </w:t>
            </w:r>
          </w:p>
          <w:p w:rsidR="00DB751F" w:rsidRDefault="00B84766">
            <w:pPr>
              <w:spacing w:after="0" w:line="259" w:lineRule="auto"/>
              <w:ind w:left="0" w:right="0" w:firstLine="0"/>
              <w:jc w:val="left"/>
            </w:pPr>
            <w:r>
              <w:rPr>
                <w:sz w:val="22"/>
              </w:rPr>
              <w:t xml:space="preserve">Тест Керна-Йрасика </w:t>
            </w:r>
          </w:p>
          <w:p w:rsidR="00DB751F" w:rsidRDefault="00B84766">
            <w:pPr>
              <w:spacing w:after="0" w:line="259" w:lineRule="auto"/>
              <w:ind w:left="0" w:right="0" w:firstLine="0"/>
              <w:jc w:val="left"/>
            </w:pPr>
            <w:r>
              <w:rPr>
                <w:sz w:val="22"/>
              </w:rPr>
              <w:t xml:space="preserve">Графический диктант Эльконина </w:t>
            </w:r>
          </w:p>
        </w:tc>
      </w:tr>
      <w:tr w:rsidR="00DB751F">
        <w:trPr>
          <w:trHeight w:val="1722"/>
        </w:trPr>
        <w:tc>
          <w:tcPr>
            <w:tcW w:w="4490" w:type="dxa"/>
            <w:tcBorders>
              <w:top w:val="double" w:sz="5" w:space="0" w:color="000000"/>
              <w:left w:val="double" w:sz="5" w:space="0" w:color="000000"/>
              <w:bottom w:val="double" w:sz="5" w:space="0" w:color="000000"/>
              <w:right w:val="double" w:sz="5" w:space="0" w:color="000000"/>
            </w:tcBorders>
          </w:tcPr>
          <w:p w:rsidR="00DB751F" w:rsidRDefault="00B84766">
            <w:pPr>
              <w:spacing w:after="0" w:line="259" w:lineRule="auto"/>
              <w:ind w:left="0" w:right="0" w:firstLine="0"/>
              <w:jc w:val="left"/>
            </w:pPr>
            <w:r>
              <w:rPr>
                <w:b/>
                <w:sz w:val="22"/>
              </w:rPr>
              <w:t>Личностные особенности.</w:t>
            </w:r>
          </w:p>
          <w:p w:rsidR="00DB751F" w:rsidRDefault="00B84766">
            <w:pPr>
              <w:spacing w:after="0" w:line="259" w:lineRule="auto"/>
              <w:ind w:left="0" w:right="0" w:firstLine="0"/>
              <w:jc w:val="left"/>
            </w:pPr>
            <w:r>
              <w:rPr>
                <w:sz w:val="22"/>
              </w:rPr>
              <w:t>Оценка устойчивых и индивидуальных особенностей человека, определяющих его поступки</w:t>
            </w:r>
          </w:p>
        </w:tc>
        <w:tc>
          <w:tcPr>
            <w:tcW w:w="6140" w:type="dxa"/>
            <w:tcBorders>
              <w:top w:val="double" w:sz="5" w:space="0" w:color="000000"/>
              <w:left w:val="double" w:sz="5" w:space="0" w:color="000000"/>
              <w:bottom w:val="double" w:sz="5" w:space="0" w:color="000000"/>
              <w:right w:val="double" w:sz="5" w:space="0" w:color="000000"/>
            </w:tcBorders>
          </w:tcPr>
          <w:p w:rsidR="00DB751F" w:rsidRDefault="00B84766">
            <w:pPr>
              <w:spacing w:after="0" w:line="238" w:lineRule="auto"/>
              <w:ind w:left="0" w:right="0" w:firstLine="0"/>
              <w:jc w:val="left"/>
            </w:pPr>
            <w:r>
              <w:t>Методика определения уровня личностной тревожности Ч.Спилбергера.</w:t>
            </w:r>
          </w:p>
          <w:p w:rsidR="00DB751F" w:rsidRDefault="00B84766">
            <w:pPr>
              <w:spacing w:after="0" w:line="259" w:lineRule="auto"/>
              <w:ind w:left="0" w:right="0" w:firstLine="0"/>
              <w:jc w:val="left"/>
            </w:pPr>
            <w:r>
              <w:t>ДембоРубинштейн;</w:t>
            </w:r>
          </w:p>
          <w:p w:rsidR="00DB751F" w:rsidRDefault="00B84766">
            <w:pPr>
              <w:spacing w:after="0" w:line="259" w:lineRule="auto"/>
              <w:ind w:left="0" w:right="0" w:firstLine="0"/>
              <w:jc w:val="left"/>
            </w:pPr>
            <w:r>
              <w:t xml:space="preserve">Уровень тревожности по Филипсу. </w:t>
            </w:r>
          </w:p>
          <w:p w:rsidR="00DB751F" w:rsidRDefault="00B84766">
            <w:pPr>
              <w:spacing w:after="0" w:line="259" w:lineRule="auto"/>
              <w:ind w:left="0" w:right="0" w:firstLine="0"/>
              <w:jc w:val="left"/>
            </w:pPr>
            <w:r>
              <w:t>Методика «Кактус»</w:t>
            </w:r>
          </w:p>
        </w:tc>
      </w:tr>
    </w:tbl>
    <w:p w:rsidR="00DB751F" w:rsidRDefault="00B84766">
      <w:pPr>
        <w:spacing w:after="10"/>
        <w:ind w:left="2602" w:right="2451" w:hanging="10"/>
        <w:jc w:val="center"/>
      </w:pPr>
      <w:r>
        <w:rPr>
          <w:b/>
          <w:color w:val="333333"/>
        </w:rPr>
        <w:t>Индивидуальная карта развития учащегося</w:t>
      </w:r>
    </w:p>
    <w:p w:rsidR="00DB751F" w:rsidRDefault="00B84766">
      <w:pPr>
        <w:spacing w:after="0"/>
        <w:ind w:left="1942" w:right="571" w:hanging="10"/>
      </w:pPr>
      <w:r>
        <w:rPr>
          <w:color w:val="333333"/>
        </w:rPr>
        <w:t>(заполняется по обобщенным результатам наблюдений, исследований и тестов)</w:t>
      </w:r>
    </w:p>
    <w:p w:rsidR="00DB751F" w:rsidRDefault="00B84766">
      <w:pPr>
        <w:spacing w:after="0" w:line="259" w:lineRule="auto"/>
        <w:ind w:left="1829" w:right="1684" w:firstLine="0"/>
        <w:jc w:val="center"/>
      </w:pPr>
      <w:r>
        <w:rPr>
          <w:color w:val="333333"/>
        </w:rPr>
        <w:t>_____________________________________________________________ (Фамилия, имя)</w:t>
      </w:r>
    </w:p>
    <w:tbl>
      <w:tblPr>
        <w:tblStyle w:val="TableGrid"/>
        <w:tblW w:w="10802" w:type="dxa"/>
        <w:tblInd w:w="824" w:type="dxa"/>
        <w:tblCellMar>
          <w:top w:w="15" w:type="dxa"/>
          <w:left w:w="103" w:type="dxa"/>
          <w:right w:w="69" w:type="dxa"/>
        </w:tblCellMar>
        <w:tblLook w:val="04A0" w:firstRow="1" w:lastRow="0" w:firstColumn="1" w:lastColumn="0" w:noHBand="0" w:noVBand="1"/>
      </w:tblPr>
      <w:tblGrid>
        <w:gridCol w:w="2751"/>
        <w:gridCol w:w="624"/>
        <w:gridCol w:w="734"/>
        <w:gridCol w:w="710"/>
        <w:gridCol w:w="734"/>
        <w:gridCol w:w="568"/>
        <w:gridCol w:w="566"/>
        <w:gridCol w:w="711"/>
        <w:gridCol w:w="710"/>
        <w:gridCol w:w="705"/>
        <w:gridCol w:w="745"/>
        <w:gridCol w:w="676"/>
        <w:gridCol w:w="568"/>
      </w:tblGrid>
      <w:tr w:rsidR="00DB751F">
        <w:trPr>
          <w:trHeight w:val="614"/>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15" w:right="0" w:firstLine="0"/>
              <w:jc w:val="left"/>
            </w:pPr>
            <w:r>
              <w:rPr>
                <w:b/>
                <w:color w:val="333333"/>
                <w:sz w:val="21"/>
              </w:rPr>
              <w:t>Класс</w:t>
            </w:r>
          </w:p>
        </w:tc>
        <w:tc>
          <w:tcPr>
            <w:tcW w:w="2068" w:type="dxa"/>
            <w:gridSpan w:val="3"/>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13" w:right="0" w:firstLine="0"/>
              <w:jc w:val="left"/>
            </w:pPr>
            <w:r>
              <w:rPr>
                <w:b/>
                <w:color w:val="333333"/>
                <w:sz w:val="21"/>
              </w:rPr>
              <w:t>класс</w:t>
            </w:r>
          </w:p>
        </w:tc>
        <w:tc>
          <w:tcPr>
            <w:tcW w:w="734" w:type="dxa"/>
            <w:tcBorders>
              <w:top w:val="single" w:sz="6" w:space="0" w:color="00000A"/>
              <w:left w:val="single" w:sz="6" w:space="0" w:color="00000A"/>
              <w:bottom w:val="single" w:sz="6" w:space="0" w:color="00000A"/>
              <w:right w:val="nil"/>
            </w:tcBorders>
          </w:tcPr>
          <w:p w:rsidR="00DB751F" w:rsidRDefault="00B84766">
            <w:pPr>
              <w:spacing w:after="0" w:line="259" w:lineRule="auto"/>
              <w:ind w:left="15" w:right="0" w:firstLine="0"/>
              <w:jc w:val="left"/>
            </w:pPr>
            <w:r>
              <w:rPr>
                <w:b/>
                <w:color w:val="333333"/>
                <w:sz w:val="21"/>
              </w:rPr>
              <w:t>класс</w:t>
            </w:r>
          </w:p>
        </w:tc>
        <w:tc>
          <w:tcPr>
            <w:tcW w:w="568" w:type="dxa"/>
            <w:tcBorders>
              <w:top w:val="single" w:sz="6" w:space="0" w:color="00000A"/>
              <w:left w:val="nil"/>
              <w:bottom w:val="single" w:sz="6" w:space="0" w:color="00000A"/>
              <w:right w:val="nil"/>
            </w:tcBorders>
          </w:tcPr>
          <w:p w:rsidR="00DB751F" w:rsidRDefault="00DB751F">
            <w:pPr>
              <w:spacing w:after="160" w:line="259" w:lineRule="auto"/>
              <w:ind w:left="0" w:right="0" w:firstLine="0"/>
              <w:jc w:val="left"/>
            </w:pPr>
          </w:p>
        </w:tc>
        <w:tc>
          <w:tcPr>
            <w:tcW w:w="566" w:type="dxa"/>
            <w:tcBorders>
              <w:top w:val="single" w:sz="6" w:space="0" w:color="00000A"/>
              <w:left w:val="nil"/>
              <w:bottom w:val="single" w:sz="6" w:space="0" w:color="00000A"/>
              <w:right w:val="single" w:sz="6" w:space="0" w:color="000000"/>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0"/>
              <w:bottom w:val="single" w:sz="6" w:space="0" w:color="00000A"/>
              <w:right w:val="nil"/>
            </w:tcBorders>
          </w:tcPr>
          <w:p w:rsidR="00DB751F" w:rsidRDefault="00B84766">
            <w:pPr>
              <w:spacing w:after="0" w:line="259" w:lineRule="auto"/>
              <w:ind w:left="8" w:right="0" w:firstLine="0"/>
              <w:jc w:val="left"/>
            </w:pPr>
            <w:r>
              <w:rPr>
                <w:b/>
                <w:color w:val="333333"/>
                <w:sz w:val="21"/>
              </w:rPr>
              <w:t>класс</w:t>
            </w:r>
          </w:p>
        </w:tc>
        <w:tc>
          <w:tcPr>
            <w:tcW w:w="710" w:type="dxa"/>
            <w:tcBorders>
              <w:top w:val="single" w:sz="6" w:space="0" w:color="00000A"/>
              <w:left w:val="nil"/>
              <w:bottom w:val="single" w:sz="6" w:space="0" w:color="00000A"/>
              <w:right w:val="nil"/>
            </w:tcBorders>
          </w:tcPr>
          <w:p w:rsidR="00DB751F" w:rsidRDefault="00DB751F">
            <w:pPr>
              <w:spacing w:after="160" w:line="259" w:lineRule="auto"/>
              <w:ind w:left="0" w:right="0" w:firstLine="0"/>
              <w:jc w:val="left"/>
            </w:pPr>
          </w:p>
        </w:tc>
        <w:tc>
          <w:tcPr>
            <w:tcW w:w="705" w:type="dxa"/>
            <w:tcBorders>
              <w:top w:val="single" w:sz="6" w:space="0" w:color="00000A"/>
              <w:left w:val="nil"/>
              <w:bottom w:val="single" w:sz="6" w:space="0" w:color="00000A"/>
              <w:right w:val="single" w:sz="4" w:space="0" w:color="000000"/>
            </w:tcBorders>
          </w:tcPr>
          <w:p w:rsidR="00DB751F" w:rsidRDefault="00DB751F">
            <w:pPr>
              <w:spacing w:after="160" w:line="259" w:lineRule="auto"/>
              <w:ind w:left="0" w:right="0" w:firstLine="0"/>
              <w:jc w:val="left"/>
            </w:pPr>
          </w:p>
        </w:tc>
        <w:tc>
          <w:tcPr>
            <w:tcW w:w="745" w:type="dxa"/>
            <w:tcBorders>
              <w:top w:val="single" w:sz="6" w:space="0" w:color="00000A"/>
              <w:left w:val="single" w:sz="4" w:space="0" w:color="000000"/>
              <w:bottom w:val="single" w:sz="6" w:space="0" w:color="00000A"/>
              <w:right w:val="nil"/>
            </w:tcBorders>
          </w:tcPr>
          <w:p w:rsidR="00DB751F" w:rsidRDefault="00B84766">
            <w:pPr>
              <w:spacing w:after="0" w:line="259" w:lineRule="auto"/>
              <w:ind w:left="0" w:right="0" w:firstLine="0"/>
              <w:jc w:val="left"/>
            </w:pPr>
            <w:r>
              <w:rPr>
                <w:b/>
                <w:color w:val="333333"/>
                <w:sz w:val="21"/>
              </w:rPr>
              <w:t>класс</w:t>
            </w:r>
          </w:p>
        </w:tc>
        <w:tc>
          <w:tcPr>
            <w:tcW w:w="676" w:type="dxa"/>
            <w:tcBorders>
              <w:top w:val="single" w:sz="6" w:space="0" w:color="00000A"/>
              <w:left w:val="nil"/>
              <w:bottom w:val="single" w:sz="6" w:space="0" w:color="00000A"/>
              <w:right w:val="nil"/>
            </w:tcBorders>
          </w:tcPr>
          <w:p w:rsidR="00DB751F" w:rsidRDefault="00DB751F">
            <w:pPr>
              <w:spacing w:after="160" w:line="259" w:lineRule="auto"/>
              <w:ind w:left="0" w:right="0" w:firstLine="0"/>
              <w:jc w:val="left"/>
            </w:pPr>
          </w:p>
        </w:tc>
        <w:tc>
          <w:tcPr>
            <w:tcW w:w="568" w:type="dxa"/>
            <w:tcBorders>
              <w:top w:val="single" w:sz="6" w:space="0" w:color="00000A"/>
              <w:left w:val="nil"/>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826"/>
        </w:trPr>
        <w:tc>
          <w:tcPr>
            <w:tcW w:w="2752" w:type="dxa"/>
            <w:tcBorders>
              <w:top w:val="single" w:sz="6" w:space="0" w:color="00000A"/>
              <w:left w:val="single" w:sz="6" w:space="0" w:color="00000A"/>
              <w:bottom w:val="single" w:sz="6" w:space="0" w:color="00000A"/>
              <w:right w:val="single" w:sz="6" w:space="0" w:color="00000A"/>
            </w:tcBorders>
            <w:shd w:val="clear" w:color="auto" w:fill="D9D9D9"/>
          </w:tcPr>
          <w:p w:rsidR="00DB751F" w:rsidRDefault="00B84766">
            <w:pPr>
              <w:spacing w:after="0" w:line="259" w:lineRule="auto"/>
              <w:ind w:left="15" w:right="0" w:firstLine="0"/>
              <w:jc w:val="left"/>
            </w:pPr>
            <w:r>
              <w:rPr>
                <w:b/>
                <w:color w:val="333333"/>
                <w:sz w:val="15"/>
              </w:rPr>
              <w:t>Параметры развития /показатели развития (оцениваются по уровням развития)</w:t>
            </w:r>
          </w:p>
        </w:tc>
        <w:tc>
          <w:tcPr>
            <w:tcW w:w="624" w:type="dxa"/>
            <w:tcBorders>
              <w:top w:val="single" w:sz="6" w:space="0" w:color="00000A"/>
              <w:left w:val="single" w:sz="6" w:space="0" w:color="00000A"/>
              <w:bottom w:val="single" w:sz="6" w:space="0" w:color="00000A"/>
              <w:right w:val="single" w:sz="6" w:space="0" w:color="00000A"/>
            </w:tcBorders>
            <w:shd w:val="clear" w:color="auto" w:fill="D9D9D9"/>
          </w:tcPr>
          <w:p w:rsidR="00DB751F" w:rsidRDefault="00B84766">
            <w:pPr>
              <w:spacing w:after="0" w:line="259" w:lineRule="auto"/>
              <w:ind w:left="13" w:right="0" w:firstLine="0"/>
              <w:jc w:val="left"/>
            </w:pPr>
            <w:r>
              <w:rPr>
                <w:b/>
                <w:color w:val="333333"/>
                <w:sz w:val="16"/>
              </w:rPr>
              <w:t>Высо кий</w:t>
            </w:r>
          </w:p>
        </w:tc>
        <w:tc>
          <w:tcPr>
            <w:tcW w:w="734" w:type="dxa"/>
            <w:tcBorders>
              <w:top w:val="single" w:sz="6" w:space="0" w:color="00000A"/>
              <w:left w:val="single" w:sz="6" w:space="0" w:color="00000A"/>
              <w:bottom w:val="single" w:sz="6" w:space="0" w:color="00000A"/>
              <w:right w:val="single" w:sz="6" w:space="0" w:color="00000A"/>
            </w:tcBorders>
            <w:shd w:val="clear" w:color="auto" w:fill="D9D9D9"/>
          </w:tcPr>
          <w:p w:rsidR="00DB751F" w:rsidRDefault="00B84766">
            <w:pPr>
              <w:spacing w:after="0" w:line="259" w:lineRule="auto"/>
              <w:ind w:left="13" w:right="0" w:firstLine="0"/>
              <w:jc w:val="left"/>
            </w:pPr>
            <w:r>
              <w:rPr>
                <w:b/>
                <w:color w:val="333333"/>
                <w:sz w:val="16"/>
              </w:rPr>
              <w:t>Средн ий</w:t>
            </w:r>
          </w:p>
        </w:tc>
        <w:tc>
          <w:tcPr>
            <w:tcW w:w="710" w:type="dxa"/>
            <w:tcBorders>
              <w:top w:val="single" w:sz="6" w:space="0" w:color="00000A"/>
              <w:left w:val="single" w:sz="6" w:space="0" w:color="00000A"/>
              <w:bottom w:val="single" w:sz="6" w:space="0" w:color="00000A"/>
              <w:right w:val="single" w:sz="6" w:space="0" w:color="00000A"/>
            </w:tcBorders>
            <w:shd w:val="clear" w:color="auto" w:fill="D9D9D9"/>
          </w:tcPr>
          <w:p w:rsidR="00DB751F" w:rsidRDefault="00B84766">
            <w:pPr>
              <w:spacing w:after="0" w:line="259" w:lineRule="auto"/>
              <w:ind w:left="15" w:right="0" w:firstLine="0"/>
              <w:jc w:val="left"/>
            </w:pPr>
            <w:r>
              <w:rPr>
                <w:b/>
                <w:color w:val="333333"/>
                <w:sz w:val="16"/>
              </w:rPr>
              <w:t>Низки й</w:t>
            </w:r>
          </w:p>
        </w:tc>
        <w:tc>
          <w:tcPr>
            <w:tcW w:w="734" w:type="dxa"/>
            <w:tcBorders>
              <w:top w:val="single" w:sz="6" w:space="0" w:color="00000A"/>
              <w:left w:val="single" w:sz="6" w:space="0" w:color="00000A"/>
              <w:bottom w:val="single" w:sz="6" w:space="0" w:color="00000A"/>
              <w:right w:val="single" w:sz="6" w:space="0" w:color="00000A"/>
            </w:tcBorders>
            <w:shd w:val="clear" w:color="auto" w:fill="D9D9D9"/>
          </w:tcPr>
          <w:p w:rsidR="00DB751F" w:rsidRDefault="00B84766">
            <w:pPr>
              <w:spacing w:after="0" w:line="259" w:lineRule="auto"/>
              <w:ind w:left="15" w:right="0" w:firstLine="0"/>
              <w:jc w:val="left"/>
            </w:pPr>
            <w:r>
              <w:rPr>
                <w:b/>
                <w:color w:val="333333"/>
                <w:sz w:val="16"/>
              </w:rPr>
              <w:t>Высок ий</w:t>
            </w:r>
          </w:p>
        </w:tc>
        <w:tc>
          <w:tcPr>
            <w:tcW w:w="568" w:type="dxa"/>
            <w:tcBorders>
              <w:top w:val="single" w:sz="6" w:space="0" w:color="00000A"/>
              <w:left w:val="single" w:sz="6" w:space="0" w:color="00000A"/>
              <w:bottom w:val="single" w:sz="6" w:space="0" w:color="00000A"/>
              <w:right w:val="single" w:sz="6" w:space="0" w:color="00000A"/>
            </w:tcBorders>
            <w:shd w:val="clear" w:color="auto" w:fill="D9D9D9"/>
          </w:tcPr>
          <w:p w:rsidR="00DB751F" w:rsidRDefault="00B84766">
            <w:pPr>
              <w:spacing w:after="0" w:line="259" w:lineRule="auto"/>
              <w:ind w:left="15" w:right="24" w:firstLine="0"/>
              <w:jc w:val="left"/>
            </w:pPr>
            <w:r>
              <w:rPr>
                <w:b/>
                <w:color w:val="333333"/>
                <w:sz w:val="16"/>
              </w:rPr>
              <w:t>Сре дни й</w:t>
            </w:r>
          </w:p>
        </w:tc>
        <w:tc>
          <w:tcPr>
            <w:tcW w:w="566" w:type="dxa"/>
            <w:tcBorders>
              <w:top w:val="single" w:sz="6" w:space="0" w:color="00000A"/>
              <w:left w:val="single" w:sz="6" w:space="0" w:color="00000A"/>
              <w:bottom w:val="single" w:sz="6" w:space="0" w:color="00000A"/>
              <w:right w:val="single" w:sz="6" w:space="0" w:color="000000"/>
            </w:tcBorders>
            <w:shd w:val="clear" w:color="auto" w:fill="D9D9D9"/>
          </w:tcPr>
          <w:p w:rsidR="00DB751F" w:rsidRDefault="00B84766">
            <w:pPr>
              <w:spacing w:after="0" w:line="259" w:lineRule="auto"/>
              <w:ind w:left="15" w:right="0" w:firstLine="0"/>
              <w:jc w:val="left"/>
            </w:pPr>
            <w:r>
              <w:rPr>
                <w:b/>
                <w:color w:val="333333"/>
                <w:sz w:val="16"/>
              </w:rPr>
              <w:t>Низ кий</w:t>
            </w:r>
          </w:p>
        </w:tc>
        <w:tc>
          <w:tcPr>
            <w:tcW w:w="710" w:type="dxa"/>
            <w:tcBorders>
              <w:top w:val="single" w:sz="6" w:space="0" w:color="00000A"/>
              <w:left w:val="single" w:sz="6" w:space="0" w:color="000000"/>
              <w:bottom w:val="single" w:sz="6" w:space="0" w:color="00000A"/>
              <w:right w:val="single" w:sz="6" w:space="0" w:color="00000A"/>
            </w:tcBorders>
            <w:shd w:val="clear" w:color="auto" w:fill="D9D9D9"/>
          </w:tcPr>
          <w:p w:rsidR="00DB751F" w:rsidRDefault="00B84766">
            <w:pPr>
              <w:spacing w:after="0" w:line="259" w:lineRule="auto"/>
              <w:ind w:left="14" w:right="0" w:firstLine="0"/>
              <w:jc w:val="left"/>
            </w:pPr>
            <w:r>
              <w:rPr>
                <w:b/>
                <w:color w:val="333333"/>
                <w:sz w:val="16"/>
              </w:rPr>
              <w:t>Высок ий</w:t>
            </w:r>
          </w:p>
        </w:tc>
        <w:tc>
          <w:tcPr>
            <w:tcW w:w="710" w:type="dxa"/>
            <w:tcBorders>
              <w:top w:val="single" w:sz="6" w:space="0" w:color="00000A"/>
              <w:left w:val="single" w:sz="6" w:space="0" w:color="00000A"/>
              <w:bottom w:val="single" w:sz="6" w:space="0" w:color="00000A"/>
              <w:right w:val="single" w:sz="6" w:space="0" w:color="00000A"/>
            </w:tcBorders>
            <w:shd w:val="clear" w:color="auto" w:fill="D9D9D9"/>
          </w:tcPr>
          <w:p w:rsidR="00DB751F" w:rsidRDefault="00B84766">
            <w:pPr>
              <w:spacing w:after="0" w:line="259" w:lineRule="auto"/>
              <w:ind w:left="15" w:right="0" w:firstLine="0"/>
              <w:jc w:val="left"/>
            </w:pPr>
            <w:r>
              <w:rPr>
                <w:b/>
                <w:color w:val="333333"/>
                <w:sz w:val="16"/>
              </w:rPr>
              <w:t>Средн ий</w:t>
            </w:r>
          </w:p>
        </w:tc>
        <w:tc>
          <w:tcPr>
            <w:tcW w:w="705" w:type="dxa"/>
            <w:tcBorders>
              <w:top w:val="single" w:sz="6" w:space="0" w:color="00000A"/>
              <w:left w:val="single" w:sz="6" w:space="0" w:color="00000A"/>
              <w:bottom w:val="single" w:sz="6" w:space="0" w:color="00000A"/>
              <w:right w:val="single" w:sz="6" w:space="0" w:color="00000A"/>
            </w:tcBorders>
            <w:shd w:val="clear" w:color="auto" w:fill="D9D9D9"/>
          </w:tcPr>
          <w:p w:rsidR="00DB751F" w:rsidRDefault="00B84766">
            <w:pPr>
              <w:spacing w:after="0" w:line="259" w:lineRule="auto"/>
              <w:ind w:left="13" w:right="0" w:firstLine="0"/>
              <w:jc w:val="left"/>
            </w:pPr>
            <w:r>
              <w:rPr>
                <w:b/>
                <w:color w:val="333333"/>
                <w:sz w:val="16"/>
              </w:rPr>
              <w:t>Низки й</w:t>
            </w:r>
          </w:p>
        </w:tc>
        <w:tc>
          <w:tcPr>
            <w:tcW w:w="745" w:type="dxa"/>
            <w:tcBorders>
              <w:top w:val="single" w:sz="6" w:space="0" w:color="00000A"/>
              <w:left w:val="single" w:sz="6" w:space="0" w:color="00000A"/>
              <w:bottom w:val="single" w:sz="6" w:space="0" w:color="00000A"/>
              <w:right w:val="single" w:sz="6" w:space="0" w:color="00000A"/>
            </w:tcBorders>
            <w:shd w:val="clear" w:color="auto" w:fill="D9D9D9"/>
          </w:tcPr>
          <w:p w:rsidR="00DB751F" w:rsidRDefault="00B84766">
            <w:pPr>
              <w:spacing w:after="0" w:line="259" w:lineRule="auto"/>
              <w:ind w:left="16" w:right="0" w:firstLine="0"/>
              <w:jc w:val="left"/>
            </w:pPr>
            <w:r>
              <w:rPr>
                <w:b/>
                <w:color w:val="333333"/>
                <w:sz w:val="16"/>
              </w:rPr>
              <w:t>Высок ий</w:t>
            </w:r>
          </w:p>
        </w:tc>
        <w:tc>
          <w:tcPr>
            <w:tcW w:w="676" w:type="dxa"/>
            <w:tcBorders>
              <w:top w:val="single" w:sz="6" w:space="0" w:color="00000A"/>
              <w:left w:val="single" w:sz="6" w:space="0" w:color="00000A"/>
              <w:bottom w:val="single" w:sz="6" w:space="0" w:color="00000A"/>
              <w:right w:val="single" w:sz="6" w:space="0" w:color="00000A"/>
            </w:tcBorders>
            <w:shd w:val="clear" w:color="auto" w:fill="D9D9D9"/>
          </w:tcPr>
          <w:p w:rsidR="00DB751F" w:rsidRDefault="00B84766">
            <w:pPr>
              <w:spacing w:after="0" w:line="259" w:lineRule="auto"/>
              <w:ind w:left="13" w:right="0" w:firstLine="0"/>
              <w:jc w:val="left"/>
            </w:pPr>
            <w:r>
              <w:rPr>
                <w:b/>
                <w:color w:val="333333"/>
                <w:sz w:val="16"/>
              </w:rPr>
              <w:t>Сред ний</w:t>
            </w:r>
          </w:p>
        </w:tc>
        <w:tc>
          <w:tcPr>
            <w:tcW w:w="568" w:type="dxa"/>
            <w:tcBorders>
              <w:top w:val="single" w:sz="6" w:space="0" w:color="00000A"/>
              <w:left w:val="single" w:sz="6" w:space="0" w:color="00000A"/>
              <w:bottom w:val="single" w:sz="6" w:space="0" w:color="00000A"/>
              <w:right w:val="single" w:sz="6" w:space="0" w:color="00000A"/>
            </w:tcBorders>
            <w:shd w:val="clear" w:color="auto" w:fill="D9D9D9"/>
          </w:tcPr>
          <w:p w:rsidR="00DB751F" w:rsidRDefault="00B84766">
            <w:pPr>
              <w:spacing w:after="0" w:line="259" w:lineRule="auto"/>
              <w:ind w:left="13" w:right="0" w:firstLine="0"/>
              <w:jc w:val="left"/>
            </w:pPr>
            <w:r>
              <w:rPr>
                <w:b/>
                <w:color w:val="333333"/>
                <w:sz w:val="16"/>
              </w:rPr>
              <w:t>Низ кий</w:t>
            </w:r>
          </w:p>
        </w:tc>
      </w:tr>
      <w:tr w:rsidR="00DB751F">
        <w:trPr>
          <w:trHeight w:val="409"/>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15" w:right="0" w:firstLine="0"/>
              <w:jc w:val="left"/>
            </w:pPr>
            <w:r>
              <w:rPr>
                <w:color w:val="333333"/>
                <w:sz w:val="21"/>
              </w:rPr>
              <w:t>Общая осведомленность</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476"/>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15" w:right="0" w:firstLine="0"/>
              <w:jc w:val="left"/>
            </w:pPr>
            <w:r>
              <w:rPr>
                <w:sz w:val="20"/>
              </w:rPr>
              <w:t>Работоспособность во время занятий</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406"/>
        </w:trPr>
        <w:tc>
          <w:tcPr>
            <w:tcW w:w="5554" w:type="dxa"/>
            <w:gridSpan w:val="5"/>
            <w:tcBorders>
              <w:top w:val="single" w:sz="6" w:space="0" w:color="00000A"/>
              <w:left w:val="single" w:sz="6" w:space="0" w:color="00000A"/>
              <w:bottom w:val="single" w:sz="6" w:space="0" w:color="00000A"/>
              <w:right w:val="nil"/>
            </w:tcBorders>
            <w:shd w:val="clear" w:color="auto" w:fill="D9D9D9"/>
          </w:tcPr>
          <w:p w:rsidR="00DB751F" w:rsidRDefault="00B84766">
            <w:pPr>
              <w:spacing w:after="0" w:line="259" w:lineRule="auto"/>
              <w:ind w:left="15" w:right="0" w:firstLine="0"/>
              <w:jc w:val="left"/>
            </w:pPr>
            <w:r>
              <w:rPr>
                <w:b/>
                <w:color w:val="333333"/>
                <w:sz w:val="21"/>
              </w:rPr>
              <w:lastRenderedPageBreak/>
              <w:t>Организация деятельности и внимания на занятиях:</w:t>
            </w:r>
          </w:p>
        </w:tc>
        <w:tc>
          <w:tcPr>
            <w:tcW w:w="568" w:type="dxa"/>
            <w:tcBorders>
              <w:top w:val="single" w:sz="6" w:space="0" w:color="00000A"/>
              <w:left w:val="nil"/>
              <w:bottom w:val="single" w:sz="6" w:space="0" w:color="00000A"/>
              <w:right w:val="nil"/>
            </w:tcBorders>
            <w:shd w:val="clear" w:color="auto" w:fill="D9D9D9"/>
          </w:tcPr>
          <w:p w:rsidR="00DB751F" w:rsidRDefault="00DB751F">
            <w:pPr>
              <w:spacing w:after="160" w:line="259" w:lineRule="auto"/>
              <w:ind w:left="0" w:right="0" w:firstLine="0"/>
              <w:jc w:val="left"/>
            </w:pPr>
          </w:p>
        </w:tc>
        <w:tc>
          <w:tcPr>
            <w:tcW w:w="566" w:type="dxa"/>
            <w:tcBorders>
              <w:top w:val="single" w:sz="6" w:space="0" w:color="00000A"/>
              <w:left w:val="nil"/>
              <w:bottom w:val="single" w:sz="6" w:space="0" w:color="00000A"/>
              <w:right w:val="nil"/>
            </w:tcBorders>
            <w:shd w:val="clear" w:color="auto" w:fill="D9D9D9"/>
          </w:tcPr>
          <w:p w:rsidR="00DB751F" w:rsidRDefault="00DB751F">
            <w:pPr>
              <w:spacing w:after="160" w:line="259" w:lineRule="auto"/>
              <w:ind w:left="0" w:right="0" w:firstLine="0"/>
              <w:jc w:val="left"/>
            </w:pPr>
          </w:p>
        </w:tc>
        <w:tc>
          <w:tcPr>
            <w:tcW w:w="710" w:type="dxa"/>
            <w:tcBorders>
              <w:top w:val="single" w:sz="6" w:space="0" w:color="00000A"/>
              <w:left w:val="nil"/>
              <w:bottom w:val="single" w:sz="6" w:space="0" w:color="00000A"/>
              <w:right w:val="nil"/>
            </w:tcBorders>
            <w:shd w:val="clear" w:color="auto" w:fill="D9D9D9"/>
          </w:tcPr>
          <w:p w:rsidR="00DB751F" w:rsidRDefault="00DB751F">
            <w:pPr>
              <w:spacing w:after="160" w:line="259" w:lineRule="auto"/>
              <w:ind w:left="0" w:right="0" w:firstLine="0"/>
              <w:jc w:val="left"/>
            </w:pPr>
          </w:p>
        </w:tc>
        <w:tc>
          <w:tcPr>
            <w:tcW w:w="710" w:type="dxa"/>
            <w:tcBorders>
              <w:top w:val="single" w:sz="6" w:space="0" w:color="00000A"/>
              <w:left w:val="nil"/>
              <w:bottom w:val="single" w:sz="6" w:space="0" w:color="00000A"/>
              <w:right w:val="nil"/>
            </w:tcBorders>
            <w:shd w:val="clear" w:color="auto" w:fill="D9D9D9"/>
          </w:tcPr>
          <w:p w:rsidR="00DB751F" w:rsidRDefault="00DB751F">
            <w:pPr>
              <w:spacing w:after="160" w:line="259" w:lineRule="auto"/>
              <w:ind w:left="0" w:right="0" w:firstLine="0"/>
              <w:jc w:val="left"/>
            </w:pPr>
          </w:p>
        </w:tc>
        <w:tc>
          <w:tcPr>
            <w:tcW w:w="705" w:type="dxa"/>
            <w:tcBorders>
              <w:top w:val="single" w:sz="6" w:space="0" w:color="00000A"/>
              <w:left w:val="nil"/>
              <w:bottom w:val="single" w:sz="6" w:space="0" w:color="00000A"/>
              <w:right w:val="nil"/>
            </w:tcBorders>
            <w:shd w:val="clear" w:color="auto" w:fill="D9D9D9"/>
          </w:tcPr>
          <w:p w:rsidR="00DB751F" w:rsidRDefault="00DB751F">
            <w:pPr>
              <w:spacing w:after="160" w:line="259" w:lineRule="auto"/>
              <w:ind w:left="0" w:right="0" w:firstLine="0"/>
              <w:jc w:val="left"/>
            </w:pPr>
          </w:p>
        </w:tc>
        <w:tc>
          <w:tcPr>
            <w:tcW w:w="745" w:type="dxa"/>
            <w:tcBorders>
              <w:top w:val="single" w:sz="6" w:space="0" w:color="00000A"/>
              <w:left w:val="nil"/>
              <w:bottom w:val="single" w:sz="6" w:space="0" w:color="00000A"/>
              <w:right w:val="nil"/>
            </w:tcBorders>
            <w:shd w:val="clear" w:color="auto" w:fill="D9D9D9"/>
          </w:tcPr>
          <w:p w:rsidR="00DB751F" w:rsidRDefault="00DB751F">
            <w:pPr>
              <w:spacing w:after="160" w:line="259" w:lineRule="auto"/>
              <w:ind w:left="0" w:right="0" w:firstLine="0"/>
              <w:jc w:val="left"/>
            </w:pPr>
          </w:p>
        </w:tc>
        <w:tc>
          <w:tcPr>
            <w:tcW w:w="676" w:type="dxa"/>
            <w:tcBorders>
              <w:top w:val="single" w:sz="6" w:space="0" w:color="00000A"/>
              <w:left w:val="nil"/>
              <w:bottom w:val="single" w:sz="6" w:space="0" w:color="00000A"/>
              <w:right w:val="nil"/>
            </w:tcBorders>
            <w:shd w:val="clear" w:color="auto" w:fill="D9D9D9"/>
          </w:tcPr>
          <w:p w:rsidR="00DB751F" w:rsidRDefault="00DB751F">
            <w:pPr>
              <w:spacing w:after="160" w:line="259" w:lineRule="auto"/>
              <w:ind w:left="0" w:right="0" w:firstLine="0"/>
              <w:jc w:val="left"/>
            </w:pPr>
          </w:p>
        </w:tc>
        <w:tc>
          <w:tcPr>
            <w:tcW w:w="568" w:type="dxa"/>
            <w:tcBorders>
              <w:top w:val="single" w:sz="6" w:space="0" w:color="00000A"/>
              <w:left w:val="nil"/>
              <w:bottom w:val="single" w:sz="6" w:space="0" w:color="00000A"/>
              <w:right w:val="single" w:sz="6" w:space="0" w:color="00000A"/>
            </w:tcBorders>
            <w:shd w:val="clear" w:color="auto" w:fill="D9D9D9"/>
          </w:tcPr>
          <w:p w:rsidR="00DB751F" w:rsidRDefault="00DB751F">
            <w:pPr>
              <w:spacing w:after="160" w:line="259" w:lineRule="auto"/>
              <w:ind w:left="0" w:right="0" w:firstLine="0"/>
              <w:jc w:val="left"/>
            </w:pPr>
          </w:p>
        </w:tc>
      </w:tr>
      <w:tr w:rsidR="00DB751F">
        <w:trPr>
          <w:trHeight w:val="1173"/>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15" w:right="0" w:firstLine="0"/>
              <w:jc w:val="left"/>
            </w:pPr>
            <w:r>
              <w:rPr>
                <w:sz w:val="20"/>
              </w:rPr>
              <w:t>Принимает ситуацию занятия, усидчив. Выполняет задания до конца, способен не отвлекаться в течение урока.</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708"/>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15" w:right="0" w:firstLine="0"/>
              <w:jc w:val="left"/>
            </w:pPr>
            <w:r>
              <w:rPr>
                <w:sz w:val="20"/>
              </w:rPr>
              <w:t xml:space="preserve">Способен самостоятельно действовать по инструкции взрослого и по наглядному </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246"/>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0" w:right="0" w:firstLine="0"/>
              <w:jc w:val="left"/>
            </w:pPr>
            <w:r>
              <w:rPr>
                <w:sz w:val="20"/>
              </w:rPr>
              <w:t>образцу.</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706"/>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0" w:right="0" w:firstLine="0"/>
              <w:jc w:val="left"/>
            </w:pPr>
            <w:r>
              <w:rPr>
                <w:sz w:val="20"/>
              </w:rPr>
              <w:t>Переключается на новые требования при переходе от задания к заданию.</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407"/>
        </w:trPr>
        <w:tc>
          <w:tcPr>
            <w:tcW w:w="10802" w:type="dxa"/>
            <w:gridSpan w:val="13"/>
            <w:tcBorders>
              <w:top w:val="single" w:sz="6" w:space="0" w:color="00000A"/>
              <w:left w:val="single" w:sz="6" w:space="0" w:color="00000A"/>
              <w:bottom w:val="single" w:sz="6" w:space="0" w:color="00000A"/>
              <w:right w:val="single" w:sz="6" w:space="0" w:color="00000A"/>
            </w:tcBorders>
            <w:shd w:val="clear" w:color="auto" w:fill="D9D9D9"/>
          </w:tcPr>
          <w:p w:rsidR="00DB751F" w:rsidRDefault="00B84766">
            <w:pPr>
              <w:spacing w:after="0" w:line="259" w:lineRule="auto"/>
              <w:ind w:left="0" w:right="0" w:firstLine="0"/>
              <w:jc w:val="left"/>
            </w:pPr>
            <w:r>
              <w:rPr>
                <w:b/>
                <w:color w:val="333333"/>
                <w:sz w:val="21"/>
              </w:rPr>
              <w:t xml:space="preserve">Продуктивность запоминания: </w:t>
            </w:r>
          </w:p>
        </w:tc>
      </w:tr>
      <w:tr w:rsidR="00DB751F">
        <w:trPr>
          <w:trHeight w:val="711"/>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0" w:right="0" w:firstLine="0"/>
              <w:jc w:val="left"/>
            </w:pPr>
            <w:r>
              <w:rPr>
                <w:sz w:val="20"/>
              </w:rPr>
              <w:t>Может запомнить 6-8 предметов при однократном предъявлении 10 секунд.</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708"/>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0" w:right="0" w:firstLine="0"/>
              <w:jc w:val="left"/>
            </w:pPr>
            <w:r>
              <w:rPr>
                <w:sz w:val="20"/>
              </w:rPr>
              <w:t>Может запомнить 8- 9 не связанных между собой слов при 4-х кратном повторении.</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646"/>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0" w:right="0" w:firstLine="0"/>
            </w:pPr>
            <w:r>
              <w:rPr>
                <w:color w:val="333333"/>
                <w:sz w:val="21"/>
              </w:rPr>
              <w:t>Пересказывает содержание короткого рассказа.</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408"/>
        </w:trPr>
        <w:tc>
          <w:tcPr>
            <w:tcW w:w="10802" w:type="dxa"/>
            <w:gridSpan w:val="13"/>
            <w:tcBorders>
              <w:top w:val="single" w:sz="6" w:space="0" w:color="00000A"/>
              <w:left w:val="single" w:sz="6" w:space="0" w:color="00000A"/>
              <w:bottom w:val="single" w:sz="6" w:space="0" w:color="00000A"/>
              <w:right w:val="single" w:sz="6" w:space="0" w:color="00000A"/>
            </w:tcBorders>
            <w:shd w:val="clear" w:color="auto" w:fill="D9D9D9"/>
          </w:tcPr>
          <w:p w:rsidR="00DB751F" w:rsidRDefault="00B84766">
            <w:pPr>
              <w:spacing w:after="0" w:line="259" w:lineRule="auto"/>
              <w:ind w:left="0" w:right="0" w:firstLine="0"/>
              <w:jc w:val="left"/>
            </w:pPr>
            <w:r>
              <w:rPr>
                <w:b/>
                <w:color w:val="333333"/>
                <w:sz w:val="21"/>
              </w:rPr>
              <w:t xml:space="preserve">Зрительно-пространственное восприятие и зрительно-моторная координация </w:t>
            </w:r>
          </w:p>
        </w:tc>
      </w:tr>
      <w:tr w:rsidR="00DB751F">
        <w:trPr>
          <w:trHeight w:val="1635"/>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0" w:right="0" w:firstLine="0"/>
              <w:jc w:val="left"/>
            </w:pPr>
            <w:r>
              <w:rPr>
                <w:sz w:val="20"/>
              </w:rPr>
              <w:t>Ориентируется в реальном пространстве, умеет правильно определять отношения предметов (ниже - выше, слева – справа, перед, за, внутри, под, рядом, около и т.п.).</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708"/>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0" w:right="0" w:firstLine="0"/>
              <w:jc w:val="left"/>
            </w:pPr>
            <w:r>
              <w:rPr>
                <w:sz w:val="20"/>
              </w:rPr>
              <w:t>Может назвать словами местонахождение предмета по отношению к себе.</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708"/>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0" w:right="0" w:firstLine="0"/>
              <w:jc w:val="left"/>
            </w:pPr>
            <w:r>
              <w:rPr>
                <w:sz w:val="20"/>
              </w:rPr>
              <w:t>Может правильно перенести в тетрадь простейший графический образ – узор.</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1632"/>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0" w:right="0" w:firstLine="0"/>
              <w:jc w:val="left"/>
            </w:pPr>
            <w:r>
              <w:rPr>
                <w:sz w:val="20"/>
              </w:rPr>
              <w:t>Может находить часть от целой фигуры, конструировать фигуры из деталей по образцу (схеме); дорисовать элементы, детали, части фигур по образцу.</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708"/>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0" w:right="0" w:firstLine="0"/>
              <w:jc w:val="left"/>
            </w:pPr>
            <w:r>
              <w:rPr>
                <w:sz w:val="20"/>
              </w:rPr>
              <w:t>Штрихует и раскрашивает рисунки, не выходя за контуры.</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936"/>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0" w:right="0" w:firstLine="0"/>
              <w:jc w:val="left"/>
            </w:pPr>
            <w:r>
              <w:rPr>
                <w:sz w:val="20"/>
              </w:rPr>
              <w:t>Хорошо развита рука, ребенок уверенно владеет карандашом, кистью, ножницами.</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408"/>
        </w:trPr>
        <w:tc>
          <w:tcPr>
            <w:tcW w:w="10802" w:type="dxa"/>
            <w:gridSpan w:val="13"/>
            <w:tcBorders>
              <w:top w:val="single" w:sz="6" w:space="0" w:color="00000A"/>
              <w:left w:val="single" w:sz="6" w:space="0" w:color="00000A"/>
              <w:bottom w:val="single" w:sz="6" w:space="0" w:color="00000A"/>
              <w:right w:val="single" w:sz="6" w:space="0" w:color="00000A"/>
            </w:tcBorders>
            <w:shd w:val="clear" w:color="auto" w:fill="D9D9D9"/>
          </w:tcPr>
          <w:p w:rsidR="00DB751F" w:rsidRDefault="00B84766">
            <w:pPr>
              <w:spacing w:after="0" w:line="259" w:lineRule="auto"/>
              <w:ind w:left="0" w:right="0" w:firstLine="0"/>
              <w:jc w:val="left"/>
            </w:pPr>
            <w:r>
              <w:rPr>
                <w:b/>
                <w:color w:val="333333"/>
                <w:sz w:val="21"/>
              </w:rPr>
              <w:t xml:space="preserve">Учебная мотивация </w:t>
            </w:r>
          </w:p>
        </w:tc>
      </w:tr>
      <w:tr w:rsidR="00DB751F">
        <w:trPr>
          <w:trHeight w:val="479"/>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0" w:right="0" w:firstLine="0"/>
              <w:jc w:val="left"/>
            </w:pPr>
            <w:r>
              <w:rPr>
                <w:sz w:val="20"/>
              </w:rPr>
              <w:t>Хочет идти в школу.</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r w:rsidR="00DB751F">
        <w:trPr>
          <w:trHeight w:val="478"/>
        </w:trPr>
        <w:tc>
          <w:tcPr>
            <w:tcW w:w="2752" w:type="dxa"/>
            <w:tcBorders>
              <w:top w:val="single" w:sz="6" w:space="0" w:color="00000A"/>
              <w:left w:val="single" w:sz="6" w:space="0" w:color="00000A"/>
              <w:bottom w:val="single" w:sz="6" w:space="0" w:color="00000A"/>
              <w:right w:val="single" w:sz="6" w:space="0" w:color="00000A"/>
            </w:tcBorders>
          </w:tcPr>
          <w:p w:rsidR="00DB751F" w:rsidRDefault="00B84766">
            <w:pPr>
              <w:spacing w:after="0" w:line="259" w:lineRule="auto"/>
              <w:ind w:left="0" w:right="0" w:firstLine="0"/>
              <w:jc w:val="left"/>
            </w:pPr>
            <w:r>
              <w:rPr>
                <w:sz w:val="20"/>
              </w:rPr>
              <w:t>Понимает важность и необходимость учения.</w:t>
            </w:r>
          </w:p>
        </w:tc>
        <w:tc>
          <w:tcPr>
            <w:tcW w:w="62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34"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10"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0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745"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676"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c>
          <w:tcPr>
            <w:tcW w:w="568" w:type="dxa"/>
            <w:tcBorders>
              <w:top w:val="single" w:sz="6" w:space="0" w:color="00000A"/>
              <w:left w:val="single" w:sz="6" w:space="0" w:color="00000A"/>
              <w:bottom w:val="single" w:sz="6" w:space="0" w:color="00000A"/>
              <w:right w:val="single" w:sz="6" w:space="0" w:color="00000A"/>
            </w:tcBorders>
          </w:tcPr>
          <w:p w:rsidR="00DB751F" w:rsidRDefault="00DB751F">
            <w:pPr>
              <w:spacing w:after="160" w:line="259" w:lineRule="auto"/>
              <w:ind w:left="0" w:right="0" w:firstLine="0"/>
              <w:jc w:val="left"/>
            </w:pPr>
          </w:p>
        </w:tc>
      </w:tr>
    </w:tbl>
    <w:p w:rsidR="00DB751F" w:rsidRDefault="00B84766" w:rsidP="00145109">
      <w:pPr>
        <w:spacing w:after="10"/>
        <w:ind w:left="5404" w:right="424" w:hanging="2560"/>
      </w:pPr>
      <w:r>
        <w:rPr>
          <w:b/>
        </w:rPr>
        <w:lastRenderedPageBreak/>
        <w:t>Сопровождение учащихся с ограниченными возможностями здоровья социальным педагогом</w:t>
      </w:r>
    </w:p>
    <w:p w:rsidR="00DB751F" w:rsidRDefault="00B84766" w:rsidP="00145109">
      <w:pPr>
        <w:ind w:left="720" w:right="424"/>
      </w:pPr>
      <w:r>
        <w:rPr>
          <w:b/>
        </w:rPr>
        <w:t>Целью</w:t>
      </w:r>
      <w:r>
        <w:t xml:space="preserve"> работы социально-психологического сопровождения является обеспечение социальнопсихологической и педагогической поддержки дезадаптированных детей. </w:t>
      </w:r>
    </w:p>
    <w:p w:rsidR="00DB751F" w:rsidRDefault="00B84766" w:rsidP="00145109">
      <w:pPr>
        <w:spacing w:after="10"/>
        <w:ind w:left="722" w:right="424" w:hanging="10"/>
      </w:pPr>
      <w:r>
        <w:rPr>
          <w:b/>
        </w:rPr>
        <w:t>Задачи:</w:t>
      </w:r>
    </w:p>
    <w:p w:rsidR="00DB751F" w:rsidRDefault="00B84766" w:rsidP="0005218F">
      <w:pPr>
        <w:numPr>
          <w:ilvl w:val="0"/>
          <w:numId w:val="65"/>
        </w:numPr>
        <w:ind w:right="424" w:hanging="360"/>
      </w:pPr>
      <w:r>
        <w:t>создание условий для совершенствования возможностей обучающегося и его окружения в решении трудных жизненных ситуаций;</w:t>
      </w:r>
    </w:p>
    <w:p w:rsidR="00DB751F" w:rsidRDefault="00B84766" w:rsidP="0005218F">
      <w:pPr>
        <w:numPr>
          <w:ilvl w:val="0"/>
          <w:numId w:val="65"/>
        </w:numPr>
        <w:ind w:right="424" w:hanging="360"/>
      </w:pPr>
      <w:r>
        <w:t>создание условий для обеспечения соблюдения прав и законных интересов несовершеннолетних;</w:t>
      </w:r>
    </w:p>
    <w:p w:rsidR="00DB751F" w:rsidRDefault="00B84766" w:rsidP="0005218F">
      <w:pPr>
        <w:numPr>
          <w:ilvl w:val="0"/>
          <w:numId w:val="65"/>
        </w:numPr>
        <w:ind w:right="424" w:hanging="360"/>
      </w:pPr>
      <w:r>
        <w:t>реализация необходимых мер по воспитанию и развитию учащихся и получению ими основного общего образования;</w:t>
      </w:r>
    </w:p>
    <w:p w:rsidR="00DB751F" w:rsidRDefault="00B84766" w:rsidP="0005218F">
      <w:pPr>
        <w:numPr>
          <w:ilvl w:val="0"/>
          <w:numId w:val="65"/>
        </w:numPr>
        <w:ind w:right="424" w:hanging="360"/>
      </w:pPr>
      <w: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DB751F" w:rsidRDefault="00B84766" w:rsidP="0005218F">
      <w:pPr>
        <w:numPr>
          <w:ilvl w:val="0"/>
          <w:numId w:val="65"/>
        </w:numPr>
        <w:ind w:right="424" w:hanging="360"/>
      </w:pPr>
      <w: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w:t>
      </w:r>
    </w:p>
    <w:p w:rsidR="00DB751F" w:rsidRDefault="00B84766" w:rsidP="00145109">
      <w:pPr>
        <w:ind w:left="720" w:right="424"/>
      </w:pPr>
      <w:r>
        <w:t>психологического климата в классе, разрешение конфликтных ситуаций, толерантного отношения к</w:t>
      </w:r>
    </w:p>
    <w:p w:rsidR="00DB751F" w:rsidRDefault="00B84766" w:rsidP="00145109">
      <w:pPr>
        <w:ind w:left="720" w:right="424"/>
      </w:pPr>
      <w:r>
        <w:t>окружающим;</w:t>
      </w:r>
      <w:r>
        <w:tab/>
        <w:t>формирование</w:t>
      </w:r>
      <w:r>
        <w:tab/>
        <w:t>законопослушного</w:t>
      </w:r>
      <w:r>
        <w:tab/>
        <w:t>поведения несовершеннолетних;</w:t>
      </w:r>
    </w:p>
    <w:p w:rsidR="00DB751F" w:rsidRDefault="00B84766" w:rsidP="0005218F">
      <w:pPr>
        <w:numPr>
          <w:ilvl w:val="0"/>
          <w:numId w:val="65"/>
        </w:numPr>
        <w:ind w:right="424" w:hanging="360"/>
      </w:pPr>
      <w:r>
        <w:t>координация усилий педагогического коллектива для восстановления социального статуса учащихся, преодоления комплекса неполноценности;</w:t>
      </w:r>
    </w:p>
    <w:p w:rsidR="00DB751F" w:rsidRDefault="00B84766" w:rsidP="0005218F">
      <w:pPr>
        <w:numPr>
          <w:ilvl w:val="0"/>
          <w:numId w:val="65"/>
        </w:numPr>
        <w:ind w:right="424" w:hanging="360"/>
      </w:pPr>
      <w:r>
        <w:t>проведение мероприятий на сохранение и укрепление здоровья школьников;</w:t>
      </w:r>
    </w:p>
    <w:p w:rsidR="00DB751F" w:rsidRDefault="00B84766" w:rsidP="0005218F">
      <w:pPr>
        <w:numPr>
          <w:ilvl w:val="0"/>
          <w:numId w:val="65"/>
        </w:numPr>
        <w:ind w:right="424" w:hanging="360"/>
      </w:pPr>
      <w: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DB751F" w:rsidRDefault="00B84766" w:rsidP="0005218F">
      <w:pPr>
        <w:numPr>
          <w:ilvl w:val="0"/>
          <w:numId w:val="65"/>
        </w:numPr>
        <w:ind w:right="424" w:hanging="360"/>
      </w:pPr>
      <w:r>
        <w:t xml:space="preserve">защита и охрана прав детей во взаимодействии с представителями социальных институтов. </w:t>
      </w:r>
      <w:r>
        <w:rPr>
          <w:sz w:val="23"/>
        </w:rPr>
        <w:t>10)</w:t>
      </w:r>
      <w: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DB751F" w:rsidRDefault="00B84766" w:rsidP="00145109">
      <w:pPr>
        <w:spacing w:after="10"/>
        <w:ind w:left="722" w:right="424" w:hanging="10"/>
      </w:pPr>
      <w:r>
        <w:rPr>
          <w:b/>
        </w:rPr>
        <w:t>Методы работы социального педагога:</w:t>
      </w:r>
    </w:p>
    <w:p w:rsidR="00DB751F" w:rsidRDefault="00B84766" w:rsidP="0005218F">
      <w:pPr>
        <w:numPr>
          <w:ilvl w:val="0"/>
          <w:numId w:val="66"/>
        </w:numPr>
        <w:ind w:right="424" w:hanging="364"/>
      </w:pPr>
      <w:r>
        <w:t>наблюдение в учебной и внеурочной деятельности;</w:t>
      </w:r>
    </w:p>
    <w:p w:rsidR="00DB751F" w:rsidRDefault="00B84766" w:rsidP="0005218F">
      <w:pPr>
        <w:numPr>
          <w:ilvl w:val="0"/>
          <w:numId w:val="66"/>
        </w:numPr>
        <w:ind w:right="424" w:hanging="364"/>
      </w:pPr>
      <w:r>
        <w:t>изучение документации вновь прибывших учащихся;</w:t>
      </w:r>
    </w:p>
    <w:p w:rsidR="00DB751F" w:rsidRDefault="00B84766" w:rsidP="0005218F">
      <w:pPr>
        <w:numPr>
          <w:ilvl w:val="0"/>
          <w:numId w:val="66"/>
        </w:numPr>
        <w:ind w:right="424" w:hanging="364"/>
      </w:pPr>
      <w:r>
        <w:t>диагностика личностных особенностей учащихся, семейной ситуации;</w:t>
      </w:r>
    </w:p>
    <w:p w:rsidR="00DB751F" w:rsidRDefault="00B84766" w:rsidP="0005218F">
      <w:pPr>
        <w:numPr>
          <w:ilvl w:val="0"/>
          <w:numId w:val="66"/>
        </w:numPr>
        <w:ind w:right="424" w:hanging="364"/>
      </w:pPr>
      <w:r>
        <w:t>изучение сферы потребностей и интересов учащихся с целью вовлечения их в общедоступные школьные и внешкольные кружки и спортивные секции;</w:t>
      </w:r>
    </w:p>
    <w:p w:rsidR="00DB751F" w:rsidRDefault="00B84766" w:rsidP="0005218F">
      <w:pPr>
        <w:numPr>
          <w:ilvl w:val="0"/>
          <w:numId w:val="66"/>
        </w:numPr>
        <w:ind w:right="424" w:hanging="364"/>
      </w:pPr>
      <w:r>
        <w:t xml:space="preserve">коррекция личностной сферы и поведения учащихся, консультирование педагогов и родителей; </w:t>
      </w:r>
      <w:r>
        <w:rPr>
          <w:sz w:val="23"/>
        </w:rPr>
        <w:t xml:space="preserve">6. </w:t>
      </w:r>
      <w:r>
        <w:t xml:space="preserve">индивидуальная и групповая профилактическая работа с учащимися и родителями, оказавшимися в трудной жизненной ситуации; </w:t>
      </w:r>
      <w:r>
        <w:rPr>
          <w:b/>
        </w:rPr>
        <w:t>План работы социального педагога:</w:t>
      </w:r>
    </w:p>
    <w:p w:rsidR="00DB751F" w:rsidRDefault="00B84766" w:rsidP="0005218F">
      <w:pPr>
        <w:numPr>
          <w:ilvl w:val="1"/>
          <w:numId w:val="66"/>
        </w:numPr>
        <w:ind w:right="424" w:hanging="360"/>
      </w:pPr>
      <w:r>
        <w:t>индивидуальная работа со школьниками;</w:t>
      </w:r>
    </w:p>
    <w:p w:rsidR="00DB751F" w:rsidRDefault="00B84766" w:rsidP="0005218F">
      <w:pPr>
        <w:numPr>
          <w:ilvl w:val="1"/>
          <w:numId w:val="66"/>
        </w:numPr>
        <w:ind w:right="424" w:hanging="360"/>
      </w:pPr>
      <w:r>
        <w:t>организация коллективной деятельности и общения;</w:t>
      </w:r>
    </w:p>
    <w:p w:rsidR="00DB751F" w:rsidRDefault="00B84766" w:rsidP="0005218F">
      <w:pPr>
        <w:numPr>
          <w:ilvl w:val="1"/>
          <w:numId w:val="66"/>
        </w:numPr>
        <w:ind w:right="424" w:hanging="360"/>
      </w:pPr>
      <w:r>
        <w:t>организация воспитывающей среды;</w:t>
      </w:r>
    </w:p>
    <w:p w:rsidR="00DB751F" w:rsidRDefault="00B84766" w:rsidP="0005218F">
      <w:pPr>
        <w:numPr>
          <w:ilvl w:val="1"/>
          <w:numId w:val="66"/>
        </w:numPr>
        <w:ind w:right="424" w:hanging="360"/>
      </w:pPr>
      <w:r>
        <w:t>организация повседневного школьного быта учащихся;</w:t>
      </w:r>
    </w:p>
    <w:p w:rsidR="00DB751F" w:rsidRDefault="00B84766" w:rsidP="0005218F">
      <w:pPr>
        <w:numPr>
          <w:ilvl w:val="1"/>
          <w:numId w:val="66"/>
        </w:numPr>
        <w:ind w:right="424" w:hanging="360"/>
      </w:pPr>
      <w:r>
        <w:t>координация действий по помощи в развитии личности школьника;</w:t>
      </w:r>
    </w:p>
    <w:p w:rsidR="00DB751F" w:rsidRDefault="00B84766" w:rsidP="0005218F">
      <w:pPr>
        <w:numPr>
          <w:ilvl w:val="1"/>
          <w:numId w:val="66"/>
        </w:numPr>
        <w:ind w:right="424" w:hanging="360"/>
      </w:pPr>
      <w:r>
        <w:t>в сотрудничестве с другими педагогами, родителями, внешкольными педагогами.</w:t>
      </w:r>
    </w:p>
    <w:p w:rsidR="00DB751F" w:rsidRDefault="00B84766" w:rsidP="00145109">
      <w:pPr>
        <w:spacing w:after="10"/>
        <w:ind w:left="722" w:right="424" w:hanging="10"/>
      </w:pPr>
      <w:r>
        <w:rPr>
          <w:b/>
        </w:rPr>
        <w:t>Основное содержание работы социального педагога:</w:t>
      </w:r>
    </w:p>
    <w:p w:rsidR="00DB751F" w:rsidRDefault="00B84766" w:rsidP="0005218F">
      <w:pPr>
        <w:numPr>
          <w:ilvl w:val="1"/>
          <w:numId w:val="66"/>
        </w:numPr>
        <w:spacing w:after="10"/>
        <w:ind w:right="424" w:hanging="360"/>
      </w:pPr>
      <w:r>
        <w:rPr>
          <w:b/>
          <w:i/>
        </w:rPr>
        <w:t>Работа с отдельными школьниками</w:t>
      </w:r>
      <w:r>
        <w:rPr>
          <w:i/>
        </w:rPr>
        <w:t>:</w:t>
      </w:r>
    </w:p>
    <w:p w:rsidR="00DB751F" w:rsidRDefault="00B84766" w:rsidP="0005218F">
      <w:pPr>
        <w:numPr>
          <w:ilvl w:val="1"/>
          <w:numId w:val="67"/>
        </w:numPr>
        <w:ind w:right="424" w:hanging="360"/>
      </w:pPr>
      <w: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DB751F" w:rsidRDefault="00B84766" w:rsidP="0005218F">
      <w:pPr>
        <w:numPr>
          <w:ilvl w:val="1"/>
          <w:numId w:val="67"/>
        </w:numPr>
        <w:ind w:right="424" w:hanging="360"/>
      </w:pPr>
      <w:r>
        <w:t>помощь в социализации школьников через стимулирование и организацию их участия в кружках, клубах, секциях;</w:t>
      </w:r>
    </w:p>
    <w:p w:rsidR="00DB751F" w:rsidRDefault="00B84766" w:rsidP="0005218F">
      <w:pPr>
        <w:numPr>
          <w:ilvl w:val="1"/>
          <w:numId w:val="67"/>
        </w:numPr>
        <w:ind w:right="424" w:hanging="360"/>
      </w:pPr>
      <w:r>
        <w:t>непосредственное общение со школьниками;</w:t>
      </w:r>
    </w:p>
    <w:p w:rsidR="00DB751F" w:rsidRDefault="00B84766" w:rsidP="0005218F">
      <w:pPr>
        <w:numPr>
          <w:ilvl w:val="1"/>
          <w:numId w:val="67"/>
        </w:numPr>
        <w:spacing w:after="0"/>
        <w:ind w:right="424" w:hanging="360"/>
      </w:pPr>
      <w:r>
        <w:t>помощь школьников в преодолении учебных трудностей, проблем в учебной работе;</w:t>
      </w:r>
    </w:p>
    <w:p w:rsidR="00DB751F" w:rsidRDefault="00B84766" w:rsidP="0005218F">
      <w:pPr>
        <w:numPr>
          <w:ilvl w:val="1"/>
          <w:numId w:val="67"/>
        </w:numPr>
        <w:ind w:right="424" w:hanging="360"/>
      </w:pPr>
      <w:r>
        <w:t>координация информационных интересов школьника (чтение, кино, видео).</w:t>
      </w:r>
    </w:p>
    <w:p w:rsidR="00DB751F" w:rsidRDefault="00B84766" w:rsidP="0005218F">
      <w:pPr>
        <w:numPr>
          <w:ilvl w:val="1"/>
          <w:numId w:val="66"/>
        </w:numPr>
        <w:spacing w:after="10"/>
        <w:ind w:right="424" w:hanging="360"/>
      </w:pPr>
      <w:r>
        <w:rPr>
          <w:b/>
          <w:i/>
        </w:rPr>
        <w:t>Работа с классными руководителями:</w:t>
      </w:r>
    </w:p>
    <w:p w:rsidR="00DB751F" w:rsidRDefault="00B84766" w:rsidP="0005218F">
      <w:pPr>
        <w:numPr>
          <w:ilvl w:val="0"/>
          <w:numId w:val="68"/>
        </w:numPr>
        <w:ind w:left="1354" w:right="424" w:hanging="380"/>
      </w:pPr>
      <w:r>
        <w:lastRenderedPageBreak/>
        <w:t>организация творческих и коллективных совместных дел школьников;</w:t>
      </w:r>
    </w:p>
    <w:p w:rsidR="00DB751F" w:rsidRDefault="00B84766" w:rsidP="0005218F">
      <w:pPr>
        <w:numPr>
          <w:ilvl w:val="0"/>
          <w:numId w:val="68"/>
        </w:numPr>
        <w:ind w:left="1354" w:right="424" w:hanging="380"/>
      </w:pPr>
      <w:r>
        <w:t>воспитание культуры общения школьника через специально организованные занятия;</w:t>
      </w:r>
    </w:p>
    <w:p w:rsidR="00DB751F" w:rsidRDefault="00B84766" w:rsidP="0005218F">
      <w:pPr>
        <w:numPr>
          <w:ilvl w:val="0"/>
          <w:numId w:val="68"/>
        </w:numPr>
        <w:ind w:left="1354" w:right="424" w:hanging="380"/>
      </w:pPr>
      <w:r>
        <w:t>организация развивающих коллективных мероприятий, экскурсий, посещение театра, концертов, выставок и пр.;</w:t>
      </w:r>
    </w:p>
    <w:p w:rsidR="00DB751F" w:rsidRDefault="00B84766" w:rsidP="0005218F">
      <w:pPr>
        <w:numPr>
          <w:ilvl w:val="0"/>
          <w:numId w:val="68"/>
        </w:numPr>
        <w:ind w:left="1354" w:right="424" w:hanging="380"/>
      </w:pPr>
      <w:r>
        <w:t>выработка общественного мнения коллектива через групповые дискуссии, обсуждение дел, проблем и ситуаций классной жизни.</w:t>
      </w:r>
    </w:p>
    <w:p w:rsidR="00DB751F" w:rsidRDefault="00B84766" w:rsidP="00145109">
      <w:pPr>
        <w:spacing w:after="10"/>
        <w:ind w:left="342" w:right="424" w:hanging="10"/>
        <w:jc w:val="left"/>
      </w:pPr>
      <w:r>
        <w:rPr>
          <w:b/>
          <w:i/>
        </w:rPr>
        <w:t xml:space="preserve"> Организация воспитывающей среды и повседневного школьного быта:</w:t>
      </w:r>
    </w:p>
    <w:p w:rsidR="00DB751F" w:rsidRDefault="00B84766" w:rsidP="0005218F">
      <w:pPr>
        <w:numPr>
          <w:ilvl w:val="0"/>
          <w:numId w:val="68"/>
        </w:numPr>
        <w:ind w:left="1354" w:right="424" w:hanging="380"/>
      </w:pPr>
      <w:r>
        <w:t>выработка совместно с ребятами правил (законов) общения в классном и школьном коллективе и вне его;</w:t>
      </w:r>
    </w:p>
    <w:p w:rsidR="00DB751F" w:rsidRDefault="00B84766" w:rsidP="0005218F">
      <w:pPr>
        <w:numPr>
          <w:ilvl w:val="0"/>
          <w:numId w:val="68"/>
        </w:numPr>
        <w:ind w:left="1354" w:right="424" w:hanging="380"/>
      </w:pPr>
      <w:r>
        <w:t xml:space="preserve">совместно с родителями и школьниками эстетизация среды классного коллектива; </w:t>
      </w:r>
      <w:r>
        <w:rPr>
          <w:sz w:val="23"/>
        </w:rPr>
        <w:t>-</w:t>
      </w:r>
      <w:r>
        <w:rPr>
          <w:sz w:val="23"/>
        </w:rPr>
        <w:tab/>
      </w:r>
      <w:r>
        <w:t>организация самообслуживания, текущих трудовых дел, дежурства.</w:t>
      </w:r>
    </w:p>
    <w:p w:rsidR="00DB751F" w:rsidRDefault="00B84766" w:rsidP="00145109">
      <w:pPr>
        <w:spacing w:after="13"/>
        <w:ind w:left="531" w:right="424" w:hanging="10"/>
        <w:jc w:val="center"/>
      </w:pPr>
      <w:r>
        <w:rPr>
          <w:b/>
        </w:rPr>
        <w:t>План реализации программы</w:t>
      </w:r>
    </w:p>
    <w:p w:rsidR="00DB751F" w:rsidRDefault="00B84766" w:rsidP="00145109">
      <w:pPr>
        <w:ind w:left="712" w:right="424" w:firstLine="720"/>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r w:rsidR="00145109">
        <w:t>.</w:t>
      </w:r>
    </w:p>
    <w:tbl>
      <w:tblPr>
        <w:tblStyle w:val="TableGrid"/>
        <w:tblW w:w="10846" w:type="dxa"/>
        <w:tblInd w:w="710" w:type="dxa"/>
        <w:tblCellMar>
          <w:top w:w="13" w:type="dxa"/>
          <w:left w:w="110" w:type="dxa"/>
          <w:right w:w="115" w:type="dxa"/>
        </w:tblCellMar>
        <w:tblLook w:val="04A0" w:firstRow="1" w:lastRow="0" w:firstColumn="1" w:lastColumn="0" w:noHBand="0" w:noVBand="1"/>
      </w:tblPr>
      <w:tblGrid>
        <w:gridCol w:w="5616"/>
        <w:gridCol w:w="5230"/>
      </w:tblGrid>
      <w:tr w:rsidR="00DB751F">
        <w:trPr>
          <w:trHeight w:val="286"/>
        </w:trPr>
        <w:tc>
          <w:tcPr>
            <w:tcW w:w="56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b/>
              </w:rPr>
              <w:t>Содержание работы</w:t>
            </w:r>
          </w:p>
        </w:tc>
        <w:tc>
          <w:tcPr>
            <w:tcW w:w="523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b/>
              </w:rPr>
              <w:t>Организационная деятельность</w:t>
            </w:r>
          </w:p>
        </w:tc>
      </w:tr>
      <w:tr w:rsidR="00DB751F">
        <w:trPr>
          <w:trHeight w:val="276"/>
        </w:trPr>
        <w:tc>
          <w:tcPr>
            <w:tcW w:w="1084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b/>
                <w:i/>
                <w:sz w:val="20"/>
              </w:rPr>
              <w:t>I этап.</w:t>
            </w:r>
            <w:r>
              <w:rPr>
                <w:b/>
                <w:sz w:val="20"/>
              </w:rPr>
              <w:t xml:space="preserve"> Подготовительный</w:t>
            </w:r>
          </w:p>
        </w:tc>
      </w:tr>
      <w:tr w:rsidR="00DB751F">
        <w:trPr>
          <w:trHeight w:val="3046"/>
        </w:trPr>
        <w:tc>
          <w:tcPr>
            <w:tcW w:w="56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1209" w:firstLine="0"/>
              <w:jc w:val="left"/>
            </w:pPr>
            <w:r>
              <w:t xml:space="preserve">подбор методов изучения личности подбор методик изучения психологических особенностей подбор методик для определения уровня обученности, обучаемости, воспитанности, </w:t>
            </w:r>
          </w:p>
          <w:p w:rsidR="00DB751F" w:rsidRDefault="00B84766">
            <w:pPr>
              <w:spacing w:after="0" w:line="259" w:lineRule="auto"/>
              <w:ind w:left="0" w:right="613" w:firstLine="0"/>
              <w:jc w:val="left"/>
            </w:pPr>
            <w:r>
              <w:t>подбор методик изучения семьи обучающихся методическая и практическая подготовка педагогических кадров</w:t>
            </w:r>
          </w:p>
        </w:tc>
        <w:tc>
          <w:tcPr>
            <w:tcW w:w="523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642" w:firstLine="0"/>
              <w:jc w:val="left"/>
            </w:pPr>
            <w:r>
              <w:t>изучение состояние вопроса предварительное планирование разработка и отбор оптимального содержания, методов и форм предстоящей деятельности</w:t>
            </w:r>
          </w:p>
          <w:p w:rsidR="00DB751F" w:rsidRDefault="00B84766">
            <w:pPr>
              <w:spacing w:after="0" w:line="259" w:lineRule="auto"/>
              <w:ind w:left="0" w:right="770" w:firstLine="0"/>
              <w:jc w:val="left"/>
            </w:pPr>
            <w:r>
              <w:t>обеспечение условий предстоящей деятельности подбор людей и распределение конкретных участников работы постановка задач перед исполнителями и создание настроя на работу</w:t>
            </w:r>
          </w:p>
        </w:tc>
      </w:tr>
      <w:tr w:rsidR="00DB751F">
        <w:trPr>
          <w:trHeight w:val="274"/>
        </w:trPr>
        <w:tc>
          <w:tcPr>
            <w:tcW w:w="1084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b/>
                <w:i/>
                <w:sz w:val="20"/>
              </w:rPr>
              <w:t>II этап.</w:t>
            </w:r>
            <w:r>
              <w:rPr>
                <w:b/>
                <w:sz w:val="20"/>
              </w:rPr>
              <w:t xml:space="preserve"> Сбор информации</w:t>
            </w:r>
            <w:r>
              <w:rPr>
                <w:b/>
                <w:i/>
                <w:sz w:val="20"/>
              </w:rPr>
              <w:t xml:space="preserve"> (начало учебного года)</w:t>
            </w:r>
          </w:p>
        </w:tc>
      </w:tr>
      <w:tr w:rsidR="00DB751F" w:rsidTr="00145109">
        <w:trPr>
          <w:trHeight w:val="2040"/>
        </w:trPr>
        <w:tc>
          <w:tcPr>
            <w:tcW w:w="56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395" w:firstLine="0"/>
              <w:jc w:val="left"/>
            </w:pPr>
            <w:r>
              <w:t>проведение бесед, тестирования, анкетирования, экспертных оценок, наблюдения, логопедического обследования изучение личных дел учащихся изучение листа здоровья учащихся консультация врачей и других специалистов посещение семей учащихся</w:t>
            </w:r>
          </w:p>
        </w:tc>
        <w:tc>
          <w:tcPr>
            <w:tcW w:w="523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консультативная помощь в процессе сбора информации</w:t>
            </w:r>
          </w:p>
          <w:p w:rsidR="00DB751F" w:rsidRDefault="00B84766">
            <w:pPr>
              <w:spacing w:after="0" w:line="259" w:lineRule="auto"/>
              <w:ind w:left="0" w:right="775" w:firstLine="0"/>
              <w:jc w:val="left"/>
            </w:pPr>
            <w:r>
              <w:t>контроль за сбором информации на входе в коррекционно-развивающую деятельность</w:t>
            </w:r>
          </w:p>
        </w:tc>
      </w:tr>
      <w:tr w:rsidR="00DB751F">
        <w:trPr>
          <w:trHeight w:val="276"/>
        </w:trPr>
        <w:tc>
          <w:tcPr>
            <w:tcW w:w="1084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b/>
                <w:sz w:val="20"/>
              </w:rPr>
              <w:t>III этап.</w:t>
            </w:r>
            <w:r>
              <w:rPr>
                <w:b/>
                <w:i/>
                <w:sz w:val="20"/>
              </w:rPr>
              <w:t xml:space="preserve"> Систематизация потока информации</w:t>
            </w:r>
            <w:r>
              <w:rPr>
                <w:b/>
                <w:sz w:val="20"/>
              </w:rPr>
              <w:t xml:space="preserve"> (начало учебного года)</w:t>
            </w:r>
            <w:r>
              <w:rPr>
                <w:b/>
                <w:i/>
                <w:sz w:val="20"/>
              </w:rPr>
              <w:t xml:space="preserve">Консилиум </w:t>
            </w:r>
          </w:p>
        </w:tc>
      </w:tr>
      <w:tr w:rsidR="00DB751F" w:rsidTr="00145109">
        <w:trPr>
          <w:trHeight w:val="2174"/>
        </w:trPr>
        <w:tc>
          <w:tcPr>
            <w:tcW w:w="56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285" w:firstLine="0"/>
              <w:jc w:val="left"/>
            </w:pPr>
            <w:r>
              <w:t>уточнение полученной информации определение особенностей развития учащегося выделение группы контроля за учебно-познавательной деятельностью, за поведением, группы контроля за семьей учащегося и профилем личностного развития выработка рекомендаций по организации учебно- воспитательного процесса.</w:t>
            </w:r>
          </w:p>
        </w:tc>
        <w:tc>
          <w:tcPr>
            <w:tcW w:w="523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735" w:firstLine="0"/>
              <w:jc w:val="left"/>
            </w:pPr>
            <w:r>
              <w:t>анализ результатов психологопедагогического обследования на входе в коррекционно-развивающую работу</w:t>
            </w:r>
          </w:p>
          <w:p w:rsidR="00DB751F" w:rsidRDefault="00B84766">
            <w:pPr>
              <w:spacing w:after="0" w:line="259" w:lineRule="auto"/>
              <w:ind w:left="0" w:right="1981" w:firstLine="0"/>
              <w:jc w:val="left"/>
            </w:pPr>
            <w:r>
              <w:t>анализ состояния здоровья обучающихся планирование коррекционноразвивающей деятельности</w:t>
            </w:r>
          </w:p>
        </w:tc>
      </w:tr>
      <w:tr w:rsidR="00DB751F">
        <w:trPr>
          <w:trHeight w:val="274"/>
        </w:trPr>
        <w:tc>
          <w:tcPr>
            <w:tcW w:w="1084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b/>
                <w:i/>
                <w:sz w:val="20"/>
              </w:rPr>
              <w:t>IV этап.</w:t>
            </w:r>
            <w:r>
              <w:rPr>
                <w:b/>
                <w:sz w:val="20"/>
              </w:rPr>
              <w:t xml:space="preserve"> Проведение коррекционно-развивающей деятельности</w:t>
            </w:r>
          </w:p>
        </w:tc>
      </w:tr>
      <w:tr w:rsidR="00DB751F">
        <w:trPr>
          <w:trHeight w:val="1930"/>
        </w:trPr>
        <w:tc>
          <w:tcPr>
            <w:tcW w:w="5616" w:type="dxa"/>
            <w:tcBorders>
              <w:top w:val="single" w:sz="4" w:space="0" w:color="000000"/>
              <w:left w:val="single" w:sz="4" w:space="0" w:color="000000"/>
              <w:bottom w:val="single" w:sz="4" w:space="0" w:color="000000"/>
              <w:right w:val="single" w:sz="4" w:space="0" w:color="000000"/>
            </w:tcBorders>
            <w:vAlign w:val="center"/>
          </w:tcPr>
          <w:p w:rsidR="00DB751F" w:rsidRPr="00145109" w:rsidRDefault="00B84766">
            <w:pPr>
              <w:spacing w:after="72" w:line="239" w:lineRule="auto"/>
              <w:ind w:left="0" w:right="0" w:firstLine="0"/>
              <w:jc w:val="left"/>
              <w:rPr>
                <w:szCs w:val="24"/>
              </w:rPr>
            </w:pPr>
            <w:r w:rsidRPr="00145109">
              <w:rPr>
                <w:szCs w:val="24"/>
              </w:rPr>
              <w:t>включение коррекционно- развивающих целей в учебно- воспитательное планирование, привлечение к работе других специалистов</w:t>
            </w:r>
          </w:p>
          <w:p w:rsidR="00DB751F" w:rsidRPr="00145109" w:rsidRDefault="00B84766">
            <w:pPr>
              <w:spacing w:after="0" w:line="264" w:lineRule="auto"/>
              <w:ind w:left="454" w:right="0" w:firstLine="680"/>
              <w:jc w:val="left"/>
              <w:rPr>
                <w:szCs w:val="24"/>
              </w:rPr>
            </w:pPr>
            <w:r w:rsidRPr="00145109">
              <w:rPr>
                <w:szCs w:val="24"/>
              </w:rPr>
              <w:t>•</w:t>
            </w:r>
            <w:r w:rsidRPr="00145109">
              <w:rPr>
                <w:szCs w:val="24"/>
              </w:rPr>
              <w:tab/>
              <w:t>проведение занятий психологом, логопедом, педагогами</w:t>
            </w:r>
          </w:p>
          <w:p w:rsidR="00DB751F" w:rsidRPr="00145109" w:rsidRDefault="00B84766">
            <w:pPr>
              <w:spacing w:after="0" w:line="259" w:lineRule="auto"/>
              <w:ind w:left="0" w:right="0" w:firstLine="0"/>
              <w:jc w:val="left"/>
              <w:rPr>
                <w:szCs w:val="24"/>
              </w:rPr>
            </w:pPr>
            <w:r w:rsidRPr="00145109">
              <w:rPr>
                <w:szCs w:val="24"/>
              </w:rPr>
              <w:t>работа с родителями</w:t>
            </w:r>
          </w:p>
        </w:tc>
        <w:tc>
          <w:tcPr>
            <w:tcW w:w="5230" w:type="dxa"/>
            <w:tcBorders>
              <w:top w:val="single" w:sz="4" w:space="0" w:color="000000"/>
              <w:left w:val="single" w:sz="4" w:space="0" w:color="000000"/>
              <w:bottom w:val="single" w:sz="4" w:space="0" w:color="000000"/>
              <w:right w:val="single" w:sz="4" w:space="0" w:color="000000"/>
            </w:tcBorders>
          </w:tcPr>
          <w:p w:rsidR="00DB751F" w:rsidRPr="00145109" w:rsidRDefault="00B84766">
            <w:pPr>
              <w:spacing w:after="0" w:line="259" w:lineRule="auto"/>
              <w:ind w:left="0" w:right="0" w:firstLine="0"/>
              <w:jc w:val="left"/>
              <w:rPr>
                <w:szCs w:val="24"/>
              </w:rPr>
            </w:pPr>
            <w:r w:rsidRPr="00145109">
              <w:rPr>
                <w:szCs w:val="24"/>
              </w:rPr>
              <w:t>помощь в процессе реализации коррекционноразвивающей работы, контроль за проведением коррекционно-развивающей работы</w:t>
            </w:r>
          </w:p>
        </w:tc>
      </w:tr>
      <w:tr w:rsidR="00DB751F">
        <w:trPr>
          <w:trHeight w:val="276"/>
        </w:trPr>
        <w:tc>
          <w:tcPr>
            <w:tcW w:w="1084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rPr>
                <w:b/>
                <w:i/>
                <w:sz w:val="20"/>
              </w:rPr>
              <w:t>V этап.</w:t>
            </w:r>
            <w:r>
              <w:rPr>
                <w:b/>
                <w:sz w:val="20"/>
              </w:rPr>
              <w:t xml:space="preserve"> Сбор информации</w:t>
            </w:r>
            <w:r>
              <w:rPr>
                <w:b/>
                <w:i/>
                <w:sz w:val="20"/>
              </w:rPr>
              <w:t xml:space="preserve"> (конец учебного года)</w:t>
            </w:r>
          </w:p>
        </w:tc>
      </w:tr>
    </w:tbl>
    <w:tbl>
      <w:tblPr>
        <w:tblStyle w:val="TableGrid"/>
        <w:tblpPr w:vertAnchor="text" w:tblpX="710" w:tblpY="-5243"/>
        <w:tblOverlap w:val="never"/>
        <w:tblW w:w="10846" w:type="dxa"/>
        <w:tblInd w:w="0" w:type="dxa"/>
        <w:tblCellMar>
          <w:top w:w="13" w:type="dxa"/>
          <w:right w:w="112" w:type="dxa"/>
        </w:tblCellMar>
        <w:tblLook w:val="04A0" w:firstRow="1" w:lastRow="0" w:firstColumn="1" w:lastColumn="0" w:noHBand="0" w:noVBand="1"/>
      </w:tblPr>
      <w:tblGrid>
        <w:gridCol w:w="5616"/>
        <w:gridCol w:w="5230"/>
      </w:tblGrid>
      <w:tr w:rsidR="00DB751F">
        <w:trPr>
          <w:trHeight w:val="1380"/>
        </w:trPr>
        <w:tc>
          <w:tcPr>
            <w:tcW w:w="5616"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10" w:right="0" w:firstLine="0"/>
              <w:jc w:val="left"/>
            </w:pPr>
            <w:r>
              <w:lastRenderedPageBreak/>
              <w:t>проведение бесед, тестирования, анкетирования, экспертных оценок, наблюдения, логопедического обследования</w:t>
            </w:r>
          </w:p>
        </w:tc>
        <w:tc>
          <w:tcPr>
            <w:tcW w:w="523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44" w:lineRule="auto"/>
              <w:ind w:left="564" w:right="0" w:firstLine="680"/>
            </w:pPr>
            <w:r>
              <w:t>• консультативная помощь в процессе сбора информации</w:t>
            </w:r>
          </w:p>
          <w:p w:rsidR="00DB751F" w:rsidRDefault="00B84766">
            <w:pPr>
              <w:spacing w:after="0" w:line="259" w:lineRule="auto"/>
              <w:ind w:left="110" w:right="0" w:firstLine="0"/>
            </w:pPr>
            <w:r>
              <w:t>контроль за сбором информации на выходе в коррекционно- развивающую деятельность</w:t>
            </w:r>
          </w:p>
        </w:tc>
      </w:tr>
      <w:tr w:rsidR="00DB751F">
        <w:trPr>
          <w:trHeight w:val="550"/>
        </w:trPr>
        <w:tc>
          <w:tcPr>
            <w:tcW w:w="1084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10" w:right="2920" w:firstLine="0"/>
            </w:pPr>
            <w:r>
              <w:rPr>
                <w:i/>
                <w:sz w:val="20"/>
              </w:rPr>
              <w:t>VI этап.</w:t>
            </w:r>
            <w:r>
              <w:rPr>
                <w:b/>
                <w:sz w:val="20"/>
              </w:rPr>
              <w:t xml:space="preserve"> Систематизация потока информации</w:t>
            </w:r>
            <w:r>
              <w:rPr>
                <w:i/>
                <w:sz w:val="20"/>
              </w:rPr>
              <w:t xml:space="preserve"> (конец учебного года) </w:t>
            </w:r>
            <w:r>
              <w:rPr>
                <w:b/>
                <w:i/>
                <w:sz w:val="20"/>
              </w:rPr>
              <w:t>Консилиум (плановый)</w:t>
            </w:r>
          </w:p>
        </w:tc>
      </w:tr>
      <w:tr w:rsidR="00DB751F">
        <w:trPr>
          <w:trHeight w:val="1644"/>
        </w:trPr>
        <w:tc>
          <w:tcPr>
            <w:tcW w:w="5616" w:type="dxa"/>
            <w:tcBorders>
              <w:top w:val="single" w:sz="4" w:space="0" w:color="000000"/>
              <w:left w:val="single" w:sz="4" w:space="0" w:color="000000"/>
              <w:bottom w:val="single" w:sz="4" w:space="0" w:color="000000"/>
              <w:right w:val="single" w:sz="4" w:space="0" w:color="000000"/>
            </w:tcBorders>
          </w:tcPr>
          <w:p w:rsidR="00DB751F" w:rsidRDefault="00B84766" w:rsidP="0005218F">
            <w:pPr>
              <w:numPr>
                <w:ilvl w:val="0"/>
                <w:numId w:val="90"/>
              </w:numPr>
              <w:spacing w:after="0" w:line="259" w:lineRule="auto"/>
              <w:ind w:right="0" w:hanging="282"/>
              <w:jc w:val="left"/>
            </w:pPr>
            <w:r>
              <w:t>уточнение полученной информации</w:t>
            </w:r>
          </w:p>
          <w:p w:rsidR="00DB751F" w:rsidRDefault="00B84766" w:rsidP="0005218F">
            <w:pPr>
              <w:numPr>
                <w:ilvl w:val="0"/>
                <w:numId w:val="90"/>
              </w:numPr>
              <w:spacing w:after="0" w:line="259" w:lineRule="auto"/>
              <w:ind w:right="0" w:hanging="282"/>
              <w:jc w:val="left"/>
            </w:pPr>
            <w:r>
              <w:t>оценка динамики развития:</w:t>
            </w:r>
          </w:p>
          <w:p w:rsidR="00DB751F" w:rsidRDefault="00B84766">
            <w:pPr>
              <w:spacing w:after="0" w:line="259" w:lineRule="auto"/>
              <w:ind w:left="110" w:right="0" w:firstLine="0"/>
              <w:jc w:val="left"/>
            </w:pPr>
            <w:r>
              <w:t>«+» результат - завершение работы;</w:t>
            </w:r>
          </w:p>
          <w:p w:rsidR="00DB751F" w:rsidRDefault="00B84766">
            <w:pPr>
              <w:spacing w:after="0" w:line="259" w:lineRule="auto"/>
              <w:ind w:left="110" w:right="0" w:firstLine="0"/>
              <w:jc w:val="left"/>
            </w:pPr>
            <w:r>
              <w:t xml:space="preserve"> «-» результат - корректировка деятельности, возврат на II - VI этап</w:t>
            </w:r>
          </w:p>
        </w:tc>
        <w:tc>
          <w:tcPr>
            <w:tcW w:w="5230"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44" w:lineRule="auto"/>
              <w:ind w:left="564" w:right="0" w:firstLine="680"/>
              <w:jc w:val="left"/>
            </w:pPr>
            <w:r>
              <w:t>•</w:t>
            </w:r>
            <w:r>
              <w:tab/>
              <w:t>анализ хода и результатов коррекционно-развивающей работы</w:t>
            </w:r>
          </w:p>
          <w:p w:rsidR="00DB751F" w:rsidRDefault="00B84766">
            <w:pPr>
              <w:spacing w:after="0" w:line="259" w:lineRule="auto"/>
              <w:ind w:left="110" w:right="0" w:firstLine="0"/>
              <w:jc w:val="left"/>
            </w:pPr>
            <w:r>
              <w:t>подведение итогов</w:t>
            </w:r>
          </w:p>
        </w:tc>
      </w:tr>
      <w:tr w:rsidR="00DB751F">
        <w:trPr>
          <w:trHeight w:val="550"/>
        </w:trPr>
        <w:tc>
          <w:tcPr>
            <w:tcW w:w="1084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10" w:right="0" w:firstLine="0"/>
              <w:jc w:val="left"/>
            </w:pPr>
            <w:r>
              <w:rPr>
                <w:b/>
                <w:i/>
                <w:sz w:val="20"/>
              </w:rPr>
              <w:t>VII этап.</w:t>
            </w:r>
            <w:r>
              <w:rPr>
                <w:b/>
                <w:sz w:val="20"/>
              </w:rPr>
              <w:t xml:space="preserve"> Завершение работы</w:t>
            </w:r>
            <w:r>
              <w:rPr>
                <w:b/>
                <w:i/>
                <w:sz w:val="20"/>
              </w:rPr>
              <w:t xml:space="preserve"> (при положительных результатах). Консилиум (заключительный)</w:t>
            </w:r>
          </w:p>
        </w:tc>
      </w:tr>
      <w:tr w:rsidR="00DB751F">
        <w:trPr>
          <w:trHeight w:val="1666"/>
        </w:trPr>
        <w:tc>
          <w:tcPr>
            <w:tcW w:w="5616" w:type="dxa"/>
            <w:tcBorders>
              <w:top w:val="single" w:sz="4" w:space="0" w:color="000000"/>
              <w:left w:val="single" w:sz="4" w:space="0" w:color="000000"/>
              <w:bottom w:val="single" w:sz="4" w:space="0" w:color="000000"/>
              <w:right w:val="single" w:sz="4" w:space="0" w:color="000000"/>
            </w:tcBorders>
          </w:tcPr>
          <w:p w:rsidR="00DB751F" w:rsidRDefault="00B84766" w:rsidP="0005218F">
            <w:pPr>
              <w:numPr>
                <w:ilvl w:val="0"/>
                <w:numId w:val="91"/>
              </w:numPr>
              <w:spacing w:after="0" w:line="241" w:lineRule="auto"/>
              <w:ind w:right="0" w:firstLine="520"/>
              <w:jc w:val="left"/>
            </w:pPr>
            <w:r>
              <w:t>отбор оптимальных форм, методов, средств, способов, приемов взаимодействия педагогов с учащимися, родителями</w:t>
            </w:r>
          </w:p>
          <w:p w:rsidR="00DB751F" w:rsidRDefault="00B84766" w:rsidP="0005218F">
            <w:pPr>
              <w:numPr>
                <w:ilvl w:val="0"/>
                <w:numId w:val="91"/>
              </w:numPr>
              <w:spacing w:after="0" w:line="259" w:lineRule="auto"/>
              <w:ind w:right="0" w:firstLine="520"/>
              <w:jc w:val="left"/>
            </w:pPr>
            <w:r>
              <w:t>повышение профессиональной подготовки перспективное планирование</w:t>
            </w:r>
          </w:p>
        </w:tc>
        <w:tc>
          <w:tcPr>
            <w:tcW w:w="5230" w:type="dxa"/>
            <w:tcBorders>
              <w:top w:val="single" w:sz="4" w:space="0" w:color="000000"/>
              <w:left w:val="single" w:sz="4" w:space="0" w:color="000000"/>
              <w:bottom w:val="single" w:sz="4" w:space="0" w:color="000000"/>
              <w:right w:val="single" w:sz="4" w:space="0" w:color="000000"/>
            </w:tcBorders>
          </w:tcPr>
          <w:p w:rsidR="00DB751F" w:rsidRDefault="00B84766" w:rsidP="0005218F">
            <w:pPr>
              <w:numPr>
                <w:ilvl w:val="0"/>
                <w:numId w:val="92"/>
              </w:numPr>
              <w:spacing w:after="0" w:line="259" w:lineRule="auto"/>
              <w:ind w:right="0" w:hanging="282"/>
              <w:jc w:val="left"/>
            </w:pPr>
            <w:r>
              <w:t>обобщение опыта работы</w:t>
            </w:r>
          </w:p>
          <w:p w:rsidR="00DB751F" w:rsidRDefault="00B84766" w:rsidP="0005218F">
            <w:pPr>
              <w:numPr>
                <w:ilvl w:val="0"/>
                <w:numId w:val="92"/>
              </w:numPr>
              <w:spacing w:after="0" w:line="259" w:lineRule="auto"/>
              <w:ind w:right="0" w:hanging="282"/>
              <w:jc w:val="left"/>
            </w:pPr>
            <w:r>
              <w:t>подведение итогов</w:t>
            </w:r>
          </w:p>
          <w:p w:rsidR="00DB751F" w:rsidRDefault="00B84766">
            <w:pPr>
              <w:spacing w:after="0" w:line="259" w:lineRule="auto"/>
              <w:ind w:left="110" w:right="0" w:firstLine="0"/>
              <w:jc w:val="left"/>
            </w:pPr>
            <w:r>
              <w:t>планирование дальнейшей коррекционной работы</w:t>
            </w:r>
            <w:r w:rsidR="00145109">
              <w:t xml:space="preserve"> педагогов</w:t>
            </w:r>
          </w:p>
        </w:tc>
      </w:tr>
    </w:tbl>
    <w:p w:rsidR="00DB751F" w:rsidRDefault="00DB751F">
      <w:pPr>
        <w:spacing w:after="548"/>
        <w:ind w:left="508" w:right="15"/>
      </w:pPr>
    </w:p>
    <w:p w:rsidR="00DB751F" w:rsidRDefault="00B84766">
      <w:pPr>
        <w:ind w:left="712" w:right="574" w:firstLine="720"/>
      </w:pPr>
      <w:r>
        <w:t xml:space="preserve">Программа коррекционной работы может предусматривать индивидуализацию специального сопровождения обучающегося с ЗПР. 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DB751F" w:rsidRDefault="00B84766" w:rsidP="00145109">
      <w:pPr>
        <w:spacing w:after="10"/>
        <w:ind w:left="10" w:right="575" w:hanging="10"/>
        <w:jc w:val="right"/>
      </w:pPr>
      <w:r>
        <w:t>Психолого-педагогическое сопровождение обучающихся с ЗПР осуществляют специалисты:</w:t>
      </w:r>
    </w:p>
    <w:p w:rsidR="00DB751F" w:rsidRDefault="00B84766" w:rsidP="00145109">
      <w:pPr>
        <w:ind w:left="720" w:right="575"/>
      </w:pPr>
      <w:r>
        <w:t>логопед, специальный психолог или педагог-психолог, имеющий соответствующую профильную подготовку.</w:t>
      </w:r>
    </w:p>
    <w:p w:rsidR="00DB751F" w:rsidRDefault="00B84766" w:rsidP="00145109">
      <w:pPr>
        <w:ind w:left="712" w:right="575" w:firstLine="720"/>
      </w:pPr>
      <w:r>
        <w:t xml:space="preserve">Основными механизмами реализации программы коррекционной работы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sidR="00145109">
        <w:t>МБОУ Комбайновской оош им. воина-афганца А.Демяника</w:t>
      </w:r>
      <w:r>
        <w:t xml:space="preserve">  с внешними ресурсами.</w:t>
      </w:r>
    </w:p>
    <w:p w:rsidR="00DB751F" w:rsidRDefault="00B84766" w:rsidP="00145109">
      <w:pPr>
        <w:spacing w:line="259" w:lineRule="auto"/>
        <w:ind w:left="437" w:right="575" w:hanging="10"/>
        <w:jc w:val="center"/>
      </w:pPr>
      <w:r>
        <w:t xml:space="preserve">Взаимодействие специалистов </w:t>
      </w:r>
      <w:r w:rsidR="00145109" w:rsidRPr="00145109">
        <w:t xml:space="preserve">МБОУ Комбайновской оош им. воина-афганца А.Демяника  </w:t>
      </w:r>
      <w:r>
        <w:t xml:space="preserve">предусматривает: </w:t>
      </w:r>
    </w:p>
    <w:p w:rsidR="00DB751F" w:rsidRDefault="00B84766" w:rsidP="0005218F">
      <w:pPr>
        <w:numPr>
          <w:ilvl w:val="0"/>
          <w:numId w:val="69"/>
        </w:numPr>
        <w:ind w:right="575" w:hanging="360"/>
      </w:pPr>
      <w:r>
        <w:t>многоаспектный анализ психофизического развития обучающего с ЗПР;</w:t>
      </w:r>
    </w:p>
    <w:p w:rsidR="00DB751F" w:rsidRDefault="00B84766" w:rsidP="0005218F">
      <w:pPr>
        <w:numPr>
          <w:ilvl w:val="0"/>
          <w:numId w:val="69"/>
        </w:numPr>
        <w:spacing w:after="34"/>
        <w:ind w:right="575" w:hanging="360"/>
      </w:pPr>
      <w:r>
        <w:t xml:space="preserve">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DB751F" w:rsidRDefault="00B84766" w:rsidP="0005218F">
      <w:pPr>
        <w:numPr>
          <w:ilvl w:val="0"/>
          <w:numId w:val="69"/>
        </w:numPr>
        <w:ind w:right="575" w:hanging="360"/>
      </w:pPr>
      <w:r>
        <w:t xml:space="preserve">разработку индивидуальных образовательных маршрутов обучающихся с ЗПР. </w:t>
      </w:r>
    </w:p>
    <w:p w:rsidR="00DB751F" w:rsidRDefault="00B84766" w:rsidP="00145109">
      <w:pPr>
        <w:ind w:left="1440" w:right="575"/>
      </w:pPr>
      <w:r>
        <w:t xml:space="preserve">Социальное партнерство предусматривает: </w:t>
      </w:r>
    </w:p>
    <w:p w:rsidR="00DB751F" w:rsidRDefault="00B84766" w:rsidP="00145109">
      <w:pPr>
        <w:spacing w:after="10"/>
        <w:ind w:left="10" w:right="575" w:hanging="10"/>
        <w:jc w:val="right"/>
      </w:pPr>
      <w:r>
        <w:t>сотрудничество с образовательными организациями и другими ведомствами по вопросам</w:t>
      </w:r>
    </w:p>
    <w:p w:rsidR="00DB751F" w:rsidRDefault="00B84766" w:rsidP="00145109">
      <w:pPr>
        <w:spacing w:after="266"/>
        <w:ind w:left="1432" w:right="575" w:hanging="720"/>
      </w:pPr>
      <w:r>
        <w:t xml:space="preserve">преемственности обучения, развития, социализации, здоровьесбережения обучающихся с ЗПР; сотрудничество с родительской общественностью. </w:t>
      </w:r>
    </w:p>
    <w:p w:rsidR="00DB751F" w:rsidRDefault="00B84766">
      <w:pPr>
        <w:spacing w:after="10"/>
        <w:ind w:left="722" w:right="0" w:hanging="10"/>
      </w:pPr>
      <w:r>
        <w:rPr>
          <w:b/>
        </w:rPr>
        <w:t>Комплекс условий коррекционной работы включает:</w:t>
      </w:r>
    </w:p>
    <w:p w:rsidR="00DB751F" w:rsidRDefault="00B84766">
      <w:pPr>
        <w:spacing w:after="10"/>
        <w:ind w:left="707" w:right="0" w:hanging="10"/>
        <w:jc w:val="left"/>
      </w:pPr>
      <w:r>
        <w:rPr>
          <w:b/>
          <w:i/>
        </w:rPr>
        <w:t>Психолого-педагогическое обеспечение:</w:t>
      </w:r>
    </w:p>
    <w:p w:rsidR="00DB751F" w:rsidRDefault="00B84766">
      <w:pPr>
        <w:ind w:left="720" w:right="575"/>
      </w:pPr>
      <w:r>
        <w:t>обеспечение дифференцированных условий в</w:t>
      </w:r>
      <w:r w:rsidR="00145109">
        <w:t xml:space="preserve"> соответствии с рекомендациями </w:t>
      </w:r>
      <w:r>
        <w:t xml:space="preserve">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w:t>
      </w:r>
      <w:r>
        <w:lastRenderedPageBreak/>
        <w:t>составляется учетом требований СанПиН. Все учащиеся обеспечиваются сбалансированным горячим питанием. Во второй половине дня для учащихся 1-4 классов проводятся: самоподготовка, занятия в кружках и секциях, индивидуальные и групповые коррекционно-развивающие занятия, осуществляемые учителями, воспитателями, учителями-логопедами, педагогом-психологом, внеклассные мероприятия, занятия по внеурочной деятельности; 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p w:rsidR="00DB751F" w:rsidRDefault="00B84766" w:rsidP="00145109">
      <w:pPr>
        <w:ind w:left="720" w:right="567"/>
      </w:pPr>
      <w:r>
        <w:t>здоровьесберегающие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DB751F" w:rsidRDefault="00B84766" w:rsidP="00145109">
      <w:pPr>
        <w:ind w:left="720" w:right="15"/>
      </w:pPr>
      <w:r>
        <w:t>составление расписания с учетом уровня работоспособности обучающихся,</w:t>
      </w:r>
    </w:p>
    <w:p w:rsidR="00DB751F" w:rsidRDefault="00B84766" w:rsidP="00145109">
      <w:pPr>
        <w:spacing w:after="10"/>
        <w:ind w:left="720" w:right="575" w:hanging="10"/>
      </w:pPr>
      <w:r>
        <w:t>организация динамических пауз во время образовательного процесса, соблюдение режимных</w:t>
      </w:r>
    </w:p>
    <w:p w:rsidR="00DB751F" w:rsidRDefault="00B84766" w:rsidP="00145109">
      <w:pPr>
        <w:ind w:left="720" w:right="574" w:hanging="11"/>
      </w:pPr>
      <w:r>
        <w:t>моментов, организация прогулок для учащихся во время дополнительной большой перемены, после</w:t>
      </w:r>
    </w:p>
    <w:p w:rsidR="00DB751F" w:rsidRDefault="00B84766" w:rsidP="00145109">
      <w:pPr>
        <w:ind w:left="720" w:right="646" w:hanging="11"/>
      </w:pPr>
      <w:r>
        <w:t>уроков и во второй половине дня,  проведение индивидуальных коррекционных занятий во второй половине учебного дня; спортивные мероприятия, работа кружков и секций спортивно- оздоровительного направления.</w:t>
      </w:r>
    </w:p>
    <w:p w:rsidR="00DB751F" w:rsidRDefault="00B84766">
      <w:pPr>
        <w:spacing w:after="10"/>
        <w:ind w:left="707" w:right="0" w:hanging="10"/>
        <w:jc w:val="left"/>
      </w:pPr>
      <w:r>
        <w:rPr>
          <w:b/>
          <w:i/>
        </w:rPr>
        <w:t>Программно-методическое обеспечение</w:t>
      </w:r>
    </w:p>
    <w:p w:rsidR="00DB751F" w:rsidRDefault="00B84766">
      <w:pPr>
        <w:ind w:left="712" w:right="574" w:firstLine="720"/>
      </w:pPr>
      <w:r>
        <w:t>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DB751F" w:rsidRDefault="00B84766">
      <w:pPr>
        <w:spacing w:after="10"/>
        <w:ind w:left="707" w:right="0" w:hanging="10"/>
        <w:jc w:val="left"/>
      </w:pPr>
      <w:r>
        <w:rPr>
          <w:b/>
          <w:i/>
        </w:rPr>
        <w:t>Кадровое обеспечение</w:t>
      </w:r>
    </w:p>
    <w:p w:rsidR="00DB751F" w:rsidRDefault="00B84766" w:rsidP="00145109">
      <w:pPr>
        <w:ind w:left="712" w:right="567" w:firstLine="720"/>
      </w:pPr>
      <w:r>
        <w:t>Образовательное учреждение обеспечено специалистами: педагог-психолог –1 человек, социальный педагог — 1 человек, учителя предметники.</w:t>
      </w:r>
    </w:p>
    <w:p w:rsidR="00DB751F" w:rsidRDefault="00B84766">
      <w:pPr>
        <w:spacing w:after="10"/>
        <w:ind w:left="707" w:right="0" w:hanging="10"/>
        <w:jc w:val="left"/>
      </w:pPr>
      <w:r>
        <w:rPr>
          <w:b/>
          <w:i/>
        </w:rPr>
        <w:t>Материально -техническое обеспечение</w:t>
      </w:r>
    </w:p>
    <w:p w:rsidR="00DB751F" w:rsidRDefault="00B84766" w:rsidP="00145109">
      <w:pPr>
        <w:ind w:left="712" w:right="426" w:firstLine="720"/>
      </w:pPr>
      <w:r>
        <w:t>Создана материально-техническая база, позволяющая обеспечить адаптивную коррекционноразвивающую среду образовательного учреждения: кабинет педагога-психолога;  медицинский, прививочный  кабинеты; столовая;  спортивный зал, спортивные площадки.</w:t>
      </w:r>
    </w:p>
    <w:p w:rsidR="00DB751F" w:rsidRDefault="00B84766" w:rsidP="00145109">
      <w:pPr>
        <w:spacing w:after="10"/>
        <w:ind w:left="707" w:right="426" w:hanging="10"/>
      </w:pPr>
      <w:r>
        <w:rPr>
          <w:b/>
          <w:i/>
        </w:rPr>
        <w:t>Информационное обеспечение</w:t>
      </w:r>
    </w:p>
    <w:p w:rsidR="00DB751F" w:rsidRDefault="00B84766" w:rsidP="00145109">
      <w:pPr>
        <w:ind w:left="722" w:right="426" w:hanging="10"/>
      </w:pPr>
      <w:r>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 наглядных пособий и т.д.</w:t>
      </w:r>
    </w:p>
    <w:p w:rsidR="00DB751F" w:rsidRDefault="00B84766" w:rsidP="00145109">
      <w:pPr>
        <w:ind w:left="720" w:right="426"/>
      </w:pPr>
      <w:r>
        <w:t>В начальной школе имеется компьютерный мобильный класс, интерактивные доски, проекторы в каждом кабинете.</w:t>
      </w:r>
    </w:p>
    <w:p w:rsidR="00DB751F" w:rsidRDefault="00B84766" w:rsidP="00145109">
      <w:pPr>
        <w:ind w:left="712" w:right="426" w:firstLine="720"/>
      </w:pPr>
      <w:r>
        <w:t>У школы есть внешний ресурс - официальный сайт. Сайт активно используется для привлечения родителей к интересам детей, школы, общей организации образовательного процесса.</w:t>
      </w:r>
    </w:p>
    <w:p w:rsidR="00DB751F" w:rsidRDefault="00B84766" w:rsidP="00145109">
      <w:pPr>
        <w:spacing w:after="13"/>
        <w:ind w:left="531" w:right="426" w:hanging="10"/>
        <w:jc w:val="center"/>
      </w:pPr>
      <w:r>
        <w:rPr>
          <w:b/>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DB751F" w:rsidRDefault="00B84766" w:rsidP="00145109">
      <w:pPr>
        <w:spacing w:after="0"/>
        <w:ind w:left="712" w:right="426" w:firstLine="720"/>
      </w:pPr>
      <w:r>
        <w:rPr>
          <w:i/>
        </w:rPr>
        <w:t>Удовлетворение специальных образовательных потребностей детей с задержкой психического развития:</w:t>
      </w:r>
    </w:p>
    <w:p w:rsidR="00DB751F" w:rsidRDefault="00B84766">
      <w:pPr>
        <w:ind w:left="720" w:right="4495"/>
      </w:pPr>
      <w:r>
        <w:t>успешно адаптируется в образовательном учреждении; проявляет познавательную активность;</w:t>
      </w:r>
    </w:p>
    <w:p w:rsidR="00DB751F" w:rsidRDefault="00B84766" w:rsidP="00145109">
      <w:pPr>
        <w:ind w:left="720" w:right="142"/>
      </w:pPr>
      <w:r>
        <w:t>умеет выражать свое эмоциональное состояние, прилагать волевые усилия к решению поставленных задач;</w:t>
      </w:r>
    </w:p>
    <w:p w:rsidR="00DB751F" w:rsidRDefault="00B84766">
      <w:pPr>
        <w:ind w:left="722" w:right="1925" w:hanging="10"/>
        <w:jc w:val="left"/>
      </w:pPr>
      <w:r>
        <w:t>имеет сформированную учебную мотивацию; ориентируется на моральные нормы и их выполнение; организует и осуществляет сотрудничество с участниками образовательной деятельности.</w:t>
      </w:r>
    </w:p>
    <w:p w:rsidR="00DB751F" w:rsidRDefault="00B84766">
      <w:pPr>
        <w:ind w:left="722" w:right="3231" w:hanging="10"/>
        <w:jc w:val="left"/>
      </w:pPr>
      <w:r>
        <w:rPr>
          <w:i/>
        </w:rPr>
        <w:lastRenderedPageBreak/>
        <w:t xml:space="preserve">Коррекция негативных тенденций развития учащихся: </w:t>
      </w:r>
      <w:r>
        <w:t>дифференцирует информацию различной модальности; соотносит предметы в соответствии с их свойствами; ориентируется в пространственных и временных представлениях; владеет приемами запоминания, сохранения и воспроизведения информации;</w:t>
      </w:r>
    </w:p>
    <w:p w:rsidR="00DB751F" w:rsidRDefault="00B84766">
      <w:pPr>
        <w:ind w:left="722" w:right="609" w:hanging="10"/>
        <w:jc w:val="left"/>
      </w:pPr>
      <w:r>
        <w:t>выполняет основные мыслительные операции (анализ, синтез, обобщение, сравнение, классификация); адекватно относится к учебно-воспитательному процессу; работает по алгоритму, в соответствии с установленными правилами; контролирует свою деятельность;</w:t>
      </w:r>
    </w:p>
    <w:p w:rsidR="00DB751F" w:rsidRDefault="00B84766">
      <w:pPr>
        <w:ind w:left="722" w:right="2775" w:hanging="10"/>
        <w:jc w:val="left"/>
      </w:pPr>
      <w:r>
        <w:t>адекватно принимает оценку взрослого и сверстника; понимает собственные эмоции и чувства, а также эмоции и чувства другихлюдей; контролирует свои эмоции, владеет навыками саморегуляции и самоконтроля; владеет навыками партнерского и группового сотрудничества;</w:t>
      </w:r>
    </w:p>
    <w:p w:rsidR="00DB751F" w:rsidRDefault="00B84766">
      <w:pPr>
        <w:ind w:left="722" w:right="1009" w:hanging="10"/>
        <w:jc w:val="left"/>
      </w:pPr>
      <w:r>
        <w:t>строит монологическое высказывание, владеет диалогической формой речи; использует навыки невербального взаимодействия; выражает свои мысли и чувства в зависимости от ситуации, пользуется формами речевого этикета; использует речевые средства для эффективного решения разнообразных коммуникативных задач.</w:t>
      </w:r>
    </w:p>
    <w:p w:rsidR="00DB751F" w:rsidRDefault="00B84766">
      <w:pPr>
        <w:ind w:left="720" w:right="4411"/>
      </w:pPr>
      <w:r>
        <w:rPr>
          <w:i/>
        </w:rPr>
        <w:t xml:space="preserve">Развитие речи, коррекция нарушений речи: </w:t>
      </w:r>
      <w:r>
        <w:t>правильно произносит и умеет дифференцировать все звуки речи;</w:t>
      </w:r>
    </w:p>
    <w:p w:rsidR="00145109" w:rsidRDefault="00B84766">
      <w:pPr>
        <w:ind w:left="720" w:right="577"/>
      </w:pPr>
      <w:r>
        <w:t xml:space="preserve">владеет представлениями о звуковом составе слова и выполняет все виды языкового анализа; имеет достаточный словарный запас по изученным лексическим темам, подбирает синонимы и антонимы, использует все части речи в процессе общения; правильно пользуется грамматическими категориями; правильно пишет текст по слуху без дисграфических ошибок, соблюдает пунктуацию; правильно читает текст целыми словами, пересказывает его и делает выводы по тексту; 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 </w:t>
      </w:r>
    </w:p>
    <w:p w:rsidR="00DB751F" w:rsidRDefault="00B84766">
      <w:pPr>
        <w:ind w:left="720" w:right="577"/>
      </w:pPr>
      <w:r>
        <w:rPr>
          <w:b/>
        </w:rPr>
        <w:t>2.6. Программа внеурочной деятельности</w:t>
      </w:r>
    </w:p>
    <w:p w:rsidR="00DB751F" w:rsidRDefault="00B84766">
      <w:pPr>
        <w:ind w:left="712" w:right="576" w:firstLine="440"/>
      </w:pPr>
      <w: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DB751F" w:rsidRDefault="00B84766">
      <w:pPr>
        <w:ind w:left="720" w:right="576"/>
      </w:pPr>
      <w: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 культурных ценностей общества через включение в общественно</w:t>
      </w:r>
      <w:r w:rsidR="00145109">
        <w:t>-</w:t>
      </w:r>
      <w:r>
        <w:t xml:space="preserve">полезную деятельность, неформальную организацию досуга, имеющая целью самореализацию личности во внеурочное время. </w:t>
      </w:r>
    </w:p>
    <w:p w:rsidR="00DB751F" w:rsidRDefault="00B84766" w:rsidP="00145109">
      <w:pPr>
        <w:spacing w:after="0"/>
        <w:ind w:left="720" w:right="576"/>
      </w:pPr>
      <w:r>
        <w:t xml:space="preserve">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DB751F" w:rsidRDefault="00B84766">
      <w:pPr>
        <w:ind w:left="720" w:right="574"/>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DB751F" w:rsidRDefault="00B84766">
      <w:pPr>
        <w:ind w:left="720" w:right="571"/>
      </w:pPr>
      <w:r>
        <w:t>Внеурочная деятельность ориент</w:t>
      </w:r>
      <w:r w:rsidR="00145109">
        <w:t xml:space="preserve">ирована на создание условий для </w:t>
      </w:r>
      <w:r>
        <w:t>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DB751F" w:rsidRDefault="00B84766">
      <w:pPr>
        <w:ind w:left="720" w:right="575"/>
      </w:pPr>
      <w:r>
        <w:lastRenderedPageBreak/>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DB751F" w:rsidRDefault="00B84766" w:rsidP="00145109">
      <w:pPr>
        <w:ind w:left="712" w:right="567" w:firstLine="440"/>
      </w:pPr>
      <w:r>
        <w:t>При организации внеурочной деятельности необходимо максимально опираться на позитивный опыт ребёнка.</w:t>
      </w:r>
    </w:p>
    <w:p w:rsidR="00DB751F" w:rsidRDefault="00B84766">
      <w:pPr>
        <w:ind w:left="712" w:right="574" w:firstLine="700"/>
      </w:pPr>
      <w:r>
        <w:t>Основной</w:t>
      </w:r>
      <w:r>
        <w:rPr>
          <w:b/>
        </w:rPr>
        <w:t xml:space="preserve"> целью</w:t>
      </w:r>
      <w: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DB751F" w:rsidRDefault="00B84766">
      <w:pPr>
        <w:ind w:left="1420" w:right="15"/>
      </w:pPr>
      <w:r>
        <w:t>Основные задачи:</w:t>
      </w:r>
    </w:p>
    <w:p w:rsidR="00DB751F" w:rsidRDefault="00B84766" w:rsidP="0005218F">
      <w:pPr>
        <w:numPr>
          <w:ilvl w:val="0"/>
          <w:numId w:val="70"/>
        </w:numPr>
        <w:ind w:right="426" w:firstLine="700"/>
      </w:pPr>
      <w: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DB751F" w:rsidRDefault="00B84766" w:rsidP="0005218F">
      <w:pPr>
        <w:numPr>
          <w:ilvl w:val="0"/>
          <w:numId w:val="70"/>
        </w:numPr>
        <w:ind w:right="426" w:firstLine="700"/>
      </w:pPr>
      <w:r>
        <w:t>развитие активности, самостоятельности и независимости в повседневной жизни;</w:t>
      </w:r>
    </w:p>
    <w:p w:rsidR="00DB751F" w:rsidRDefault="00B84766" w:rsidP="0005218F">
      <w:pPr>
        <w:numPr>
          <w:ilvl w:val="0"/>
          <w:numId w:val="70"/>
        </w:numPr>
        <w:ind w:right="426" w:firstLine="700"/>
      </w:pPr>
      <w:r>
        <w:t>развитие возможных избирательных способностей и интересов обучающегося в разных видах деятельности;</w:t>
      </w:r>
    </w:p>
    <w:p w:rsidR="00DB751F" w:rsidRDefault="00B84766" w:rsidP="0005218F">
      <w:pPr>
        <w:numPr>
          <w:ilvl w:val="0"/>
          <w:numId w:val="70"/>
        </w:numPr>
        <w:ind w:right="426" w:firstLine="700"/>
      </w:pPr>
      <w:r>
        <w:t>формирование основ нравственного самосознания личности, умения правильно оценивать окружающее и самих себя,</w:t>
      </w:r>
    </w:p>
    <w:p w:rsidR="00DB751F" w:rsidRDefault="00B84766" w:rsidP="0005218F">
      <w:pPr>
        <w:numPr>
          <w:ilvl w:val="0"/>
          <w:numId w:val="70"/>
        </w:numPr>
        <w:ind w:right="426" w:firstLine="700"/>
      </w:pPr>
      <w:r>
        <w:t>формирование эстетических потребностей, ценностей и чувств;</w:t>
      </w:r>
    </w:p>
    <w:p w:rsidR="00DB751F" w:rsidRDefault="00B84766" w:rsidP="0005218F">
      <w:pPr>
        <w:numPr>
          <w:ilvl w:val="0"/>
          <w:numId w:val="70"/>
        </w:numPr>
        <w:ind w:right="426" w:firstLine="700"/>
      </w:pPr>
      <w:r>
        <w:t>развитие трудолюбия, способности к преодолению трудностей, целеустремлённости и настойчивости в достижении результата;</w:t>
      </w:r>
    </w:p>
    <w:p w:rsidR="00DB751F" w:rsidRDefault="00B84766" w:rsidP="0005218F">
      <w:pPr>
        <w:numPr>
          <w:ilvl w:val="0"/>
          <w:numId w:val="70"/>
        </w:numPr>
        <w:ind w:right="426" w:firstLine="700"/>
      </w:pPr>
      <w:r>
        <w:t>расширение представлений обучающегося о мире и о себе, его социального опыта;</w:t>
      </w:r>
    </w:p>
    <w:p w:rsidR="00DB751F" w:rsidRDefault="00B84766" w:rsidP="0005218F">
      <w:pPr>
        <w:numPr>
          <w:ilvl w:val="0"/>
          <w:numId w:val="70"/>
        </w:numPr>
        <w:ind w:right="426" w:firstLine="700"/>
      </w:pPr>
      <w:r>
        <w:t>формирование положительного отношения к базовым общественным ценностям;</w:t>
      </w:r>
    </w:p>
    <w:p w:rsidR="00DB751F" w:rsidRDefault="00B84766" w:rsidP="0005218F">
      <w:pPr>
        <w:numPr>
          <w:ilvl w:val="0"/>
          <w:numId w:val="70"/>
        </w:numPr>
        <w:ind w:right="426" w:firstLine="700"/>
      </w:pPr>
      <w:r>
        <w:t>формирование умений, навыков социального общения людей;</w:t>
      </w:r>
    </w:p>
    <w:p w:rsidR="00DB751F" w:rsidRDefault="00B84766" w:rsidP="0005218F">
      <w:pPr>
        <w:numPr>
          <w:ilvl w:val="0"/>
          <w:numId w:val="70"/>
        </w:numPr>
        <w:ind w:right="426" w:firstLine="700"/>
      </w:pPr>
      <w:r>
        <w:t>расширение круга общения, выход обучающегося за пределы семьи и образовательной организации;</w:t>
      </w:r>
    </w:p>
    <w:p w:rsidR="00DB751F" w:rsidRDefault="00B84766" w:rsidP="0005218F">
      <w:pPr>
        <w:numPr>
          <w:ilvl w:val="0"/>
          <w:numId w:val="70"/>
        </w:numPr>
        <w:ind w:right="426" w:firstLine="700"/>
      </w:pPr>
      <w:r>
        <w:t>развитие навыков осуществления сотрудничества с педагогами, сверстниками,</w:t>
      </w:r>
    </w:p>
    <w:p w:rsidR="00DB751F" w:rsidRDefault="00B84766" w:rsidP="0005218F">
      <w:pPr>
        <w:numPr>
          <w:ilvl w:val="0"/>
          <w:numId w:val="70"/>
        </w:numPr>
        <w:ind w:right="426" w:firstLine="700"/>
      </w:pPr>
      <w:r>
        <w:t>родителями, старшими детьми в решении общих проблем;</w:t>
      </w:r>
    </w:p>
    <w:p w:rsidR="00DB751F" w:rsidRDefault="00B84766" w:rsidP="0005218F">
      <w:pPr>
        <w:numPr>
          <w:ilvl w:val="0"/>
          <w:numId w:val="70"/>
        </w:numPr>
        <w:ind w:right="426" w:firstLine="700"/>
      </w:pPr>
      <w:r>
        <w:t>укрепление доверия к другим людям;</w:t>
      </w:r>
    </w:p>
    <w:p w:rsidR="00DB751F" w:rsidRDefault="00B84766" w:rsidP="0005218F">
      <w:pPr>
        <w:numPr>
          <w:ilvl w:val="0"/>
          <w:numId w:val="70"/>
        </w:numPr>
        <w:ind w:right="426" w:firstLine="700"/>
      </w:pPr>
      <w:r>
        <w:t>развитие доброжелательности и эмоциональной отзывчивости, понимания других людей и сопереживания им.</w:t>
      </w:r>
    </w:p>
    <w:p w:rsidR="00DB751F" w:rsidRDefault="00B84766" w:rsidP="00145109">
      <w:pPr>
        <w:ind w:left="712" w:right="426" w:firstLine="380"/>
        <w:jc w:val="left"/>
      </w:pPr>
      <w:r>
        <w:t xml:space="preserve">Для реализации внеурочной деятельности на уровне начального общего образования отводится до 10 часов в неделю, предназначенные для реализации направлений внеурочной деятельности и часы на коррекционно-развивающую область. Эти часы распределены по 6 направлениям образовательновоспитательной деятельности: </w:t>
      </w:r>
      <w:r>
        <w:rPr>
          <w:sz w:val="23"/>
        </w:rPr>
        <w:t>-</w:t>
      </w:r>
      <w:r>
        <w:rPr>
          <w:sz w:val="23"/>
        </w:rPr>
        <w:tab/>
      </w:r>
      <w:r>
        <w:t>коррекционно-развивающее;</w:t>
      </w:r>
    </w:p>
    <w:p w:rsidR="00DB751F" w:rsidRDefault="00B84766" w:rsidP="0005218F">
      <w:pPr>
        <w:numPr>
          <w:ilvl w:val="0"/>
          <w:numId w:val="70"/>
        </w:numPr>
        <w:ind w:right="426" w:firstLine="700"/>
      </w:pPr>
      <w:r>
        <w:t>спортивно-оздоровительное;</w:t>
      </w:r>
    </w:p>
    <w:p w:rsidR="00DB751F" w:rsidRDefault="00B84766" w:rsidP="0005218F">
      <w:pPr>
        <w:numPr>
          <w:ilvl w:val="0"/>
          <w:numId w:val="70"/>
        </w:numPr>
        <w:ind w:right="426" w:firstLine="700"/>
      </w:pPr>
      <w:r>
        <w:t>общеинтеллектуальное;</w:t>
      </w:r>
    </w:p>
    <w:p w:rsidR="00DB751F" w:rsidRDefault="00B84766" w:rsidP="0005218F">
      <w:pPr>
        <w:numPr>
          <w:ilvl w:val="0"/>
          <w:numId w:val="70"/>
        </w:numPr>
        <w:ind w:right="426" w:firstLine="700"/>
      </w:pPr>
      <w:r>
        <w:t xml:space="preserve">общекультурное; </w:t>
      </w:r>
      <w:r>
        <w:rPr>
          <w:sz w:val="23"/>
        </w:rPr>
        <w:t>-</w:t>
      </w:r>
      <w:r>
        <w:rPr>
          <w:sz w:val="23"/>
        </w:rPr>
        <w:tab/>
      </w:r>
      <w:r>
        <w:t xml:space="preserve">духовно- нравственное; </w:t>
      </w:r>
      <w:r>
        <w:rPr>
          <w:sz w:val="23"/>
        </w:rPr>
        <w:t>-</w:t>
      </w:r>
      <w:r>
        <w:rPr>
          <w:sz w:val="23"/>
        </w:rPr>
        <w:tab/>
      </w:r>
      <w:r>
        <w:t>социальное.</w:t>
      </w:r>
    </w:p>
    <w:p w:rsidR="00DB751F" w:rsidRDefault="00B84766" w:rsidP="00145109">
      <w:pPr>
        <w:spacing w:after="0"/>
        <w:ind w:left="720" w:right="426"/>
      </w:pPr>
      <w:r>
        <w:t>Следует учитывать, что внеурочная деятельность:</w:t>
      </w:r>
    </w:p>
    <w:p w:rsidR="00DB751F" w:rsidRDefault="00B84766" w:rsidP="0005218F">
      <w:pPr>
        <w:numPr>
          <w:ilvl w:val="0"/>
          <w:numId w:val="71"/>
        </w:numPr>
        <w:spacing w:after="0"/>
        <w:ind w:right="426" w:hanging="340"/>
      </w:pPr>
      <w:r>
        <w:t>является неотъемлемой частью образовательного процесса в школе;</w:t>
      </w:r>
    </w:p>
    <w:p w:rsidR="00DB751F" w:rsidRDefault="00B84766" w:rsidP="0005218F">
      <w:pPr>
        <w:numPr>
          <w:ilvl w:val="0"/>
          <w:numId w:val="71"/>
        </w:numPr>
        <w:spacing w:after="0"/>
        <w:ind w:right="426" w:hanging="340"/>
      </w:pPr>
      <w:r>
        <w:t>способствует в полной мере реализации требований федерального государственного образовательного</w:t>
      </w:r>
    </w:p>
    <w:p w:rsidR="00DB751F" w:rsidRDefault="00B84766" w:rsidP="00145109">
      <w:pPr>
        <w:ind w:left="720" w:right="426"/>
      </w:pPr>
      <w:r>
        <w:t>стандарта начального общего образования для детей с ЗПР;</w:t>
      </w:r>
    </w:p>
    <w:p w:rsidR="00DB751F" w:rsidRDefault="00B84766" w:rsidP="0005218F">
      <w:pPr>
        <w:numPr>
          <w:ilvl w:val="0"/>
          <w:numId w:val="71"/>
        </w:numPr>
        <w:ind w:right="426" w:hanging="340"/>
      </w:pPr>
      <w: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DB751F" w:rsidRDefault="00B84766" w:rsidP="0005218F">
      <w:pPr>
        <w:numPr>
          <w:ilvl w:val="0"/>
          <w:numId w:val="71"/>
        </w:numPr>
        <w:ind w:right="426" w:hanging="340"/>
      </w:pPr>
      <w: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DB751F" w:rsidRDefault="00B84766" w:rsidP="00145109">
      <w:pPr>
        <w:ind w:left="720" w:right="426"/>
      </w:pPr>
      <w:r>
        <w:t>наполнение конкретным содержанием данного компонента находится в компетенции образовательной организации.</w:t>
      </w:r>
    </w:p>
    <w:p w:rsidR="00DB751F" w:rsidRDefault="00B84766" w:rsidP="00145109">
      <w:pPr>
        <w:ind w:left="720" w:right="426"/>
      </w:pPr>
      <w:r>
        <w:t>Обязательной частью внеурочной деятельности, поддерживающей процесс освоения содержания АООП НОО, является</w:t>
      </w:r>
      <w:r>
        <w:rPr>
          <w:b/>
        </w:rPr>
        <w:t xml:space="preserve"> коррекционно-развивающая область</w:t>
      </w:r>
      <w:r>
        <w:t xml:space="preserve">. Содержание </w:t>
      </w:r>
      <w:r>
        <w:rPr>
          <w:b/>
        </w:rPr>
        <w:t>коррекционно</w:t>
      </w:r>
      <w:r w:rsidR="00ED1557">
        <w:rPr>
          <w:b/>
        </w:rPr>
        <w:t>-</w:t>
      </w:r>
      <w:r>
        <w:rPr>
          <w:b/>
        </w:rPr>
        <w:lastRenderedPageBreak/>
        <w:t>развивающей области</w:t>
      </w:r>
      <w:r>
        <w:t xml:space="preserve"> представлено коррекционно-развивающими зан</w:t>
      </w:r>
      <w:r w:rsidR="00ED1557">
        <w:t>ятиями (логопедическими и психо</w:t>
      </w:r>
      <w:r>
        <w:t>коррекционными).</w:t>
      </w:r>
    </w:p>
    <w:tbl>
      <w:tblPr>
        <w:tblStyle w:val="TableGrid"/>
        <w:tblW w:w="10740" w:type="dxa"/>
        <w:tblInd w:w="710" w:type="dxa"/>
        <w:tblCellMar>
          <w:top w:w="13" w:type="dxa"/>
          <w:left w:w="110" w:type="dxa"/>
          <w:right w:w="107" w:type="dxa"/>
        </w:tblCellMar>
        <w:tblLook w:val="04A0" w:firstRow="1" w:lastRow="0" w:firstColumn="1" w:lastColumn="0" w:noHBand="0" w:noVBand="1"/>
      </w:tblPr>
      <w:tblGrid>
        <w:gridCol w:w="2664"/>
        <w:gridCol w:w="4106"/>
        <w:gridCol w:w="1842"/>
        <w:gridCol w:w="2128"/>
      </w:tblGrid>
      <w:tr w:rsidR="00DB751F">
        <w:trPr>
          <w:trHeight w:val="704"/>
        </w:trPr>
        <w:tc>
          <w:tcPr>
            <w:tcW w:w="266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center"/>
            </w:pPr>
            <w:r>
              <w:rPr>
                <w:sz w:val="20"/>
              </w:rPr>
              <w:t>НАПРАВЛЕНИЕ</w:t>
            </w:r>
          </w:p>
        </w:tc>
        <w:tc>
          <w:tcPr>
            <w:tcW w:w="41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center"/>
            </w:pPr>
            <w:r>
              <w:rPr>
                <w:sz w:val="20"/>
              </w:rPr>
              <w:t>НАЗВАНИЕ КУРСА</w:t>
            </w:r>
          </w:p>
        </w:tc>
        <w:tc>
          <w:tcPr>
            <w:tcW w:w="184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40" w:right="0" w:firstLine="0"/>
              <w:jc w:val="left"/>
            </w:pPr>
            <w:r>
              <w:rPr>
                <w:sz w:val="20"/>
              </w:rPr>
              <w:t>КОЛИЧЕСТВО</w:t>
            </w:r>
          </w:p>
          <w:p w:rsidR="00DB751F" w:rsidRDefault="00B84766">
            <w:pPr>
              <w:spacing w:after="0" w:line="259" w:lineRule="auto"/>
              <w:ind w:left="0" w:right="0" w:firstLine="0"/>
              <w:jc w:val="center"/>
            </w:pPr>
            <w:r>
              <w:rPr>
                <w:sz w:val="20"/>
              </w:rPr>
              <w:t>ЧАСОВ В НЕДЕЛЮ</w:t>
            </w:r>
          </w:p>
        </w:tc>
        <w:tc>
          <w:tcPr>
            <w:tcW w:w="212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 w:right="0" w:firstLine="0"/>
              <w:jc w:val="center"/>
            </w:pPr>
            <w:r>
              <w:rPr>
                <w:sz w:val="20"/>
              </w:rPr>
              <w:t>ФОРМА</w:t>
            </w:r>
          </w:p>
        </w:tc>
      </w:tr>
      <w:tr w:rsidR="00DB751F">
        <w:trPr>
          <w:trHeight w:val="286"/>
        </w:trPr>
        <w:tc>
          <w:tcPr>
            <w:tcW w:w="2662"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2" w:firstLine="0"/>
              <w:jc w:val="center"/>
            </w:pPr>
            <w:r>
              <w:t>коррекционно-</w:t>
            </w:r>
          </w:p>
          <w:p w:rsidR="00DB751F" w:rsidRDefault="00B84766">
            <w:pPr>
              <w:spacing w:after="0" w:line="259" w:lineRule="auto"/>
              <w:ind w:left="1" w:right="0" w:firstLine="0"/>
              <w:jc w:val="center"/>
            </w:pPr>
            <w:r>
              <w:t>развивающее</w:t>
            </w:r>
          </w:p>
        </w:tc>
        <w:tc>
          <w:tcPr>
            <w:tcW w:w="4108" w:type="dxa"/>
            <w:tcBorders>
              <w:top w:val="single" w:sz="4" w:space="0" w:color="000000"/>
              <w:left w:val="single" w:sz="4" w:space="0" w:color="000000"/>
              <w:bottom w:val="single" w:sz="4" w:space="0" w:color="000000"/>
              <w:right w:val="single" w:sz="4" w:space="0" w:color="000000"/>
            </w:tcBorders>
          </w:tcPr>
          <w:p w:rsidR="00DB751F" w:rsidRDefault="00B84766" w:rsidP="00ED1557">
            <w:pPr>
              <w:spacing w:after="0" w:line="259" w:lineRule="auto"/>
              <w:ind w:left="0" w:right="0" w:firstLine="0"/>
            </w:pPr>
            <w:r>
              <w:t>«Развитие речи»</w:t>
            </w:r>
          </w:p>
        </w:tc>
        <w:tc>
          <w:tcPr>
            <w:tcW w:w="184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jc w:val="center"/>
            </w:pPr>
            <w:r>
              <w:t>1</w:t>
            </w:r>
          </w:p>
        </w:tc>
        <w:tc>
          <w:tcPr>
            <w:tcW w:w="212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0" w:right="0" w:firstLine="0"/>
              <w:jc w:val="left"/>
            </w:pPr>
            <w:r>
              <w:rPr>
                <w:sz w:val="20"/>
              </w:rPr>
              <w:t>ИНДИВИДУАЛЬНО</w:t>
            </w:r>
          </w:p>
        </w:tc>
      </w:tr>
      <w:tr w:rsidR="00DB751F">
        <w:trPr>
          <w:trHeight w:val="286"/>
        </w:trPr>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4108" w:type="dxa"/>
            <w:tcBorders>
              <w:top w:val="single" w:sz="4" w:space="0" w:color="000000"/>
              <w:left w:val="single" w:sz="4" w:space="0" w:color="000000"/>
              <w:bottom w:val="single" w:sz="4" w:space="0" w:color="000000"/>
              <w:right w:val="single" w:sz="4" w:space="0" w:color="000000"/>
            </w:tcBorders>
          </w:tcPr>
          <w:p w:rsidR="00DB751F" w:rsidRDefault="00B84766" w:rsidP="00ED1557">
            <w:pPr>
              <w:spacing w:after="0" w:line="259" w:lineRule="auto"/>
              <w:ind w:left="0" w:right="0" w:firstLine="0"/>
              <w:jc w:val="left"/>
            </w:pPr>
            <w:r>
              <w:t>«Уроки психологического развития»</w:t>
            </w:r>
          </w:p>
        </w:tc>
        <w:tc>
          <w:tcPr>
            <w:tcW w:w="184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jc w:val="center"/>
            </w:pPr>
            <w:r>
              <w:t>1</w:t>
            </w:r>
          </w:p>
        </w:tc>
        <w:tc>
          <w:tcPr>
            <w:tcW w:w="212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50" w:right="0" w:firstLine="0"/>
              <w:jc w:val="left"/>
            </w:pPr>
            <w:r>
              <w:rPr>
                <w:sz w:val="20"/>
              </w:rPr>
              <w:t>ИНДИВИДУАЛЬНО</w:t>
            </w:r>
          </w:p>
        </w:tc>
      </w:tr>
      <w:tr w:rsidR="00DB751F">
        <w:trPr>
          <w:trHeight w:val="286"/>
        </w:trPr>
        <w:tc>
          <w:tcPr>
            <w:tcW w:w="2662" w:type="dxa"/>
            <w:vMerge w:val="restart"/>
            <w:tcBorders>
              <w:top w:val="single" w:sz="4" w:space="0" w:color="000000"/>
              <w:left w:val="single" w:sz="4" w:space="0" w:color="000000"/>
              <w:bottom w:val="single" w:sz="4" w:space="0" w:color="000000"/>
              <w:right w:val="single" w:sz="4" w:space="0" w:color="000000"/>
            </w:tcBorders>
            <w:vAlign w:val="center"/>
          </w:tcPr>
          <w:p w:rsidR="00DB751F" w:rsidRDefault="00B84766">
            <w:pPr>
              <w:spacing w:after="0" w:line="259" w:lineRule="auto"/>
              <w:ind w:left="48" w:right="0" w:firstLine="0"/>
              <w:jc w:val="left"/>
            </w:pPr>
            <w:r>
              <w:t>Духовно-нравственное</w:t>
            </w:r>
          </w:p>
        </w:tc>
        <w:tc>
          <w:tcPr>
            <w:tcW w:w="410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64" w:right="0" w:firstLine="0"/>
              <w:jc w:val="left"/>
            </w:pPr>
            <w:r>
              <w:t>«Азбука нравственного воспитания»</w:t>
            </w:r>
          </w:p>
        </w:tc>
        <w:tc>
          <w:tcPr>
            <w:tcW w:w="1842"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jc w:val="center"/>
            </w:pPr>
            <w:r>
              <w:t>2</w:t>
            </w:r>
          </w:p>
        </w:tc>
        <w:tc>
          <w:tcPr>
            <w:tcW w:w="212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74" w:right="0" w:firstLine="0"/>
              <w:jc w:val="center"/>
            </w:pPr>
            <w:r>
              <w:rPr>
                <w:sz w:val="20"/>
              </w:rPr>
              <w:t>ГРУППОВОЕ</w:t>
            </w:r>
          </w:p>
        </w:tc>
      </w:tr>
      <w:tr w:rsidR="00DB751F">
        <w:trPr>
          <w:trHeight w:val="286"/>
        </w:trPr>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4108" w:type="dxa"/>
            <w:tcBorders>
              <w:top w:val="single" w:sz="4" w:space="0" w:color="000000"/>
              <w:left w:val="single" w:sz="4" w:space="0" w:color="000000"/>
              <w:bottom w:val="single" w:sz="4" w:space="0" w:color="000000"/>
              <w:right w:val="single" w:sz="4" w:space="0" w:color="000000"/>
            </w:tcBorders>
          </w:tcPr>
          <w:p w:rsidR="00DB751F" w:rsidRDefault="00B84766" w:rsidP="00ED1557">
            <w:pPr>
              <w:spacing w:after="0" w:line="259" w:lineRule="auto"/>
              <w:ind w:left="0" w:right="2" w:firstLine="0"/>
            </w:pPr>
            <w:r>
              <w:t>«Я - патриот России»</w:t>
            </w:r>
          </w:p>
        </w:tc>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12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2" w:firstLine="0"/>
              <w:jc w:val="center"/>
            </w:pPr>
            <w:r>
              <w:rPr>
                <w:sz w:val="20"/>
              </w:rPr>
              <w:t>ГРУППОВОЕ</w:t>
            </w:r>
          </w:p>
        </w:tc>
      </w:tr>
      <w:tr w:rsidR="00DB751F">
        <w:trPr>
          <w:trHeight w:val="286"/>
        </w:trPr>
        <w:tc>
          <w:tcPr>
            <w:tcW w:w="266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jc w:val="center"/>
            </w:pPr>
            <w:r>
              <w:t>социальное</w:t>
            </w:r>
          </w:p>
        </w:tc>
        <w:tc>
          <w:tcPr>
            <w:tcW w:w="4108" w:type="dxa"/>
            <w:tcBorders>
              <w:top w:val="single" w:sz="4" w:space="0" w:color="000000"/>
              <w:left w:val="single" w:sz="4" w:space="0" w:color="000000"/>
              <w:bottom w:val="single" w:sz="4" w:space="0" w:color="000000"/>
              <w:right w:val="single" w:sz="4" w:space="0" w:color="000000"/>
            </w:tcBorders>
          </w:tcPr>
          <w:p w:rsidR="00DB751F" w:rsidRDefault="00B84766" w:rsidP="00ED1557">
            <w:pPr>
              <w:spacing w:after="0" w:line="259" w:lineRule="auto"/>
              <w:ind w:left="0" w:right="2" w:firstLine="0"/>
            </w:pPr>
            <w:r>
              <w:t>«Добрая Дорога Детства»</w:t>
            </w:r>
          </w:p>
        </w:tc>
        <w:tc>
          <w:tcPr>
            <w:tcW w:w="184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jc w:val="center"/>
            </w:pPr>
            <w:r>
              <w:t>1</w:t>
            </w:r>
          </w:p>
        </w:tc>
        <w:tc>
          <w:tcPr>
            <w:tcW w:w="212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22" w:right="0" w:firstLine="0"/>
              <w:jc w:val="left"/>
            </w:pPr>
            <w:r>
              <w:rPr>
                <w:sz w:val="20"/>
              </w:rPr>
              <w:t>ИНДИВИДУЛЬНО</w:t>
            </w:r>
          </w:p>
        </w:tc>
      </w:tr>
      <w:tr w:rsidR="00DB751F">
        <w:trPr>
          <w:trHeight w:val="562"/>
        </w:trPr>
        <w:tc>
          <w:tcPr>
            <w:tcW w:w="2662"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jc w:val="center"/>
            </w:pPr>
            <w:r>
              <w:t>общекультурное</w:t>
            </w:r>
          </w:p>
        </w:tc>
        <w:tc>
          <w:tcPr>
            <w:tcW w:w="4108" w:type="dxa"/>
            <w:tcBorders>
              <w:top w:val="single" w:sz="4" w:space="0" w:color="000000"/>
              <w:left w:val="single" w:sz="4" w:space="0" w:color="000000"/>
              <w:bottom w:val="single" w:sz="4" w:space="0" w:color="000000"/>
              <w:right w:val="single" w:sz="4" w:space="0" w:color="000000"/>
            </w:tcBorders>
          </w:tcPr>
          <w:p w:rsidR="00DB751F" w:rsidRDefault="00B84766" w:rsidP="00ED1557">
            <w:pPr>
              <w:spacing w:after="0" w:line="259" w:lineRule="auto"/>
              <w:ind w:left="0" w:right="2" w:firstLine="0"/>
            </w:pPr>
            <w:r>
              <w:t>«Веселые нотки»</w:t>
            </w:r>
          </w:p>
        </w:tc>
        <w:tc>
          <w:tcPr>
            <w:tcW w:w="1842"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jc w:val="center"/>
            </w:pPr>
            <w:r>
              <w:t>2</w:t>
            </w:r>
          </w:p>
        </w:tc>
        <w:tc>
          <w:tcPr>
            <w:tcW w:w="212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2" w:firstLine="0"/>
              <w:jc w:val="center"/>
            </w:pPr>
            <w:r>
              <w:rPr>
                <w:sz w:val="20"/>
              </w:rPr>
              <w:t>ГРУППОВОЕ</w:t>
            </w:r>
          </w:p>
        </w:tc>
      </w:tr>
      <w:tr w:rsidR="00DB751F">
        <w:trPr>
          <w:trHeight w:val="286"/>
        </w:trPr>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4108" w:type="dxa"/>
            <w:tcBorders>
              <w:top w:val="single" w:sz="4" w:space="0" w:color="000000"/>
              <w:left w:val="single" w:sz="4" w:space="0" w:color="000000"/>
              <w:bottom w:val="single" w:sz="4" w:space="0" w:color="000000"/>
              <w:right w:val="single" w:sz="4" w:space="0" w:color="000000"/>
            </w:tcBorders>
          </w:tcPr>
          <w:p w:rsidR="00DB751F" w:rsidRDefault="00B84766" w:rsidP="00ED1557">
            <w:pPr>
              <w:spacing w:after="0" w:line="259" w:lineRule="auto"/>
              <w:ind w:left="0" w:right="2" w:firstLine="0"/>
            </w:pPr>
            <w:r>
              <w:t>«Школа мастеров»</w:t>
            </w:r>
          </w:p>
        </w:tc>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12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2" w:firstLine="0"/>
              <w:jc w:val="center"/>
            </w:pPr>
            <w:r>
              <w:rPr>
                <w:sz w:val="20"/>
              </w:rPr>
              <w:t>ГРУППОВОЕ</w:t>
            </w:r>
          </w:p>
        </w:tc>
      </w:tr>
      <w:tr w:rsidR="00DB751F">
        <w:trPr>
          <w:trHeight w:val="562"/>
        </w:trPr>
        <w:tc>
          <w:tcPr>
            <w:tcW w:w="266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pPr>
            <w:r>
              <w:t>общеинтеллектуальное;</w:t>
            </w:r>
          </w:p>
        </w:tc>
        <w:tc>
          <w:tcPr>
            <w:tcW w:w="4108" w:type="dxa"/>
            <w:tcBorders>
              <w:top w:val="single" w:sz="4" w:space="0" w:color="000000"/>
              <w:left w:val="single" w:sz="4" w:space="0" w:color="000000"/>
              <w:bottom w:val="single" w:sz="4" w:space="0" w:color="000000"/>
              <w:right w:val="single" w:sz="4" w:space="0" w:color="000000"/>
            </w:tcBorders>
          </w:tcPr>
          <w:p w:rsidR="00DB751F" w:rsidRDefault="00B84766" w:rsidP="00ED1557">
            <w:pPr>
              <w:spacing w:after="0" w:line="259" w:lineRule="auto"/>
              <w:ind w:left="0" w:right="2" w:firstLine="0"/>
            </w:pPr>
            <w:r>
              <w:t>«Мой друг –компьютер»</w:t>
            </w:r>
          </w:p>
        </w:tc>
        <w:tc>
          <w:tcPr>
            <w:tcW w:w="184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jc w:val="center"/>
            </w:pPr>
            <w:r>
              <w:t>1</w:t>
            </w:r>
          </w:p>
        </w:tc>
        <w:tc>
          <w:tcPr>
            <w:tcW w:w="212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122" w:right="0" w:firstLine="0"/>
              <w:jc w:val="left"/>
            </w:pPr>
            <w:r>
              <w:rPr>
                <w:sz w:val="20"/>
              </w:rPr>
              <w:t>ИНДИВИДУЛЬНО</w:t>
            </w:r>
          </w:p>
        </w:tc>
      </w:tr>
      <w:tr w:rsidR="00DB751F">
        <w:trPr>
          <w:trHeight w:val="562"/>
        </w:trPr>
        <w:tc>
          <w:tcPr>
            <w:tcW w:w="2662" w:type="dxa"/>
            <w:vMerge w:val="restart"/>
            <w:tcBorders>
              <w:top w:val="single" w:sz="4" w:space="0" w:color="000000"/>
              <w:left w:val="single" w:sz="4" w:space="0" w:color="000000"/>
              <w:bottom w:val="single" w:sz="4" w:space="0" w:color="000000"/>
              <w:right w:val="single" w:sz="4" w:space="0" w:color="000000"/>
            </w:tcBorders>
          </w:tcPr>
          <w:p w:rsidR="00DB751F" w:rsidRDefault="00ED1557">
            <w:pPr>
              <w:spacing w:after="0" w:line="259" w:lineRule="auto"/>
              <w:ind w:left="0" w:right="0" w:firstLine="0"/>
              <w:jc w:val="center"/>
            </w:pPr>
            <w:r>
              <w:t>С</w:t>
            </w:r>
            <w:r w:rsidR="00B84766">
              <w:t>портивно</w:t>
            </w:r>
            <w:r>
              <w:t>-</w:t>
            </w:r>
            <w:r w:rsidR="00B84766">
              <w:t>оздоровительное</w:t>
            </w:r>
          </w:p>
        </w:tc>
        <w:tc>
          <w:tcPr>
            <w:tcW w:w="4108" w:type="dxa"/>
            <w:tcBorders>
              <w:top w:val="single" w:sz="4" w:space="0" w:color="000000"/>
              <w:left w:val="single" w:sz="4" w:space="0" w:color="000000"/>
              <w:bottom w:val="single" w:sz="4" w:space="0" w:color="000000"/>
              <w:right w:val="single" w:sz="4" w:space="0" w:color="000000"/>
            </w:tcBorders>
          </w:tcPr>
          <w:p w:rsidR="00DB751F" w:rsidRDefault="00B84766" w:rsidP="00ED1557">
            <w:pPr>
              <w:spacing w:after="0" w:line="259" w:lineRule="auto"/>
              <w:ind w:left="0" w:right="2" w:firstLine="0"/>
            </w:pPr>
            <w:r>
              <w:t>«Школа шахмат»</w:t>
            </w:r>
          </w:p>
        </w:tc>
        <w:tc>
          <w:tcPr>
            <w:tcW w:w="1842"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jc w:val="center"/>
            </w:pPr>
            <w:r>
              <w:t>2</w:t>
            </w:r>
          </w:p>
        </w:tc>
        <w:tc>
          <w:tcPr>
            <w:tcW w:w="212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2" w:firstLine="0"/>
              <w:jc w:val="center"/>
            </w:pPr>
            <w:r>
              <w:rPr>
                <w:sz w:val="20"/>
              </w:rPr>
              <w:t>ГРУППОВОЕ</w:t>
            </w:r>
          </w:p>
        </w:tc>
      </w:tr>
      <w:tr w:rsidR="00DB751F">
        <w:trPr>
          <w:trHeight w:val="286"/>
        </w:trPr>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4108" w:type="dxa"/>
            <w:tcBorders>
              <w:top w:val="single" w:sz="4" w:space="0" w:color="000000"/>
              <w:left w:val="single" w:sz="4" w:space="0" w:color="000000"/>
              <w:bottom w:val="single" w:sz="4" w:space="0" w:color="000000"/>
              <w:right w:val="single" w:sz="4" w:space="0" w:color="000000"/>
            </w:tcBorders>
          </w:tcPr>
          <w:p w:rsidR="00DB751F" w:rsidRDefault="00B84766" w:rsidP="00ED1557">
            <w:pPr>
              <w:spacing w:after="0" w:line="259" w:lineRule="auto"/>
              <w:ind w:left="0" w:right="0" w:firstLine="0"/>
            </w:pPr>
            <w:r>
              <w:t>«Подвижные игры»</w:t>
            </w:r>
          </w:p>
        </w:tc>
        <w:tc>
          <w:tcPr>
            <w:tcW w:w="0" w:type="auto"/>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212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2" w:firstLine="0"/>
              <w:jc w:val="center"/>
            </w:pPr>
            <w:r>
              <w:rPr>
                <w:sz w:val="20"/>
              </w:rPr>
              <w:t>ГРУППОВОЕ</w:t>
            </w:r>
          </w:p>
        </w:tc>
      </w:tr>
      <w:tr w:rsidR="00DB751F">
        <w:trPr>
          <w:trHeight w:val="356"/>
        </w:trPr>
        <w:tc>
          <w:tcPr>
            <w:tcW w:w="2662" w:type="dxa"/>
            <w:tcBorders>
              <w:top w:val="single" w:sz="4" w:space="0" w:color="000000"/>
              <w:left w:val="single" w:sz="4" w:space="0" w:color="000000"/>
              <w:bottom w:val="single" w:sz="4" w:space="0" w:color="000000"/>
              <w:right w:val="nil"/>
            </w:tcBorders>
          </w:tcPr>
          <w:p w:rsidR="00DB751F" w:rsidRDefault="00DB751F">
            <w:pPr>
              <w:spacing w:after="160" w:line="259" w:lineRule="auto"/>
              <w:ind w:left="0" w:right="0" w:firstLine="0"/>
              <w:jc w:val="left"/>
            </w:pPr>
          </w:p>
        </w:tc>
        <w:tc>
          <w:tcPr>
            <w:tcW w:w="4108" w:type="dxa"/>
            <w:tcBorders>
              <w:top w:val="single" w:sz="4" w:space="0" w:color="000000"/>
              <w:left w:val="nil"/>
              <w:bottom w:val="single" w:sz="4" w:space="0" w:color="000000"/>
              <w:right w:val="single" w:sz="4" w:space="0" w:color="000000"/>
            </w:tcBorders>
          </w:tcPr>
          <w:p w:rsidR="00DB751F" w:rsidRDefault="00B84766">
            <w:pPr>
              <w:spacing w:after="0" w:line="259" w:lineRule="auto"/>
              <w:ind w:left="0" w:right="0" w:firstLine="0"/>
              <w:jc w:val="right"/>
            </w:pPr>
            <w:r>
              <w:rPr>
                <w:b/>
                <w:sz w:val="20"/>
              </w:rPr>
              <w:t>ИТОГО</w:t>
            </w:r>
          </w:p>
        </w:tc>
        <w:tc>
          <w:tcPr>
            <w:tcW w:w="1842"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1" w:firstLine="0"/>
              <w:jc w:val="center"/>
            </w:pPr>
            <w:r>
              <w:rPr>
                <w:b/>
                <w:sz w:val="20"/>
              </w:rPr>
              <w:t>10</w:t>
            </w:r>
          </w:p>
        </w:tc>
        <w:tc>
          <w:tcPr>
            <w:tcW w:w="2128"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bl>
    <w:p w:rsidR="00DB751F" w:rsidRDefault="00B84766" w:rsidP="00ED1557">
      <w:pPr>
        <w:ind w:left="708" w:right="567" w:firstLine="704"/>
      </w:pPr>
      <w: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DB751F" w:rsidRDefault="00B84766">
      <w:pPr>
        <w:ind w:left="712" w:right="580" w:firstLine="700"/>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Любая образовательная деятельность должна давать результаты.</w:t>
      </w:r>
    </w:p>
    <w:p w:rsidR="00DB751F" w:rsidRDefault="00B84766">
      <w:pPr>
        <w:spacing w:after="10"/>
        <w:ind w:left="697" w:right="0" w:firstLine="720"/>
        <w:jc w:val="left"/>
      </w:pPr>
      <w:r>
        <w:rPr>
          <w:b/>
          <w:i/>
        </w:rPr>
        <w:t>Образовательные результаты внеурочной деятельности могут быть трёх уровней.</w:t>
      </w:r>
    </w:p>
    <w:p w:rsidR="00DB751F" w:rsidRDefault="00B84766">
      <w:pPr>
        <w:ind w:left="712" w:right="579" w:firstLine="280"/>
      </w:pPr>
      <w:r>
        <w:rPr>
          <w:i/>
        </w:rPr>
        <w:t>Первый уровень результатов</w:t>
      </w:r>
      <w: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DB751F" w:rsidRDefault="00B84766">
      <w:pPr>
        <w:ind w:left="712" w:right="574" w:firstLine="280"/>
      </w:pPr>
      <w:r>
        <w:rPr>
          <w:i/>
        </w:rPr>
        <w:t>Второй уровень результатов</w:t>
      </w:r>
      <w: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DB751F" w:rsidRDefault="00B84766">
      <w:pPr>
        <w:ind w:left="712" w:right="576" w:firstLine="280"/>
      </w:pPr>
      <w:r>
        <w:rPr>
          <w:i/>
        </w:rPr>
        <w:t>Третий уровень результатов</w:t>
      </w:r>
      <w: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DB751F" w:rsidRDefault="00B84766">
      <w:pPr>
        <w:ind w:left="712" w:right="580" w:firstLine="280"/>
      </w:pPr>
      <w: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1 -4 х классов строится следующим образом. Для организации внеурочной деятельности обучающихся в работу вовлечены учителя начальных классов, педагоги – психологи, учитель-логопед.</w:t>
      </w:r>
    </w:p>
    <w:p w:rsidR="00DB751F" w:rsidRDefault="00B84766" w:rsidP="00ED1557">
      <w:pPr>
        <w:ind w:left="712" w:right="567" w:firstLine="680"/>
      </w:pPr>
      <w:r>
        <w:t>Запись обучающихся по выбору занятий осуществляется с учетом запросов родителей (законных представителей) и детей.</w:t>
      </w:r>
    </w:p>
    <w:p w:rsidR="00DB751F" w:rsidRDefault="00B84766">
      <w:pPr>
        <w:spacing w:after="266"/>
        <w:ind w:left="712" w:right="576" w:firstLine="460"/>
      </w:pPr>
      <w:r>
        <w:t xml:space="preserve">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w:t>
      </w:r>
      <w:r>
        <w:lastRenderedPageBreak/>
        <w:t>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соответствии со своей шкалой ценностей.</w:t>
      </w:r>
    </w:p>
    <w:p w:rsidR="00DB751F" w:rsidRDefault="00B84766" w:rsidP="0005218F">
      <w:pPr>
        <w:numPr>
          <w:ilvl w:val="0"/>
          <w:numId w:val="72"/>
        </w:numPr>
        <w:spacing w:after="10"/>
        <w:ind w:right="0" w:hanging="240"/>
      </w:pPr>
      <w:r>
        <w:rPr>
          <w:b/>
        </w:rPr>
        <w:t>Организационный раздел</w:t>
      </w:r>
    </w:p>
    <w:p w:rsidR="00DB751F" w:rsidRDefault="00B84766">
      <w:pPr>
        <w:spacing w:after="10"/>
        <w:ind w:left="722" w:right="0" w:hanging="10"/>
      </w:pPr>
      <w:r>
        <w:rPr>
          <w:b/>
        </w:rPr>
        <w:t>3.1. Учебный план</w:t>
      </w:r>
    </w:p>
    <w:p w:rsidR="00DB751F" w:rsidRDefault="00B84766">
      <w:pPr>
        <w:spacing w:after="13"/>
        <w:ind w:left="2699" w:right="2485" w:hanging="10"/>
        <w:jc w:val="center"/>
      </w:pPr>
      <w:r>
        <w:rPr>
          <w:b/>
        </w:rPr>
        <w:t>Учебный план начального общего образования обучающихся с задержкой психического развития</w:t>
      </w:r>
    </w:p>
    <w:p w:rsidR="00ED1557" w:rsidRPr="00ED1557" w:rsidRDefault="00B84766" w:rsidP="00ED1557">
      <w:pPr>
        <w:tabs>
          <w:tab w:val="left" w:pos="709"/>
        </w:tabs>
        <w:spacing w:after="0"/>
        <w:ind w:left="709" w:right="240" w:firstLine="425"/>
        <w:rPr>
          <w:color w:val="auto"/>
          <w:szCs w:val="24"/>
        </w:rPr>
      </w:pPr>
      <w:r>
        <w:t xml:space="preserve">           </w:t>
      </w:r>
      <w:r w:rsidR="00ED1557" w:rsidRPr="00ED1557">
        <w:rPr>
          <w:color w:val="auto"/>
          <w:szCs w:val="24"/>
        </w:rPr>
        <w:t>Учебный план МБОУ Комбайновской оош им. воина-афганца А.Демяника, реализующей основные образовательные программы начального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ED1557" w:rsidRPr="00ED1557" w:rsidRDefault="00ED1557" w:rsidP="00ED1557">
      <w:pPr>
        <w:tabs>
          <w:tab w:val="left" w:pos="709"/>
        </w:tabs>
        <w:spacing w:after="0" w:line="240" w:lineRule="auto"/>
        <w:ind w:left="709" w:right="240" w:firstLine="425"/>
        <w:rPr>
          <w:color w:val="auto"/>
          <w:szCs w:val="24"/>
        </w:rPr>
      </w:pPr>
      <w:r w:rsidRPr="00ED1557">
        <w:rPr>
          <w:color w:val="auto"/>
          <w:szCs w:val="24"/>
        </w:rPr>
        <w:t xml:space="preserve">Учебный план МБОУ Комбайновской оош им. воина-афганца А.Демяника сформирован в соответствии с требованиями федерального государственного образовательного стандарта начального общего образования (далее - ФГОС НОО), с учетом </w:t>
      </w:r>
      <w:r w:rsidRPr="00ED1557">
        <w:rPr>
          <w:spacing w:val="-1"/>
          <w:szCs w:val="24"/>
        </w:rPr>
        <w:t>основной образовательной программы началь</w:t>
      </w:r>
      <w:r w:rsidRPr="00ED1557">
        <w:rPr>
          <w:spacing w:val="-3"/>
          <w:szCs w:val="24"/>
        </w:rPr>
        <w:t>ного общего образования (далее - ООП НОО)</w:t>
      </w:r>
      <w:r w:rsidRPr="00ED1557">
        <w:rPr>
          <w:color w:val="auto"/>
          <w:szCs w:val="24"/>
        </w:rPr>
        <w:t>.</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spacing w:val="2"/>
          <w:szCs w:val="24"/>
          <w:lang w:eastAsia="en-US"/>
        </w:rPr>
        <w:t>Основные положения Пояснительной записки к учебному плану МБОУ Комбайновской оош им. воина-афганца А.Демяника на 2019-2020 учебный год разработаны на основе федеральных и региональных нормативных правовых документов</w:t>
      </w:r>
      <w:r w:rsidRPr="00ED1557">
        <w:rPr>
          <w:rFonts w:eastAsia="Lucida Sans Unicode"/>
          <w:color w:val="auto"/>
          <w:szCs w:val="24"/>
          <w:lang w:eastAsia="en-US"/>
        </w:rPr>
        <w:t>:</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Федеральный закон от 29 декабря 2012 года № 273-ФЗ «Об образовании в Российской Федерации».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Стратегия развития физической культуры и спорта в Российской Федерации на период до 2020 года, утвержденная распоряжением Правительства Российской Федерации от 07 августа 2009 года № 1101-р.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Стратегия социально-экономического развития Центрального федерального округа на период до 2020 года, утвержденная распоряжением Правительства Российской Федерации от 06 сентября 2011 года N 1540-р.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Концепция преподавания русского языка и литературы в Российской Федерации, утвержденная распоряжением Правительства Российской Федерации от 09 апреля 2016 года № 637-р.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Концепция развития математического образования в Российской Федерации, утвержденная распоряжением Правительства России от 24 декабря 2013 года № 2506-р.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Концепция развития детского и юношеского чтения в Российской Федерации, утвержденная распоряжением Правительства Российской Федерации от 03 июня 2017 года № 1155-р.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Концепция преподавания предметной области «Искусство»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Концепция преподавания предметной области «Технология»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Концепция преподавания учебного предмета «Физическая культура»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Концепция преподавания учебного предмета «Основы безопасности жизнедеятельности»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 года № 1598.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Минобрнауки </w:t>
      </w:r>
      <w:r w:rsidRPr="00ED1557">
        <w:rPr>
          <w:rFonts w:eastAsia="Lucida Sans Unicode"/>
          <w:spacing w:val="2"/>
          <w:szCs w:val="24"/>
          <w:lang w:eastAsia="en-US"/>
        </w:rPr>
        <w:lastRenderedPageBreak/>
        <w:t xml:space="preserve">России от 19 декабря 2014 года № 1599.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 марта 2004 года № 1089.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 1312.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года № 1015.</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23 августа 2017 года № 816.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года № 345.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 июня 2016 года № 699.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Перечень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критерии его формирования и требования к функциональному оснащению, а также норматив стоимости оснащения одного места обучающегося указанными средствами обучения и воспитания, утвержденные приказом Министерства образования и науки Российской Федерации от 30 марта 2016 года № 336.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Приказ Минпросвещения России от 01.03.2019 №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Приказ Минпросвещения России от 10.06.2019 №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Приказ Минпросвещения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Постановление Главного государственного санитарного врача РФ от 10 июля 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w:t>
      </w:r>
      <w:r w:rsidRPr="00ED1557">
        <w:rPr>
          <w:rFonts w:eastAsia="Lucida Sans Unicode"/>
          <w:spacing w:val="2"/>
          <w:szCs w:val="24"/>
          <w:lang w:eastAsia="en-US"/>
        </w:rPr>
        <w:lastRenderedPageBreak/>
        <w:t>государственного санитарного врача РФ от 29 декабря 2010 года № 18.</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 (далее - СанПиН 2.4.2.2821-10).</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Постановление Главного государственного санитарного врача России от 22.05.2019 № 8 «О внесении изменений в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Постановление Главного государственного санитарного врача России от 25.12.2013 № 72 «О внесении изменений № 2 в СанПиН 2.4.2.2821-10 «Санитарно-эпидемиологические требования к условиям и организации обучения в общеобразовательных учреждениях»».</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Постановление Главного государственного санитарного врача России от 22.05.2019 № 8 «О внесении изменений в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Санитарно-эпидемиологическими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N 26 "Об утверждении СанПиН 2.4.2.3286-15".</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РФ от 18 октября 2013 года № 544н.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Об утверждении профессионального стандарта «Педагог дополнительного образования детей и взрослых»: Приказ Министерства труда и социальной защиты Российской Федерации от 5 мая 2018 г. № 298н.</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Приказ Министерства труда и социальной защиты РФ от 10 января 2017 г. № 10н «Об утверждении профессионального стандарта «Специалист в области воспитания». </w:t>
      </w:r>
    </w:p>
    <w:p w:rsidR="00ED1557" w:rsidRPr="00ED1557" w:rsidRDefault="00ED1557" w:rsidP="0005218F">
      <w:pPr>
        <w:widowControl w:val="0"/>
        <w:numPr>
          <w:ilvl w:val="0"/>
          <w:numId w:val="97"/>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Приказ Минтруда России от 24.07.2015 № 514н "Об утверждении профессионального стандарта "Педагог-психолог (психолог в сфере образования)".</w:t>
      </w:r>
    </w:p>
    <w:p w:rsidR="00ED1557" w:rsidRPr="00ED1557" w:rsidRDefault="00ED1557" w:rsidP="00ED1557">
      <w:pPr>
        <w:widowControl w:val="0"/>
        <w:suppressAutoHyphens/>
        <w:spacing w:after="0" w:line="240" w:lineRule="auto"/>
        <w:ind w:left="709" w:right="240" w:firstLine="425"/>
        <w:rPr>
          <w:rFonts w:eastAsia="Lucida Sans Unicode"/>
          <w:spacing w:val="2"/>
          <w:szCs w:val="24"/>
          <w:lang w:eastAsia="en-US"/>
        </w:rPr>
      </w:pPr>
      <w:r w:rsidRPr="00ED1557">
        <w:rPr>
          <w:rFonts w:eastAsia="Lucida Sans Unicode"/>
          <w:spacing w:val="2"/>
          <w:szCs w:val="24"/>
          <w:lang w:eastAsia="en-US"/>
        </w:rPr>
        <w:t>Методические рекомендации:</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Примерная основная образовательная программа начального общего образования (одобрена Федеральным научно-методическим объединением по общему образованию, протокол заседания от 08 апреля 2015 года №1/15), (</w:t>
      </w:r>
      <w:hyperlink r:id="rId11" w:history="1">
        <w:r w:rsidRPr="00ED1557">
          <w:rPr>
            <w:rFonts w:eastAsia="Lucida Sans Unicode"/>
            <w:color w:val="0000FF"/>
            <w:spacing w:val="2"/>
            <w:szCs w:val="24"/>
            <w:u w:val="single"/>
            <w:lang w:eastAsia="en-US"/>
          </w:rPr>
          <w:t>http://fgosreestr.ru</w:t>
        </w:r>
      </w:hyperlink>
      <w:r w:rsidRPr="00ED1557">
        <w:rPr>
          <w:rFonts w:eastAsia="Lucida Sans Unicode"/>
          <w:spacing w:val="2"/>
          <w:szCs w:val="24"/>
          <w:lang w:eastAsia="en-US"/>
        </w:rPr>
        <w:t>).</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Примерная программа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31.01.2018 (протокол № 2/18).</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Методические рекомендации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(письмо Министерства образования и науки Российской Федерации от 19 января 2018 года № 08-96 «О методических рекомендациях»).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(письмо департамента государственной политики в сфере воспитания детей и молодежи Министерства образования и науки Российской Федерации от 18 августа 2017 года № 09-1672).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Письмо Министерства образования РФ от 22 октября 2002 года № 14-52-876 ин/16 «Примерное </w:t>
      </w:r>
      <w:r w:rsidRPr="00ED1557">
        <w:rPr>
          <w:rFonts w:eastAsia="Lucida Sans Unicode"/>
          <w:spacing w:val="2"/>
          <w:szCs w:val="24"/>
          <w:lang w:eastAsia="en-US"/>
        </w:rPr>
        <w:lastRenderedPageBreak/>
        <w:t xml:space="preserve">содержание образования по учебному предмету «Православная культура».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Письмо Министерства образования и науки Российской Федерации от 09.10.2017 № ТС-945/08 «О реализации прав граждан на получение образования на родном языке».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Письмо Министерства просвещения Российской Федерации от 05.09.2018 № 03-ПГ-МП-42216 «Об участии учеников муниципальных и государственных школ российской федерации во внеурочной деятельности».</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(письмо Министерства просвещения Российской Федерации от 20.12.2018 № 03-510).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Письмо Минобрнауки России от 15 марта 2018 года № ТС 728/07 «Об организации работы по СИПР».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Письмо Минобрнауки России от 20 января 2017 года № ВК 07-218 «О направлении УМК».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Письмо Минобрнауки России от 11 марта 2016 года № ВК 452/07 «О введении ФГОС ОВЗ».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Письмо Минобрнауки России от 11 августа 2016 года № ВК 1788/07 «Об организации образования обучающихся с умственной отсталостью (интеллектуальными нарушениями)».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Письмо Министерства образования и науки Российской Федерации от 20 февраля 2017 года № 07-818 «О направлении методических рекомендаций по вопросам организации образования в рамках внедрения ФГОС ОВЗ».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Письмо Минобрнауки России об индивидуальном обучении на дому от 5 сентября 2013 года № 07-1317.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Письмо Минобрнауки России от 16 февраля 2015 года № ВК-333/07 «Об организации работы по введению ФГОС образования обучающихся с ОВЗ».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Письмо Минобрнауки России от 18 апреля 2008 года № АФ-50/06 «О создании условий для получения образования детьми с ограниченными возможностями здоровья и детьми-инвалидами».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Письмо Минобрнауки России от 09.10.2017 № ТС-945/08 «О реализации прав граждан на получение образования на родном языке».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Письмо Федеральной службы по надзору в сфере образования и науки от 20 июня 2018 г. № 05-192 «О вопросах изучения родных языков из числа языков народов РФ».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 xml:space="preserve">Письмо Министерства просвещения Российской Федерации от 08.02.2019 № ТС-421/07 «О сопровождении образования обучающихся с ОВЗ и инвалидность». </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Письмо Минпросвещения РФ от 10 июня 2019 г. № ОВ-473/07 «Об обеспечении учебными изданиями (учебниками и учебными пособиями) обучающихся с ОВЗ».</w:t>
      </w:r>
    </w:p>
    <w:p w:rsidR="00ED1557" w:rsidRPr="00ED1557" w:rsidRDefault="00ED1557" w:rsidP="0005218F">
      <w:pPr>
        <w:widowControl w:val="0"/>
        <w:numPr>
          <w:ilvl w:val="0"/>
          <w:numId w:val="98"/>
        </w:numPr>
        <w:suppressAutoHyphens/>
        <w:spacing w:after="0" w:line="240" w:lineRule="auto"/>
        <w:ind w:left="709" w:right="240" w:firstLine="425"/>
        <w:contextualSpacing/>
        <w:rPr>
          <w:rFonts w:eastAsia="Lucida Sans Unicode"/>
          <w:spacing w:val="2"/>
          <w:szCs w:val="24"/>
          <w:lang w:eastAsia="en-US"/>
        </w:rPr>
      </w:pPr>
      <w:r w:rsidRPr="00ED1557">
        <w:rPr>
          <w:rFonts w:eastAsia="Lucida Sans Unicode"/>
          <w:spacing w:val="2"/>
          <w:szCs w:val="24"/>
          <w:lang w:eastAsia="en-US"/>
        </w:rPr>
        <w:t>Письмо Минобрнауки России от 14.05.2018 № 08-1184 «О направлении информации».</w:t>
      </w:r>
    </w:p>
    <w:p w:rsidR="00ED1557" w:rsidRPr="00ED1557" w:rsidRDefault="00ED1557" w:rsidP="0005218F">
      <w:pPr>
        <w:widowControl w:val="0"/>
        <w:numPr>
          <w:ilvl w:val="0"/>
          <w:numId w:val="96"/>
        </w:numPr>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Письмо Минобразования РО от 31.05.2019 № 24/4.1-7171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ED1557" w:rsidRPr="00ED1557" w:rsidRDefault="00ED1557" w:rsidP="0005218F">
      <w:pPr>
        <w:widowControl w:val="0"/>
        <w:numPr>
          <w:ilvl w:val="0"/>
          <w:numId w:val="94"/>
        </w:numPr>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Устав МБОУ Комбайновской оош им. воина-афганца А.Демяника (приказ Отдела образования Администрации Матвеево-Курганского района № 456 от 16.12.2014г.).</w:t>
      </w:r>
    </w:p>
    <w:p w:rsidR="00ED1557" w:rsidRPr="00ED1557" w:rsidRDefault="00ED1557" w:rsidP="0005218F">
      <w:pPr>
        <w:widowControl w:val="0"/>
        <w:numPr>
          <w:ilvl w:val="0"/>
          <w:numId w:val="94"/>
        </w:numPr>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Положение о порядке проведения промежуточной аттестации учащихся и осуществлении текущего контроля их успеваемости от 14.01.2015г.</w:t>
      </w:r>
    </w:p>
    <w:p w:rsidR="00ED1557" w:rsidRPr="00ED1557" w:rsidRDefault="00ED1557" w:rsidP="00ED1557">
      <w:pPr>
        <w:widowControl w:val="0"/>
        <w:spacing w:after="0" w:line="240" w:lineRule="auto"/>
        <w:ind w:left="709" w:right="240" w:firstLine="425"/>
        <w:rPr>
          <w:color w:val="auto"/>
          <w:szCs w:val="24"/>
        </w:rPr>
      </w:pPr>
      <w:r w:rsidRPr="00ED1557">
        <w:rPr>
          <w:b/>
          <w:color w:val="auto"/>
          <w:szCs w:val="24"/>
        </w:rPr>
        <w:t>Продолжительность урока</w:t>
      </w:r>
      <w:r w:rsidRPr="00ED1557">
        <w:rPr>
          <w:color w:val="auto"/>
          <w:szCs w:val="24"/>
        </w:rPr>
        <w:t xml:space="preserve"> </w:t>
      </w:r>
      <w:r w:rsidRPr="00ED1557">
        <w:rPr>
          <w:b/>
          <w:color w:val="auto"/>
          <w:szCs w:val="24"/>
        </w:rPr>
        <w:t>для:</w:t>
      </w:r>
      <w:r w:rsidRPr="00ED1557">
        <w:rPr>
          <w:color w:val="auto"/>
          <w:szCs w:val="24"/>
        </w:rPr>
        <w:t xml:space="preserve"> </w:t>
      </w:r>
    </w:p>
    <w:p w:rsidR="00ED1557" w:rsidRPr="00ED1557" w:rsidRDefault="00ED1557" w:rsidP="0005218F">
      <w:pPr>
        <w:widowControl w:val="0"/>
        <w:numPr>
          <w:ilvl w:val="0"/>
          <w:numId w:val="95"/>
        </w:numPr>
        <w:suppressAutoHyphens/>
        <w:spacing w:after="0" w:line="240" w:lineRule="auto"/>
        <w:ind w:left="709" w:right="240" w:firstLine="425"/>
        <w:rPr>
          <w:color w:val="auto"/>
          <w:szCs w:val="24"/>
        </w:rPr>
      </w:pPr>
      <w:r w:rsidRPr="00ED1557">
        <w:rPr>
          <w:b/>
          <w:color w:val="auto"/>
          <w:szCs w:val="24"/>
        </w:rPr>
        <w:t>1 класса:</w:t>
      </w:r>
      <w:r w:rsidRPr="00ED1557">
        <w:rPr>
          <w:color w:val="auto"/>
          <w:szCs w:val="24"/>
        </w:rPr>
        <w:t xml:space="preserve">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(в соответствии с требованиями СанПиН 2.4.2.2821-10).</w:t>
      </w:r>
    </w:p>
    <w:p w:rsidR="00ED1557" w:rsidRPr="00ED1557" w:rsidRDefault="00ED1557" w:rsidP="0005218F">
      <w:pPr>
        <w:widowControl w:val="0"/>
        <w:numPr>
          <w:ilvl w:val="0"/>
          <w:numId w:val="95"/>
        </w:numPr>
        <w:suppressAutoHyphens/>
        <w:spacing w:after="0" w:line="240" w:lineRule="auto"/>
        <w:ind w:left="709" w:right="240" w:firstLine="425"/>
        <w:rPr>
          <w:color w:val="auto"/>
          <w:szCs w:val="24"/>
        </w:rPr>
      </w:pPr>
      <w:r w:rsidRPr="00ED1557">
        <w:rPr>
          <w:b/>
          <w:color w:val="auto"/>
          <w:szCs w:val="24"/>
        </w:rPr>
        <w:t>2-4 классов:</w:t>
      </w:r>
      <w:r w:rsidRPr="00ED1557">
        <w:rPr>
          <w:color w:val="auto"/>
          <w:szCs w:val="24"/>
        </w:rPr>
        <w:t xml:space="preserve"> 45 мин (по решению образовательного учреждения).</w:t>
      </w:r>
    </w:p>
    <w:p w:rsidR="00ED1557" w:rsidRPr="00ED1557" w:rsidRDefault="00ED1557" w:rsidP="00ED1557">
      <w:pPr>
        <w:spacing w:after="0" w:line="240" w:lineRule="auto"/>
        <w:ind w:left="709" w:right="240" w:firstLine="425"/>
        <w:rPr>
          <w:b/>
          <w:color w:val="auto"/>
          <w:szCs w:val="24"/>
        </w:rPr>
      </w:pPr>
      <w:r w:rsidRPr="00ED1557">
        <w:rPr>
          <w:b/>
          <w:color w:val="auto"/>
          <w:szCs w:val="24"/>
        </w:rPr>
        <w:t>Продолжительность учебной недели:</w:t>
      </w:r>
    </w:p>
    <w:p w:rsidR="00ED1557" w:rsidRPr="00ED1557" w:rsidRDefault="00ED1557" w:rsidP="00ED1557">
      <w:pPr>
        <w:spacing w:after="0" w:line="240" w:lineRule="auto"/>
        <w:ind w:left="709" w:right="240" w:firstLine="425"/>
        <w:rPr>
          <w:color w:val="auto"/>
          <w:szCs w:val="24"/>
        </w:rPr>
      </w:pPr>
      <w:r w:rsidRPr="00ED1557">
        <w:rPr>
          <w:b/>
          <w:color w:val="auto"/>
          <w:szCs w:val="24"/>
        </w:rPr>
        <w:t>1 класс</w:t>
      </w:r>
      <w:r w:rsidRPr="00ED1557">
        <w:rPr>
          <w:color w:val="auto"/>
          <w:szCs w:val="24"/>
        </w:rPr>
        <w:t xml:space="preserve"> занимается по 5-дневной учебной неделе</w:t>
      </w:r>
      <w:r w:rsidRPr="00ED1557">
        <w:rPr>
          <w:b/>
          <w:color w:val="auto"/>
          <w:szCs w:val="24"/>
        </w:rPr>
        <w:t xml:space="preserve"> </w:t>
      </w:r>
      <w:r w:rsidRPr="00ED1557">
        <w:rPr>
          <w:color w:val="auto"/>
          <w:szCs w:val="24"/>
        </w:rPr>
        <w:t>в соответствии с п. 10.10 СанПиН 2.4.2.2821-10,</w:t>
      </w:r>
    </w:p>
    <w:p w:rsidR="00ED1557" w:rsidRPr="00ED1557" w:rsidRDefault="00ED1557" w:rsidP="00ED1557">
      <w:pPr>
        <w:spacing w:after="0" w:line="240" w:lineRule="auto"/>
        <w:ind w:left="709" w:right="240" w:firstLine="425"/>
        <w:rPr>
          <w:color w:val="auto"/>
          <w:szCs w:val="24"/>
        </w:rPr>
      </w:pPr>
      <w:r w:rsidRPr="00ED1557">
        <w:rPr>
          <w:b/>
          <w:color w:val="auto"/>
          <w:szCs w:val="24"/>
        </w:rPr>
        <w:t>2-4 классы</w:t>
      </w:r>
      <w:r w:rsidRPr="00ED1557">
        <w:rPr>
          <w:color w:val="auto"/>
          <w:szCs w:val="24"/>
        </w:rPr>
        <w:t xml:space="preserve"> занимаются по 5-дневной учебной неделе (по решению образовательного учреждения).</w:t>
      </w:r>
    </w:p>
    <w:p w:rsidR="00ED1557" w:rsidRPr="00ED1557" w:rsidRDefault="00ED1557" w:rsidP="00ED1557">
      <w:pPr>
        <w:widowControl w:val="0"/>
        <w:suppressAutoHyphens/>
        <w:spacing w:after="0" w:line="240" w:lineRule="auto"/>
        <w:ind w:left="709" w:right="240" w:firstLine="425"/>
        <w:jc w:val="center"/>
        <w:rPr>
          <w:rFonts w:eastAsia="Lucida Sans Unicode"/>
          <w:b/>
          <w:color w:val="auto"/>
          <w:szCs w:val="24"/>
          <w:lang w:eastAsia="en-US"/>
        </w:rPr>
      </w:pPr>
      <w:r w:rsidRPr="00ED1557">
        <w:rPr>
          <w:rFonts w:eastAsia="Lucida Sans Unicode"/>
          <w:b/>
          <w:color w:val="auto"/>
          <w:szCs w:val="24"/>
          <w:lang w:eastAsia="en-US"/>
        </w:rPr>
        <w:t>Уровень начального общего образования</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В соответствии с ФГОС НОО количество учебных занятий за 4 учебных года не может составлять менее 2904 часов и более 3345 часов.</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 xml:space="preserve">Предметная область «Русский язык и литературное чтение» включает обязательные учебные предметы «Русский язык» и «Литературное чтение». </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lastRenderedPageBreak/>
        <w:t>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С целью выполнения требований учебных программ по русскому языку в 1-2 классах обязательный учебный предмет «Русский язык» (4 часа в неделю) дополнен 1 часом из части, формируемой участниками образовательных отношений.</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Предметная область «Родной язык и литературное чтение на родном языке» является самостоятельной и включает обязательные учебные предметы «Родной язык» и «Литературное чтение на родном языке».</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Объем часов по классам (годам) обучения установлен из части, формируемой участниками образовательных отношений, в 3 и 4 классах – по 0,5 часа в неделю по каждому учебному предмету предметной области «Родной язык и литературное чтение на родном языке», итого не менее 1 часа в неделю суммарно за 4 года обучения по каждому учебному предмету предметной области «Родной язык и литературное чтение на родном языке».</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В 4 классе часть, формируемая участниками образовательных отношений, состоит из 1 часа в неделю, соответственно в 2019-2020 учебном году нет возможности отвести не менее по 1 часу в неделю на каждый учебный предмет предметной области «Родной язык и литературное чтение на родном языке».</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Свободный выбор изучаемого родного языка из числа языков народов Российской Федерации, включая русский язык как родной язык, осуществлен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На основании заявлений родителей (законных представителей) язык для изучения родного языка и литературного чтения на родном языке выбран русский (Протокол № 5 от 31.05.2019г.).</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Предметная область «Иностранный язык» включает обязательный учебный предмет «Иностранный язык» во 2-4 классах в объеме 2 часов в неделю.</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Предметная область «Математика и информатика» представлена обязательным учебным предметом «Математика» в 1-4 классах (4 часа в неделю).</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православной культуры» выбран родителями (законными представителями) обучающихся (Протокол № 4 от 06.03.2019г.).</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В предметную область «Искусство» включены обязательные учебные предметы «Музыка» и «Изобразительное искусство» (по 1 часу в неделю).</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Обязательный учебный предмет «Физическая культура» изучается в объеме 3-х часов в неделю, включая использование интегративных и модульных программ.</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Часть, формируемая участниками образовательных отношений, при 5-дневной учебной неделе в 1-4 классах составляет 1 час в неделю.</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Образовательный процесс обеспечивается учебниками в соответствии с федеральным перечнем учебников, рекомендованных (допущенных) к использованию в образовательном процессе.</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spacing w:val="1"/>
          <w:szCs w:val="24"/>
          <w:lang w:eastAsia="en-US"/>
        </w:rPr>
        <w:t>Учебный план имеет необходимое кадровое, нормативное, учебно-</w:t>
      </w:r>
      <w:r w:rsidRPr="00ED1557">
        <w:rPr>
          <w:rFonts w:eastAsia="Lucida Sans Unicode"/>
          <w:szCs w:val="24"/>
          <w:lang w:eastAsia="en-US"/>
        </w:rPr>
        <w:t>методическое и материально-техническое обеспечение.</w:t>
      </w:r>
    </w:p>
    <w:p w:rsidR="00ED1557" w:rsidRPr="00ED1557" w:rsidRDefault="00ED1557" w:rsidP="00ED1557">
      <w:pPr>
        <w:widowControl w:val="0"/>
        <w:suppressAutoHyphens/>
        <w:spacing w:after="0" w:line="240" w:lineRule="auto"/>
        <w:ind w:left="709" w:right="240" w:firstLine="425"/>
        <w:rPr>
          <w:rFonts w:eastAsia="Lucida Sans Unicode"/>
          <w:szCs w:val="24"/>
          <w:lang w:eastAsia="en-US"/>
        </w:rPr>
      </w:pPr>
      <w:r w:rsidRPr="00ED1557">
        <w:rPr>
          <w:rFonts w:eastAsia="Lucida Sans Unicode"/>
          <w:szCs w:val="24"/>
          <w:lang w:eastAsia="en-US"/>
        </w:rPr>
        <w:t xml:space="preserve">В соответствии с ФГОС НОО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w:t>
      </w:r>
      <w:r w:rsidRPr="00ED1557">
        <w:rPr>
          <w:rFonts w:eastAsia="Lucida Sans Unicode"/>
          <w:szCs w:val="24"/>
          <w:lang w:eastAsia="en-US"/>
        </w:rPr>
        <w:lastRenderedPageBreak/>
        <w:t>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образования.</w:t>
      </w:r>
    </w:p>
    <w:p w:rsidR="00ED1557" w:rsidRPr="00ED1557" w:rsidRDefault="00ED1557" w:rsidP="00ED1557">
      <w:pPr>
        <w:widowControl w:val="0"/>
        <w:suppressAutoHyphens/>
        <w:spacing w:after="0" w:line="240" w:lineRule="auto"/>
        <w:ind w:left="709" w:right="240" w:firstLine="425"/>
        <w:rPr>
          <w:rFonts w:eastAsia="Lucida Sans Unicode"/>
          <w:szCs w:val="24"/>
          <w:lang w:eastAsia="en-US"/>
        </w:rPr>
      </w:pPr>
      <w:r w:rsidRPr="00ED1557">
        <w:rPr>
          <w:rFonts w:eastAsia="Lucida Sans Unicode"/>
          <w:szCs w:val="24"/>
          <w:lang w:eastAsia="en-US"/>
        </w:rPr>
        <w:t xml:space="preserve">Использование электронной формы учебника является правом участников образовательных отношений. Образовательные учреждения вправе применять электронное обучение, дистанционные образовательные технологии при реализации образовательных программ. </w:t>
      </w:r>
    </w:p>
    <w:p w:rsidR="00ED1557" w:rsidRPr="00ED1557" w:rsidRDefault="00ED1557" w:rsidP="00ED1557">
      <w:pPr>
        <w:widowControl w:val="0"/>
        <w:suppressAutoHyphens/>
        <w:spacing w:after="0" w:line="240" w:lineRule="auto"/>
        <w:ind w:left="709" w:right="240" w:firstLine="425"/>
        <w:rPr>
          <w:rFonts w:eastAsia="Lucida Sans Unicode"/>
          <w:color w:val="auto"/>
          <w:szCs w:val="24"/>
          <w:lang w:eastAsia="en-US"/>
        </w:rPr>
      </w:pPr>
      <w:r w:rsidRPr="00ED1557">
        <w:rPr>
          <w:rFonts w:eastAsia="Lucida Sans Unicode"/>
          <w:color w:val="auto"/>
          <w:szCs w:val="24"/>
          <w:lang w:eastAsia="en-US"/>
        </w:rPr>
        <w:t>Формы промежуточной аттестации отражены в приложении № 1 к учебному плану, в котором установлены формы проведения промежуточной аттестации с учетом требований ФГОС НОО и в соответствии с Положением о проведении промежуточной аттестации образовательного учреждения.</w:t>
      </w:r>
    </w:p>
    <w:p w:rsidR="00ED1557" w:rsidRPr="00ED1557" w:rsidRDefault="00ED1557" w:rsidP="00ED1557">
      <w:pPr>
        <w:spacing w:after="0" w:line="240" w:lineRule="auto"/>
        <w:ind w:left="709" w:right="240" w:firstLine="425"/>
        <w:jc w:val="center"/>
        <w:rPr>
          <w:b/>
          <w:color w:val="auto"/>
          <w:szCs w:val="24"/>
        </w:rPr>
      </w:pPr>
      <w:r w:rsidRPr="00ED1557">
        <w:rPr>
          <w:b/>
          <w:color w:val="auto"/>
          <w:szCs w:val="24"/>
        </w:rPr>
        <w:t>Недельный учебный план</w:t>
      </w:r>
    </w:p>
    <w:p w:rsidR="00ED1557" w:rsidRPr="00ED1557" w:rsidRDefault="00ED1557" w:rsidP="00ED1557">
      <w:pPr>
        <w:spacing w:after="0" w:line="240" w:lineRule="auto"/>
        <w:ind w:left="709" w:right="240" w:firstLine="425"/>
        <w:jc w:val="center"/>
        <w:rPr>
          <w:b/>
          <w:color w:val="auto"/>
          <w:szCs w:val="24"/>
        </w:rPr>
      </w:pPr>
      <w:r w:rsidRPr="00ED1557">
        <w:rPr>
          <w:b/>
          <w:color w:val="auto"/>
          <w:szCs w:val="24"/>
        </w:rPr>
        <w:t xml:space="preserve">МБОУ Комбайновской оош им. воина-афганца А.Демяника </w:t>
      </w:r>
    </w:p>
    <w:p w:rsidR="00ED1557" w:rsidRPr="00ED1557" w:rsidRDefault="00ED1557" w:rsidP="00ED1557">
      <w:pPr>
        <w:spacing w:after="0" w:line="240" w:lineRule="auto"/>
        <w:ind w:left="709" w:right="240" w:firstLine="425"/>
        <w:jc w:val="center"/>
        <w:rPr>
          <w:b/>
          <w:color w:val="auto"/>
          <w:szCs w:val="24"/>
        </w:rPr>
      </w:pPr>
      <w:r w:rsidRPr="00ED1557">
        <w:rPr>
          <w:b/>
          <w:color w:val="auto"/>
          <w:szCs w:val="24"/>
        </w:rPr>
        <w:t>на уровне начального общего образования (1-4 классы)</w:t>
      </w:r>
    </w:p>
    <w:p w:rsidR="00ED1557" w:rsidRPr="00ED1557" w:rsidRDefault="00ED1557" w:rsidP="00ED1557">
      <w:pPr>
        <w:spacing w:after="0" w:line="240" w:lineRule="auto"/>
        <w:ind w:left="709" w:right="240" w:firstLine="425"/>
        <w:jc w:val="center"/>
        <w:rPr>
          <w:b/>
          <w:color w:val="auto"/>
          <w:szCs w:val="24"/>
        </w:rPr>
      </w:pPr>
      <w:r w:rsidRPr="00ED1557">
        <w:rPr>
          <w:b/>
          <w:color w:val="auto"/>
          <w:szCs w:val="24"/>
        </w:rPr>
        <w:t xml:space="preserve">на 2019-2020 учебный год </w:t>
      </w:r>
    </w:p>
    <w:p w:rsidR="00ED1557" w:rsidRPr="00ED1557" w:rsidRDefault="00ED1557" w:rsidP="00ED1557">
      <w:pPr>
        <w:spacing w:after="0" w:line="240" w:lineRule="auto"/>
        <w:ind w:left="709" w:right="240" w:firstLine="425"/>
        <w:jc w:val="center"/>
        <w:rPr>
          <w:b/>
          <w:color w:val="auto"/>
          <w:szCs w:val="24"/>
        </w:rPr>
      </w:pPr>
      <w:r w:rsidRPr="00ED1557">
        <w:rPr>
          <w:b/>
          <w:color w:val="auto"/>
          <w:szCs w:val="24"/>
        </w:rPr>
        <w:t>(5-дневная учебная неделя)</w:t>
      </w:r>
    </w:p>
    <w:tbl>
      <w:tblPr>
        <w:tblStyle w:val="21"/>
        <w:tblW w:w="10377" w:type="dxa"/>
        <w:tblInd w:w="988" w:type="dxa"/>
        <w:tblLayout w:type="fixed"/>
        <w:tblLook w:val="04A0" w:firstRow="1" w:lastRow="0" w:firstColumn="1" w:lastColumn="0" w:noHBand="0" w:noVBand="1"/>
      </w:tblPr>
      <w:tblGrid>
        <w:gridCol w:w="1842"/>
        <w:gridCol w:w="2268"/>
        <w:gridCol w:w="1240"/>
        <w:gridCol w:w="1241"/>
        <w:gridCol w:w="1241"/>
        <w:gridCol w:w="1241"/>
        <w:gridCol w:w="1304"/>
      </w:tblGrid>
      <w:tr w:rsidR="00ED1557" w:rsidRPr="00ED1557" w:rsidTr="00ED1557">
        <w:tc>
          <w:tcPr>
            <w:tcW w:w="1842" w:type="dxa"/>
            <w:vMerge w:val="restart"/>
            <w:vAlign w:val="center"/>
          </w:tcPr>
          <w:p w:rsidR="00ED1557" w:rsidRPr="00ED1557" w:rsidRDefault="00ED1557" w:rsidP="00ED1557">
            <w:pPr>
              <w:spacing w:after="0" w:line="276" w:lineRule="auto"/>
              <w:ind w:left="0" w:right="0" w:firstLine="0"/>
              <w:jc w:val="center"/>
              <w:rPr>
                <w:b/>
                <w:color w:val="auto"/>
                <w:sz w:val="28"/>
              </w:rPr>
            </w:pPr>
            <w:r w:rsidRPr="00ED1557">
              <w:rPr>
                <w:rFonts w:eastAsia="PMingLiU"/>
                <w:bCs/>
                <w:color w:val="auto"/>
                <w:sz w:val="22"/>
              </w:rPr>
              <w:t>Предметные области</w:t>
            </w:r>
          </w:p>
        </w:tc>
        <w:tc>
          <w:tcPr>
            <w:tcW w:w="2268" w:type="dxa"/>
            <w:vMerge w:val="restart"/>
          </w:tcPr>
          <w:p w:rsidR="00ED1557" w:rsidRPr="00ED1557" w:rsidRDefault="00ED1557" w:rsidP="00ED1557">
            <w:pPr>
              <w:spacing w:after="0" w:line="276" w:lineRule="auto"/>
              <w:ind w:left="0" w:right="0" w:firstLine="0"/>
              <w:jc w:val="left"/>
              <w:rPr>
                <w:rFonts w:eastAsia="PMingLiU"/>
                <w:color w:val="auto"/>
                <w:sz w:val="22"/>
              </w:rPr>
            </w:pPr>
            <w:r w:rsidRPr="00ED1557">
              <w:rPr>
                <w:rFonts w:eastAsia="PMingLiU"/>
                <w:noProof/>
                <w:color w:val="auto"/>
                <w:sz w:val="22"/>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8255</wp:posOffset>
                      </wp:positionV>
                      <wp:extent cx="1428750" cy="723900"/>
                      <wp:effectExtent l="6350" t="9525" r="1270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BE2E"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65pt" to="107.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"/>
                  </w:pict>
                </mc:Fallback>
              </mc:AlternateContent>
            </w:r>
            <w:r w:rsidRPr="00ED1557">
              <w:rPr>
                <w:rFonts w:eastAsia="PMingLiU"/>
                <w:color w:val="auto"/>
                <w:sz w:val="22"/>
              </w:rPr>
              <w:t xml:space="preserve">Учебные </w:t>
            </w:r>
          </w:p>
          <w:p w:rsidR="00ED1557" w:rsidRPr="00ED1557" w:rsidRDefault="00ED1557" w:rsidP="00ED1557">
            <w:pPr>
              <w:spacing w:after="0" w:line="276" w:lineRule="auto"/>
              <w:ind w:left="0" w:right="0" w:firstLine="0"/>
              <w:jc w:val="left"/>
              <w:rPr>
                <w:rFonts w:eastAsia="PMingLiU"/>
                <w:color w:val="auto"/>
                <w:sz w:val="22"/>
              </w:rPr>
            </w:pPr>
            <w:r w:rsidRPr="00ED1557">
              <w:rPr>
                <w:rFonts w:eastAsia="PMingLiU"/>
                <w:color w:val="auto"/>
                <w:sz w:val="22"/>
              </w:rPr>
              <w:t xml:space="preserve">предметы </w:t>
            </w:r>
          </w:p>
          <w:p w:rsidR="00ED1557" w:rsidRPr="00ED1557" w:rsidRDefault="00ED1557" w:rsidP="00ED1557">
            <w:pPr>
              <w:spacing w:after="0" w:line="276" w:lineRule="auto"/>
              <w:ind w:left="0" w:right="0" w:firstLine="0"/>
              <w:jc w:val="right"/>
              <w:rPr>
                <w:rFonts w:eastAsia="PMingLiU"/>
                <w:color w:val="auto"/>
                <w:sz w:val="22"/>
              </w:rPr>
            </w:pPr>
            <w:r w:rsidRPr="00ED1557">
              <w:rPr>
                <w:rFonts w:eastAsia="PMingLiU"/>
                <w:color w:val="auto"/>
                <w:sz w:val="22"/>
              </w:rPr>
              <w:t xml:space="preserve">                       </w:t>
            </w:r>
          </w:p>
          <w:p w:rsidR="00ED1557" w:rsidRPr="00ED1557" w:rsidRDefault="00ED1557" w:rsidP="00ED1557">
            <w:pPr>
              <w:spacing w:after="0" w:line="276" w:lineRule="auto"/>
              <w:ind w:left="0" w:right="0" w:firstLine="0"/>
              <w:jc w:val="right"/>
              <w:rPr>
                <w:color w:val="auto"/>
                <w:sz w:val="22"/>
              </w:rPr>
            </w:pPr>
            <w:r w:rsidRPr="00ED1557">
              <w:rPr>
                <w:rFonts w:eastAsia="PMingLiU"/>
                <w:color w:val="auto"/>
                <w:sz w:val="22"/>
              </w:rPr>
              <w:t xml:space="preserve">Классы                                  </w:t>
            </w:r>
          </w:p>
        </w:tc>
        <w:tc>
          <w:tcPr>
            <w:tcW w:w="4963" w:type="dxa"/>
            <w:gridSpan w:val="4"/>
            <w:vAlign w:val="center"/>
          </w:tcPr>
          <w:p w:rsidR="00ED1557" w:rsidRPr="00ED1557" w:rsidRDefault="00ED1557" w:rsidP="00ED1557">
            <w:pPr>
              <w:spacing w:after="0" w:line="276" w:lineRule="auto"/>
              <w:ind w:left="0" w:right="0" w:firstLine="0"/>
              <w:jc w:val="center"/>
              <w:rPr>
                <w:rFonts w:eastAsia="PMingLiU"/>
                <w:color w:val="auto"/>
                <w:sz w:val="22"/>
              </w:rPr>
            </w:pPr>
            <w:r w:rsidRPr="00ED1557">
              <w:rPr>
                <w:rFonts w:eastAsia="PMingLiU"/>
                <w:bCs/>
                <w:color w:val="auto"/>
                <w:sz w:val="22"/>
              </w:rPr>
              <w:t>Количество часов в неделю</w:t>
            </w:r>
          </w:p>
        </w:tc>
        <w:tc>
          <w:tcPr>
            <w:tcW w:w="1304" w:type="dxa"/>
            <w:vMerge w:val="restart"/>
            <w:vAlign w:val="center"/>
          </w:tcPr>
          <w:p w:rsidR="00ED1557" w:rsidRPr="00ED1557" w:rsidRDefault="00ED1557" w:rsidP="00ED1557">
            <w:pPr>
              <w:spacing w:after="0" w:line="276" w:lineRule="auto"/>
              <w:ind w:left="0" w:right="0" w:firstLine="0"/>
              <w:jc w:val="center"/>
              <w:rPr>
                <w:rFonts w:eastAsia="PMingLiU"/>
                <w:color w:val="auto"/>
                <w:sz w:val="22"/>
              </w:rPr>
            </w:pPr>
            <w:r w:rsidRPr="00ED1557">
              <w:rPr>
                <w:rFonts w:eastAsia="PMingLiU"/>
                <w:color w:val="auto"/>
                <w:sz w:val="22"/>
              </w:rPr>
              <w:t>Всего</w:t>
            </w:r>
          </w:p>
        </w:tc>
      </w:tr>
      <w:tr w:rsidR="00ED1557" w:rsidRPr="00ED1557" w:rsidTr="00ED1557">
        <w:tc>
          <w:tcPr>
            <w:tcW w:w="1842" w:type="dxa"/>
            <w:vMerge/>
          </w:tcPr>
          <w:p w:rsidR="00ED1557" w:rsidRPr="00ED1557" w:rsidRDefault="00ED1557" w:rsidP="00ED1557">
            <w:pPr>
              <w:spacing w:after="0" w:line="276" w:lineRule="auto"/>
              <w:ind w:left="0" w:right="0" w:firstLine="0"/>
              <w:jc w:val="center"/>
              <w:rPr>
                <w:b/>
                <w:color w:val="auto"/>
                <w:sz w:val="28"/>
              </w:rPr>
            </w:pPr>
          </w:p>
        </w:tc>
        <w:tc>
          <w:tcPr>
            <w:tcW w:w="2268" w:type="dxa"/>
            <w:vMerge/>
          </w:tcPr>
          <w:p w:rsidR="00ED1557" w:rsidRPr="00ED1557" w:rsidRDefault="00ED1557" w:rsidP="00ED1557">
            <w:pPr>
              <w:spacing w:after="0" w:line="276" w:lineRule="auto"/>
              <w:ind w:left="0" w:right="0" w:firstLine="0"/>
              <w:jc w:val="center"/>
              <w:rPr>
                <w:b/>
                <w:color w:val="auto"/>
                <w:sz w:val="28"/>
              </w:rPr>
            </w:pP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I</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II</w:t>
            </w:r>
          </w:p>
        </w:tc>
        <w:tc>
          <w:tcPr>
            <w:tcW w:w="1241" w:type="dxa"/>
            <w:vAlign w:val="center"/>
          </w:tcPr>
          <w:p w:rsidR="00ED1557" w:rsidRPr="00ED1557" w:rsidRDefault="00ED1557" w:rsidP="00ED1557">
            <w:pPr>
              <w:widowControl w:val="0"/>
              <w:autoSpaceDE w:val="0"/>
              <w:autoSpaceDN w:val="0"/>
              <w:adjustRightInd w:val="0"/>
              <w:spacing w:after="0" w:line="276" w:lineRule="auto"/>
              <w:ind w:left="0" w:right="0" w:firstLine="0"/>
              <w:jc w:val="center"/>
              <w:rPr>
                <w:rFonts w:eastAsia="PMingLiU"/>
                <w:bCs/>
                <w:color w:val="auto"/>
                <w:sz w:val="22"/>
                <w:lang w:val="en-US"/>
              </w:rPr>
            </w:pPr>
            <w:r w:rsidRPr="00ED1557">
              <w:rPr>
                <w:rFonts w:eastAsia="PMingLiU"/>
                <w:bCs/>
                <w:color w:val="auto"/>
                <w:sz w:val="22"/>
                <w:lang w:val="en-US"/>
              </w:rPr>
              <w:t>III</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lang w:val="en-US"/>
              </w:rPr>
              <w:t>IV</w:t>
            </w:r>
          </w:p>
        </w:tc>
        <w:tc>
          <w:tcPr>
            <w:tcW w:w="1304" w:type="dxa"/>
            <w:vMerge/>
          </w:tcPr>
          <w:p w:rsidR="00ED1557" w:rsidRPr="00ED1557" w:rsidRDefault="00ED1557" w:rsidP="00ED1557">
            <w:pPr>
              <w:spacing w:after="0" w:line="276" w:lineRule="auto"/>
              <w:ind w:left="0" w:right="0" w:firstLine="0"/>
              <w:jc w:val="center"/>
              <w:rPr>
                <w:b/>
                <w:color w:val="auto"/>
                <w:sz w:val="28"/>
              </w:rPr>
            </w:pPr>
          </w:p>
        </w:tc>
      </w:tr>
      <w:tr w:rsidR="00ED1557" w:rsidRPr="00ED1557" w:rsidTr="00ED1557">
        <w:tc>
          <w:tcPr>
            <w:tcW w:w="1842" w:type="dxa"/>
          </w:tcPr>
          <w:p w:rsidR="00ED1557" w:rsidRPr="00ED1557" w:rsidRDefault="00ED1557" w:rsidP="00ED1557">
            <w:pPr>
              <w:spacing w:after="0" w:line="276" w:lineRule="auto"/>
              <w:ind w:left="0" w:right="0" w:firstLine="0"/>
              <w:jc w:val="center"/>
              <w:rPr>
                <w:b/>
                <w:color w:val="auto"/>
                <w:sz w:val="28"/>
              </w:rPr>
            </w:pPr>
          </w:p>
        </w:tc>
        <w:tc>
          <w:tcPr>
            <w:tcW w:w="2268"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i/>
                <w:color w:val="auto"/>
                <w:sz w:val="22"/>
              </w:rPr>
            </w:pPr>
            <w:r w:rsidRPr="00ED1557">
              <w:rPr>
                <w:rFonts w:eastAsia="PMingLiU"/>
                <w:bCs/>
                <w:i/>
                <w:color w:val="auto"/>
                <w:sz w:val="22"/>
              </w:rPr>
              <w:t>Обязательная часть</w:t>
            </w:r>
          </w:p>
        </w:tc>
        <w:tc>
          <w:tcPr>
            <w:tcW w:w="6267" w:type="dxa"/>
            <w:gridSpan w:val="5"/>
          </w:tcPr>
          <w:p w:rsidR="00ED1557" w:rsidRPr="00ED1557" w:rsidRDefault="00ED1557" w:rsidP="00ED1557">
            <w:pPr>
              <w:spacing w:after="0" w:line="276" w:lineRule="auto"/>
              <w:ind w:left="0" w:right="0" w:firstLine="0"/>
              <w:jc w:val="center"/>
              <w:rPr>
                <w:b/>
                <w:color w:val="auto"/>
                <w:sz w:val="28"/>
              </w:rPr>
            </w:pPr>
          </w:p>
        </w:tc>
      </w:tr>
      <w:tr w:rsidR="00ED1557" w:rsidRPr="00ED1557" w:rsidTr="00ED1557">
        <w:tc>
          <w:tcPr>
            <w:tcW w:w="1842" w:type="dxa"/>
            <w:vMerge w:val="restart"/>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Русский язык и литературное чтение</w:t>
            </w:r>
          </w:p>
        </w:tc>
        <w:tc>
          <w:tcPr>
            <w:tcW w:w="2268"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Русский язык</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4</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4</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4</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4</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16</w:t>
            </w:r>
          </w:p>
        </w:tc>
      </w:tr>
      <w:tr w:rsidR="00ED1557" w:rsidRPr="00ED1557" w:rsidTr="00ED1557">
        <w:tc>
          <w:tcPr>
            <w:tcW w:w="1842" w:type="dxa"/>
            <w:vMerge/>
            <w:vAlign w:val="center"/>
          </w:tcPr>
          <w:p w:rsidR="00ED1557" w:rsidRPr="00ED1557" w:rsidRDefault="00ED1557" w:rsidP="00ED1557">
            <w:pPr>
              <w:spacing w:after="0" w:line="276" w:lineRule="auto"/>
              <w:ind w:left="0" w:right="0" w:firstLine="0"/>
              <w:jc w:val="left"/>
              <w:rPr>
                <w:b/>
                <w:color w:val="auto"/>
                <w:sz w:val="28"/>
              </w:rPr>
            </w:pPr>
          </w:p>
        </w:tc>
        <w:tc>
          <w:tcPr>
            <w:tcW w:w="2268"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Литературное чтение</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4</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4</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4</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3</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15</w:t>
            </w:r>
          </w:p>
        </w:tc>
      </w:tr>
      <w:tr w:rsidR="00ED1557" w:rsidRPr="00ED1557" w:rsidTr="00ED1557">
        <w:tc>
          <w:tcPr>
            <w:tcW w:w="1842" w:type="dxa"/>
            <w:vMerge w:val="restart"/>
            <w:vAlign w:val="center"/>
          </w:tcPr>
          <w:p w:rsidR="00ED1557" w:rsidRPr="00ED1557" w:rsidRDefault="00ED1557" w:rsidP="00ED1557">
            <w:pPr>
              <w:tabs>
                <w:tab w:val="left" w:pos="4500"/>
                <w:tab w:val="left" w:pos="9180"/>
                <w:tab w:val="left" w:pos="9360"/>
              </w:tabs>
              <w:spacing w:after="0" w:line="276" w:lineRule="auto"/>
              <w:ind w:left="0" w:right="0" w:firstLine="0"/>
              <w:jc w:val="left"/>
              <w:rPr>
                <w:bCs/>
                <w:sz w:val="22"/>
              </w:rPr>
            </w:pPr>
            <w:r w:rsidRPr="00ED1557">
              <w:rPr>
                <w:bCs/>
                <w:sz w:val="22"/>
              </w:rPr>
              <w:t xml:space="preserve">Родной язык </w:t>
            </w:r>
          </w:p>
          <w:p w:rsidR="00ED1557" w:rsidRPr="00ED1557" w:rsidRDefault="00ED1557" w:rsidP="00ED1557">
            <w:pPr>
              <w:spacing w:after="0" w:line="276" w:lineRule="auto"/>
              <w:ind w:left="0" w:right="0" w:firstLine="0"/>
              <w:jc w:val="left"/>
              <w:rPr>
                <w:b/>
                <w:color w:val="auto"/>
                <w:sz w:val="28"/>
              </w:rPr>
            </w:pPr>
            <w:r w:rsidRPr="00ED1557">
              <w:rPr>
                <w:bCs/>
                <w:sz w:val="22"/>
              </w:rPr>
              <w:t>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tcPr>
          <w:p w:rsidR="00ED1557" w:rsidRPr="00ED1557" w:rsidRDefault="00ED1557" w:rsidP="00ED1557">
            <w:pPr>
              <w:tabs>
                <w:tab w:val="left" w:pos="4500"/>
                <w:tab w:val="left" w:pos="9180"/>
                <w:tab w:val="left" w:pos="9360"/>
              </w:tabs>
              <w:spacing w:after="0" w:line="276" w:lineRule="auto"/>
              <w:ind w:left="0" w:right="0" w:firstLine="0"/>
              <w:jc w:val="left"/>
              <w:rPr>
                <w:bCs/>
                <w:color w:val="auto"/>
                <w:sz w:val="22"/>
              </w:rPr>
            </w:pPr>
            <w:r w:rsidRPr="00ED1557">
              <w:rPr>
                <w:bCs/>
                <w:sz w:val="22"/>
              </w:rPr>
              <w:t>Родной язык</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r>
      <w:tr w:rsidR="00ED1557" w:rsidRPr="00ED1557" w:rsidTr="00ED1557">
        <w:tc>
          <w:tcPr>
            <w:tcW w:w="1842" w:type="dxa"/>
            <w:vMerge/>
            <w:vAlign w:val="center"/>
          </w:tcPr>
          <w:p w:rsidR="00ED1557" w:rsidRPr="00ED1557" w:rsidRDefault="00ED1557" w:rsidP="00ED1557">
            <w:pPr>
              <w:spacing w:after="0" w:line="276" w:lineRule="auto"/>
              <w:ind w:left="0" w:right="0" w:firstLine="0"/>
              <w:jc w:val="left"/>
              <w:rPr>
                <w:b/>
                <w:color w:val="auto"/>
                <w:sz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D1557" w:rsidRPr="00ED1557" w:rsidRDefault="00ED1557" w:rsidP="00ED1557">
            <w:pPr>
              <w:tabs>
                <w:tab w:val="left" w:pos="4500"/>
                <w:tab w:val="left" w:pos="9180"/>
                <w:tab w:val="left" w:pos="9360"/>
              </w:tabs>
              <w:spacing w:after="0" w:line="276" w:lineRule="auto"/>
              <w:ind w:left="0" w:right="0" w:firstLine="0"/>
              <w:jc w:val="left"/>
              <w:rPr>
                <w:bCs/>
                <w:color w:val="auto"/>
                <w:sz w:val="22"/>
              </w:rPr>
            </w:pPr>
            <w:r w:rsidRPr="00ED1557">
              <w:rPr>
                <w:bCs/>
                <w:sz w:val="22"/>
              </w:rPr>
              <w:t>Литературное чтение на родном языке</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r>
      <w:tr w:rsidR="00ED1557" w:rsidRPr="00ED1557" w:rsidTr="00ED1557">
        <w:tc>
          <w:tcPr>
            <w:tcW w:w="1842"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Иностранный язык</w:t>
            </w:r>
          </w:p>
        </w:tc>
        <w:tc>
          <w:tcPr>
            <w:tcW w:w="2268"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Иностранный язык</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color w:val="auto"/>
                <w:sz w:val="22"/>
              </w:rPr>
              <w:t>–</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2</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2</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2</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6</w:t>
            </w:r>
          </w:p>
        </w:tc>
      </w:tr>
      <w:tr w:rsidR="00ED1557" w:rsidRPr="00ED1557" w:rsidTr="00ED1557">
        <w:tc>
          <w:tcPr>
            <w:tcW w:w="1842"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Математика и информатика</w:t>
            </w:r>
          </w:p>
        </w:tc>
        <w:tc>
          <w:tcPr>
            <w:tcW w:w="2268"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 xml:space="preserve">Математика </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4</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4</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4</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4</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16</w:t>
            </w:r>
          </w:p>
        </w:tc>
      </w:tr>
      <w:tr w:rsidR="00ED1557" w:rsidRPr="00ED1557" w:rsidTr="00ED1557">
        <w:tc>
          <w:tcPr>
            <w:tcW w:w="1842"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Обществознание и естествознание</w:t>
            </w:r>
          </w:p>
        </w:tc>
        <w:tc>
          <w:tcPr>
            <w:tcW w:w="2268"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Окружающий мир</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2</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2</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2</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2</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8</w:t>
            </w:r>
          </w:p>
        </w:tc>
      </w:tr>
      <w:tr w:rsidR="00ED1557" w:rsidRPr="00ED1557" w:rsidTr="00ED1557">
        <w:tc>
          <w:tcPr>
            <w:tcW w:w="1842"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Основы религиозных культур и светской этики</w:t>
            </w:r>
          </w:p>
        </w:tc>
        <w:tc>
          <w:tcPr>
            <w:tcW w:w="2268"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Основы религиозных культур и светской этики</w:t>
            </w:r>
          </w:p>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vertAlign w:val="superscript"/>
              </w:rPr>
            </w:pP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1</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sz w:val="22"/>
              </w:rPr>
            </w:pPr>
            <w:r w:rsidRPr="00ED1557">
              <w:rPr>
                <w:rFonts w:eastAsia="PMingLiU"/>
                <w:bCs/>
                <w:sz w:val="22"/>
              </w:rPr>
              <w:t>1</w:t>
            </w:r>
          </w:p>
        </w:tc>
      </w:tr>
      <w:tr w:rsidR="00ED1557" w:rsidRPr="00ED1557" w:rsidTr="00ED1557">
        <w:tc>
          <w:tcPr>
            <w:tcW w:w="1842" w:type="dxa"/>
            <w:vMerge w:val="restart"/>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Искусство</w:t>
            </w:r>
          </w:p>
        </w:tc>
        <w:tc>
          <w:tcPr>
            <w:tcW w:w="2268"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Музыка</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1</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4</w:t>
            </w:r>
          </w:p>
        </w:tc>
      </w:tr>
      <w:tr w:rsidR="00ED1557" w:rsidRPr="00ED1557" w:rsidTr="00ED1557">
        <w:tc>
          <w:tcPr>
            <w:tcW w:w="1842" w:type="dxa"/>
            <w:vMerge/>
            <w:vAlign w:val="center"/>
          </w:tcPr>
          <w:p w:rsidR="00ED1557" w:rsidRPr="00ED1557" w:rsidRDefault="00ED1557" w:rsidP="00ED1557">
            <w:pPr>
              <w:spacing w:after="0" w:line="276" w:lineRule="auto"/>
              <w:ind w:left="0" w:right="0" w:firstLine="0"/>
              <w:jc w:val="left"/>
              <w:rPr>
                <w:b/>
                <w:color w:val="auto"/>
                <w:sz w:val="28"/>
              </w:rPr>
            </w:pPr>
          </w:p>
        </w:tc>
        <w:tc>
          <w:tcPr>
            <w:tcW w:w="2268"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Изобразительное искусство</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1</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4</w:t>
            </w:r>
          </w:p>
        </w:tc>
      </w:tr>
      <w:tr w:rsidR="00ED1557" w:rsidRPr="00ED1557" w:rsidTr="00ED1557">
        <w:tc>
          <w:tcPr>
            <w:tcW w:w="1842"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 xml:space="preserve">Технология </w:t>
            </w:r>
          </w:p>
        </w:tc>
        <w:tc>
          <w:tcPr>
            <w:tcW w:w="2268"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 xml:space="preserve">Технология </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1</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4</w:t>
            </w:r>
          </w:p>
        </w:tc>
      </w:tr>
      <w:tr w:rsidR="00ED1557" w:rsidRPr="00ED1557" w:rsidTr="00ED1557">
        <w:tc>
          <w:tcPr>
            <w:tcW w:w="1842"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Физическая культура</w:t>
            </w:r>
          </w:p>
        </w:tc>
        <w:tc>
          <w:tcPr>
            <w:tcW w:w="2268"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Физическая культура</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3</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3</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3</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3</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12</w:t>
            </w:r>
          </w:p>
        </w:tc>
      </w:tr>
      <w:tr w:rsidR="00ED1557" w:rsidRPr="00ED1557" w:rsidTr="00ED1557">
        <w:tc>
          <w:tcPr>
            <w:tcW w:w="4110" w:type="dxa"/>
            <w:gridSpan w:val="2"/>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Итого</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20</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22</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22</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22</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86</w:t>
            </w:r>
          </w:p>
        </w:tc>
      </w:tr>
      <w:tr w:rsidR="00ED1557" w:rsidRPr="00ED1557" w:rsidTr="00ED1557">
        <w:tc>
          <w:tcPr>
            <w:tcW w:w="4110" w:type="dxa"/>
            <w:gridSpan w:val="2"/>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i/>
                <w:color w:val="auto"/>
                <w:sz w:val="22"/>
              </w:rPr>
              <w:t>Часть, формируемая участниками образовательных отношений</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color w:val="auto"/>
                <w:sz w:val="22"/>
              </w:rPr>
              <w:t>1</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1</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4</w:t>
            </w:r>
          </w:p>
        </w:tc>
      </w:tr>
      <w:tr w:rsidR="00ED1557" w:rsidRPr="00ED1557" w:rsidTr="00ED1557">
        <w:tc>
          <w:tcPr>
            <w:tcW w:w="4110" w:type="dxa"/>
            <w:gridSpan w:val="2"/>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Русский язык</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color w:val="auto"/>
                <w:sz w:val="22"/>
              </w:rPr>
            </w:pPr>
            <w:r w:rsidRPr="00ED1557">
              <w:rPr>
                <w:rFonts w:eastAsia="PMingLiU"/>
                <w:color w:val="auto"/>
                <w:sz w:val="22"/>
              </w:rPr>
              <w:t>1</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2</w:t>
            </w:r>
          </w:p>
        </w:tc>
      </w:tr>
      <w:tr w:rsidR="00ED1557" w:rsidRPr="00ED1557" w:rsidTr="00ED1557">
        <w:tc>
          <w:tcPr>
            <w:tcW w:w="4110" w:type="dxa"/>
            <w:gridSpan w:val="2"/>
            <w:tcBorders>
              <w:top w:val="single" w:sz="4" w:space="0" w:color="auto"/>
              <w:left w:val="single" w:sz="4" w:space="0" w:color="auto"/>
              <w:bottom w:val="single" w:sz="4" w:space="0" w:color="auto"/>
              <w:right w:val="single" w:sz="4" w:space="0" w:color="auto"/>
            </w:tcBorders>
            <w:vAlign w:val="center"/>
          </w:tcPr>
          <w:p w:rsidR="00ED1557" w:rsidRPr="00ED1557" w:rsidRDefault="00ED1557" w:rsidP="00ED1557">
            <w:pPr>
              <w:tabs>
                <w:tab w:val="left" w:pos="4500"/>
                <w:tab w:val="left" w:pos="9180"/>
                <w:tab w:val="left" w:pos="9360"/>
              </w:tabs>
              <w:spacing w:after="0" w:line="276" w:lineRule="auto"/>
              <w:ind w:left="0" w:right="0" w:firstLine="0"/>
              <w:jc w:val="left"/>
              <w:rPr>
                <w:bCs/>
                <w:color w:val="auto"/>
                <w:sz w:val="22"/>
              </w:rPr>
            </w:pPr>
            <w:r w:rsidRPr="00ED1557">
              <w:rPr>
                <w:bCs/>
                <w:sz w:val="22"/>
              </w:rPr>
              <w:t>Родной язык (русский)</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0,5</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0,5</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w:t>
            </w:r>
          </w:p>
        </w:tc>
      </w:tr>
      <w:tr w:rsidR="00ED1557" w:rsidRPr="00ED1557" w:rsidTr="00ED1557">
        <w:tc>
          <w:tcPr>
            <w:tcW w:w="4110" w:type="dxa"/>
            <w:gridSpan w:val="2"/>
            <w:tcBorders>
              <w:top w:val="single" w:sz="4" w:space="0" w:color="auto"/>
              <w:left w:val="single" w:sz="4" w:space="0" w:color="auto"/>
              <w:bottom w:val="single" w:sz="4" w:space="0" w:color="auto"/>
              <w:right w:val="single" w:sz="4" w:space="0" w:color="auto"/>
            </w:tcBorders>
            <w:vAlign w:val="center"/>
          </w:tcPr>
          <w:p w:rsidR="00ED1557" w:rsidRPr="00ED1557" w:rsidRDefault="00ED1557" w:rsidP="00ED1557">
            <w:pPr>
              <w:tabs>
                <w:tab w:val="left" w:pos="4500"/>
                <w:tab w:val="left" w:pos="9180"/>
                <w:tab w:val="left" w:pos="9360"/>
              </w:tabs>
              <w:spacing w:after="0" w:line="276" w:lineRule="auto"/>
              <w:ind w:left="0" w:right="0" w:firstLine="0"/>
              <w:jc w:val="left"/>
              <w:rPr>
                <w:bCs/>
                <w:color w:val="auto"/>
                <w:sz w:val="22"/>
              </w:rPr>
            </w:pPr>
            <w:r w:rsidRPr="00ED1557">
              <w:rPr>
                <w:bCs/>
                <w:sz w:val="22"/>
              </w:rPr>
              <w:t>Литературное чтение на родном языке (русском)</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0,5</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0,5</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1</w:t>
            </w:r>
          </w:p>
        </w:tc>
      </w:tr>
      <w:tr w:rsidR="00ED1557" w:rsidRPr="00ED1557" w:rsidTr="00ED1557">
        <w:tc>
          <w:tcPr>
            <w:tcW w:w="4110" w:type="dxa"/>
            <w:gridSpan w:val="2"/>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left"/>
              <w:rPr>
                <w:rFonts w:eastAsia="PMingLiU"/>
                <w:bCs/>
                <w:color w:val="auto"/>
                <w:sz w:val="22"/>
              </w:rPr>
            </w:pPr>
            <w:r w:rsidRPr="00ED1557">
              <w:rPr>
                <w:rFonts w:eastAsia="PMingLiU"/>
                <w:bCs/>
                <w:color w:val="auto"/>
                <w:sz w:val="22"/>
              </w:rPr>
              <w:t>Максимально допустимая недельная нагрузка</w:t>
            </w:r>
          </w:p>
        </w:tc>
        <w:tc>
          <w:tcPr>
            <w:tcW w:w="1240"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color w:val="auto"/>
                <w:sz w:val="22"/>
              </w:rPr>
            </w:pPr>
            <w:r w:rsidRPr="00ED1557">
              <w:rPr>
                <w:rFonts w:eastAsia="PMingLiU"/>
                <w:color w:val="auto"/>
                <w:sz w:val="22"/>
              </w:rPr>
              <w:t>21</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23</w:t>
            </w:r>
          </w:p>
        </w:tc>
        <w:tc>
          <w:tcPr>
            <w:tcW w:w="1241"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23</w:t>
            </w:r>
          </w:p>
        </w:tc>
        <w:tc>
          <w:tcPr>
            <w:tcW w:w="1241" w:type="dxa"/>
            <w:vAlign w:val="center"/>
          </w:tcPr>
          <w:p w:rsidR="00ED1557" w:rsidRPr="00ED1557" w:rsidRDefault="00ED1557" w:rsidP="00ED1557">
            <w:pPr>
              <w:spacing w:after="0" w:line="276" w:lineRule="auto"/>
              <w:ind w:left="0" w:right="0" w:firstLine="0"/>
              <w:jc w:val="center"/>
              <w:rPr>
                <w:color w:val="auto"/>
                <w:sz w:val="22"/>
              </w:rPr>
            </w:pPr>
            <w:r w:rsidRPr="00ED1557">
              <w:rPr>
                <w:color w:val="auto"/>
                <w:sz w:val="22"/>
              </w:rPr>
              <w:t>23</w:t>
            </w:r>
          </w:p>
        </w:tc>
        <w:tc>
          <w:tcPr>
            <w:tcW w:w="1304" w:type="dxa"/>
            <w:vAlign w:val="center"/>
          </w:tcPr>
          <w:p w:rsidR="00ED1557" w:rsidRPr="00ED1557" w:rsidRDefault="00ED1557" w:rsidP="00ED1557">
            <w:pPr>
              <w:widowControl w:val="0"/>
              <w:tabs>
                <w:tab w:val="left" w:pos="4500"/>
                <w:tab w:val="left" w:pos="9180"/>
                <w:tab w:val="left" w:pos="9360"/>
              </w:tabs>
              <w:autoSpaceDE w:val="0"/>
              <w:autoSpaceDN w:val="0"/>
              <w:adjustRightInd w:val="0"/>
              <w:spacing w:after="0" w:line="276" w:lineRule="auto"/>
              <w:ind w:left="0" w:right="0" w:firstLine="0"/>
              <w:jc w:val="center"/>
              <w:rPr>
                <w:rFonts w:eastAsia="PMingLiU"/>
                <w:bCs/>
                <w:color w:val="auto"/>
                <w:sz w:val="22"/>
              </w:rPr>
            </w:pPr>
            <w:r w:rsidRPr="00ED1557">
              <w:rPr>
                <w:rFonts w:eastAsia="PMingLiU"/>
                <w:bCs/>
                <w:color w:val="auto"/>
                <w:sz w:val="22"/>
              </w:rPr>
              <w:t>90</w:t>
            </w:r>
          </w:p>
        </w:tc>
      </w:tr>
    </w:tbl>
    <w:p w:rsidR="00ED1557" w:rsidRPr="00ED1557" w:rsidRDefault="00ED1557" w:rsidP="00ED1557">
      <w:pPr>
        <w:spacing w:after="0" w:line="240" w:lineRule="auto"/>
        <w:ind w:left="709" w:right="240" w:firstLine="425"/>
        <w:jc w:val="center"/>
        <w:rPr>
          <w:color w:val="auto"/>
          <w:szCs w:val="24"/>
        </w:rPr>
      </w:pPr>
    </w:p>
    <w:p w:rsidR="00D35813" w:rsidRPr="00D35813" w:rsidRDefault="00D35813" w:rsidP="00D35813">
      <w:pPr>
        <w:spacing w:after="0" w:line="240" w:lineRule="auto"/>
        <w:ind w:left="0" w:right="0" w:firstLine="0"/>
        <w:jc w:val="center"/>
        <w:rPr>
          <w:b/>
          <w:color w:val="auto"/>
          <w:szCs w:val="24"/>
        </w:rPr>
      </w:pPr>
      <w:r w:rsidRPr="00D35813">
        <w:rPr>
          <w:b/>
          <w:color w:val="auto"/>
          <w:szCs w:val="24"/>
        </w:rPr>
        <w:lastRenderedPageBreak/>
        <w:t xml:space="preserve">Формы и периодичность проведения промежуточной аттестации </w:t>
      </w:r>
    </w:p>
    <w:p w:rsidR="00D35813" w:rsidRPr="00D35813" w:rsidRDefault="00D35813" w:rsidP="00D35813">
      <w:pPr>
        <w:spacing w:after="240" w:line="240" w:lineRule="auto"/>
        <w:ind w:left="0" w:right="0" w:firstLine="0"/>
        <w:jc w:val="center"/>
        <w:rPr>
          <w:b/>
          <w:color w:val="auto"/>
          <w:szCs w:val="24"/>
        </w:rPr>
      </w:pPr>
      <w:r w:rsidRPr="00D35813">
        <w:rPr>
          <w:b/>
          <w:color w:val="auto"/>
          <w:szCs w:val="24"/>
        </w:rPr>
        <w:t>по уровням образования, классам и учебным предметам</w:t>
      </w:r>
    </w:p>
    <w:p w:rsidR="00D35813" w:rsidRPr="00D35813" w:rsidRDefault="00D35813" w:rsidP="00D35813">
      <w:pPr>
        <w:spacing w:after="240" w:line="240" w:lineRule="auto"/>
        <w:ind w:left="0" w:right="0" w:firstLine="0"/>
        <w:jc w:val="center"/>
        <w:rPr>
          <w:b/>
          <w:color w:val="auto"/>
          <w:szCs w:val="24"/>
        </w:rPr>
      </w:pPr>
      <w:r w:rsidRPr="00D35813">
        <w:rPr>
          <w:b/>
          <w:color w:val="auto"/>
          <w:szCs w:val="24"/>
        </w:rPr>
        <w:t xml:space="preserve">Начальное общее образование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150"/>
        <w:gridCol w:w="4004"/>
        <w:gridCol w:w="2452"/>
      </w:tblGrid>
      <w:tr w:rsidR="00D35813" w:rsidRPr="00D35813" w:rsidTr="00D35813">
        <w:tc>
          <w:tcPr>
            <w:tcW w:w="965" w:type="dxa"/>
            <w:shd w:val="clear" w:color="auto" w:fill="auto"/>
            <w:vAlign w:val="center"/>
          </w:tcPr>
          <w:p w:rsidR="00D35813" w:rsidRPr="00D35813" w:rsidRDefault="00D35813" w:rsidP="00D35813">
            <w:pPr>
              <w:spacing w:after="0" w:line="240" w:lineRule="auto"/>
              <w:ind w:left="0" w:right="0" w:firstLine="0"/>
              <w:jc w:val="center"/>
              <w:rPr>
                <w:b/>
                <w:color w:val="auto"/>
                <w:szCs w:val="24"/>
              </w:rPr>
            </w:pPr>
            <w:r w:rsidRPr="00D35813">
              <w:rPr>
                <w:b/>
                <w:color w:val="auto"/>
                <w:szCs w:val="24"/>
              </w:rPr>
              <w:t>Класс</w:t>
            </w:r>
          </w:p>
        </w:tc>
        <w:tc>
          <w:tcPr>
            <w:tcW w:w="2150" w:type="dxa"/>
            <w:shd w:val="clear" w:color="auto" w:fill="auto"/>
            <w:vAlign w:val="center"/>
          </w:tcPr>
          <w:p w:rsidR="00D35813" w:rsidRPr="00D35813" w:rsidRDefault="00D35813" w:rsidP="00D35813">
            <w:pPr>
              <w:spacing w:after="0" w:line="240" w:lineRule="auto"/>
              <w:ind w:left="0" w:right="0" w:firstLine="0"/>
              <w:jc w:val="center"/>
              <w:rPr>
                <w:b/>
                <w:color w:val="auto"/>
                <w:szCs w:val="24"/>
              </w:rPr>
            </w:pPr>
            <w:r w:rsidRPr="00D35813">
              <w:rPr>
                <w:b/>
                <w:color w:val="auto"/>
                <w:szCs w:val="24"/>
              </w:rPr>
              <w:t>Предмет</w:t>
            </w:r>
          </w:p>
        </w:tc>
        <w:tc>
          <w:tcPr>
            <w:tcW w:w="4004" w:type="dxa"/>
            <w:shd w:val="clear" w:color="auto" w:fill="auto"/>
            <w:vAlign w:val="center"/>
          </w:tcPr>
          <w:p w:rsidR="00D35813" w:rsidRPr="00D35813" w:rsidRDefault="00D35813" w:rsidP="00D35813">
            <w:pPr>
              <w:spacing w:after="0" w:line="240" w:lineRule="auto"/>
              <w:ind w:left="0" w:right="0" w:firstLine="0"/>
              <w:jc w:val="center"/>
              <w:rPr>
                <w:b/>
                <w:color w:val="auto"/>
                <w:szCs w:val="24"/>
              </w:rPr>
            </w:pPr>
            <w:r w:rsidRPr="00D35813">
              <w:rPr>
                <w:b/>
                <w:color w:val="auto"/>
                <w:szCs w:val="24"/>
              </w:rPr>
              <w:t>Форма промежуточной аттестации</w:t>
            </w:r>
          </w:p>
        </w:tc>
        <w:tc>
          <w:tcPr>
            <w:tcW w:w="2452" w:type="dxa"/>
            <w:shd w:val="clear" w:color="auto" w:fill="auto"/>
            <w:vAlign w:val="center"/>
          </w:tcPr>
          <w:p w:rsidR="00D35813" w:rsidRPr="00D35813" w:rsidRDefault="00D35813" w:rsidP="00D35813">
            <w:pPr>
              <w:spacing w:after="0" w:line="240" w:lineRule="auto"/>
              <w:ind w:left="0" w:right="0" w:firstLine="0"/>
              <w:jc w:val="center"/>
              <w:rPr>
                <w:b/>
                <w:color w:val="auto"/>
                <w:szCs w:val="24"/>
              </w:rPr>
            </w:pPr>
            <w:r w:rsidRPr="00D35813">
              <w:rPr>
                <w:b/>
                <w:color w:val="auto"/>
                <w:szCs w:val="24"/>
              </w:rPr>
              <w:t>Периодичность промежуточной аттестации</w:t>
            </w:r>
          </w:p>
        </w:tc>
      </w:tr>
      <w:tr w:rsidR="00D35813" w:rsidRPr="00D35813" w:rsidTr="00D35813">
        <w:tc>
          <w:tcPr>
            <w:tcW w:w="965" w:type="dxa"/>
            <w:vMerge w:val="restart"/>
            <w:shd w:val="clear" w:color="auto" w:fill="auto"/>
          </w:tcPr>
          <w:p w:rsidR="00D35813" w:rsidRPr="00D35813" w:rsidRDefault="00D35813" w:rsidP="00D35813">
            <w:pPr>
              <w:spacing w:after="0" w:line="240" w:lineRule="auto"/>
              <w:ind w:left="0" w:right="0" w:firstLine="0"/>
              <w:jc w:val="center"/>
              <w:rPr>
                <w:b/>
                <w:color w:val="auto"/>
                <w:szCs w:val="24"/>
              </w:rPr>
            </w:pPr>
            <w:r w:rsidRPr="00D35813">
              <w:rPr>
                <w:b/>
                <w:color w:val="auto"/>
                <w:szCs w:val="24"/>
              </w:rPr>
              <w:t>2</w:t>
            </w: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Русский язык</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Диктант с грамматическим заданием</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четверть</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Литература</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Тестовая работа</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конце года</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Иностранный язык</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Тестовая работа</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конце года</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Математика</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Контрольная работа</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четверть</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Окружающий мир</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Экспертная оценка проекта</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конце года</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Физическая культура</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Сдача нормативов</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конце года</w:t>
            </w:r>
          </w:p>
        </w:tc>
      </w:tr>
      <w:tr w:rsidR="00D35813" w:rsidRPr="00D35813" w:rsidTr="00D35813">
        <w:tc>
          <w:tcPr>
            <w:tcW w:w="965" w:type="dxa"/>
            <w:vMerge w:val="restart"/>
            <w:shd w:val="clear" w:color="auto" w:fill="auto"/>
          </w:tcPr>
          <w:p w:rsidR="00D35813" w:rsidRPr="00D35813" w:rsidRDefault="00D35813" w:rsidP="00D35813">
            <w:pPr>
              <w:spacing w:after="0" w:line="240" w:lineRule="auto"/>
              <w:ind w:left="0" w:right="0" w:firstLine="0"/>
              <w:jc w:val="center"/>
              <w:rPr>
                <w:b/>
                <w:color w:val="auto"/>
                <w:szCs w:val="24"/>
              </w:rPr>
            </w:pPr>
            <w:r w:rsidRPr="00D35813">
              <w:rPr>
                <w:b/>
                <w:color w:val="auto"/>
                <w:szCs w:val="24"/>
              </w:rPr>
              <w:t>3</w:t>
            </w: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Русский язык</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Диктант с грамматическим заданием</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четверть</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Литература</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Тестовая работа</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конце года</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Иностранный язык</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Тестовая работа</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конце года</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Математика</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Контрольная работа</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четверть</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Окружающий мир</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Экспертная оценка проекта</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конце года</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Физическая культура</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Сдача нормативов</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конце года</w:t>
            </w:r>
          </w:p>
        </w:tc>
      </w:tr>
      <w:tr w:rsidR="00D35813" w:rsidRPr="00D35813" w:rsidTr="00D35813">
        <w:tc>
          <w:tcPr>
            <w:tcW w:w="965" w:type="dxa"/>
            <w:vMerge w:val="restart"/>
            <w:shd w:val="clear" w:color="auto" w:fill="auto"/>
          </w:tcPr>
          <w:p w:rsidR="00D35813" w:rsidRPr="00D35813" w:rsidRDefault="00D35813" w:rsidP="00D35813">
            <w:pPr>
              <w:spacing w:after="0" w:line="240" w:lineRule="auto"/>
              <w:ind w:left="0" w:right="0" w:firstLine="0"/>
              <w:jc w:val="center"/>
              <w:rPr>
                <w:b/>
                <w:color w:val="auto"/>
                <w:szCs w:val="24"/>
              </w:rPr>
            </w:pPr>
            <w:r w:rsidRPr="00D35813">
              <w:rPr>
                <w:b/>
                <w:color w:val="auto"/>
                <w:szCs w:val="24"/>
              </w:rPr>
              <w:t>4</w:t>
            </w: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Русский язык</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Диктант с грамматическим заданием</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четверть</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Литература</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Тестовая работа</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конце года</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Иностранный язык</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Тестовая работа</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конце года</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Математика</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Контрольная работа</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четверть</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Окружающий мир</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Экспертная оценка проекта</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конце года</w:t>
            </w:r>
          </w:p>
        </w:tc>
      </w:tr>
      <w:tr w:rsidR="00D35813" w:rsidRPr="00D35813" w:rsidTr="00D35813">
        <w:tc>
          <w:tcPr>
            <w:tcW w:w="965" w:type="dxa"/>
            <w:vMerge/>
            <w:shd w:val="clear" w:color="auto" w:fill="auto"/>
          </w:tcPr>
          <w:p w:rsidR="00D35813" w:rsidRPr="00D35813" w:rsidRDefault="00D35813" w:rsidP="00D35813">
            <w:pPr>
              <w:spacing w:after="0" w:line="240" w:lineRule="auto"/>
              <w:ind w:left="0" w:right="0" w:firstLine="0"/>
              <w:jc w:val="center"/>
              <w:rPr>
                <w:b/>
                <w:color w:val="auto"/>
                <w:szCs w:val="24"/>
              </w:rPr>
            </w:pPr>
          </w:p>
        </w:tc>
        <w:tc>
          <w:tcPr>
            <w:tcW w:w="2150"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Физическая культура</w:t>
            </w:r>
          </w:p>
        </w:tc>
        <w:tc>
          <w:tcPr>
            <w:tcW w:w="4004"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Сдача нормативов</w:t>
            </w:r>
          </w:p>
        </w:tc>
        <w:tc>
          <w:tcPr>
            <w:tcW w:w="2452" w:type="dxa"/>
            <w:shd w:val="clear" w:color="auto" w:fill="auto"/>
          </w:tcPr>
          <w:p w:rsidR="00D35813" w:rsidRPr="00D35813" w:rsidRDefault="00D35813" w:rsidP="00D35813">
            <w:pPr>
              <w:spacing w:after="0" w:line="240" w:lineRule="auto"/>
              <w:ind w:left="0" w:right="0" w:firstLine="0"/>
              <w:jc w:val="left"/>
              <w:rPr>
                <w:color w:val="auto"/>
                <w:szCs w:val="24"/>
              </w:rPr>
            </w:pPr>
            <w:r w:rsidRPr="00D35813">
              <w:rPr>
                <w:color w:val="auto"/>
                <w:szCs w:val="24"/>
              </w:rPr>
              <w:t>1 раз в конце года</w:t>
            </w:r>
          </w:p>
        </w:tc>
      </w:tr>
    </w:tbl>
    <w:p w:rsidR="00D35813" w:rsidRPr="00D35813" w:rsidRDefault="00D35813" w:rsidP="00D35813">
      <w:pPr>
        <w:spacing w:before="240" w:after="200" w:line="240" w:lineRule="auto"/>
        <w:ind w:left="426" w:right="284" w:firstLine="709"/>
        <w:rPr>
          <w:rFonts w:eastAsia="Calibri"/>
          <w:color w:val="auto"/>
          <w:szCs w:val="24"/>
          <w:lang w:eastAsia="en-US"/>
        </w:rPr>
      </w:pPr>
      <w:r w:rsidRPr="00D35813">
        <w:rPr>
          <w:rFonts w:eastAsia="Calibri"/>
          <w:color w:val="auto"/>
          <w:szCs w:val="24"/>
          <w:lang w:eastAsia="en-US"/>
        </w:rPr>
        <w:t xml:space="preserve">В соответствии с требованиями ФГОС приоритетными в диагностике становятся новые формы работы – метапредметные диагностические работы. Метапредметные диагностические работы составляются из компетентностных заданий, требующих от ученика не только познавательных, но и регулятивных и коммуникативных действий. </w:t>
      </w:r>
      <w:r w:rsidRPr="00D35813">
        <w:rPr>
          <w:szCs w:val="24"/>
        </w:rPr>
        <w:t xml:space="preserve">Уровень сформированности УУД проверяется в форме </w:t>
      </w:r>
      <w:r w:rsidRPr="00D35813">
        <w:rPr>
          <w:b/>
          <w:szCs w:val="24"/>
        </w:rPr>
        <w:t>комплексной работы</w:t>
      </w:r>
      <w:r w:rsidRPr="00D35813">
        <w:rPr>
          <w:szCs w:val="24"/>
        </w:rPr>
        <w:t xml:space="preserve"> по итогам года в 1-4 классах по русскому языку, математике, литературному чтению, окружающему миру, биологии, истории, географии.</w:t>
      </w:r>
    </w:p>
    <w:p w:rsidR="00D35813" w:rsidRPr="00D35813" w:rsidRDefault="00D35813" w:rsidP="00D35813">
      <w:pPr>
        <w:spacing w:after="200" w:line="240" w:lineRule="auto"/>
        <w:ind w:left="0" w:right="0" w:firstLine="709"/>
        <w:rPr>
          <w:rFonts w:eastAsia="Calibri"/>
          <w:color w:val="auto"/>
          <w:szCs w:val="24"/>
          <w:lang w:eastAsia="en-US"/>
        </w:rPr>
      </w:pPr>
      <w:r w:rsidRPr="00D35813">
        <w:rPr>
          <w:rFonts w:eastAsia="Calibri"/>
          <w:color w:val="auto"/>
          <w:szCs w:val="24"/>
          <w:lang w:eastAsia="en-US"/>
        </w:rPr>
        <w:t>Форма письменной контрольной работы дополняется новыми формами контроля результатов, как:</w:t>
      </w:r>
    </w:p>
    <w:p w:rsidR="00D35813" w:rsidRPr="00D35813" w:rsidRDefault="00D35813" w:rsidP="0005218F">
      <w:pPr>
        <w:widowControl w:val="0"/>
        <w:numPr>
          <w:ilvl w:val="0"/>
          <w:numId w:val="99"/>
        </w:numPr>
        <w:suppressAutoHyphens/>
        <w:autoSpaceDE w:val="0"/>
        <w:autoSpaceDN w:val="0"/>
        <w:adjustRightInd w:val="0"/>
        <w:spacing w:after="200" w:line="240" w:lineRule="auto"/>
        <w:ind w:right="0"/>
        <w:contextualSpacing/>
        <w:jc w:val="left"/>
        <w:rPr>
          <w:rFonts w:eastAsia="Calibri"/>
          <w:color w:val="auto"/>
          <w:szCs w:val="24"/>
          <w:lang w:eastAsia="en-US"/>
        </w:rPr>
      </w:pPr>
      <w:r w:rsidRPr="00D35813">
        <w:rPr>
          <w:rFonts w:eastAsia="Calibri"/>
          <w:color w:val="auto"/>
          <w:szCs w:val="24"/>
          <w:lang w:eastAsia="en-US"/>
        </w:rPr>
        <w:t>целенаправленное наблюдение (фиксация проявляемых ученикам действий и качеств по заданным параметрам);</w:t>
      </w:r>
    </w:p>
    <w:p w:rsidR="00D35813" w:rsidRPr="00D35813" w:rsidRDefault="00D35813" w:rsidP="0005218F">
      <w:pPr>
        <w:widowControl w:val="0"/>
        <w:numPr>
          <w:ilvl w:val="0"/>
          <w:numId w:val="99"/>
        </w:numPr>
        <w:suppressAutoHyphens/>
        <w:autoSpaceDE w:val="0"/>
        <w:autoSpaceDN w:val="0"/>
        <w:adjustRightInd w:val="0"/>
        <w:spacing w:after="200" w:line="240" w:lineRule="auto"/>
        <w:ind w:right="0"/>
        <w:contextualSpacing/>
        <w:jc w:val="left"/>
        <w:rPr>
          <w:rFonts w:eastAsia="Calibri"/>
          <w:color w:val="auto"/>
          <w:szCs w:val="24"/>
          <w:lang w:eastAsia="en-US"/>
        </w:rPr>
      </w:pPr>
      <w:r w:rsidRPr="00D35813">
        <w:rPr>
          <w:rFonts w:eastAsia="Calibri"/>
          <w:color w:val="auto"/>
          <w:szCs w:val="24"/>
          <w:lang w:eastAsia="en-US"/>
        </w:rPr>
        <w:t>самооценка ученика по принятым формам (например, лист с вопросами по саморефлексии конкретной деятельности);</w:t>
      </w:r>
    </w:p>
    <w:p w:rsidR="00D35813" w:rsidRPr="00D35813" w:rsidRDefault="00D35813" w:rsidP="0005218F">
      <w:pPr>
        <w:widowControl w:val="0"/>
        <w:numPr>
          <w:ilvl w:val="0"/>
          <w:numId w:val="99"/>
        </w:numPr>
        <w:suppressAutoHyphens/>
        <w:autoSpaceDE w:val="0"/>
        <w:autoSpaceDN w:val="0"/>
        <w:adjustRightInd w:val="0"/>
        <w:spacing w:after="200" w:line="240" w:lineRule="auto"/>
        <w:ind w:right="0"/>
        <w:contextualSpacing/>
        <w:jc w:val="left"/>
        <w:rPr>
          <w:rFonts w:eastAsia="Calibri"/>
          <w:color w:val="auto"/>
          <w:szCs w:val="24"/>
          <w:lang w:eastAsia="en-US"/>
        </w:rPr>
      </w:pPr>
      <w:r w:rsidRPr="00D35813">
        <w:rPr>
          <w:rFonts w:eastAsia="Calibri"/>
          <w:color w:val="auto"/>
          <w:szCs w:val="24"/>
          <w:lang w:eastAsia="en-US"/>
        </w:rPr>
        <w:t>результаты учебных проектов;</w:t>
      </w:r>
    </w:p>
    <w:p w:rsidR="00D35813" w:rsidRPr="00D35813" w:rsidRDefault="00D35813" w:rsidP="0005218F">
      <w:pPr>
        <w:widowControl w:val="0"/>
        <w:numPr>
          <w:ilvl w:val="0"/>
          <w:numId w:val="99"/>
        </w:numPr>
        <w:suppressAutoHyphens/>
        <w:autoSpaceDE w:val="0"/>
        <w:autoSpaceDN w:val="0"/>
        <w:adjustRightInd w:val="0"/>
        <w:spacing w:after="240" w:line="240" w:lineRule="auto"/>
        <w:ind w:right="0"/>
        <w:contextualSpacing/>
        <w:jc w:val="left"/>
        <w:rPr>
          <w:rFonts w:eastAsia="Calibri"/>
          <w:color w:val="auto"/>
          <w:szCs w:val="24"/>
          <w:lang w:eastAsia="en-US"/>
        </w:rPr>
      </w:pPr>
      <w:r w:rsidRPr="00D35813">
        <w:rPr>
          <w:rFonts w:eastAsia="Calibri"/>
          <w:color w:val="auto"/>
          <w:szCs w:val="24"/>
          <w:lang w:eastAsia="en-US"/>
        </w:rPr>
        <w:t>результаты разнообразных внеучебных и внешкольных работ, достижений учеников.</w:t>
      </w:r>
    </w:p>
    <w:p w:rsidR="00D35813" w:rsidRPr="00D35813" w:rsidRDefault="00D35813" w:rsidP="00D35813">
      <w:pPr>
        <w:spacing w:after="0" w:line="240" w:lineRule="auto"/>
        <w:ind w:left="0" w:right="0" w:firstLine="709"/>
        <w:rPr>
          <w:rFonts w:eastAsia="Calibri"/>
          <w:color w:val="auto"/>
          <w:szCs w:val="24"/>
          <w:lang w:eastAsia="en-US"/>
        </w:rPr>
      </w:pPr>
    </w:p>
    <w:p w:rsidR="00ED1557" w:rsidRPr="00D35813" w:rsidRDefault="00D35813" w:rsidP="00D35813">
      <w:pPr>
        <w:spacing w:after="10"/>
        <w:ind w:left="722" w:right="0" w:hanging="10"/>
        <w:rPr>
          <w:b/>
          <w:szCs w:val="24"/>
        </w:rPr>
      </w:pPr>
      <w:r w:rsidRPr="00D35813">
        <w:rPr>
          <w:rFonts w:eastAsia="Calibri"/>
          <w:color w:val="auto"/>
          <w:szCs w:val="24"/>
          <w:lang w:eastAsia="en-US"/>
        </w:rPr>
        <w:t>Все формы аттестации проводятся во время учебных занятий в рамках учебного расписания. Продолжительность контрольного мероприятия не превышает времени, отведенного на 1-2 стандартных урока</w:t>
      </w:r>
    </w:p>
    <w:p w:rsidR="00ED1557" w:rsidRPr="00D35813" w:rsidRDefault="00ED1557">
      <w:pPr>
        <w:spacing w:after="10"/>
        <w:ind w:left="722" w:right="0" w:hanging="10"/>
        <w:rPr>
          <w:b/>
          <w:szCs w:val="24"/>
        </w:rPr>
      </w:pPr>
    </w:p>
    <w:p w:rsidR="00ED1557" w:rsidRPr="00D35813" w:rsidRDefault="00ED1557">
      <w:pPr>
        <w:spacing w:after="10"/>
        <w:ind w:left="722" w:right="0" w:hanging="10"/>
        <w:rPr>
          <w:b/>
          <w:szCs w:val="24"/>
        </w:rPr>
      </w:pPr>
    </w:p>
    <w:p w:rsidR="00ED1557" w:rsidRDefault="00ED1557">
      <w:pPr>
        <w:spacing w:after="10"/>
        <w:ind w:left="722" w:right="0" w:hanging="10"/>
        <w:rPr>
          <w:b/>
        </w:rPr>
      </w:pPr>
    </w:p>
    <w:p w:rsidR="00DB751F" w:rsidRDefault="00B84766" w:rsidP="00ED1557">
      <w:pPr>
        <w:spacing w:after="10"/>
        <w:ind w:left="722" w:right="426" w:hanging="10"/>
      </w:pPr>
      <w:r>
        <w:rPr>
          <w:b/>
        </w:rPr>
        <w:lastRenderedPageBreak/>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DB751F" w:rsidRDefault="00B84766">
      <w:pPr>
        <w:ind w:left="712" w:right="714" w:firstLine="708"/>
      </w:pPr>
      <w: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B751F" w:rsidRDefault="00B84766">
      <w:pPr>
        <w:ind w:left="712" w:right="717" w:firstLine="708"/>
      </w:pPr>
      <w:r>
        <w:t>Система условий учитывает особенности организации, а также её взаимодействие с социальными партнерами. Система условий содержит:</w:t>
      </w:r>
    </w:p>
    <w:p w:rsidR="00DB751F" w:rsidRDefault="00B84766">
      <w:pPr>
        <w:spacing w:after="10"/>
        <w:ind w:left="10" w:right="716" w:hanging="10"/>
        <w:jc w:val="right"/>
      </w:pPr>
      <w:r>
        <w:t>описание имеющихся условий: кадровых, финансовых, материально-технических (включая</w:t>
      </w:r>
    </w:p>
    <w:p w:rsidR="00DB751F" w:rsidRDefault="00B84766">
      <w:pPr>
        <w:ind w:left="1420" w:right="4547" w:hanging="708"/>
      </w:pPr>
      <w:r>
        <w:t>учебно-методическое и информационное обеспечение); контроль за состоянием системы условий.</w:t>
      </w:r>
    </w:p>
    <w:p w:rsidR="00DB751F" w:rsidRDefault="00B84766" w:rsidP="00D35813">
      <w:pPr>
        <w:spacing w:after="0"/>
        <w:ind w:left="712" w:right="576" w:firstLine="454"/>
      </w:pPr>
      <w:r>
        <w:t>Требования к условиям получения образования обучающимися с ЗПР определяются ФГОСНОО обучающихся с ОВЗ и представляют собой систему требований к кадровым, финансовым, материально-техническим и иным условиям реализации АООП обучающихся с ЗПР и достижения планируемых результатов этой категорией обучающихся.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DB751F" w:rsidRDefault="00B84766">
      <w:pPr>
        <w:spacing w:after="10"/>
        <w:ind w:left="3598" w:right="0" w:hanging="1578"/>
      </w:pPr>
      <w:r>
        <w:rPr>
          <w:b/>
        </w:rPr>
        <w:t>Кадровые условия реализации адаптированной основной общеобразовательной программы начального общего образования</w:t>
      </w:r>
    </w:p>
    <w:p w:rsidR="00DB751F" w:rsidRDefault="00B84766">
      <w:pPr>
        <w:ind w:left="712" w:right="575" w:firstLine="708"/>
      </w:pPr>
      <w:r>
        <w:t>Уровень квалификации педагогических работников, реализующих АООП НОО для обучающихся с ОВЗ (ЗПР), для каждой занимаемой должности  соответствует квалификационным характеристикам по соответствующей должности.</w:t>
      </w:r>
    </w:p>
    <w:p w:rsidR="00D35813" w:rsidRPr="00D35813" w:rsidRDefault="00D35813" w:rsidP="00D35813">
      <w:pPr>
        <w:spacing w:after="240" w:line="23" w:lineRule="atLeast"/>
        <w:ind w:left="709" w:right="567" w:firstLine="708"/>
        <w:rPr>
          <w:bCs/>
          <w:color w:val="auto"/>
          <w:szCs w:val="28"/>
        </w:rPr>
      </w:pPr>
      <w:r w:rsidRPr="00D35813">
        <w:rPr>
          <w:bCs/>
          <w:color w:val="auto"/>
          <w:szCs w:val="28"/>
        </w:rPr>
        <w:t>Для реализации АООП НОО для обучающихся с ОВЗ (ЗПР)</w:t>
      </w:r>
      <w:r>
        <w:rPr>
          <w:bCs/>
          <w:color w:val="auto"/>
          <w:szCs w:val="28"/>
        </w:rPr>
        <w:t xml:space="preserve"> </w:t>
      </w:r>
      <w:r w:rsidRPr="00D35813">
        <w:rPr>
          <w:bCs/>
          <w:color w:val="auto"/>
          <w:szCs w:val="28"/>
        </w:rPr>
        <w:t xml:space="preserve">в образовательном учреждении имеется коллектив специалистов, участвующих в деятельности начальной школы: </w:t>
      </w:r>
    </w:p>
    <w:tbl>
      <w:tblPr>
        <w:tblW w:w="1059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8"/>
        <w:gridCol w:w="2044"/>
        <w:gridCol w:w="1560"/>
        <w:gridCol w:w="3260"/>
        <w:gridCol w:w="2126"/>
      </w:tblGrid>
      <w:tr w:rsidR="00D35813" w:rsidRPr="00D35813" w:rsidTr="00D35813">
        <w:tc>
          <w:tcPr>
            <w:tcW w:w="1608" w:type="dxa"/>
            <w:vMerge w:val="restart"/>
            <w:shd w:val="clear" w:color="auto" w:fill="auto"/>
          </w:tcPr>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r w:rsidRPr="00D35813">
              <w:rPr>
                <w:rFonts w:eastAsia="Calibri"/>
                <w:spacing w:val="6"/>
                <w:szCs w:val="24"/>
                <w:shd w:val="clear" w:color="auto" w:fill="FFFFFF"/>
              </w:rPr>
              <w:t>Должность</w:t>
            </w:r>
          </w:p>
        </w:tc>
        <w:tc>
          <w:tcPr>
            <w:tcW w:w="2044" w:type="dxa"/>
            <w:vMerge w:val="restart"/>
            <w:shd w:val="clear" w:color="auto" w:fill="auto"/>
          </w:tcPr>
          <w:p w:rsidR="00D35813" w:rsidRPr="00D35813" w:rsidRDefault="00D35813" w:rsidP="00D35813">
            <w:pPr>
              <w:spacing w:after="0" w:line="240" w:lineRule="auto"/>
              <w:ind w:left="0" w:right="0" w:firstLine="0"/>
              <w:jc w:val="center"/>
              <w:rPr>
                <w:rFonts w:eastAsia="Arial Unicode MS"/>
                <w:color w:val="auto"/>
                <w:szCs w:val="24"/>
              </w:rPr>
            </w:pPr>
            <w:r w:rsidRPr="00D35813">
              <w:rPr>
                <w:rFonts w:eastAsia="Arial Unicode MS"/>
                <w:bCs/>
                <w:spacing w:val="6"/>
                <w:szCs w:val="24"/>
                <w:shd w:val="clear" w:color="auto" w:fill="FFFFFF"/>
              </w:rPr>
              <w:t>Должностные</w:t>
            </w:r>
          </w:p>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r w:rsidRPr="00D35813">
              <w:rPr>
                <w:rFonts w:eastAsia="Calibri"/>
                <w:spacing w:val="6"/>
                <w:szCs w:val="24"/>
                <w:shd w:val="clear" w:color="auto" w:fill="FFFFFF"/>
              </w:rPr>
              <w:t>обязанности</w:t>
            </w:r>
          </w:p>
        </w:tc>
        <w:tc>
          <w:tcPr>
            <w:tcW w:w="1560" w:type="dxa"/>
            <w:vMerge w:val="restart"/>
            <w:shd w:val="clear" w:color="auto" w:fill="auto"/>
          </w:tcPr>
          <w:p w:rsidR="00D35813" w:rsidRPr="00D35813" w:rsidRDefault="00D35813" w:rsidP="00D35813">
            <w:pPr>
              <w:spacing w:after="0" w:line="240" w:lineRule="auto"/>
              <w:ind w:left="0" w:right="0" w:firstLine="0"/>
              <w:jc w:val="center"/>
              <w:rPr>
                <w:rFonts w:eastAsia="Arial Unicode MS"/>
                <w:bCs/>
                <w:spacing w:val="6"/>
                <w:szCs w:val="24"/>
                <w:shd w:val="clear" w:color="auto" w:fill="FFFFFF"/>
              </w:rPr>
            </w:pPr>
            <w:r w:rsidRPr="00D35813">
              <w:rPr>
                <w:rFonts w:eastAsia="Arial Unicode MS"/>
                <w:bCs/>
                <w:spacing w:val="6"/>
                <w:szCs w:val="24"/>
                <w:shd w:val="clear" w:color="auto" w:fill="FFFFFF"/>
              </w:rPr>
              <w:t xml:space="preserve">Кол-во </w:t>
            </w:r>
          </w:p>
          <w:p w:rsidR="00D35813" w:rsidRPr="00D35813" w:rsidRDefault="00D35813" w:rsidP="00D35813">
            <w:pPr>
              <w:spacing w:after="0" w:line="240" w:lineRule="auto"/>
              <w:ind w:left="0" w:right="0" w:firstLine="0"/>
              <w:jc w:val="center"/>
              <w:rPr>
                <w:rFonts w:eastAsia="Arial Unicode MS"/>
                <w:bCs/>
                <w:spacing w:val="6"/>
                <w:szCs w:val="24"/>
                <w:shd w:val="clear" w:color="auto" w:fill="FFFFFF"/>
              </w:rPr>
            </w:pPr>
            <w:r w:rsidRPr="00D35813">
              <w:rPr>
                <w:rFonts w:eastAsia="Arial Unicode MS"/>
                <w:bCs/>
                <w:spacing w:val="6"/>
                <w:szCs w:val="24"/>
                <w:shd w:val="clear" w:color="auto" w:fill="FFFFFF"/>
              </w:rPr>
              <w:t xml:space="preserve">работников в ОУ </w:t>
            </w:r>
          </w:p>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r w:rsidRPr="00D35813">
              <w:rPr>
                <w:rFonts w:eastAsia="Calibri"/>
                <w:spacing w:val="6"/>
                <w:szCs w:val="24"/>
                <w:shd w:val="clear" w:color="auto" w:fill="FFFFFF"/>
              </w:rPr>
              <w:t>(требуется/ имеется)</w:t>
            </w:r>
          </w:p>
        </w:tc>
        <w:tc>
          <w:tcPr>
            <w:tcW w:w="5386" w:type="dxa"/>
            <w:gridSpan w:val="2"/>
            <w:shd w:val="clear" w:color="auto" w:fill="auto"/>
          </w:tcPr>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r w:rsidRPr="00D35813">
              <w:rPr>
                <w:rFonts w:eastAsia="Calibri"/>
                <w:spacing w:val="6"/>
                <w:szCs w:val="24"/>
                <w:shd w:val="clear" w:color="auto" w:fill="FFFFFF"/>
              </w:rPr>
              <w:t>Уровень квалификации работников ОУ</w:t>
            </w:r>
          </w:p>
        </w:tc>
      </w:tr>
      <w:tr w:rsidR="00D35813" w:rsidRPr="00D35813" w:rsidTr="00D35813">
        <w:tc>
          <w:tcPr>
            <w:tcW w:w="1608" w:type="dxa"/>
            <w:vMerge/>
            <w:shd w:val="clear" w:color="auto" w:fill="auto"/>
          </w:tcPr>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p>
        </w:tc>
        <w:tc>
          <w:tcPr>
            <w:tcW w:w="2044" w:type="dxa"/>
            <w:vMerge/>
            <w:shd w:val="clear" w:color="auto" w:fill="auto"/>
          </w:tcPr>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p>
        </w:tc>
        <w:tc>
          <w:tcPr>
            <w:tcW w:w="1560" w:type="dxa"/>
            <w:vMerge/>
            <w:shd w:val="clear" w:color="auto" w:fill="auto"/>
          </w:tcPr>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p>
        </w:tc>
        <w:tc>
          <w:tcPr>
            <w:tcW w:w="3260" w:type="dxa"/>
            <w:shd w:val="clear" w:color="auto" w:fill="auto"/>
          </w:tcPr>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r w:rsidRPr="00D35813">
              <w:rPr>
                <w:rFonts w:eastAsia="Calibri"/>
                <w:spacing w:val="6"/>
                <w:szCs w:val="24"/>
                <w:shd w:val="clear" w:color="auto" w:fill="FFFFFF"/>
              </w:rPr>
              <w:t>требования к уровню квалификации</w:t>
            </w:r>
          </w:p>
        </w:tc>
        <w:tc>
          <w:tcPr>
            <w:tcW w:w="2126" w:type="dxa"/>
            <w:shd w:val="clear" w:color="auto" w:fill="auto"/>
          </w:tcPr>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r w:rsidRPr="00D35813">
              <w:rPr>
                <w:rFonts w:eastAsia="Calibri"/>
                <w:spacing w:val="6"/>
                <w:szCs w:val="24"/>
                <w:shd w:val="clear" w:color="auto" w:fill="FFFFFF"/>
              </w:rPr>
              <w:t>фактический (квалификационная категория)</w:t>
            </w:r>
          </w:p>
        </w:tc>
      </w:tr>
      <w:tr w:rsidR="00D35813" w:rsidRPr="00D35813" w:rsidTr="00D35813">
        <w:tc>
          <w:tcPr>
            <w:tcW w:w="1608" w:type="dxa"/>
            <w:shd w:val="clear" w:color="auto" w:fill="auto"/>
          </w:tcPr>
          <w:p w:rsidR="00D35813" w:rsidRPr="00D35813" w:rsidRDefault="00D35813" w:rsidP="00D35813">
            <w:pPr>
              <w:widowControl w:val="0"/>
              <w:spacing w:after="0" w:line="240" w:lineRule="auto"/>
              <w:ind w:left="0" w:right="-168" w:firstLine="0"/>
              <w:jc w:val="center"/>
              <w:rPr>
                <w:rFonts w:eastAsia="Arial Unicode MS"/>
                <w:spacing w:val="6"/>
                <w:szCs w:val="24"/>
                <w:shd w:val="clear" w:color="auto" w:fill="FFFFFF"/>
              </w:rPr>
            </w:pPr>
            <w:r w:rsidRPr="00D35813">
              <w:rPr>
                <w:rFonts w:eastAsia="Arial Unicode MS"/>
                <w:bCs/>
                <w:color w:val="auto"/>
                <w:spacing w:val="6"/>
                <w:szCs w:val="24"/>
              </w:rPr>
              <w:t>руководитель образователь ного учреждения -</w:t>
            </w:r>
            <w:r w:rsidRPr="00D35813">
              <w:rPr>
                <w:rFonts w:eastAsia="Arial Unicode MS"/>
                <w:bCs/>
                <w:spacing w:val="6"/>
                <w:szCs w:val="24"/>
              </w:rPr>
              <w:t xml:space="preserve"> директор </w:t>
            </w:r>
          </w:p>
        </w:tc>
        <w:tc>
          <w:tcPr>
            <w:tcW w:w="2044" w:type="dxa"/>
            <w:shd w:val="clear" w:color="auto" w:fill="auto"/>
          </w:tcPr>
          <w:p w:rsidR="00D35813" w:rsidRPr="00D35813" w:rsidRDefault="00D35813" w:rsidP="00D35813">
            <w:pPr>
              <w:tabs>
                <w:tab w:val="left" w:pos="720"/>
              </w:tabs>
              <w:spacing w:after="0" w:line="240" w:lineRule="auto"/>
              <w:ind w:left="0" w:right="0" w:firstLine="0"/>
              <w:rPr>
                <w:rFonts w:eastAsia="Arial Unicode MS"/>
                <w:szCs w:val="24"/>
              </w:rPr>
            </w:pPr>
            <w:r w:rsidRPr="00D35813">
              <w:rPr>
                <w:rFonts w:eastAsia="Arial Unicode MS"/>
                <w:szCs w:val="24"/>
              </w:rPr>
              <w:t>обеспечивает системную образовательную и административно-хозяйственную работу образовательного учреждения</w:t>
            </w:r>
          </w:p>
          <w:p w:rsidR="00D35813" w:rsidRPr="00D35813" w:rsidRDefault="00D35813" w:rsidP="00D35813">
            <w:pPr>
              <w:widowControl w:val="0"/>
              <w:spacing w:after="0" w:line="240" w:lineRule="auto"/>
              <w:ind w:left="0" w:right="0" w:firstLine="0"/>
              <w:jc w:val="left"/>
              <w:rPr>
                <w:rFonts w:eastAsia="Arial Unicode MS"/>
                <w:spacing w:val="6"/>
                <w:szCs w:val="24"/>
                <w:shd w:val="clear" w:color="auto" w:fill="FFFFFF"/>
              </w:rPr>
            </w:pPr>
          </w:p>
        </w:tc>
        <w:tc>
          <w:tcPr>
            <w:tcW w:w="1560" w:type="dxa"/>
            <w:shd w:val="clear" w:color="auto" w:fill="auto"/>
          </w:tcPr>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r w:rsidRPr="00D35813">
              <w:rPr>
                <w:rFonts w:eastAsia="Arial Unicode MS"/>
                <w:spacing w:val="6"/>
                <w:szCs w:val="24"/>
                <w:shd w:val="clear" w:color="auto" w:fill="FFFFFF"/>
              </w:rPr>
              <w:t>1/1</w:t>
            </w:r>
          </w:p>
        </w:tc>
        <w:tc>
          <w:tcPr>
            <w:tcW w:w="3260" w:type="dxa"/>
            <w:shd w:val="clear" w:color="auto" w:fill="auto"/>
          </w:tcPr>
          <w:p w:rsidR="00D35813" w:rsidRPr="00D35813" w:rsidRDefault="00D35813" w:rsidP="00D35813">
            <w:pPr>
              <w:widowControl w:val="0"/>
              <w:spacing w:after="0" w:line="240" w:lineRule="auto"/>
              <w:ind w:left="0" w:right="0" w:firstLine="0"/>
              <w:jc w:val="left"/>
              <w:rPr>
                <w:rFonts w:eastAsia="Arial Unicode MS"/>
                <w:b/>
                <w:spacing w:val="6"/>
                <w:szCs w:val="24"/>
                <w:shd w:val="clear" w:color="auto" w:fill="FFFFFF"/>
              </w:rPr>
            </w:pPr>
            <w:r w:rsidRPr="00D35813">
              <w:rPr>
                <w:rFonts w:eastAsia="Arial Unicode MS"/>
                <w:bCs/>
                <w:color w:val="auto"/>
                <w:spacing w:val="6"/>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r w:rsidRPr="00D35813">
              <w:rPr>
                <w:rFonts w:eastAsia="Arial Unicode MS"/>
                <w:bCs/>
                <w:color w:val="auto"/>
                <w:spacing w:val="6"/>
                <w:szCs w:val="24"/>
              </w:rPr>
              <w:lastRenderedPageBreak/>
              <w:t>руководящих должностях не менее 5 лет</w:t>
            </w:r>
          </w:p>
        </w:tc>
        <w:tc>
          <w:tcPr>
            <w:tcW w:w="2126" w:type="dxa"/>
            <w:shd w:val="clear" w:color="auto" w:fill="auto"/>
          </w:tcPr>
          <w:p w:rsidR="00D35813" w:rsidRPr="00D35813" w:rsidRDefault="00D35813" w:rsidP="00D35813">
            <w:pPr>
              <w:widowControl w:val="0"/>
              <w:spacing w:after="0" w:line="240" w:lineRule="auto"/>
              <w:ind w:left="0" w:right="0" w:firstLine="0"/>
              <w:jc w:val="left"/>
              <w:rPr>
                <w:rFonts w:eastAsia="Arial Unicode MS"/>
                <w:spacing w:val="6"/>
                <w:szCs w:val="24"/>
                <w:shd w:val="clear" w:color="auto" w:fill="FFFFFF"/>
              </w:rPr>
            </w:pPr>
            <w:r w:rsidRPr="00D35813">
              <w:rPr>
                <w:rFonts w:eastAsia="Arial Unicode MS"/>
                <w:bCs/>
                <w:spacing w:val="6"/>
                <w:szCs w:val="24"/>
              </w:rPr>
              <w:lastRenderedPageBreak/>
              <w:t>соответствует</w:t>
            </w:r>
          </w:p>
        </w:tc>
      </w:tr>
      <w:tr w:rsidR="00D35813" w:rsidRPr="00D35813" w:rsidTr="00D35813">
        <w:tc>
          <w:tcPr>
            <w:tcW w:w="1608" w:type="dxa"/>
            <w:shd w:val="clear" w:color="auto" w:fill="auto"/>
          </w:tcPr>
          <w:p w:rsidR="00D35813" w:rsidRPr="00D35813" w:rsidRDefault="00D35813" w:rsidP="00D35813">
            <w:pPr>
              <w:spacing w:after="0" w:line="240" w:lineRule="auto"/>
              <w:ind w:left="0" w:right="0" w:firstLine="0"/>
              <w:rPr>
                <w:rFonts w:eastAsia="Arial Unicode MS"/>
                <w:color w:val="auto"/>
                <w:szCs w:val="24"/>
              </w:rPr>
            </w:pPr>
            <w:r w:rsidRPr="00D35813">
              <w:rPr>
                <w:rFonts w:eastAsia="Arial Unicode MS"/>
                <w:bCs/>
                <w:spacing w:val="6"/>
                <w:szCs w:val="24"/>
                <w:shd w:val="clear" w:color="auto" w:fill="FFFFFF"/>
              </w:rPr>
              <w:lastRenderedPageBreak/>
              <w:t>заместитель</w:t>
            </w:r>
          </w:p>
          <w:p w:rsidR="00D35813" w:rsidRPr="00D35813" w:rsidRDefault="00D35813" w:rsidP="00D35813">
            <w:pPr>
              <w:widowControl w:val="0"/>
              <w:spacing w:after="0" w:line="240" w:lineRule="auto"/>
              <w:ind w:left="0" w:right="-168" w:firstLine="0"/>
              <w:jc w:val="left"/>
              <w:rPr>
                <w:rFonts w:eastAsia="Arial Unicode MS"/>
                <w:spacing w:val="6"/>
                <w:szCs w:val="24"/>
                <w:shd w:val="clear" w:color="auto" w:fill="FFFFFF"/>
              </w:rPr>
            </w:pPr>
            <w:r w:rsidRPr="00D35813">
              <w:rPr>
                <w:rFonts w:eastAsia="Calibri"/>
                <w:spacing w:val="6"/>
                <w:szCs w:val="24"/>
                <w:shd w:val="clear" w:color="auto" w:fill="FFFFFF"/>
              </w:rPr>
              <w:t>руководителя – заместитель директора</w:t>
            </w:r>
          </w:p>
        </w:tc>
        <w:tc>
          <w:tcPr>
            <w:tcW w:w="2044" w:type="dxa"/>
            <w:shd w:val="clear" w:color="auto" w:fill="auto"/>
          </w:tcPr>
          <w:p w:rsidR="00D35813" w:rsidRPr="00D35813" w:rsidRDefault="00D35813" w:rsidP="00D35813">
            <w:pPr>
              <w:tabs>
                <w:tab w:val="left" w:pos="720"/>
              </w:tabs>
              <w:spacing w:after="0" w:line="240" w:lineRule="auto"/>
              <w:ind w:left="0" w:right="0" w:firstLine="0"/>
              <w:rPr>
                <w:rFonts w:eastAsia="Arial Unicode MS"/>
                <w:szCs w:val="24"/>
              </w:rPr>
            </w:pPr>
            <w:r w:rsidRPr="00D35813">
              <w:rPr>
                <w:rFonts w:eastAsia="Arial Unicode MS"/>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качества образовательного процесса</w:t>
            </w:r>
          </w:p>
          <w:p w:rsidR="00D35813" w:rsidRPr="00D35813" w:rsidRDefault="00D35813" w:rsidP="00D35813">
            <w:pPr>
              <w:widowControl w:val="0"/>
              <w:spacing w:after="0" w:line="240" w:lineRule="auto"/>
              <w:ind w:left="0" w:right="0" w:firstLine="0"/>
              <w:jc w:val="left"/>
              <w:rPr>
                <w:rFonts w:eastAsia="Arial Unicode MS"/>
                <w:spacing w:val="6"/>
                <w:szCs w:val="24"/>
                <w:shd w:val="clear" w:color="auto" w:fill="FFFFFF"/>
              </w:rPr>
            </w:pPr>
          </w:p>
        </w:tc>
        <w:tc>
          <w:tcPr>
            <w:tcW w:w="1560" w:type="dxa"/>
            <w:shd w:val="clear" w:color="auto" w:fill="auto"/>
          </w:tcPr>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r w:rsidRPr="00D35813">
              <w:rPr>
                <w:rFonts w:eastAsia="Arial Unicode MS"/>
                <w:spacing w:val="6"/>
                <w:szCs w:val="24"/>
                <w:shd w:val="clear" w:color="auto" w:fill="FFFFFF"/>
              </w:rPr>
              <w:t>1/1</w:t>
            </w:r>
          </w:p>
        </w:tc>
        <w:tc>
          <w:tcPr>
            <w:tcW w:w="3260" w:type="dxa"/>
            <w:shd w:val="clear" w:color="auto" w:fill="auto"/>
          </w:tcPr>
          <w:p w:rsidR="00D35813" w:rsidRPr="00D35813" w:rsidRDefault="00D35813" w:rsidP="00D35813">
            <w:pPr>
              <w:tabs>
                <w:tab w:val="left" w:pos="720"/>
              </w:tabs>
              <w:spacing w:after="0" w:line="240" w:lineRule="auto"/>
              <w:ind w:left="0" w:right="0" w:firstLine="0"/>
              <w:jc w:val="left"/>
              <w:rPr>
                <w:rFonts w:eastAsia="Arial Unicode MS"/>
                <w:b/>
                <w:bCs/>
                <w:spacing w:val="6"/>
                <w:szCs w:val="24"/>
                <w:shd w:val="clear" w:color="auto" w:fill="FFFFFF"/>
              </w:rPr>
            </w:pPr>
            <w:r w:rsidRPr="00D35813">
              <w:rPr>
                <w:rFonts w:eastAsia="Arial Unicode MS"/>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26" w:type="dxa"/>
            <w:shd w:val="clear" w:color="auto" w:fill="auto"/>
          </w:tcPr>
          <w:p w:rsidR="00D35813" w:rsidRPr="00D35813" w:rsidRDefault="00D35813" w:rsidP="00D35813">
            <w:pPr>
              <w:widowControl w:val="0"/>
              <w:spacing w:after="0" w:line="240" w:lineRule="auto"/>
              <w:ind w:left="0" w:right="0" w:firstLine="0"/>
              <w:jc w:val="left"/>
              <w:rPr>
                <w:rFonts w:eastAsia="Arial Unicode MS"/>
                <w:spacing w:val="6"/>
                <w:szCs w:val="24"/>
                <w:shd w:val="clear" w:color="auto" w:fill="FFFFFF"/>
              </w:rPr>
            </w:pPr>
            <w:r w:rsidRPr="00D35813">
              <w:rPr>
                <w:rFonts w:eastAsia="Arial Unicode MS"/>
                <w:bCs/>
                <w:spacing w:val="6"/>
                <w:szCs w:val="24"/>
              </w:rPr>
              <w:t>соответствует</w:t>
            </w:r>
          </w:p>
        </w:tc>
      </w:tr>
      <w:tr w:rsidR="00D35813" w:rsidRPr="00D35813" w:rsidTr="00D35813">
        <w:tc>
          <w:tcPr>
            <w:tcW w:w="1608" w:type="dxa"/>
            <w:shd w:val="clear" w:color="auto" w:fill="auto"/>
          </w:tcPr>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r w:rsidRPr="00D35813">
              <w:rPr>
                <w:rFonts w:eastAsia="Calibri"/>
                <w:spacing w:val="6"/>
                <w:szCs w:val="24"/>
                <w:shd w:val="clear" w:color="auto" w:fill="FFFFFF"/>
              </w:rPr>
              <w:t>учитель</w:t>
            </w:r>
          </w:p>
        </w:tc>
        <w:tc>
          <w:tcPr>
            <w:tcW w:w="2044" w:type="dxa"/>
            <w:shd w:val="clear" w:color="auto" w:fill="auto"/>
          </w:tcPr>
          <w:p w:rsidR="00D35813" w:rsidRPr="00D35813" w:rsidRDefault="00D35813" w:rsidP="00D35813">
            <w:pPr>
              <w:tabs>
                <w:tab w:val="left" w:pos="720"/>
              </w:tabs>
              <w:spacing w:after="0" w:line="240" w:lineRule="auto"/>
              <w:ind w:left="0" w:right="0" w:firstLine="0"/>
              <w:rPr>
                <w:rFonts w:eastAsia="Arial Unicode MS"/>
                <w:szCs w:val="24"/>
              </w:rPr>
            </w:pPr>
            <w:r w:rsidRPr="00D35813">
              <w:rPr>
                <w:rFonts w:eastAsia="Arial Unicode MS"/>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D35813" w:rsidRPr="00D35813" w:rsidRDefault="00D35813" w:rsidP="00D35813">
            <w:pPr>
              <w:widowControl w:val="0"/>
              <w:spacing w:after="0" w:line="240" w:lineRule="auto"/>
              <w:ind w:left="0" w:right="0" w:firstLine="0"/>
              <w:jc w:val="left"/>
              <w:rPr>
                <w:rFonts w:eastAsia="Arial Unicode MS"/>
                <w:spacing w:val="6"/>
                <w:szCs w:val="24"/>
                <w:shd w:val="clear" w:color="auto" w:fill="FFFFFF"/>
              </w:rPr>
            </w:pPr>
          </w:p>
        </w:tc>
        <w:tc>
          <w:tcPr>
            <w:tcW w:w="1560" w:type="dxa"/>
            <w:shd w:val="clear" w:color="auto" w:fill="auto"/>
          </w:tcPr>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r w:rsidRPr="00D35813">
              <w:rPr>
                <w:rFonts w:eastAsia="Arial Unicode MS"/>
                <w:spacing w:val="6"/>
                <w:szCs w:val="24"/>
                <w:shd w:val="clear" w:color="auto" w:fill="FFFFFF"/>
              </w:rPr>
              <w:t>4/4</w:t>
            </w:r>
          </w:p>
        </w:tc>
        <w:tc>
          <w:tcPr>
            <w:tcW w:w="3260" w:type="dxa"/>
            <w:shd w:val="clear" w:color="auto" w:fill="auto"/>
          </w:tcPr>
          <w:p w:rsidR="00D35813" w:rsidRPr="00D35813" w:rsidRDefault="00D35813" w:rsidP="00D35813">
            <w:pPr>
              <w:tabs>
                <w:tab w:val="left" w:pos="720"/>
              </w:tabs>
              <w:spacing w:after="0" w:line="240" w:lineRule="auto"/>
              <w:ind w:left="0" w:right="0" w:firstLine="0"/>
              <w:jc w:val="left"/>
              <w:rPr>
                <w:rFonts w:eastAsia="Arial Unicode MS"/>
                <w:b/>
                <w:bCs/>
                <w:spacing w:val="6"/>
                <w:szCs w:val="24"/>
                <w:shd w:val="clear" w:color="auto" w:fill="FFFFFF"/>
              </w:rPr>
            </w:pPr>
            <w:r w:rsidRPr="00D35813">
              <w:rPr>
                <w:rFonts w:eastAsia="Arial Unicode MS"/>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26" w:type="dxa"/>
            <w:shd w:val="clear" w:color="auto" w:fill="auto"/>
          </w:tcPr>
          <w:p w:rsidR="00D35813" w:rsidRPr="00D35813" w:rsidRDefault="00D35813" w:rsidP="00D35813">
            <w:pPr>
              <w:widowControl w:val="0"/>
              <w:spacing w:after="0" w:line="240" w:lineRule="auto"/>
              <w:ind w:left="0" w:right="-123" w:firstLine="0"/>
              <w:jc w:val="left"/>
              <w:rPr>
                <w:rFonts w:eastAsia="Arial Unicode MS"/>
                <w:bCs/>
                <w:spacing w:val="6"/>
                <w:szCs w:val="24"/>
              </w:rPr>
            </w:pPr>
            <w:r w:rsidRPr="00D35813">
              <w:rPr>
                <w:rFonts w:eastAsia="Arial Unicode MS"/>
                <w:bCs/>
                <w:spacing w:val="6"/>
                <w:szCs w:val="24"/>
              </w:rPr>
              <w:t xml:space="preserve">соответствует, (первая квалиф. категория – 2 учителей) </w:t>
            </w:r>
          </w:p>
        </w:tc>
      </w:tr>
      <w:tr w:rsidR="00D35813" w:rsidRPr="00D35813" w:rsidTr="00D35813">
        <w:tc>
          <w:tcPr>
            <w:tcW w:w="1608" w:type="dxa"/>
            <w:shd w:val="clear" w:color="auto" w:fill="auto"/>
          </w:tcPr>
          <w:p w:rsidR="00D35813" w:rsidRPr="00D35813" w:rsidRDefault="00D35813" w:rsidP="00D35813">
            <w:pPr>
              <w:spacing w:after="0" w:line="240" w:lineRule="auto"/>
              <w:ind w:left="0" w:right="0" w:firstLine="0"/>
              <w:rPr>
                <w:rFonts w:eastAsia="Arial Unicode MS"/>
                <w:bCs/>
                <w:spacing w:val="6"/>
                <w:szCs w:val="24"/>
                <w:shd w:val="clear" w:color="auto" w:fill="FFFFFF"/>
              </w:rPr>
            </w:pPr>
            <w:r w:rsidRPr="00D35813">
              <w:rPr>
                <w:rFonts w:eastAsia="Arial Unicode MS"/>
                <w:bCs/>
                <w:spacing w:val="6"/>
                <w:szCs w:val="24"/>
                <w:shd w:val="clear" w:color="auto" w:fill="FFFFFF"/>
              </w:rPr>
              <w:t>социальный  педагог</w:t>
            </w:r>
          </w:p>
        </w:tc>
        <w:tc>
          <w:tcPr>
            <w:tcW w:w="2044" w:type="dxa"/>
            <w:shd w:val="clear" w:color="auto" w:fill="auto"/>
          </w:tcPr>
          <w:p w:rsidR="00D35813" w:rsidRPr="00D35813" w:rsidRDefault="00D35813" w:rsidP="00D35813">
            <w:pPr>
              <w:tabs>
                <w:tab w:val="left" w:pos="720"/>
              </w:tabs>
              <w:spacing w:after="0" w:line="240" w:lineRule="auto"/>
              <w:ind w:left="0" w:right="0" w:firstLine="0"/>
              <w:rPr>
                <w:rFonts w:eastAsia="Arial Unicode MS"/>
                <w:b/>
                <w:bCs/>
                <w:spacing w:val="6"/>
                <w:szCs w:val="24"/>
                <w:shd w:val="clear" w:color="auto" w:fill="FFFFFF"/>
              </w:rPr>
            </w:pPr>
            <w:r w:rsidRPr="00D35813">
              <w:rPr>
                <w:rFonts w:eastAsia="Arial Unicode MS"/>
                <w:szCs w:val="24"/>
              </w:rPr>
              <w:t xml:space="preserve">осуществляет комплекс мероприятий по воспитанию, образованию, развитию и социальной защите личности в учреждениях, организациях и </w:t>
            </w:r>
            <w:r w:rsidRPr="00D35813">
              <w:rPr>
                <w:rFonts w:eastAsia="Arial Unicode MS"/>
                <w:szCs w:val="24"/>
              </w:rPr>
              <w:lastRenderedPageBreak/>
              <w:t>по месту жительства обучающихся</w:t>
            </w:r>
          </w:p>
        </w:tc>
        <w:tc>
          <w:tcPr>
            <w:tcW w:w="1560" w:type="dxa"/>
            <w:shd w:val="clear" w:color="auto" w:fill="auto"/>
          </w:tcPr>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r w:rsidRPr="00D35813">
              <w:rPr>
                <w:rFonts w:eastAsia="Arial Unicode MS"/>
                <w:spacing w:val="6"/>
                <w:szCs w:val="24"/>
                <w:shd w:val="clear" w:color="auto" w:fill="FFFFFF"/>
              </w:rPr>
              <w:lastRenderedPageBreak/>
              <w:t>1/1</w:t>
            </w:r>
          </w:p>
        </w:tc>
        <w:tc>
          <w:tcPr>
            <w:tcW w:w="3260" w:type="dxa"/>
            <w:shd w:val="clear" w:color="auto" w:fill="auto"/>
          </w:tcPr>
          <w:p w:rsidR="00D35813" w:rsidRPr="00D35813" w:rsidRDefault="00D35813" w:rsidP="00D35813">
            <w:pPr>
              <w:tabs>
                <w:tab w:val="left" w:pos="720"/>
              </w:tabs>
              <w:spacing w:after="0" w:line="240" w:lineRule="auto"/>
              <w:ind w:left="0" w:right="0" w:firstLine="0"/>
              <w:jc w:val="left"/>
              <w:rPr>
                <w:rFonts w:eastAsia="Arial Unicode MS"/>
                <w:szCs w:val="24"/>
              </w:rPr>
            </w:pPr>
            <w:r w:rsidRPr="00D35813">
              <w:rPr>
                <w:rFonts w:eastAsia="Arial Unicode MS"/>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D35813" w:rsidRPr="00D35813" w:rsidRDefault="00D35813" w:rsidP="00D35813">
            <w:pPr>
              <w:widowControl w:val="0"/>
              <w:spacing w:after="0" w:line="240" w:lineRule="auto"/>
              <w:ind w:left="0" w:right="0" w:firstLine="0"/>
              <w:jc w:val="left"/>
              <w:rPr>
                <w:rFonts w:eastAsia="Arial Unicode MS"/>
                <w:spacing w:val="6"/>
                <w:szCs w:val="24"/>
                <w:shd w:val="clear" w:color="auto" w:fill="FFFFFF"/>
              </w:rPr>
            </w:pPr>
          </w:p>
        </w:tc>
        <w:tc>
          <w:tcPr>
            <w:tcW w:w="2126" w:type="dxa"/>
            <w:shd w:val="clear" w:color="auto" w:fill="auto"/>
          </w:tcPr>
          <w:p w:rsidR="00D35813" w:rsidRPr="00D35813" w:rsidRDefault="00D35813" w:rsidP="00D35813">
            <w:pPr>
              <w:widowControl w:val="0"/>
              <w:spacing w:after="0" w:line="240" w:lineRule="auto"/>
              <w:ind w:left="0" w:right="0" w:firstLine="0"/>
              <w:jc w:val="left"/>
              <w:rPr>
                <w:rFonts w:eastAsia="Arial Unicode MS"/>
                <w:spacing w:val="6"/>
                <w:szCs w:val="24"/>
                <w:shd w:val="clear" w:color="auto" w:fill="FFFFFF"/>
              </w:rPr>
            </w:pPr>
            <w:r w:rsidRPr="00D35813">
              <w:rPr>
                <w:rFonts w:eastAsia="Arial Unicode MS"/>
                <w:bCs/>
                <w:spacing w:val="6"/>
                <w:szCs w:val="24"/>
              </w:rPr>
              <w:t>соответствует – первая квалификационная категория</w:t>
            </w:r>
          </w:p>
        </w:tc>
      </w:tr>
      <w:tr w:rsidR="00D35813" w:rsidRPr="00D35813" w:rsidTr="00D35813">
        <w:tc>
          <w:tcPr>
            <w:tcW w:w="1608" w:type="dxa"/>
            <w:shd w:val="clear" w:color="auto" w:fill="auto"/>
          </w:tcPr>
          <w:p w:rsidR="00D35813" w:rsidRPr="00D35813" w:rsidRDefault="00D35813" w:rsidP="00D35813">
            <w:pPr>
              <w:spacing w:after="0" w:line="240" w:lineRule="auto"/>
              <w:ind w:left="0" w:right="0" w:firstLine="0"/>
              <w:rPr>
                <w:rFonts w:eastAsia="Arial Unicode MS"/>
                <w:bCs/>
                <w:spacing w:val="6"/>
                <w:szCs w:val="24"/>
                <w:shd w:val="clear" w:color="auto" w:fill="FFFFFF"/>
              </w:rPr>
            </w:pPr>
            <w:r w:rsidRPr="00D35813">
              <w:rPr>
                <w:rFonts w:eastAsia="Arial Unicode MS"/>
                <w:bCs/>
                <w:spacing w:val="6"/>
                <w:szCs w:val="24"/>
                <w:shd w:val="clear" w:color="auto" w:fill="FFFFFF"/>
              </w:rPr>
              <w:lastRenderedPageBreak/>
              <w:t>педагог- психолог</w:t>
            </w:r>
          </w:p>
        </w:tc>
        <w:tc>
          <w:tcPr>
            <w:tcW w:w="2044" w:type="dxa"/>
            <w:shd w:val="clear" w:color="auto" w:fill="auto"/>
          </w:tcPr>
          <w:p w:rsidR="00D35813" w:rsidRPr="00D35813" w:rsidRDefault="00D35813" w:rsidP="00D35813">
            <w:pPr>
              <w:tabs>
                <w:tab w:val="left" w:pos="720"/>
              </w:tabs>
              <w:spacing w:after="0" w:line="240" w:lineRule="auto"/>
              <w:ind w:left="0" w:right="0" w:firstLine="0"/>
              <w:rPr>
                <w:rFonts w:eastAsia="Arial Unicode MS"/>
                <w:szCs w:val="24"/>
              </w:rPr>
            </w:pPr>
            <w:r w:rsidRPr="00D35813">
              <w:rPr>
                <w:rFonts w:eastAsia="Arial Unicode MS"/>
                <w:szCs w:val="24"/>
              </w:rPr>
              <w:t>осуществляетпрофессиональную деятельность, направленную на сохранение психического, соматического и социального благополучия обучающихся</w:t>
            </w:r>
          </w:p>
        </w:tc>
        <w:tc>
          <w:tcPr>
            <w:tcW w:w="1560" w:type="dxa"/>
            <w:shd w:val="clear" w:color="auto" w:fill="auto"/>
          </w:tcPr>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r w:rsidRPr="00D35813">
              <w:rPr>
                <w:rFonts w:eastAsia="Arial Unicode MS"/>
                <w:spacing w:val="6"/>
                <w:szCs w:val="24"/>
                <w:shd w:val="clear" w:color="auto" w:fill="FFFFFF"/>
              </w:rPr>
              <w:t>1/1</w:t>
            </w:r>
          </w:p>
        </w:tc>
        <w:tc>
          <w:tcPr>
            <w:tcW w:w="3260" w:type="dxa"/>
            <w:shd w:val="clear" w:color="auto" w:fill="auto"/>
          </w:tcPr>
          <w:p w:rsidR="00D35813" w:rsidRPr="00D35813" w:rsidRDefault="00D35813" w:rsidP="00D35813">
            <w:pPr>
              <w:tabs>
                <w:tab w:val="left" w:pos="720"/>
              </w:tabs>
              <w:spacing w:after="0" w:line="240" w:lineRule="auto"/>
              <w:ind w:left="0" w:right="0" w:firstLine="0"/>
              <w:rPr>
                <w:rFonts w:eastAsia="Arial Unicode MS"/>
                <w:szCs w:val="24"/>
              </w:rPr>
            </w:pPr>
            <w:r w:rsidRPr="00D35813">
              <w:rPr>
                <w:rFonts w:eastAsia="Arial Unicode MS"/>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126" w:type="dxa"/>
            <w:shd w:val="clear" w:color="auto" w:fill="auto"/>
          </w:tcPr>
          <w:p w:rsidR="00D35813" w:rsidRPr="00D35813" w:rsidRDefault="00D35813" w:rsidP="00D35813">
            <w:pPr>
              <w:widowControl w:val="0"/>
              <w:spacing w:after="0" w:line="240" w:lineRule="auto"/>
              <w:ind w:left="0" w:right="0" w:firstLine="0"/>
              <w:jc w:val="left"/>
              <w:rPr>
                <w:rFonts w:eastAsia="Arial Unicode MS"/>
                <w:spacing w:val="6"/>
                <w:szCs w:val="24"/>
                <w:shd w:val="clear" w:color="auto" w:fill="FFFFFF"/>
              </w:rPr>
            </w:pPr>
            <w:r w:rsidRPr="00D35813">
              <w:rPr>
                <w:rFonts w:eastAsia="Arial Unicode MS"/>
                <w:bCs/>
                <w:spacing w:val="6"/>
                <w:szCs w:val="24"/>
              </w:rPr>
              <w:t>соответствует</w:t>
            </w:r>
          </w:p>
        </w:tc>
      </w:tr>
      <w:tr w:rsidR="00D35813" w:rsidRPr="00D35813" w:rsidTr="00D35813">
        <w:tc>
          <w:tcPr>
            <w:tcW w:w="1608" w:type="dxa"/>
            <w:shd w:val="clear" w:color="auto" w:fill="auto"/>
          </w:tcPr>
          <w:p w:rsidR="00D35813" w:rsidRPr="00D35813" w:rsidRDefault="00D35813" w:rsidP="00D35813">
            <w:pPr>
              <w:tabs>
                <w:tab w:val="left" w:pos="720"/>
              </w:tabs>
              <w:spacing w:after="0" w:line="240" w:lineRule="auto"/>
              <w:ind w:left="0" w:right="0" w:firstLine="0"/>
              <w:rPr>
                <w:rFonts w:eastAsia="Arial Unicode MS"/>
                <w:szCs w:val="24"/>
              </w:rPr>
            </w:pPr>
            <w:r w:rsidRPr="00D35813">
              <w:rPr>
                <w:rFonts w:eastAsia="Arial Unicode MS"/>
                <w:szCs w:val="24"/>
              </w:rPr>
              <w:t>старший вожатый</w:t>
            </w:r>
          </w:p>
          <w:p w:rsidR="00D35813" w:rsidRPr="00D35813" w:rsidRDefault="00D35813" w:rsidP="00D35813">
            <w:pPr>
              <w:tabs>
                <w:tab w:val="left" w:pos="720"/>
              </w:tabs>
              <w:spacing w:after="0" w:line="240" w:lineRule="auto"/>
              <w:ind w:left="0" w:right="-168" w:firstLine="0"/>
              <w:rPr>
                <w:rFonts w:eastAsia="Arial Unicode MS"/>
                <w:szCs w:val="24"/>
              </w:rPr>
            </w:pPr>
          </w:p>
        </w:tc>
        <w:tc>
          <w:tcPr>
            <w:tcW w:w="2044" w:type="dxa"/>
            <w:shd w:val="clear" w:color="auto" w:fill="auto"/>
          </w:tcPr>
          <w:p w:rsidR="00D35813" w:rsidRPr="00D35813" w:rsidRDefault="00D35813" w:rsidP="00D35813">
            <w:pPr>
              <w:tabs>
                <w:tab w:val="left" w:pos="720"/>
              </w:tabs>
              <w:spacing w:after="0" w:line="240" w:lineRule="auto"/>
              <w:ind w:left="0" w:right="0" w:firstLine="0"/>
              <w:rPr>
                <w:rFonts w:eastAsia="Arial Unicode MS"/>
                <w:szCs w:val="24"/>
              </w:rPr>
            </w:pPr>
            <w:r w:rsidRPr="00D35813">
              <w:rPr>
                <w:rFonts w:eastAsia="Arial Unicode MS"/>
                <w:szCs w:val="24"/>
              </w:rPr>
              <w:t>способствует развитию и деятельности детских общественных организаций, объединений</w:t>
            </w:r>
          </w:p>
        </w:tc>
        <w:tc>
          <w:tcPr>
            <w:tcW w:w="1560" w:type="dxa"/>
            <w:shd w:val="clear" w:color="auto" w:fill="auto"/>
          </w:tcPr>
          <w:p w:rsidR="00D35813" w:rsidRPr="00D35813" w:rsidRDefault="00D35813" w:rsidP="00D35813">
            <w:pPr>
              <w:widowControl w:val="0"/>
              <w:spacing w:after="0" w:line="240" w:lineRule="auto"/>
              <w:ind w:left="0" w:right="0" w:firstLine="0"/>
              <w:jc w:val="center"/>
              <w:rPr>
                <w:rFonts w:eastAsia="Arial Unicode MS"/>
                <w:spacing w:val="6"/>
                <w:szCs w:val="24"/>
                <w:shd w:val="clear" w:color="auto" w:fill="FFFFFF"/>
              </w:rPr>
            </w:pPr>
            <w:r w:rsidRPr="00D35813">
              <w:rPr>
                <w:rFonts w:eastAsia="Arial Unicode MS"/>
                <w:spacing w:val="6"/>
                <w:szCs w:val="24"/>
                <w:shd w:val="clear" w:color="auto" w:fill="FFFFFF"/>
              </w:rPr>
              <w:t>1/1</w:t>
            </w:r>
          </w:p>
        </w:tc>
        <w:tc>
          <w:tcPr>
            <w:tcW w:w="3260" w:type="dxa"/>
            <w:shd w:val="clear" w:color="auto" w:fill="auto"/>
          </w:tcPr>
          <w:p w:rsidR="00D35813" w:rsidRPr="00D35813" w:rsidRDefault="00D35813" w:rsidP="00D35813">
            <w:pPr>
              <w:tabs>
                <w:tab w:val="left" w:pos="720"/>
              </w:tabs>
              <w:spacing w:after="0" w:line="240" w:lineRule="auto"/>
              <w:ind w:left="0" w:right="0" w:firstLine="0"/>
              <w:jc w:val="left"/>
              <w:rPr>
                <w:rFonts w:eastAsia="Arial Unicode MS"/>
                <w:szCs w:val="24"/>
              </w:rPr>
            </w:pPr>
            <w:r w:rsidRPr="00D35813">
              <w:rPr>
                <w:rFonts w:eastAsia="Arial Unicode MS"/>
                <w:szCs w:val="24"/>
              </w:rPr>
              <w:t>высшее профессиональное образование или среднее профессиональное образование без предъявления требований к стажу работы</w:t>
            </w:r>
          </w:p>
        </w:tc>
        <w:tc>
          <w:tcPr>
            <w:tcW w:w="2126" w:type="dxa"/>
            <w:shd w:val="clear" w:color="auto" w:fill="auto"/>
          </w:tcPr>
          <w:p w:rsidR="00D35813" w:rsidRPr="00D35813" w:rsidRDefault="00D35813" w:rsidP="00D35813">
            <w:pPr>
              <w:widowControl w:val="0"/>
              <w:spacing w:after="0" w:line="240" w:lineRule="auto"/>
              <w:ind w:left="0" w:right="0" w:firstLine="0"/>
              <w:jc w:val="left"/>
              <w:rPr>
                <w:rFonts w:eastAsia="Arial Unicode MS"/>
                <w:spacing w:val="6"/>
                <w:szCs w:val="24"/>
                <w:shd w:val="clear" w:color="auto" w:fill="FFFFFF"/>
              </w:rPr>
            </w:pPr>
            <w:r w:rsidRPr="00D35813">
              <w:rPr>
                <w:rFonts w:eastAsia="Arial Unicode MS"/>
                <w:bCs/>
                <w:spacing w:val="6"/>
                <w:szCs w:val="24"/>
              </w:rPr>
              <w:t>соответствует – первая квалификационная категория</w:t>
            </w:r>
          </w:p>
        </w:tc>
      </w:tr>
    </w:tbl>
    <w:p w:rsidR="00D35813" w:rsidRPr="00B053AA" w:rsidRDefault="00D35813" w:rsidP="00D35813">
      <w:pPr>
        <w:spacing w:before="240" w:after="240" w:line="23" w:lineRule="atLeast"/>
        <w:ind w:left="0" w:right="0" w:firstLine="0"/>
        <w:jc w:val="center"/>
        <w:rPr>
          <w:b/>
          <w:bCs/>
          <w:color w:val="auto"/>
          <w:szCs w:val="28"/>
        </w:rPr>
      </w:pPr>
      <w:r w:rsidRPr="00B053AA">
        <w:rPr>
          <w:b/>
          <w:bCs/>
          <w:color w:val="auto"/>
          <w:szCs w:val="28"/>
        </w:rPr>
        <w:t>Курсы переподготовки и повышения квалификации</w:t>
      </w:r>
    </w:p>
    <w:tbl>
      <w:tblPr>
        <w:tblW w:w="10740" w:type="dxa"/>
        <w:jc w:val="center"/>
        <w:tblLook w:val="01E0" w:firstRow="1" w:lastRow="1" w:firstColumn="1" w:lastColumn="1" w:noHBand="0" w:noVBand="0"/>
      </w:tblPr>
      <w:tblGrid>
        <w:gridCol w:w="1785"/>
        <w:gridCol w:w="6715"/>
        <w:gridCol w:w="933"/>
        <w:gridCol w:w="1307"/>
      </w:tblGrid>
      <w:tr w:rsidR="00D35813" w:rsidRPr="00D35813" w:rsidTr="00D3581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jc w:val="center"/>
              <w:rPr>
                <w:b/>
                <w:color w:val="auto"/>
                <w:szCs w:val="24"/>
              </w:rPr>
            </w:pPr>
            <w:r w:rsidRPr="00D35813">
              <w:rPr>
                <w:b/>
                <w:bCs/>
                <w:color w:val="auto"/>
                <w:szCs w:val="24"/>
              </w:rPr>
              <w:t>Фамилия, имя, отчество</w:t>
            </w:r>
          </w:p>
        </w:tc>
        <w:tc>
          <w:tcPr>
            <w:tcW w:w="6715" w:type="dxa"/>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jc w:val="center"/>
              <w:rPr>
                <w:b/>
                <w:color w:val="auto"/>
                <w:szCs w:val="24"/>
              </w:rPr>
            </w:pPr>
            <w:r w:rsidRPr="00D35813">
              <w:rPr>
                <w:b/>
                <w:bCs/>
                <w:color w:val="auto"/>
                <w:szCs w:val="24"/>
              </w:rPr>
              <w:t>Тема</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jc w:val="center"/>
              <w:rPr>
                <w:b/>
                <w:color w:val="auto"/>
                <w:szCs w:val="24"/>
              </w:rPr>
            </w:pPr>
            <w:r w:rsidRPr="00D35813">
              <w:rPr>
                <w:b/>
                <w:bCs/>
                <w:color w:val="auto"/>
                <w:szCs w:val="24"/>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jc w:val="center"/>
              <w:rPr>
                <w:b/>
                <w:color w:val="auto"/>
                <w:szCs w:val="24"/>
              </w:rPr>
            </w:pPr>
            <w:r w:rsidRPr="00D35813">
              <w:rPr>
                <w:b/>
                <w:bCs/>
                <w:color w:val="auto"/>
                <w:szCs w:val="24"/>
              </w:rPr>
              <w:t>Год обучения</w:t>
            </w:r>
          </w:p>
        </w:tc>
      </w:tr>
      <w:tr w:rsidR="00D35813" w:rsidRPr="00D35813" w:rsidTr="00D3581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after="0" w:line="240" w:lineRule="auto"/>
              <w:ind w:left="0" w:right="0" w:firstLine="0"/>
              <w:jc w:val="left"/>
              <w:rPr>
                <w:color w:val="auto"/>
                <w:szCs w:val="24"/>
              </w:rPr>
            </w:pPr>
            <w:r w:rsidRPr="00D35813">
              <w:rPr>
                <w:color w:val="auto"/>
                <w:szCs w:val="24"/>
              </w:rPr>
              <w:t>Головченко Ольга Владимировна</w:t>
            </w:r>
          </w:p>
        </w:tc>
        <w:tc>
          <w:tcPr>
            <w:tcW w:w="6715" w:type="dxa"/>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jc w:val="center"/>
              <w:rPr>
                <w:color w:val="auto"/>
                <w:szCs w:val="24"/>
              </w:rPr>
            </w:pPr>
            <w:r w:rsidRPr="00D35813">
              <w:rPr>
                <w:bCs/>
                <w:color w:val="auto"/>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w:t>
            </w:r>
          </w:p>
        </w:tc>
      </w:tr>
      <w:tr w:rsidR="00D35813" w:rsidRPr="00D35813" w:rsidTr="00D3581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after="0" w:line="240" w:lineRule="auto"/>
              <w:ind w:left="0" w:right="0" w:firstLine="0"/>
              <w:jc w:val="left"/>
              <w:rPr>
                <w:color w:val="auto"/>
                <w:szCs w:val="24"/>
              </w:rPr>
            </w:pPr>
            <w:r w:rsidRPr="00D35813">
              <w:rPr>
                <w:color w:val="auto"/>
                <w:szCs w:val="24"/>
              </w:rPr>
              <w:t>Контарева Анна Александровна</w:t>
            </w:r>
          </w:p>
        </w:tc>
        <w:tc>
          <w:tcPr>
            <w:tcW w:w="6715" w:type="dxa"/>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rPr>
                <w:color w:val="auto"/>
                <w:szCs w:val="24"/>
              </w:rPr>
            </w:pPr>
            <w:r w:rsidRPr="00D35813">
              <w:rPr>
                <w:color w:val="auto"/>
                <w:szCs w:val="24"/>
              </w:rPr>
              <w:t>«Основные направления реализации стандарта второго поколения в начальной школе».</w:t>
            </w:r>
          </w:p>
          <w:p w:rsidR="00D35813" w:rsidRPr="00D35813" w:rsidRDefault="00D35813" w:rsidP="00D35813">
            <w:pPr>
              <w:spacing w:before="30" w:after="30" w:line="23" w:lineRule="atLeast"/>
              <w:ind w:left="0" w:right="0" w:firstLine="0"/>
              <w:rPr>
                <w:color w:val="auto"/>
                <w:szCs w:val="24"/>
              </w:rPr>
            </w:pPr>
            <w:r w:rsidRPr="00D35813">
              <w:rPr>
                <w:color w:val="auto"/>
                <w:szCs w:val="24"/>
              </w:rPr>
              <w:t>«Основы религиозных культур и светской этики».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72ч.</w:t>
            </w:r>
          </w:p>
          <w:p w:rsidR="00D35813" w:rsidRPr="00D35813" w:rsidRDefault="00D35813" w:rsidP="00D35813">
            <w:pPr>
              <w:spacing w:before="30" w:after="30" w:line="23" w:lineRule="atLeast"/>
              <w:ind w:left="0" w:right="0" w:firstLine="0"/>
              <w:jc w:val="center"/>
              <w:rPr>
                <w:color w:val="auto"/>
                <w:szCs w:val="24"/>
              </w:rPr>
            </w:pPr>
          </w:p>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72ч.</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jc w:val="center"/>
              <w:rPr>
                <w:color w:val="auto"/>
                <w:szCs w:val="24"/>
              </w:rPr>
            </w:pPr>
            <w:r>
              <w:rPr>
                <w:color w:val="auto"/>
                <w:szCs w:val="24"/>
              </w:rPr>
              <w:t>2019</w:t>
            </w:r>
            <w:r w:rsidRPr="00D35813">
              <w:rPr>
                <w:color w:val="auto"/>
                <w:szCs w:val="24"/>
              </w:rPr>
              <w:t>г.</w:t>
            </w:r>
          </w:p>
          <w:p w:rsidR="00D35813" w:rsidRPr="00D35813" w:rsidRDefault="00D35813" w:rsidP="00D35813">
            <w:pPr>
              <w:spacing w:before="30" w:after="30" w:line="23" w:lineRule="atLeast"/>
              <w:ind w:left="0" w:right="0" w:firstLine="0"/>
              <w:jc w:val="center"/>
              <w:rPr>
                <w:color w:val="auto"/>
                <w:szCs w:val="24"/>
              </w:rPr>
            </w:pPr>
          </w:p>
          <w:p w:rsidR="00D35813" w:rsidRPr="00D35813" w:rsidRDefault="00D35813" w:rsidP="00D35813">
            <w:pPr>
              <w:spacing w:before="30" w:after="30" w:line="23" w:lineRule="atLeast"/>
              <w:ind w:left="0" w:right="0" w:firstLine="0"/>
              <w:jc w:val="center"/>
              <w:rPr>
                <w:color w:val="auto"/>
                <w:szCs w:val="24"/>
              </w:rPr>
            </w:pPr>
            <w:r>
              <w:rPr>
                <w:color w:val="auto"/>
                <w:szCs w:val="24"/>
              </w:rPr>
              <w:t>2019</w:t>
            </w:r>
            <w:r w:rsidRPr="00D35813">
              <w:rPr>
                <w:color w:val="auto"/>
                <w:szCs w:val="24"/>
              </w:rPr>
              <w:t>г.</w:t>
            </w:r>
          </w:p>
        </w:tc>
      </w:tr>
      <w:tr w:rsidR="00D35813" w:rsidRPr="00D35813" w:rsidTr="00D3581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after="0" w:line="240" w:lineRule="auto"/>
              <w:ind w:left="0" w:right="0" w:firstLine="0"/>
              <w:jc w:val="left"/>
              <w:rPr>
                <w:color w:val="auto"/>
                <w:szCs w:val="24"/>
              </w:rPr>
            </w:pPr>
            <w:r w:rsidRPr="00D35813">
              <w:rPr>
                <w:color w:val="auto"/>
                <w:szCs w:val="24"/>
              </w:rPr>
              <w:t>Петрова Татьяна Григорьевна</w:t>
            </w:r>
          </w:p>
        </w:tc>
        <w:tc>
          <w:tcPr>
            <w:tcW w:w="6715" w:type="dxa"/>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rPr>
                <w:bCs/>
                <w:color w:val="auto"/>
                <w:szCs w:val="24"/>
              </w:rPr>
            </w:pPr>
            <w:r w:rsidRPr="00D35813">
              <w:rPr>
                <w:bCs/>
                <w:color w:val="auto"/>
                <w:szCs w:val="24"/>
              </w:rPr>
              <w:t>«Эффективное использование современных образовательных технологий базовое условие качества образования в начальной школе».</w:t>
            </w:r>
          </w:p>
          <w:p w:rsidR="00D35813" w:rsidRPr="00D35813" w:rsidRDefault="00D35813" w:rsidP="00D35813">
            <w:pPr>
              <w:spacing w:before="30" w:after="30" w:line="23" w:lineRule="atLeast"/>
              <w:ind w:left="0" w:right="0" w:firstLine="0"/>
              <w:rPr>
                <w:color w:val="auto"/>
                <w:szCs w:val="24"/>
              </w:rPr>
            </w:pPr>
            <w:r w:rsidRPr="00D35813">
              <w:rPr>
                <w:color w:val="auto"/>
                <w:szCs w:val="24"/>
              </w:rPr>
              <w:t>«И.Т. в деятельности учителя-предметника».</w:t>
            </w:r>
          </w:p>
          <w:p w:rsidR="00D35813" w:rsidRPr="00D35813" w:rsidRDefault="00D35813" w:rsidP="00D35813">
            <w:pPr>
              <w:spacing w:before="30" w:after="30" w:line="23" w:lineRule="atLeast"/>
              <w:ind w:left="0" w:right="0" w:firstLine="0"/>
              <w:rPr>
                <w:color w:val="auto"/>
                <w:szCs w:val="24"/>
              </w:rPr>
            </w:pPr>
            <w:r w:rsidRPr="00D35813">
              <w:rPr>
                <w:color w:val="auto"/>
                <w:szCs w:val="24"/>
              </w:rPr>
              <w:t>«Пользователь персонального компьютера».</w:t>
            </w:r>
          </w:p>
          <w:p w:rsidR="00D35813" w:rsidRPr="00D35813" w:rsidRDefault="00D35813" w:rsidP="00D35813">
            <w:pPr>
              <w:spacing w:before="30" w:after="30" w:line="23" w:lineRule="atLeast"/>
              <w:ind w:left="0" w:right="0" w:firstLine="0"/>
              <w:jc w:val="left"/>
              <w:rPr>
                <w:color w:val="auto"/>
                <w:szCs w:val="24"/>
              </w:rPr>
            </w:pPr>
            <w:r w:rsidRPr="00D35813">
              <w:rPr>
                <w:color w:val="auto"/>
                <w:szCs w:val="24"/>
              </w:rPr>
              <w:t>«Проблема интеграции начального                                                                                                   образования и ее решение в современной                                                                                                   школе в условиях введения ФГОС НОО».     «Основы религиозных культур и светской этики».</w:t>
            </w:r>
          </w:p>
          <w:p w:rsidR="00D35813" w:rsidRPr="00D35813" w:rsidRDefault="00D35813" w:rsidP="00D35813">
            <w:pPr>
              <w:spacing w:before="30" w:after="30" w:line="23" w:lineRule="atLeast"/>
              <w:ind w:left="0" w:right="0" w:firstLine="0"/>
              <w:jc w:val="left"/>
              <w:rPr>
                <w:color w:val="auto"/>
                <w:szCs w:val="24"/>
              </w:rPr>
            </w:pPr>
            <w:r w:rsidRPr="00D35813">
              <w:rPr>
                <w:color w:val="auto"/>
                <w:szCs w:val="24"/>
              </w:rPr>
              <w:t xml:space="preserve">«Основные направления реализации стандарта второго поколения в начальной школе».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144ч.</w:t>
            </w:r>
          </w:p>
          <w:p w:rsidR="00D35813" w:rsidRPr="00D35813" w:rsidRDefault="00D35813" w:rsidP="00D35813">
            <w:pPr>
              <w:spacing w:before="30" w:after="30" w:line="23" w:lineRule="atLeast"/>
              <w:ind w:left="0" w:right="0" w:firstLine="0"/>
              <w:jc w:val="center"/>
              <w:rPr>
                <w:color w:val="auto"/>
                <w:szCs w:val="24"/>
              </w:rPr>
            </w:pPr>
          </w:p>
          <w:p w:rsidR="00D35813" w:rsidRPr="00D35813" w:rsidRDefault="00D35813" w:rsidP="00D35813">
            <w:pPr>
              <w:spacing w:before="30" w:after="30" w:line="23" w:lineRule="atLeast"/>
              <w:ind w:left="0" w:right="0" w:firstLine="0"/>
              <w:jc w:val="center"/>
              <w:rPr>
                <w:color w:val="auto"/>
                <w:szCs w:val="24"/>
              </w:rPr>
            </w:pPr>
          </w:p>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72ч.</w:t>
            </w:r>
          </w:p>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72ч.</w:t>
            </w:r>
          </w:p>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144ч.</w:t>
            </w:r>
          </w:p>
          <w:p w:rsidR="00D35813" w:rsidRPr="00D35813" w:rsidRDefault="00D35813" w:rsidP="00D35813">
            <w:pPr>
              <w:spacing w:before="30" w:after="30" w:line="23" w:lineRule="atLeast"/>
              <w:ind w:left="0" w:right="0" w:firstLine="0"/>
              <w:jc w:val="center"/>
              <w:rPr>
                <w:color w:val="auto"/>
                <w:szCs w:val="24"/>
              </w:rPr>
            </w:pPr>
          </w:p>
          <w:p w:rsidR="00D35813" w:rsidRPr="00D35813" w:rsidRDefault="00D35813" w:rsidP="00D35813">
            <w:pPr>
              <w:spacing w:before="30" w:after="30" w:line="23" w:lineRule="atLeast"/>
              <w:ind w:left="0" w:right="0" w:firstLine="0"/>
              <w:jc w:val="center"/>
              <w:rPr>
                <w:color w:val="auto"/>
                <w:szCs w:val="24"/>
              </w:rPr>
            </w:pPr>
          </w:p>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72ч.</w:t>
            </w:r>
          </w:p>
          <w:p w:rsidR="00D35813" w:rsidRPr="00D35813" w:rsidRDefault="00D35813" w:rsidP="00D35813">
            <w:pPr>
              <w:spacing w:before="30" w:after="30" w:line="23" w:lineRule="atLeast"/>
              <w:ind w:left="0" w:right="0" w:firstLine="0"/>
              <w:jc w:val="center"/>
              <w:rPr>
                <w:color w:val="auto"/>
                <w:szCs w:val="24"/>
              </w:rPr>
            </w:pPr>
          </w:p>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72ч.</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jc w:val="center"/>
              <w:rPr>
                <w:bCs/>
                <w:color w:val="auto"/>
                <w:szCs w:val="24"/>
              </w:rPr>
            </w:pPr>
            <w:r>
              <w:rPr>
                <w:bCs/>
                <w:color w:val="auto"/>
                <w:szCs w:val="24"/>
              </w:rPr>
              <w:t>201</w:t>
            </w:r>
            <w:r w:rsidRPr="00D35813">
              <w:rPr>
                <w:bCs/>
                <w:color w:val="auto"/>
                <w:szCs w:val="24"/>
              </w:rPr>
              <w:t>7г.</w:t>
            </w:r>
          </w:p>
          <w:p w:rsidR="00D35813" w:rsidRPr="00D35813" w:rsidRDefault="00D35813" w:rsidP="00D35813">
            <w:pPr>
              <w:spacing w:before="30" w:after="30" w:line="23" w:lineRule="atLeast"/>
              <w:ind w:left="0" w:right="0" w:firstLine="0"/>
              <w:jc w:val="center"/>
              <w:rPr>
                <w:bCs/>
                <w:color w:val="auto"/>
                <w:szCs w:val="24"/>
              </w:rPr>
            </w:pPr>
          </w:p>
          <w:p w:rsidR="00D35813" w:rsidRPr="00D35813" w:rsidRDefault="00D35813" w:rsidP="00D35813">
            <w:pPr>
              <w:spacing w:before="30" w:after="30" w:line="23" w:lineRule="atLeast"/>
              <w:ind w:left="0" w:right="0" w:firstLine="0"/>
              <w:jc w:val="center"/>
              <w:rPr>
                <w:bCs/>
                <w:color w:val="auto"/>
                <w:szCs w:val="24"/>
              </w:rPr>
            </w:pPr>
          </w:p>
          <w:p w:rsidR="00D35813" w:rsidRPr="00D35813" w:rsidRDefault="00D35813" w:rsidP="00D35813">
            <w:pPr>
              <w:spacing w:before="30" w:after="30" w:line="23" w:lineRule="atLeast"/>
              <w:ind w:left="0" w:right="0" w:firstLine="0"/>
              <w:jc w:val="center"/>
              <w:rPr>
                <w:bCs/>
                <w:color w:val="auto"/>
                <w:szCs w:val="24"/>
              </w:rPr>
            </w:pPr>
            <w:r>
              <w:rPr>
                <w:bCs/>
                <w:color w:val="auto"/>
                <w:szCs w:val="24"/>
              </w:rPr>
              <w:t>201</w:t>
            </w:r>
            <w:r w:rsidRPr="00D35813">
              <w:rPr>
                <w:bCs/>
                <w:color w:val="auto"/>
                <w:szCs w:val="24"/>
              </w:rPr>
              <w:t>7г.</w:t>
            </w:r>
          </w:p>
          <w:p w:rsidR="00D35813" w:rsidRPr="00D35813" w:rsidRDefault="00D35813" w:rsidP="00D35813">
            <w:pPr>
              <w:spacing w:before="30" w:after="30" w:line="23" w:lineRule="atLeast"/>
              <w:ind w:left="0" w:right="0" w:firstLine="0"/>
              <w:jc w:val="center"/>
              <w:rPr>
                <w:bCs/>
                <w:color w:val="auto"/>
                <w:szCs w:val="24"/>
              </w:rPr>
            </w:pPr>
            <w:r>
              <w:rPr>
                <w:bCs/>
                <w:color w:val="auto"/>
                <w:szCs w:val="24"/>
              </w:rPr>
              <w:t>201</w:t>
            </w:r>
            <w:r w:rsidRPr="00D35813">
              <w:rPr>
                <w:bCs/>
                <w:color w:val="auto"/>
                <w:szCs w:val="24"/>
              </w:rPr>
              <w:t>8г.</w:t>
            </w:r>
          </w:p>
          <w:p w:rsidR="00D35813" w:rsidRPr="00D35813" w:rsidRDefault="00D35813" w:rsidP="00D35813">
            <w:pPr>
              <w:spacing w:before="30" w:after="30" w:line="23" w:lineRule="atLeast"/>
              <w:ind w:left="0" w:right="0" w:firstLine="0"/>
              <w:jc w:val="center"/>
              <w:rPr>
                <w:bCs/>
                <w:color w:val="auto"/>
                <w:szCs w:val="24"/>
              </w:rPr>
            </w:pPr>
            <w:r>
              <w:rPr>
                <w:bCs/>
                <w:color w:val="auto"/>
                <w:szCs w:val="24"/>
              </w:rPr>
              <w:t>2019</w:t>
            </w:r>
            <w:r w:rsidRPr="00D35813">
              <w:rPr>
                <w:bCs/>
                <w:color w:val="auto"/>
                <w:szCs w:val="24"/>
              </w:rPr>
              <w:t>г.</w:t>
            </w:r>
          </w:p>
          <w:p w:rsidR="00D35813" w:rsidRPr="00D35813" w:rsidRDefault="00D35813" w:rsidP="00D35813">
            <w:pPr>
              <w:spacing w:before="30" w:after="30" w:line="23" w:lineRule="atLeast"/>
              <w:ind w:left="0" w:right="0" w:firstLine="0"/>
              <w:jc w:val="center"/>
              <w:rPr>
                <w:bCs/>
                <w:color w:val="auto"/>
                <w:szCs w:val="24"/>
              </w:rPr>
            </w:pPr>
          </w:p>
          <w:p w:rsidR="00D35813" w:rsidRPr="00D35813" w:rsidRDefault="00D35813" w:rsidP="00D35813">
            <w:pPr>
              <w:spacing w:before="30" w:after="30" w:line="23" w:lineRule="atLeast"/>
              <w:ind w:left="0" w:right="0" w:firstLine="0"/>
              <w:jc w:val="center"/>
              <w:rPr>
                <w:bCs/>
                <w:color w:val="auto"/>
                <w:szCs w:val="24"/>
              </w:rPr>
            </w:pPr>
          </w:p>
          <w:p w:rsidR="00D35813" w:rsidRPr="00D35813" w:rsidRDefault="00D35813" w:rsidP="00D35813">
            <w:pPr>
              <w:spacing w:before="30" w:after="30" w:line="23" w:lineRule="atLeast"/>
              <w:ind w:left="0" w:right="0" w:firstLine="0"/>
              <w:jc w:val="center"/>
              <w:rPr>
                <w:bCs/>
                <w:color w:val="auto"/>
                <w:szCs w:val="24"/>
              </w:rPr>
            </w:pPr>
            <w:r>
              <w:rPr>
                <w:bCs/>
                <w:color w:val="auto"/>
                <w:szCs w:val="24"/>
              </w:rPr>
              <w:t>2019</w:t>
            </w:r>
            <w:r w:rsidRPr="00D35813">
              <w:rPr>
                <w:bCs/>
                <w:color w:val="auto"/>
                <w:szCs w:val="24"/>
              </w:rPr>
              <w:t>г.</w:t>
            </w:r>
          </w:p>
          <w:p w:rsidR="00D35813" w:rsidRPr="00D35813" w:rsidRDefault="00D35813" w:rsidP="00D35813">
            <w:pPr>
              <w:spacing w:before="30" w:after="30" w:line="23" w:lineRule="atLeast"/>
              <w:ind w:left="0" w:right="0" w:firstLine="0"/>
              <w:jc w:val="center"/>
              <w:rPr>
                <w:bCs/>
                <w:color w:val="auto"/>
                <w:szCs w:val="24"/>
              </w:rPr>
            </w:pPr>
          </w:p>
          <w:p w:rsidR="00D35813" w:rsidRPr="00D35813" w:rsidRDefault="00D35813" w:rsidP="00D35813">
            <w:pPr>
              <w:spacing w:before="30" w:after="30" w:line="23" w:lineRule="atLeast"/>
              <w:ind w:left="0" w:right="0" w:firstLine="0"/>
              <w:jc w:val="center"/>
              <w:rPr>
                <w:color w:val="auto"/>
                <w:szCs w:val="24"/>
              </w:rPr>
            </w:pPr>
            <w:r>
              <w:rPr>
                <w:bCs/>
                <w:color w:val="auto"/>
                <w:szCs w:val="24"/>
              </w:rPr>
              <w:t>2018</w:t>
            </w:r>
            <w:r w:rsidRPr="00D35813">
              <w:rPr>
                <w:bCs/>
                <w:color w:val="auto"/>
                <w:szCs w:val="24"/>
              </w:rPr>
              <w:t>г.</w:t>
            </w:r>
          </w:p>
        </w:tc>
      </w:tr>
      <w:tr w:rsidR="00D35813" w:rsidRPr="00D35813" w:rsidTr="00D3581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after="0" w:line="240" w:lineRule="auto"/>
              <w:ind w:left="0" w:right="0" w:firstLine="0"/>
              <w:jc w:val="left"/>
              <w:rPr>
                <w:color w:val="auto"/>
                <w:szCs w:val="24"/>
              </w:rPr>
            </w:pPr>
            <w:r w:rsidRPr="00D35813">
              <w:rPr>
                <w:color w:val="auto"/>
                <w:szCs w:val="24"/>
              </w:rPr>
              <w:t>Прокопенко Татьяна Николаевна</w:t>
            </w:r>
          </w:p>
        </w:tc>
        <w:tc>
          <w:tcPr>
            <w:tcW w:w="6715" w:type="dxa"/>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rPr>
                <w:bCs/>
                <w:color w:val="auto"/>
                <w:szCs w:val="24"/>
              </w:rPr>
            </w:pPr>
            <w:r w:rsidRPr="00D35813">
              <w:rPr>
                <w:bCs/>
                <w:color w:val="auto"/>
                <w:szCs w:val="24"/>
              </w:rPr>
              <w:t>«И.Т. в деятельности учителя-предметника».</w:t>
            </w:r>
          </w:p>
          <w:p w:rsidR="00D35813" w:rsidRPr="00D35813" w:rsidRDefault="00D35813" w:rsidP="00D35813">
            <w:pPr>
              <w:spacing w:before="30" w:after="30" w:line="23" w:lineRule="atLeast"/>
              <w:ind w:left="0" w:right="0" w:firstLine="0"/>
              <w:rPr>
                <w:bCs/>
                <w:color w:val="auto"/>
                <w:szCs w:val="24"/>
              </w:rPr>
            </w:pPr>
            <w:r w:rsidRPr="00D35813">
              <w:rPr>
                <w:bCs/>
                <w:color w:val="auto"/>
                <w:szCs w:val="24"/>
              </w:rPr>
              <w:t>«Организационно-педагогические условия реализации личностно ориентированного обучения в начальной школе».</w:t>
            </w:r>
          </w:p>
          <w:p w:rsidR="00D35813" w:rsidRPr="00D35813" w:rsidRDefault="00D35813" w:rsidP="00D35813">
            <w:pPr>
              <w:spacing w:before="30" w:after="30" w:line="23" w:lineRule="atLeast"/>
              <w:ind w:left="0" w:right="0" w:firstLine="0"/>
              <w:rPr>
                <w:bCs/>
                <w:color w:val="auto"/>
                <w:szCs w:val="24"/>
              </w:rPr>
            </w:pPr>
            <w:r w:rsidRPr="00D35813">
              <w:rPr>
                <w:bCs/>
                <w:color w:val="auto"/>
                <w:szCs w:val="24"/>
              </w:rPr>
              <w:lastRenderedPageBreak/>
              <w:t>«Пользователь персонального компьютера».</w:t>
            </w:r>
          </w:p>
          <w:p w:rsidR="00D35813" w:rsidRPr="00D35813" w:rsidRDefault="00D35813" w:rsidP="00D35813">
            <w:pPr>
              <w:spacing w:before="30" w:after="30" w:line="23" w:lineRule="atLeast"/>
              <w:ind w:left="0" w:right="0" w:firstLine="0"/>
              <w:rPr>
                <w:bCs/>
                <w:color w:val="auto"/>
                <w:szCs w:val="24"/>
              </w:rPr>
            </w:pPr>
            <w:r w:rsidRPr="00D35813">
              <w:rPr>
                <w:bCs/>
                <w:color w:val="auto"/>
                <w:szCs w:val="24"/>
              </w:rPr>
              <w:t>«Управление качеством начального образования в контексте ФГОС-2».</w:t>
            </w:r>
          </w:p>
          <w:p w:rsidR="00D35813" w:rsidRPr="00D35813" w:rsidRDefault="00D35813" w:rsidP="00D35813">
            <w:pPr>
              <w:spacing w:before="30" w:after="30" w:line="23" w:lineRule="atLeast"/>
              <w:ind w:left="0" w:right="0" w:firstLine="0"/>
              <w:rPr>
                <w:color w:val="auto"/>
                <w:szCs w:val="24"/>
              </w:rPr>
            </w:pPr>
            <w:r w:rsidRPr="00D35813">
              <w:rPr>
                <w:color w:val="auto"/>
                <w:szCs w:val="24"/>
              </w:rPr>
              <w:t xml:space="preserve">«Основы религиозных культур и светской этики».    </w:t>
            </w:r>
          </w:p>
          <w:p w:rsidR="00D35813" w:rsidRPr="00D35813" w:rsidRDefault="00D35813" w:rsidP="00D35813">
            <w:pPr>
              <w:spacing w:before="30" w:after="30" w:line="23" w:lineRule="atLeast"/>
              <w:ind w:left="0" w:right="0" w:firstLine="0"/>
              <w:rPr>
                <w:color w:val="auto"/>
                <w:szCs w:val="24"/>
              </w:rPr>
            </w:pPr>
            <w:r w:rsidRPr="00D35813">
              <w:rPr>
                <w:color w:val="auto"/>
                <w:szCs w:val="24"/>
              </w:rPr>
              <w:t xml:space="preserve">«Основные направления реализации стандарта второго поколения в начальной школе».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lastRenderedPageBreak/>
              <w:t>72 ч.</w:t>
            </w:r>
          </w:p>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72ч.</w:t>
            </w:r>
          </w:p>
          <w:p w:rsidR="00D35813" w:rsidRPr="00D35813" w:rsidRDefault="00D35813" w:rsidP="00D35813">
            <w:pPr>
              <w:spacing w:before="30" w:after="30" w:line="23" w:lineRule="atLeast"/>
              <w:ind w:left="0" w:right="0" w:firstLine="0"/>
              <w:jc w:val="center"/>
              <w:rPr>
                <w:color w:val="auto"/>
                <w:szCs w:val="24"/>
              </w:rPr>
            </w:pPr>
          </w:p>
          <w:p w:rsidR="00D35813" w:rsidRPr="00D35813" w:rsidRDefault="00D35813" w:rsidP="00D35813">
            <w:pPr>
              <w:spacing w:before="30" w:after="30" w:line="23" w:lineRule="atLeast"/>
              <w:ind w:left="0" w:right="0" w:firstLine="0"/>
              <w:jc w:val="center"/>
              <w:rPr>
                <w:color w:val="auto"/>
                <w:szCs w:val="24"/>
              </w:rPr>
            </w:pPr>
          </w:p>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72 ч.</w:t>
            </w:r>
          </w:p>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72ч.</w:t>
            </w:r>
          </w:p>
          <w:p w:rsidR="00D35813" w:rsidRPr="00D35813" w:rsidRDefault="00D35813" w:rsidP="00D35813">
            <w:pPr>
              <w:spacing w:before="30" w:after="30" w:line="23" w:lineRule="atLeast"/>
              <w:ind w:left="0" w:right="0" w:firstLine="0"/>
              <w:jc w:val="center"/>
              <w:rPr>
                <w:color w:val="auto"/>
                <w:szCs w:val="24"/>
              </w:rPr>
            </w:pPr>
          </w:p>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72ч.</w:t>
            </w:r>
          </w:p>
          <w:p w:rsidR="00D35813" w:rsidRPr="00D35813" w:rsidRDefault="00D35813" w:rsidP="00D35813">
            <w:pPr>
              <w:spacing w:before="30" w:after="30" w:line="23" w:lineRule="atLeast"/>
              <w:ind w:left="0" w:right="0" w:firstLine="0"/>
              <w:jc w:val="center"/>
              <w:rPr>
                <w:color w:val="auto"/>
                <w:szCs w:val="24"/>
              </w:rPr>
            </w:pPr>
          </w:p>
          <w:p w:rsidR="00D35813" w:rsidRPr="00D35813" w:rsidRDefault="00D35813" w:rsidP="00D35813">
            <w:pPr>
              <w:spacing w:before="30" w:after="30" w:line="23" w:lineRule="atLeast"/>
              <w:ind w:left="0" w:right="0" w:firstLine="0"/>
              <w:jc w:val="center"/>
              <w:rPr>
                <w:color w:val="auto"/>
                <w:szCs w:val="24"/>
              </w:rPr>
            </w:pPr>
            <w:r w:rsidRPr="00D35813">
              <w:rPr>
                <w:color w:val="auto"/>
                <w:szCs w:val="24"/>
              </w:rPr>
              <w:t>72ч.</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35813" w:rsidRPr="00D35813" w:rsidRDefault="00D35813" w:rsidP="00D35813">
            <w:pPr>
              <w:spacing w:before="30" w:after="30" w:line="23" w:lineRule="atLeast"/>
              <w:ind w:left="0" w:right="0" w:firstLine="0"/>
              <w:jc w:val="center"/>
              <w:rPr>
                <w:color w:val="auto"/>
                <w:szCs w:val="24"/>
              </w:rPr>
            </w:pPr>
            <w:r>
              <w:rPr>
                <w:bCs/>
                <w:color w:val="auto"/>
                <w:szCs w:val="24"/>
              </w:rPr>
              <w:lastRenderedPageBreak/>
              <w:t>201</w:t>
            </w:r>
            <w:r w:rsidRPr="00D35813">
              <w:rPr>
                <w:bCs/>
                <w:color w:val="auto"/>
                <w:szCs w:val="24"/>
              </w:rPr>
              <w:t>7г.</w:t>
            </w:r>
          </w:p>
          <w:p w:rsidR="00D35813" w:rsidRPr="00D35813" w:rsidRDefault="00D35813" w:rsidP="00D35813">
            <w:pPr>
              <w:spacing w:before="30" w:after="30" w:line="23" w:lineRule="atLeast"/>
              <w:ind w:left="0" w:right="0" w:firstLine="0"/>
              <w:jc w:val="center"/>
              <w:rPr>
                <w:bCs/>
                <w:color w:val="auto"/>
                <w:szCs w:val="24"/>
              </w:rPr>
            </w:pPr>
            <w:r>
              <w:rPr>
                <w:bCs/>
                <w:color w:val="auto"/>
                <w:szCs w:val="24"/>
              </w:rPr>
              <w:t>201</w:t>
            </w:r>
            <w:r w:rsidRPr="00D35813">
              <w:rPr>
                <w:bCs/>
                <w:color w:val="auto"/>
                <w:szCs w:val="24"/>
              </w:rPr>
              <w:t>8г.</w:t>
            </w:r>
          </w:p>
          <w:p w:rsidR="00D35813" w:rsidRPr="00D35813" w:rsidRDefault="00D35813" w:rsidP="00D35813">
            <w:pPr>
              <w:spacing w:before="30" w:after="30" w:line="23" w:lineRule="atLeast"/>
              <w:ind w:left="0" w:right="0" w:firstLine="0"/>
              <w:jc w:val="center"/>
              <w:rPr>
                <w:bCs/>
                <w:color w:val="auto"/>
                <w:szCs w:val="24"/>
              </w:rPr>
            </w:pPr>
          </w:p>
          <w:p w:rsidR="00D35813" w:rsidRPr="00D35813" w:rsidRDefault="00D35813" w:rsidP="00D35813">
            <w:pPr>
              <w:spacing w:before="30" w:after="30" w:line="23" w:lineRule="atLeast"/>
              <w:ind w:left="0" w:right="0" w:firstLine="0"/>
              <w:jc w:val="center"/>
              <w:rPr>
                <w:bCs/>
                <w:color w:val="auto"/>
                <w:szCs w:val="24"/>
              </w:rPr>
            </w:pPr>
          </w:p>
          <w:p w:rsidR="00D35813" w:rsidRPr="00D35813" w:rsidRDefault="00D35813" w:rsidP="00D35813">
            <w:pPr>
              <w:spacing w:before="30" w:after="30" w:line="23" w:lineRule="atLeast"/>
              <w:ind w:left="0" w:right="0" w:firstLine="0"/>
              <w:jc w:val="center"/>
              <w:rPr>
                <w:bCs/>
                <w:color w:val="auto"/>
                <w:szCs w:val="24"/>
              </w:rPr>
            </w:pPr>
            <w:r>
              <w:rPr>
                <w:bCs/>
                <w:color w:val="auto"/>
                <w:szCs w:val="24"/>
              </w:rPr>
              <w:t>201</w:t>
            </w:r>
            <w:r w:rsidRPr="00D35813">
              <w:rPr>
                <w:bCs/>
                <w:color w:val="auto"/>
                <w:szCs w:val="24"/>
              </w:rPr>
              <w:t>8г.</w:t>
            </w:r>
          </w:p>
          <w:p w:rsidR="00D35813" w:rsidRPr="00D35813" w:rsidRDefault="00D35813" w:rsidP="00D35813">
            <w:pPr>
              <w:spacing w:before="30" w:after="30" w:line="23" w:lineRule="atLeast"/>
              <w:ind w:left="0" w:right="0" w:firstLine="0"/>
              <w:jc w:val="center"/>
              <w:rPr>
                <w:bCs/>
                <w:color w:val="auto"/>
                <w:szCs w:val="24"/>
              </w:rPr>
            </w:pPr>
            <w:r>
              <w:rPr>
                <w:bCs/>
                <w:color w:val="auto"/>
                <w:szCs w:val="24"/>
              </w:rPr>
              <w:t>201</w:t>
            </w:r>
            <w:r w:rsidRPr="00D35813">
              <w:rPr>
                <w:bCs/>
                <w:color w:val="auto"/>
                <w:szCs w:val="24"/>
              </w:rPr>
              <w:t>9г.</w:t>
            </w:r>
          </w:p>
          <w:p w:rsidR="00D35813" w:rsidRPr="00D35813" w:rsidRDefault="00D35813" w:rsidP="00D35813">
            <w:pPr>
              <w:spacing w:before="30" w:after="30" w:line="23" w:lineRule="atLeast"/>
              <w:ind w:left="0" w:right="0" w:firstLine="0"/>
              <w:jc w:val="center"/>
              <w:rPr>
                <w:bCs/>
                <w:color w:val="auto"/>
                <w:szCs w:val="24"/>
              </w:rPr>
            </w:pPr>
          </w:p>
          <w:p w:rsidR="00D35813" w:rsidRPr="00D35813" w:rsidRDefault="00D35813" w:rsidP="00D35813">
            <w:pPr>
              <w:spacing w:before="30" w:after="30" w:line="23" w:lineRule="atLeast"/>
              <w:ind w:left="0" w:right="0" w:firstLine="0"/>
              <w:jc w:val="center"/>
              <w:rPr>
                <w:bCs/>
                <w:color w:val="auto"/>
                <w:szCs w:val="24"/>
              </w:rPr>
            </w:pPr>
            <w:r>
              <w:rPr>
                <w:bCs/>
                <w:color w:val="auto"/>
                <w:szCs w:val="24"/>
              </w:rPr>
              <w:t>2018</w:t>
            </w:r>
            <w:r w:rsidRPr="00D35813">
              <w:rPr>
                <w:bCs/>
                <w:color w:val="auto"/>
                <w:szCs w:val="24"/>
              </w:rPr>
              <w:t>г.</w:t>
            </w:r>
          </w:p>
          <w:p w:rsidR="00D35813" w:rsidRPr="00D35813" w:rsidRDefault="00D35813" w:rsidP="00D35813">
            <w:pPr>
              <w:spacing w:before="30" w:after="30" w:line="23" w:lineRule="atLeast"/>
              <w:ind w:left="0" w:right="0" w:firstLine="0"/>
              <w:jc w:val="center"/>
              <w:rPr>
                <w:bCs/>
                <w:color w:val="auto"/>
                <w:szCs w:val="24"/>
              </w:rPr>
            </w:pPr>
          </w:p>
          <w:p w:rsidR="00D35813" w:rsidRPr="00D35813" w:rsidRDefault="00D35813" w:rsidP="00D35813">
            <w:pPr>
              <w:spacing w:before="30" w:after="30" w:line="23" w:lineRule="atLeast"/>
              <w:ind w:left="0" w:right="0" w:firstLine="0"/>
              <w:jc w:val="center"/>
              <w:rPr>
                <w:color w:val="auto"/>
                <w:szCs w:val="24"/>
              </w:rPr>
            </w:pPr>
            <w:r>
              <w:rPr>
                <w:bCs/>
                <w:color w:val="auto"/>
                <w:szCs w:val="24"/>
              </w:rPr>
              <w:t>2017</w:t>
            </w:r>
            <w:r w:rsidRPr="00D35813">
              <w:rPr>
                <w:bCs/>
                <w:color w:val="auto"/>
                <w:szCs w:val="24"/>
              </w:rPr>
              <w:t>г.</w:t>
            </w:r>
          </w:p>
        </w:tc>
      </w:tr>
    </w:tbl>
    <w:p w:rsidR="00D35813" w:rsidRPr="00D35813" w:rsidRDefault="00D35813" w:rsidP="00D35813">
      <w:pPr>
        <w:spacing w:before="30" w:after="30" w:line="23" w:lineRule="atLeast"/>
        <w:ind w:left="0" w:right="0" w:firstLine="0"/>
        <w:rPr>
          <w:bCs/>
          <w:color w:val="auto"/>
          <w:sz w:val="28"/>
          <w:szCs w:val="28"/>
        </w:rPr>
      </w:pPr>
    </w:p>
    <w:p w:rsidR="00D35813" w:rsidRPr="00B053AA" w:rsidRDefault="00D35813" w:rsidP="00D35813">
      <w:pPr>
        <w:spacing w:before="30" w:after="240" w:line="23" w:lineRule="atLeast"/>
        <w:ind w:left="0" w:right="0" w:firstLine="0"/>
        <w:jc w:val="center"/>
        <w:rPr>
          <w:b/>
          <w:bCs/>
          <w:color w:val="auto"/>
          <w:szCs w:val="28"/>
        </w:rPr>
      </w:pPr>
      <w:r w:rsidRPr="00B053AA">
        <w:rPr>
          <w:b/>
          <w:bCs/>
          <w:color w:val="auto"/>
          <w:szCs w:val="28"/>
        </w:rPr>
        <w:t>Перспективный план  аттестации педагогов</w:t>
      </w:r>
    </w:p>
    <w:tbl>
      <w:tblPr>
        <w:tblW w:w="10634" w:type="dxa"/>
        <w:tblInd w:w="421" w:type="dxa"/>
        <w:tblLayout w:type="fixed"/>
        <w:tblLook w:val="0000" w:firstRow="0" w:lastRow="0" w:firstColumn="0" w:lastColumn="0" w:noHBand="0" w:noVBand="0"/>
      </w:tblPr>
      <w:tblGrid>
        <w:gridCol w:w="426"/>
        <w:gridCol w:w="2977"/>
        <w:gridCol w:w="2268"/>
        <w:gridCol w:w="1843"/>
        <w:gridCol w:w="1559"/>
        <w:gridCol w:w="1561"/>
      </w:tblGrid>
      <w:tr w:rsidR="00D35813" w:rsidRPr="00D35813" w:rsidTr="00D35813">
        <w:tc>
          <w:tcPr>
            <w:tcW w:w="426" w:type="dxa"/>
            <w:tcBorders>
              <w:top w:val="single" w:sz="4" w:space="0" w:color="000000"/>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b/>
                <w:color w:val="auto"/>
                <w:szCs w:val="24"/>
                <w:lang w:eastAsia="ar-SA"/>
              </w:rPr>
            </w:pPr>
            <w:r w:rsidRPr="00D35813">
              <w:rPr>
                <w:b/>
                <w:color w:val="auto"/>
                <w:szCs w:val="24"/>
                <w:lang w:eastAsia="ar-SA"/>
              </w:rPr>
              <w:t>№</w:t>
            </w:r>
          </w:p>
        </w:tc>
        <w:tc>
          <w:tcPr>
            <w:tcW w:w="2977" w:type="dxa"/>
            <w:tcBorders>
              <w:top w:val="single" w:sz="4" w:space="0" w:color="000000"/>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b/>
                <w:color w:val="auto"/>
                <w:szCs w:val="24"/>
                <w:lang w:eastAsia="ar-SA"/>
              </w:rPr>
            </w:pPr>
            <w:r w:rsidRPr="00D35813">
              <w:rPr>
                <w:b/>
                <w:color w:val="auto"/>
                <w:szCs w:val="24"/>
                <w:lang w:eastAsia="ar-SA"/>
              </w:rPr>
              <w:t>Ф.И.О.</w:t>
            </w:r>
          </w:p>
        </w:tc>
        <w:tc>
          <w:tcPr>
            <w:tcW w:w="2268" w:type="dxa"/>
            <w:tcBorders>
              <w:top w:val="single" w:sz="4" w:space="0" w:color="000000"/>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b/>
                <w:color w:val="auto"/>
                <w:szCs w:val="24"/>
                <w:lang w:eastAsia="ar-SA"/>
              </w:rPr>
            </w:pPr>
            <w:r w:rsidRPr="00D35813">
              <w:rPr>
                <w:b/>
                <w:color w:val="auto"/>
                <w:szCs w:val="24"/>
                <w:lang w:eastAsia="ar-SA"/>
              </w:rPr>
              <w:t xml:space="preserve">Категория </w:t>
            </w:r>
          </w:p>
        </w:tc>
        <w:tc>
          <w:tcPr>
            <w:tcW w:w="1843" w:type="dxa"/>
            <w:tcBorders>
              <w:top w:val="single" w:sz="4" w:space="0" w:color="000000"/>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b/>
                <w:color w:val="auto"/>
                <w:szCs w:val="24"/>
                <w:lang w:eastAsia="ar-SA"/>
              </w:rPr>
            </w:pPr>
            <w:r w:rsidRPr="00D35813">
              <w:rPr>
                <w:b/>
                <w:color w:val="auto"/>
                <w:szCs w:val="24"/>
                <w:lang w:eastAsia="ar-SA"/>
              </w:rPr>
              <w:t>Дата предыдущей аттестации</w:t>
            </w:r>
          </w:p>
        </w:tc>
        <w:tc>
          <w:tcPr>
            <w:tcW w:w="1559" w:type="dxa"/>
            <w:tcBorders>
              <w:top w:val="single" w:sz="4" w:space="0" w:color="000000"/>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b/>
                <w:color w:val="auto"/>
                <w:szCs w:val="24"/>
                <w:lang w:eastAsia="ar-SA"/>
              </w:rPr>
            </w:pPr>
            <w:r w:rsidRPr="00D35813">
              <w:rPr>
                <w:b/>
                <w:color w:val="auto"/>
                <w:szCs w:val="24"/>
                <w:lang w:eastAsia="ar-SA"/>
              </w:rPr>
              <w:t>Дата повторной аттестации</w:t>
            </w:r>
          </w:p>
        </w:tc>
        <w:tc>
          <w:tcPr>
            <w:tcW w:w="1561" w:type="dxa"/>
            <w:tcBorders>
              <w:top w:val="single" w:sz="4" w:space="0" w:color="000000"/>
              <w:left w:val="single" w:sz="4" w:space="0" w:color="000000"/>
              <w:bottom w:val="single" w:sz="4" w:space="0" w:color="000000"/>
              <w:right w:val="single" w:sz="4" w:space="0" w:color="000000"/>
            </w:tcBorders>
          </w:tcPr>
          <w:p w:rsidR="00D35813" w:rsidRPr="00D35813" w:rsidRDefault="00D35813" w:rsidP="00D35813">
            <w:pPr>
              <w:suppressAutoHyphens/>
              <w:snapToGrid w:val="0"/>
              <w:spacing w:after="0" w:line="240" w:lineRule="auto"/>
              <w:ind w:left="0" w:right="0" w:firstLine="0"/>
              <w:jc w:val="center"/>
              <w:rPr>
                <w:b/>
                <w:color w:val="auto"/>
                <w:szCs w:val="24"/>
                <w:lang w:eastAsia="ar-SA"/>
              </w:rPr>
            </w:pPr>
            <w:r w:rsidRPr="00D35813">
              <w:rPr>
                <w:b/>
                <w:color w:val="auto"/>
                <w:szCs w:val="24"/>
                <w:lang w:eastAsia="ar-SA"/>
              </w:rPr>
              <w:t>Дата повторной аттестации</w:t>
            </w:r>
          </w:p>
        </w:tc>
      </w:tr>
      <w:tr w:rsidR="00D35813" w:rsidRPr="00D35813" w:rsidTr="00D35813">
        <w:tc>
          <w:tcPr>
            <w:tcW w:w="426"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1</w:t>
            </w:r>
          </w:p>
        </w:tc>
        <w:tc>
          <w:tcPr>
            <w:tcW w:w="2977"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 xml:space="preserve">Богомаз Светлана Ивановна </w:t>
            </w:r>
          </w:p>
        </w:tc>
        <w:tc>
          <w:tcPr>
            <w:tcW w:w="2268" w:type="dxa"/>
            <w:tcBorders>
              <w:left w:val="single" w:sz="4" w:space="0" w:color="000000"/>
              <w:bottom w:val="single" w:sz="4" w:space="0" w:color="000000"/>
            </w:tcBorders>
          </w:tcPr>
          <w:p w:rsidR="00D35813" w:rsidRPr="00D35813" w:rsidRDefault="00D35813" w:rsidP="00D35813">
            <w:pPr>
              <w:suppressAutoHyphens/>
              <w:spacing w:after="0" w:line="240" w:lineRule="auto"/>
              <w:ind w:left="0" w:right="0" w:firstLine="0"/>
              <w:jc w:val="left"/>
              <w:rPr>
                <w:color w:val="auto"/>
                <w:szCs w:val="24"/>
                <w:lang w:eastAsia="ar-SA"/>
              </w:rPr>
            </w:pPr>
            <w:r w:rsidRPr="00D35813">
              <w:rPr>
                <w:color w:val="auto"/>
                <w:szCs w:val="24"/>
                <w:lang w:eastAsia="ar-SA"/>
              </w:rPr>
              <w:t xml:space="preserve">В должности </w:t>
            </w:r>
          </w:p>
          <w:p w:rsidR="00D35813" w:rsidRPr="00D35813" w:rsidRDefault="00D35813" w:rsidP="00D35813">
            <w:pPr>
              <w:suppressAutoHyphens/>
              <w:spacing w:after="0" w:line="240" w:lineRule="auto"/>
              <w:ind w:left="0" w:right="0" w:firstLine="0"/>
              <w:jc w:val="left"/>
              <w:rPr>
                <w:color w:val="auto"/>
                <w:szCs w:val="24"/>
                <w:lang w:eastAsia="ar-SA"/>
              </w:rPr>
            </w:pPr>
            <w:r w:rsidRPr="00D35813">
              <w:rPr>
                <w:color w:val="auto"/>
                <w:szCs w:val="24"/>
                <w:lang w:eastAsia="ar-SA"/>
              </w:rPr>
              <w:t>(на соответствие должности)</w:t>
            </w:r>
          </w:p>
          <w:p w:rsidR="00D35813" w:rsidRPr="00D35813" w:rsidRDefault="00D35813" w:rsidP="00D35813">
            <w:pPr>
              <w:suppressAutoHyphens/>
              <w:spacing w:after="0" w:line="240" w:lineRule="auto"/>
              <w:ind w:left="0" w:right="0" w:firstLine="0"/>
              <w:jc w:val="left"/>
              <w:rPr>
                <w:color w:val="auto"/>
                <w:szCs w:val="24"/>
                <w:lang w:eastAsia="ar-SA"/>
              </w:rPr>
            </w:pPr>
            <w:r w:rsidRPr="00D35813">
              <w:rPr>
                <w:color w:val="auto"/>
                <w:szCs w:val="24"/>
                <w:lang w:eastAsia="ar-SA"/>
              </w:rPr>
              <w:t>По предмету</w:t>
            </w:r>
          </w:p>
          <w:p w:rsidR="00D35813" w:rsidRPr="00D35813" w:rsidRDefault="00D35813" w:rsidP="00D35813">
            <w:pPr>
              <w:suppressAutoHyphens/>
              <w:spacing w:after="0" w:line="240" w:lineRule="auto"/>
              <w:ind w:left="0" w:right="0" w:firstLine="0"/>
              <w:jc w:val="left"/>
              <w:rPr>
                <w:color w:val="auto"/>
                <w:szCs w:val="24"/>
                <w:lang w:eastAsia="ar-SA"/>
              </w:rPr>
            </w:pPr>
            <w:r w:rsidRPr="00D35813">
              <w:rPr>
                <w:color w:val="auto"/>
                <w:szCs w:val="24"/>
                <w:lang w:eastAsia="ar-SA"/>
              </w:rPr>
              <w:t>(высшая)</w:t>
            </w:r>
          </w:p>
        </w:tc>
        <w:tc>
          <w:tcPr>
            <w:tcW w:w="1843" w:type="dxa"/>
            <w:tcBorders>
              <w:left w:val="single" w:sz="4" w:space="0" w:color="000000"/>
              <w:bottom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12.09.2017</w:t>
            </w:r>
            <w:r w:rsidR="00D35813" w:rsidRPr="00D35813">
              <w:rPr>
                <w:color w:val="auto"/>
                <w:szCs w:val="24"/>
                <w:lang w:eastAsia="ar-SA"/>
              </w:rPr>
              <w:t>г.</w:t>
            </w:r>
          </w:p>
          <w:p w:rsidR="00D35813" w:rsidRPr="00D35813" w:rsidRDefault="00D35813" w:rsidP="00D35813">
            <w:pPr>
              <w:suppressAutoHyphens/>
              <w:spacing w:after="0" w:line="240" w:lineRule="auto"/>
              <w:ind w:left="0" w:right="0" w:firstLine="0"/>
              <w:jc w:val="center"/>
              <w:rPr>
                <w:color w:val="auto"/>
                <w:szCs w:val="24"/>
                <w:lang w:eastAsia="ar-SA"/>
              </w:rPr>
            </w:pPr>
          </w:p>
          <w:p w:rsidR="00D35813" w:rsidRPr="00D35813" w:rsidRDefault="003804B8" w:rsidP="00D35813">
            <w:pPr>
              <w:suppressAutoHyphens/>
              <w:spacing w:after="0" w:line="240" w:lineRule="auto"/>
              <w:ind w:left="0" w:right="0" w:firstLine="0"/>
              <w:jc w:val="center"/>
              <w:rPr>
                <w:color w:val="auto"/>
                <w:szCs w:val="24"/>
                <w:lang w:eastAsia="ar-SA"/>
              </w:rPr>
            </w:pPr>
            <w:r>
              <w:rPr>
                <w:color w:val="auto"/>
                <w:szCs w:val="24"/>
                <w:lang w:eastAsia="ar-SA"/>
              </w:rPr>
              <w:t>14.12.2015</w:t>
            </w:r>
            <w:r w:rsidR="00D35813" w:rsidRPr="00D35813">
              <w:rPr>
                <w:color w:val="auto"/>
                <w:szCs w:val="24"/>
                <w:lang w:eastAsia="ar-SA"/>
              </w:rPr>
              <w:t>г.</w:t>
            </w:r>
          </w:p>
        </w:tc>
        <w:tc>
          <w:tcPr>
            <w:tcW w:w="1559"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12.0</w:t>
            </w:r>
            <w:r w:rsidR="003804B8">
              <w:rPr>
                <w:color w:val="auto"/>
                <w:szCs w:val="24"/>
                <w:lang w:eastAsia="ar-SA"/>
              </w:rPr>
              <w:t>9.2022</w:t>
            </w:r>
            <w:r w:rsidRPr="00D35813">
              <w:rPr>
                <w:color w:val="auto"/>
                <w:szCs w:val="24"/>
                <w:lang w:eastAsia="ar-SA"/>
              </w:rPr>
              <w:t>г.</w:t>
            </w:r>
          </w:p>
          <w:p w:rsidR="00D35813" w:rsidRPr="00D35813" w:rsidRDefault="00D35813" w:rsidP="00D35813">
            <w:pPr>
              <w:suppressAutoHyphens/>
              <w:spacing w:after="0" w:line="240" w:lineRule="auto"/>
              <w:ind w:left="0" w:right="0" w:firstLine="0"/>
              <w:jc w:val="center"/>
              <w:rPr>
                <w:color w:val="auto"/>
                <w:szCs w:val="24"/>
                <w:lang w:eastAsia="ar-SA"/>
              </w:rPr>
            </w:pPr>
          </w:p>
          <w:p w:rsidR="00D35813" w:rsidRPr="00D35813" w:rsidRDefault="003804B8" w:rsidP="00D35813">
            <w:pPr>
              <w:suppressAutoHyphens/>
              <w:spacing w:after="0" w:line="240" w:lineRule="auto"/>
              <w:ind w:left="0" w:right="0" w:firstLine="0"/>
              <w:jc w:val="center"/>
              <w:rPr>
                <w:color w:val="auto"/>
                <w:szCs w:val="24"/>
                <w:lang w:eastAsia="ar-SA"/>
              </w:rPr>
            </w:pPr>
            <w:r>
              <w:rPr>
                <w:color w:val="auto"/>
                <w:szCs w:val="24"/>
                <w:lang w:eastAsia="ar-SA"/>
              </w:rPr>
              <w:t>14.12.2020</w:t>
            </w:r>
            <w:r w:rsidR="00D35813" w:rsidRPr="00D35813">
              <w:rPr>
                <w:color w:val="auto"/>
                <w:szCs w:val="24"/>
                <w:lang w:eastAsia="ar-SA"/>
              </w:rPr>
              <w:t>г.</w:t>
            </w:r>
          </w:p>
        </w:tc>
        <w:tc>
          <w:tcPr>
            <w:tcW w:w="1561" w:type="dxa"/>
            <w:tcBorders>
              <w:left w:val="single" w:sz="4" w:space="0" w:color="000000"/>
              <w:bottom w:val="single" w:sz="4" w:space="0" w:color="000000"/>
              <w:right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12.09.2027</w:t>
            </w:r>
            <w:r w:rsidR="00D35813" w:rsidRPr="00D35813">
              <w:rPr>
                <w:color w:val="auto"/>
                <w:szCs w:val="24"/>
                <w:lang w:eastAsia="ar-SA"/>
              </w:rPr>
              <w:t>г.</w:t>
            </w:r>
          </w:p>
          <w:p w:rsidR="00D35813" w:rsidRPr="00D35813" w:rsidRDefault="00D35813" w:rsidP="00D35813">
            <w:pPr>
              <w:suppressAutoHyphens/>
              <w:spacing w:after="0" w:line="240" w:lineRule="auto"/>
              <w:ind w:left="0" w:right="0" w:firstLine="0"/>
              <w:jc w:val="center"/>
              <w:rPr>
                <w:color w:val="auto"/>
                <w:szCs w:val="24"/>
                <w:lang w:eastAsia="ar-SA"/>
              </w:rPr>
            </w:pPr>
          </w:p>
          <w:p w:rsidR="00D35813" w:rsidRPr="00D35813" w:rsidRDefault="003804B8" w:rsidP="00D35813">
            <w:pPr>
              <w:suppressAutoHyphens/>
              <w:spacing w:after="0" w:line="240" w:lineRule="auto"/>
              <w:ind w:left="0" w:right="0" w:firstLine="0"/>
              <w:jc w:val="center"/>
              <w:rPr>
                <w:color w:val="auto"/>
                <w:szCs w:val="24"/>
                <w:lang w:eastAsia="ar-SA"/>
              </w:rPr>
            </w:pPr>
            <w:r>
              <w:rPr>
                <w:color w:val="auto"/>
                <w:szCs w:val="24"/>
                <w:lang w:eastAsia="ar-SA"/>
              </w:rPr>
              <w:t>14.12.2025</w:t>
            </w:r>
            <w:r w:rsidR="00D35813" w:rsidRPr="00D35813">
              <w:rPr>
                <w:color w:val="auto"/>
                <w:szCs w:val="24"/>
                <w:lang w:eastAsia="ar-SA"/>
              </w:rPr>
              <w:t>г.</w:t>
            </w:r>
          </w:p>
        </w:tc>
      </w:tr>
      <w:tr w:rsidR="00D35813" w:rsidRPr="00D35813" w:rsidTr="00D35813">
        <w:tc>
          <w:tcPr>
            <w:tcW w:w="426"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2</w:t>
            </w:r>
          </w:p>
        </w:tc>
        <w:tc>
          <w:tcPr>
            <w:tcW w:w="2977"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 xml:space="preserve">Гапоненко Елена Юрьевна </w:t>
            </w:r>
          </w:p>
        </w:tc>
        <w:tc>
          <w:tcPr>
            <w:tcW w:w="2268"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В должности</w:t>
            </w:r>
          </w:p>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(на соответствие должности)</w:t>
            </w:r>
          </w:p>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По предмету (1)</w:t>
            </w:r>
          </w:p>
        </w:tc>
        <w:tc>
          <w:tcPr>
            <w:tcW w:w="1843" w:type="dxa"/>
            <w:tcBorders>
              <w:left w:val="single" w:sz="4" w:space="0" w:color="000000"/>
              <w:bottom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04.09.2017</w:t>
            </w:r>
            <w:r w:rsidR="00D35813" w:rsidRPr="00D35813">
              <w:rPr>
                <w:color w:val="auto"/>
                <w:szCs w:val="24"/>
                <w:lang w:eastAsia="ar-SA"/>
              </w:rPr>
              <w:t>г.</w:t>
            </w:r>
          </w:p>
          <w:p w:rsidR="00D35813" w:rsidRPr="00D35813" w:rsidRDefault="00D35813" w:rsidP="00D35813">
            <w:pPr>
              <w:suppressAutoHyphens/>
              <w:snapToGrid w:val="0"/>
              <w:spacing w:after="0" w:line="240" w:lineRule="auto"/>
              <w:ind w:left="0" w:right="0" w:firstLine="0"/>
              <w:jc w:val="center"/>
              <w:rPr>
                <w:color w:val="auto"/>
                <w:szCs w:val="24"/>
                <w:lang w:eastAsia="ar-SA"/>
              </w:rPr>
            </w:pPr>
          </w:p>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14.12.2017</w:t>
            </w:r>
            <w:r w:rsidR="00D35813" w:rsidRPr="00D35813">
              <w:rPr>
                <w:color w:val="auto"/>
                <w:szCs w:val="24"/>
                <w:lang w:eastAsia="ar-SA"/>
              </w:rPr>
              <w:t>г.</w:t>
            </w:r>
          </w:p>
        </w:tc>
        <w:tc>
          <w:tcPr>
            <w:tcW w:w="1559" w:type="dxa"/>
            <w:tcBorders>
              <w:left w:val="single" w:sz="4" w:space="0" w:color="000000"/>
              <w:bottom w:val="single" w:sz="4" w:space="0" w:color="000000"/>
            </w:tcBorders>
          </w:tcPr>
          <w:p w:rsidR="00D35813" w:rsidRPr="00D35813" w:rsidRDefault="003804B8" w:rsidP="00D35813">
            <w:pPr>
              <w:suppressAutoHyphens/>
              <w:spacing w:after="0" w:line="240" w:lineRule="auto"/>
              <w:ind w:left="0" w:right="0" w:firstLine="0"/>
              <w:jc w:val="left"/>
              <w:rPr>
                <w:color w:val="auto"/>
                <w:szCs w:val="24"/>
                <w:lang w:eastAsia="ar-SA"/>
              </w:rPr>
            </w:pPr>
            <w:r>
              <w:rPr>
                <w:color w:val="auto"/>
                <w:szCs w:val="24"/>
                <w:lang w:eastAsia="ar-SA"/>
              </w:rPr>
              <w:t>04.09.2022</w:t>
            </w:r>
            <w:r w:rsidR="00D35813" w:rsidRPr="00D35813">
              <w:rPr>
                <w:color w:val="auto"/>
                <w:szCs w:val="24"/>
                <w:lang w:eastAsia="ar-SA"/>
              </w:rPr>
              <w:t>г.</w:t>
            </w:r>
          </w:p>
          <w:p w:rsidR="00D35813" w:rsidRPr="00D35813" w:rsidRDefault="00D35813" w:rsidP="00D35813">
            <w:pPr>
              <w:suppressAutoHyphens/>
              <w:spacing w:after="0" w:line="240" w:lineRule="auto"/>
              <w:ind w:left="0" w:right="0" w:firstLine="0"/>
              <w:jc w:val="left"/>
              <w:rPr>
                <w:color w:val="auto"/>
                <w:szCs w:val="24"/>
                <w:lang w:eastAsia="ar-SA"/>
              </w:rPr>
            </w:pPr>
          </w:p>
          <w:p w:rsidR="00D35813" w:rsidRPr="00D35813" w:rsidRDefault="003804B8" w:rsidP="00D35813">
            <w:pPr>
              <w:suppressAutoHyphens/>
              <w:spacing w:after="0" w:line="240" w:lineRule="auto"/>
              <w:ind w:left="0" w:right="0" w:firstLine="0"/>
              <w:jc w:val="left"/>
              <w:rPr>
                <w:color w:val="auto"/>
                <w:szCs w:val="24"/>
                <w:lang w:eastAsia="ar-SA"/>
              </w:rPr>
            </w:pPr>
            <w:r>
              <w:rPr>
                <w:color w:val="auto"/>
                <w:szCs w:val="24"/>
                <w:lang w:eastAsia="ar-SA"/>
              </w:rPr>
              <w:t>14.12.2022</w:t>
            </w:r>
            <w:r w:rsidR="00D35813" w:rsidRPr="00D35813">
              <w:rPr>
                <w:color w:val="auto"/>
                <w:szCs w:val="24"/>
                <w:lang w:eastAsia="ar-SA"/>
              </w:rPr>
              <w:t>г.</w:t>
            </w:r>
          </w:p>
        </w:tc>
        <w:tc>
          <w:tcPr>
            <w:tcW w:w="1561" w:type="dxa"/>
            <w:tcBorders>
              <w:left w:val="single" w:sz="4" w:space="0" w:color="000000"/>
              <w:bottom w:val="single" w:sz="4" w:space="0" w:color="000000"/>
              <w:right w:val="single" w:sz="4" w:space="0" w:color="000000"/>
            </w:tcBorders>
          </w:tcPr>
          <w:p w:rsidR="00D35813" w:rsidRPr="00D35813" w:rsidRDefault="003804B8" w:rsidP="00D35813">
            <w:pPr>
              <w:suppressAutoHyphens/>
              <w:spacing w:after="0" w:line="240" w:lineRule="auto"/>
              <w:ind w:left="0" w:right="0" w:firstLine="0"/>
              <w:jc w:val="left"/>
              <w:rPr>
                <w:color w:val="auto"/>
                <w:szCs w:val="24"/>
                <w:lang w:eastAsia="ar-SA"/>
              </w:rPr>
            </w:pPr>
            <w:r>
              <w:rPr>
                <w:color w:val="auto"/>
                <w:szCs w:val="24"/>
                <w:lang w:eastAsia="ar-SA"/>
              </w:rPr>
              <w:t>04.09.2027</w:t>
            </w:r>
            <w:r w:rsidR="00D35813" w:rsidRPr="00D35813">
              <w:rPr>
                <w:color w:val="auto"/>
                <w:szCs w:val="24"/>
                <w:lang w:eastAsia="ar-SA"/>
              </w:rPr>
              <w:t>г.</w:t>
            </w:r>
          </w:p>
          <w:p w:rsidR="00D35813" w:rsidRPr="00D35813" w:rsidRDefault="00D35813" w:rsidP="00D35813">
            <w:pPr>
              <w:suppressAutoHyphens/>
              <w:spacing w:after="0" w:line="240" w:lineRule="auto"/>
              <w:ind w:left="0" w:right="0" w:firstLine="0"/>
              <w:jc w:val="left"/>
              <w:rPr>
                <w:color w:val="auto"/>
                <w:szCs w:val="24"/>
                <w:lang w:eastAsia="ar-SA"/>
              </w:rPr>
            </w:pPr>
          </w:p>
          <w:p w:rsidR="00D35813" w:rsidRPr="00D35813" w:rsidRDefault="003804B8" w:rsidP="00D35813">
            <w:pPr>
              <w:suppressAutoHyphens/>
              <w:spacing w:after="0" w:line="240" w:lineRule="auto"/>
              <w:ind w:left="0" w:right="0" w:firstLine="0"/>
              <w:jc w:val="left"/>
              <w:rPr>
                <w:color w:val="auto"/>
                <w:szCs w:val="24"/>
                <w:lang w:eastAsia="ar-SA"/>
              </w:rPr>
            </w:pPr>
            <w:r>
              <w:rPr>
                <w:color w:val="auto"/>
                <w:szCs w:val="24"/>
                <w:lang w:eastAsia="ar-SA"/>
              </w:rPr>
              <w:t>14.12.2027</w:t>
            </w:r>
            <w:r w:rsidR="00D35813" w:rsidRPr="00D35813">
              <w:rPr>
                <w:color w:val="auto"/>
                <w:szCs w:val="24"/>
                <w:lang w:eastAsia="ar-SA"/>
              </w:rPr>
              <w:t>г.</w:t>
            </w:r>
          </w:p>
        </w:tc>
      </w:tr>
      <w:tr w:rsidR="00D35813" w:rsidRPr="00D35813" w:rsidTr="00D35813">
        <w:tc>
          <w:tcPr>
            <w:tcW w:w="426"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3</w:t>
            </w:r>
          </w:p>
        </w:tc>
        <w:tc>
          <w:tcPr>
            <w:tcW w:w="2977"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Головченко Ольга Владимировна</w:t>
            </w:r>
          </w:p>
        </w:tc>
        <w:tc>
          <w:tcPr>
            <w:tcW w:w="2268"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По предмету (1)</w:t>
            </w:r>
          </w:p>
        </w:tc>
        <w:tc>
          <w:tcPr>
            <w:tcW w:w="1843" w:type="dxa"/>
            <w:tcBorders>
              <w:left w:val="single" w:sz="4" w:space="0" w:color="000000"/>
              <w:bottom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Планируется в 2020</w:t>
            </w:r>
            <w:r w:rsidR="00D35813" w:rsidRPr="00D35813">
              <w:rPr>
                <w:color w:val="auto"/>
                <w:szCs w:val="24"/>
                <w:lang w:eastAsia="ar-SA"/>
              </w:rPr>
              <w:t xml:space="preserve"> году.</w:t>
            </w:r>
          </w:p>
        </w:tc>
        <w:tc>
          <w:tcPr>
            <w:tcW w:w="1559"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w:t>
            </w:r>
          </w:p>
          <w:p w:rsidR="00D35813" w:rsidRPr="00D35813" w:rsidRDefault="00D35813" w:rsidP="00D35813">
            <w:pPr>
              <w:suppressAutoHyphens/>
              <w:snapToGrid w:val="0"/>
              <w:spacing w:after="0" w:line="240" w:lineRule="auto"/>
              <w:ind w:left="0" w:right="0" w:firstLine="0"/>
              <w:jc w:val="center"/>
              <w:rPr>
                <w:color w:val="auto"/>
                <w:szCs w:val="24"/>
                <w:lang w:eastAsia="ar-SA"/>
              </w:rPr>
            </w:pPr>
          </w:p>
        </w:tc>
        <w:tc>
          <w:tcPr>
            <w:tcW w:w="1561" w:type="dxa"/>
            <w:tcBorders>
              <w:left w:val="single" w:sz="4" w:space="0" w:color="000000"/>
              <w:bottom w:val="single" w:sz="4" w:space="0" w:color="000000"/>
              <w:right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w:t>
            </w:r>
          </w:p>
          <w:p w:rsidR="00D35813" w:rsidRPr="00D35813" w:rsidRDefault="00D35813" w:rsidP="00D35813">
            <w:pPr>
              <w:suppressAutoHyphens/>
              <w:snapToGrid w:val="0"/>
              <w:spacing w:after="0" w:line="240" w:lineRule="auto"/>
              <w:ind w:left="0" w:right="0" w:firstLine="0"/>
              <w:jc w:val="center"/>
              <w:rPr>
                <w:color w:val="auto"/>
                <w:szCs w:val="24"/>
                <w:lang w:eastAsia="ar-SA"/>
              </w:rPr>
            </w:pPr>
          </w:p>
        </w:tc>
      </w:tr>
      <w:tr w:rsidR="00D35813" w:rsidRPr="00D35813" w:rsidTr="00D35813">
        <w:tc>
          <w:tcPr>
            <w:tcW w:w="426"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4</w:t>
            </w:r>
          </w:p>
        </w:tc>
        <w:tc>
          <w:tcPr>
            <w:tcW w:w="2977" w:type="dxa"/>
            <w:tcBorders>
              <w:left w:val="single" w:sz="4" w:space="0" w:color="000000"/>
              <w:bottom w:val="single" w:sz="4" w:space="0" w:color="000000"/>
            </w:tcBorders>
          </w:tcPr>
          <w:p w:rsidR="00D35813" w:rsidRPr="00D35813" w:rsidRDefault="00D35813" w:rsidP="00D35813">
            <w:pPr>
              <w:snapToGrid w:val="0"/>
              <w:spacing w:after="0" w:line="240" w:lineRule="auto"/>
              <w:ind w:left="0" w:right="0" w:firstLine="0"/>
              <w:jc w:val="left"/>
              <w:rPr>
                <w:color w:val="auto"/>
                <w:szCs w:val="24"/>
              </w:rPr>
            </w:pPr>
            <w:r w:rsidRPr="00D35813">
              <w:rPr>
                <w:color w:val="auto"/>
                <w:szCs w:val="24"/>
              </w:rPr>
              <w:t>Демяник Елена Анатольевна</w:t>
            </w:r>
          </w:p>
        </w:tc>
        <w:tc>
          <w:tcPr>
            <w:tcW w:w="2268" w:type="dxa"/>
            <w:tcBorders>
              <w:left w:val="single" w:sz="4" w:space="0" w:color="000000"/>
              <w:bottom w:val="single" w:sz="4" w:space="0" w:color="000000"/>
            </w:tcBorders>
          </w:tcPr>
          <w:p w:rsidR="00D35813" w:rsidRPr="00D35813" w:rsidRDefault="00D35813" w:rsidP="00D35813">
            <w:pPr>
              <w:snapToGrid w:val="0"/>
              <w:spacing w:after="0" w:line="240" w:lineRule="auto"/>
              <w:ind w:left="0" w:right="0" w:firstLine="0"/>
              <w:jc w:val="left"/>
              <w:rPr>
                <w:color w:val="auto"/>
                <w:szCs w:val="24"/>
              </w:rPr>
            </w:pPr>
            <w:r w:rsidRPr="00D35813">
              <w:rPr>
                <w:color w:val="auto"/>
                <w:szCs w:val="24"/>
              </w:rPr>
              <w:t>В должности (1)</w:t>
            </w:r>
          </w:p>
        </w:tc>
        <w:tc>
          <w:tcPr>
            <w:tcW w:w="1843" w:type="dxa"/>
            <w:tcBorders>
              <w:left w:val="single" w:sz="4" w:space="0" w:color="000000"/>
              <w:bottom w:val="single" w:sz="4" w:space="0" w:color="000000"/>
            </w:tcBorders>
          </w:tcPr>
          <w:p w:rsidR="00D35813" w:rsidRPr="00D35813" w:rsidRDefault="003804B8" w:rsidP="00D35813">
            <w:pPr>
              <w:snapToGrid w:val="0"/>
              <w:spacing w:after="0" w:line="240" w:lineRule="auto"/>
              <w:ind w:left="0" w:right="0" w:firstLine="0"/>
              <w:jc w:val="center"/>
              <w:rPr>
                <w:color w:val="auto"/>
                <w:szCs w:val="24"/>
              </w:rPr>
            </w:pPr>
            <w:r>
              <w:rPr>
                <w:color w:val="auto"/>
                <w:szCs w:val="24"/>
              </w:rPr>
              <w:t>14.12.2017</w:t>
            </w:r>
            <w:r w:rsidR="00D35813" w:rsidRPr="00D35813">
              <w:rPr>
                <w:color w:val="auto"/>
                <w:szCs w:val="24"/>
              </w:rPr>
              <w:t>г.</w:t>
            </w:r>
          </w:p>
        </w:tc>
        <w:tc>
          <w:tcPr>
            <w:tcW w:w="1559" w:type="dxa"/>
            <w:tcBorders>
              <w:left w:val="single" w:sz="4" w:space="0" w:color="000000"/>
              <w:bottom w:val="single" w:sz="4" w:space="0" w:color="000000"/>
            </w:tcBorders>
          </w:tcPr>
          <w:p w:rsidR="00D35813" w:rsidRPr="00D35813" w:rsidRDefault="003804B8" w:rsidP="00D35813">
            <w:pPr>
              <w:snapToGrid w:val="0"/>
              <w:spacing w:after="0" w:line="240" w:lineRule="auto"/>
              <w:ind w:left="0" w:right="0" w:firstLine="0"/>
              <w:jc w:val="center"/>
              <w:rPr>
                <w:color w:val="auto"/>
                <w:szCs w:val="24"/>
              </w:rPr>
            </w:pPr>
            <w:r>
              <w:rPr>
                <w:color w:val="auto"/>
                <w:szCs w:val="24"/>
              </w:rPr>
              <w:t>14.12.2022</w:t>
            </w:r>
            <w:r w:rsidR="00D35813" w:rsidRPr="00D35813">
              <w:rPr>
                <w:color w:val="auto"/>
                <w:szCs w:val="24"/>
              </w:rPr>
              <w:t>г.</w:t>
            </w:r>
          </w:p>
        </w:tc>
        <w:tc>
          <w:tcPr>
            <w:tcW w:w="1561" w:type="dxa"/>
            <w:tcBorders>
              <w:left w:val="single" w:sz="4" w:space="0" w:color="000000"/>
              <w:bottom w:val="single" w:sz="4" w:space="0" w:color="000000"/>
              <w:right w:val="single" w:sz="4" w:space="0" w:color="000000"/>
            </w:tcBorders>
          </w:tcPr>
          <w:p w:rsidR="00D35813" w:rsidRPr="00D35813" w:rsidRDefault="003804B8" w:rsidP="00D35813">
            <w:pPr>
              <w:snapToGrid w:val="0"/>
              <w:spacing w:after="0" w:line="240" w:lineRule="auto"/>
              <w:ind w:left="0" w:right="0" w:firstLine="0"/>
              <w:jc w:val="center"/>
              <w:rPr>
                <w:color w:val="auto"/>
                <w:szCs w:val="24"/>
              </w:rPr>
            </w:pPr>
            <w:r>
              <w:rPr>
                <w:color w:val="auto"/>
                <w:szCs w:val="24"/>
              </w:rPr>
              <w:t>14.12.2027</w:t>
            </w:r>
            <w:r w:rsidR="00D35813" w:rsidRPr="00D35813">
              <w:rPr>
                <w:color w:val="auto"/>
                <w:szCs w:val="24"/>
              </w:rPr>
              <w:t>г.</w:t>
            </w:r>
          </w:p>
        </w:tc>
      </w:tr>
      <w:tr w:rsidR="00D35813" w:rsidRPr="00D35813" w:rsidTr="00D35813">
        <w:tc>
          <w:tcPr>
            <w:tcW w:w="426"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5</w:t>
            </w:r>
          </w:p>
        </w:tc>
        <w:tc>
          <w:tcPr>
            <w:tcW w:w="2977"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Казакова Мария Николаевна</w:t>
            </w:r>
          </w:p>
        </w:tc>
        <w:tc>
          <w:tcPr>
            <w:tcW w:w="2268"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По предмету (1)</w:t>
            </w:r>
          </w:p>
        </w:tc>
        <w:tc>
          <w:tcPr>
            <w:tcW w:w="1843" w:type="dxa"/>
            <w:tcBorders>
              <w:left w:val="single" w:sz="4" w:space="0" w:color="000000"/>
              <w:bottom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19.04.2018</w:t>
            </w:r>
            <w:r w:rsidR="00D35813" w:rsidRPr="00D35813">
              <w:rPr>
                <w:color w:val="auto"/>
                <w:szCs w:val="24"/>
                <w:lang w:eastAsia="ar-SA"/>
              </w:rPr>
              <w:t>г.</w:t>
            </w:r>
          </w:p>
        </w:tc>
        <w:tc>
          <w:tcPr>
            <w:tcW w:w="1559" w:type="dxa"/>
            <w:tcBorders>
              <w:left w:val="single" w:sz="4" w:space="0" w:color="000000"/>
              <w:bottom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19.04.2023</w:t>
            </w:r>
            <w:r w:rsidR="00D35813" w:rsidRPr="00D35813">
              <w:rPr>
                <w:color w:val="auto"/>
                <w:szCs w:val="24"/>
                <w:lang w:eastAsia="ar-SA"/>
              </w:rPr>
              <w:t>г.</w:t>
            </w:r>
          </w:p>
        </w:tc>
        <w:tc>
          <w:tcPr>
            <w:tcW w:w="1561" w:type="dxa"/>
            <w:tcBorders>
              <w:left w:val="single" w:sz="4" w:space="0" w:color="000000"/>
              <w:bottom w:val="single" w:sz="4" w:space="0" w:color="000000"/>
              <w:right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19.04.2028</w:t>
            </w:r>
            <w:r w:rsidR="00D35813" w:rsidRPr="00D35813">
              <w:rPr>
                <w:color w:val="auto"/>
                <w:szCs w:val="24"/>
                <w:lang w:eastAsia="ar-SA"/>
              </w:rPr>
              <w:t>г.</w:t>
            </w:r>
          </w:p>
        </w:tc>
      </w:tr>
      <w:tr w:rsidR="00D35813" w:rsidRPr="00D35813" w:rsidTr="00D35813">
        <w:tc>
          <w:tcPr>
            <w:tcW w:w="426"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6</w:t>
            </w:r>
          </w:p>
        </w:tc>
        <w:tc>
          <w:tcPr>
            <w:tcW w:w="2977"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 xml:space="preserve">Контарева Анна Александровна </w:t>
            </w:r>
          </w:p>
        </w:tc>
        <w:tc>
          <w:tcPr>
            <w:tcW w:w="2268"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На соответствие должности</w:t>
            </w:r>
          </w:p>
        </w:tc>
        <w:tc>
          <w:tcPr>
            <w:tcW w:w="1843" w:type="dxa"/>
            <w:tcBorders>
              <w:left w:val="single" w:sz="4" w:space="0" w:color="000000"/>
              <w:bottom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Планируется в 2020</w:t>
            </w:r>
            <w:r w:rsidR="00D35813" w:rsidRPr="00D35813">
              <w:rPr>
                <w:color w:val="auto"/>
                <w:szCs w:val="24"/>
                <w:lang w:eastAsia="ar-SA"/>
              </w:rPr>
              <w:t xml:space="preserve"> году.</w:t>
            </w:r>
          </w:p>
        </w:tc>
        <w:tc>
          <w:tcPr>
            <w:tcW w:w="1559"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w:t>
            </w:r>
          </w:p>
        </w:tc>
        <w:tc>
          <w:tcPr>
            <w:tcW w:w="1561" w:type="dxa"/>
            <w:tcBorders>
              <w:left w:val="single" w:sz="4" w:space="0" w:color="000000"/>
              <w:bottom w:val="single" w:sz="4" w:space="0" w:color="000000"/>
              <w:right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w:t>
            </w:r>
          </w:p>
        </w:tc>
      </w:tr>
      <w:tr w:rsidR="00D35813" w:rsidRPr="00D35813" w:rsidTr="00D35813">
        <w:tc>
          <w:tcPr>
            <w:tcW w:w="426"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7</w:t>
            </w:r>
          </w:p>
        </w:tc>
        <w:tc>
          <w:tcPr>
            <w:tcW w:w="2977"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Петрова Татьяна Григорьевна</w:t>
            </w:r>
          </w:p>
        </w:tc>
        <w:tc>
          <w:tcPr>
            <w:tcW w:w="2268"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По предмету (1)</w:t>
            </w:r>
          </w:p>
        </w:tc>
        <w:tc>
          <w:tcPr>
            <w:tcW w:w="1843" w:type="dxa"/>
            <w:tcBorders>
              <w:left w:val="single" w:sz="4" w:space="0" w:color="000000"/>
              <w:bottom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14.12.2017</w:t>
            </w:r>
            <w:r w:rsidR="00D35813" w:rsidRPr="00D35813">
              <w:rPr>
                <w:color w:val="auto"/>
                <w:szCs w:val="24"/>
                <w:lang w:eastAsia="ar-SA"/>
              </w:rPr>
              <w:t>г.</w:t>
            </w:r>
          </w:p>
          <w:p w:rsidR="00D35813" w:rsidRPr="00D35813" w:rsidRDefault="00D35813" w:rsidP="00D35813">
            <w:pPr>
              <w:suppressAutoHyphens/>
              <w:snapToGrid w:val="0"/>
              <w:spacing w:after="0" w:line="240" w:lineRule="auto"/>
              <w:ind w:left="0" w:right="0" w:firstLine="0"/>
              <w:jc w:val="center"/>
              <w:rPr>
                <w:color w:val="auto"/>
                <w:szCs w:val="24"/>
                <w:lang w:eastAsia="ar-SA"/>
              </w:rPr>
            </w:pPr>
          </w:p>
        </w:tc>
        <w:tc>
          <w:tcPr>
            <w:tcW w:w="1559" w:type="dxa"/>
            <w:tcBorders>
              <w:left w:val="single" w:sz="4" w:space="0" w:color="000000"/>
              <w:bottom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14.12.2022</w:t>
            </w:r>
            <w:r w:rsidR="00D35813" w:rsidRPr="00D35813">
              <w:rPr>
                <w:color w:val="auto"/>
                <w:szCs w:val="24"/>
                <w:lang w:eastAsia="ar-SA"/>
              </w:rPr>
              <w:t>г.</w:t>
            </w:r>
          </w:p>
          <w:p w:rsidR="00D35813" w:rsidRPr="00D35813" w:rsidRDefault="00D35813" w:rsidP="00D35813">
            <w:pPr>
              <w:suppressAutoHyphens/>
              <w:snapToGrid w:val="0"/>
              <w:spacing w:after="0" w:line="240" w:lineRule="auto"/>
              <w:ind w:left="0" w:right="0" w:firstLine="0"/>
              <w:jc w:val="center"/>
              <w:rPr>
                <w:color w:val="auto"/>
                <w:szCs w:val="24"/>
                <w:lang w:eastAsia="ar-SA"/>
              </w:rPr>
            </w:pPr>
          </w:p>
        </w:tc>
        <w:tc>
          <w:tcPr>
            <w:tcW w:w="1561" w:type="dxa"/>
            <w:tcBorders>
              <w:left w:val="single" w:sz="4" w:space="0" w:color="000000"/>
              <w:bottom w:val="single" w:sz="4" w:space="0" w:color="000000"/>
              <w:right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14.12.2027</w:t>
            </w:r>
            <w:r w:rsidR="00D35813" w:rsidRPr="00D35813">
              <w:rPr>
                <w:color w:val="auto"/>
                <w:szCs w:val="24"/>
                <w:lang w:eastAsia="ar-SA"/>
              </w:rPr>
              <w:t>г.</w:t>
            </w:r>
          </w:p>
          <w:p w:rsidR="00D35813" w:rsidRPr="00D35813" w:rsidRDefault="00D35813" w:rsidP="00D35813">
            <w:pPr>
              <w:suppressAutoHyphens/>
              <w:snapToGrid w:val="0"/>
              <w:spacing w:after="0" w:line="240" w:lineRule="auto"/>
              <w:ind w:left="0" w:right="0" w:firstLine="0"/>
              <w:jc w:val="center"/>
              <w:rPr>
                <w:color w:val="auto"/>
                <w:szCs w:val="24"/>
                <w:lang w:eastAsia="ar-SA"/>
              </w:rPr>
            </w:pPr>
          </w:p>
        </w:tc>
      </w:tr>
      <w:tr w:rsidR="00D35813" w:rsidRPr="00D35813" w:rsidTr="00D35813">
        <w:tc>
          <w:tcPr>
            <w:tcW w:w="426"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8</w:t>
            </w:r>
          </w:p>
        </w:tc>
        <w:tc>
          <w:tcPr>
            <w:tcW w:w="2977"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Прокопенко Татьяна Николаевна</w:t>
            </w:r>
          </w:p>
        </w:tc>
        <w:tc>
          <w:tcPr>
            <w:tcW w:w="2268" w:type="dxa"/>
            <w:tcBorders>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По предмету (1)</w:t>
            </w:r>
          </w:p>
        </w:tc>
        <w:tc>
          <w:tcPr>
            <w:tcW w:w="1843" w:type="dxa"/>
            <w:tcBorders>
              <w:left w:val="single" w:sz="4" w:space="0" w:color="000000"/>
              <w:bottom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14.12.2017</w:t>
            </w:r>
            <w:r w:rsidR="00D35813" w:rsidRPr="00D35813">
              <w:rPr>
                <w:color w:val="auto"/>
                <w:szCs w:val="24"/>
                <w:lang w:eastAsia="ar-SA"/>
              </w:rPr>
              <w:t>г.</w:t>
            </w:r>
          </w:p>
          <w:p w:rsidR="00D35813" w:rsidRPr="00D35813" w:rsidRDefault="00D35813" w:rsidP="00D35813">
            <w:pPr>
              <w:suppressAutoHyphens/>
              <w:snapToGrid w:val="0"/>
              <w:spacing w:after="0" w:line="240" w:lineRule="auto"/>
              <w:ind w:left="0" w:right="0" w:firstLine="0"/>
              <w:jc w:val="center"/>
              <w:rPr>
                <w:color w:val="auto"/>
                <w:szCs w:val="24"/>
                <w:lang w:eastAsia="ar-SA"/>
              </w:rPr>
            </w:pPr>
          </w:p>
        </w:tc>
        <w:tc>
          <w:tcPr>
            <w:tcW w:w="1559" w:type="dxa"/>
            <w:tcBorders>
              <w:left w:val="single" w:sz="4" w:space="0" w:color="000000"/>
              <w:bottom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14.12.2022</w:t>
            </w:r>
            <w:r w:rsidR="00D35813" w:rsidRPr="00D35813">
              <w:rPr>
                <w:color w:val="auto"/>
                <w:szCs w:val="24"/>
                <w:lang w:eastAsia="ar-SA"/>
              </w:rPr>
              <w:t>г.</w:t>
            </w:r>
          </w:p>
          <w:p w:rsidR="00D35813" w:rsidRPr="00D35813" w:rsidRDefault="00D35813" w:rsidP="00D35813">
            <w:pPr>
              <w:suppressAutoHyphens/>
              <w:snapToGrid w:val="0"/>
              <w:spacing w:after="0" w:line="240" w:lineRule="auto"/>
              <w:ind w:left="0" w:right="0" w:firstLine="0"/>
              <w:jc w:val="center"/>
              <w:rPr>
                <w:color w:val="auto"/>
                <w:szCs w:val="24"/>
                <w:lang w:eastAsia="ar-SA"/>
              </w:rPr>
            </w:pPr>
          </w:p>
        </w:tc>
        <w:tc>
          <w:tcPr>
            <w:tcW w:w="1561" w:type="dxa"/>
            <w:tcBorders>
              <w:left w:val="single" w:sz="4" w:space="0" w:color="000000"/>
              <w:bottom w:val="single" w:sz="4" w:space="0" w:color="000000"/>
              <w:right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14.12.2027</w:t>
            </w:r>
            <w:r w:rsidR="00D35813" w:rsidRPr="00D35813">
              <w:rPr>
                <w:color w:val="auto"/>
                <w:szCs w:val="24"/>
                <w:lang w:eastAsia="ar-SA"/>
              </w:rPr>
              <w:t>г.</w:t>
            </w:r>
          </w:p>
          <w:p w:rsidR="00D35813" w:rsidRPr="00D35813" w:rsidRDefault="00D35813" w:rsidP="00D35813">
            <w:pPr>
              <w:suppressAutoHyphens/>
              <w:snapToGrid w:val="0"/>
              <w:spacing w:after="0" w:line="240" w:lineRule="auto"/>
              <w:ind w:left="0" w:right="0" w:firstLine="0"/>
              <w:jc w:val="center"/>
              <w:rPr>
                <w:color w:val="auto"/>
                <w:szCs w:val="24"/>
                <w:lang w:eastAsia="ar-SA"/>
              </w:rPr>
            </w:pPr>
          </w:p>
        </w:tc>
      </w:tr>
      <w:tr w:rsidR="00D35813" w:rsidRPr="00D35813" w:rsidTr="00D35813">
        <w:tc>
          <w:tcPr>
            <w:tcW w:w="426" w:type="dxa"/>
            <w:tcBorders>
              <w:top w:val="single" w:sz="4" w:space="0" w:color="000000"/>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9</w:t>
            </w:r>
          </w:p>
        </w:tc>
        <w:tc>
          <w:tcPr>
            <w:tcW w:w="2977" w:type="dxa"/>
            <w:tcBorders>
              <w:top w:val="single" w:sz="4" w:space="0" w:color="000000"/>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Цыба Владислав Владимирович</w:t>
            </w:r>
          </w:p>
        </w:tc>
        <w:tc>
          <w:tcPr>
            <w:tcW w:w="2268" w:type="dxa"/>
            <w:tcBorders>
              <w:top w:val="single" w:sz="4" w:space="0" w:color="000000"/>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left"/>
              <w:rPr>
                <w:color w:val="auto"/>
                <w:szCs w:val="24"/>
                <w:lang w:eastAsia="ar-SA"/>
              </w:rPr>
            </w:pPr>
            <w:r w:rsidRPr="00D35813">
              <w:rPr>
                <w:color w:val="auto"/>
                <w:szCs w:val="24"/>
                <w:lang w:eastAsia="ar-SA"/>
              </w:rPr>
              <w:t>На соответствие должности</w:t>
            </w:r>
          </w:p>
        </w:tc>
        <w:tc>
          <w:tcPr>
            <w:tcW w:w="1843" w:type="dxa"/>
            <w:tcBorders>
              <w:top w:val="single" w:sz="4" w:space="0" w:color="000000"/>
              <w:left w:val="single" w:sz="4" w:space="0" w:color="000000"/>
              <w:bottom w:val="single" w:sz="4" w:space="0" w:color="000000"/>
            </w:tcBorders>
          </w:tcPr>
          <w:p w:rsidR="00D35813" w:rsidRPr="00D35813" w:rsidRDefault="003804B8" w:rsidP="00D35813">
            <w:pPr>
              <w:suppressAutoHyphens/>
              <w:snapToGrid w:val="0"/>
              <w:spacing w:after="0" w:line="240" w:lineRule="auto"/>
              <w:ind w:left="0" w:right="0" w:firstLine="0"/>
              <w:jc w:val="center"/>
              <w:rPr>
                <w:color w:val="auto"/>
                <w:szCs w:val="24"/>
                <w:lang w:eastAsia="ar-SA"/>
              </w:rPr>
            </w:pPr>
            <w:r>
              <w:rPr>
                <w:color w:val="auto"/>
                <w:szCs w:val="24"/>
                <w:lang w:eastAsia="ar-SA"/>
              </w:rPr>
              <w:t>Планируется в 2020</w:t>
            </w:r>
            <w:r w:rsidR="00D35813" w:rsidRPr="00D35813">
              <w:rPr>
                <w:color w:val="auto"/>
                <w:szCs w:val="24"/>
                <w:lang w:eastAsia="ar-SA"/>
              </w:rPr>
              <w:t xml:space="preserve"> году.</w:t>
            </w:r>
          </w:p>
        </w:tc>
        <w:tc>
          <w:tcPr>
            <w:tcW w:w="1559" w:type="dxa"/>
            <w:tcBorders>
              <w:top w:val="single" w:sz="4" w:space="0" w:color="000000"/>
              <w:left w:val="single" w:sz="4" w:space="0" w:color="000000"/>
              <w:bottom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w:t>
            </w:r>
          </w:p>
        </w:tc>
        <w:tc>
          <w:tcPr>
            <w:tcW w:w="1561" w:type="dxa"/>
            <w:tcBorders>
              <w:top w:val="single" w:sz="4" w:space="0" w:color="000000"/>
              <w:left w:val="single" w:sz="4" w:space="0" w:color="000000"/>
              <w:bottom w:val="single" w:sz="4" w:space="0" w:color="000000"/>
              <w:right w:val="single" w:sz="4" w:space="0" w:color="000000"/>
            </w:tcBorders>
          </w:tcPr>
          <w:p w:rsidR="00D35813" w:rsidRPr="00D35813" w:rsidRDefault="00D35813" w:rsidP="00D35813">
            <w:pPr>
              <w:suppressAutoHyphens/>
              <w:snapToGrid w:val="0"/>
              <w:spacing w:after="0" w:line="240" w:lineRule="auto"/>
              <w:ind w:left="0" w:right="0" w:firstLine="0"/>
              <w:jc w:val="center"/>
              <w:rPr>
                <w:color w:val="auto"/>
                <w:szCs w:val="24"/>
                <w:lang w:eastAsia="ar-SA"/>
              </w:rPr>
            </w:pPr>
            <w:r w:rsidRPr="00D35813">
              <w:rPr>
                <w:color w:val="auto"/>
                <w:szCs w:val="24"/>
                <w:lang w:eastAsia="ar-SA"/>
              </w:rPr>
              <w:t>-</w:t>
            </w:r>
          </w:p>
        </w:tc>
      </w:tr>
    </w:tbl>
    <w:p w:rsidR="00D35813" w:rsidRPr="00D35813" w:rsidRDefault="00D35813" w:rsidP="00D35813">
      <w:pPr>
        <w:spacing w:before="30" w:after="30" w:line="23" w:lineRule="atLeast"/>
        <w:ind w:left="0" w:right="0" w:firstLine="360"/>
        <w:rPr>
          <w:b/>
          <w:bCs/>
          <w:color w:val="auto"/>
          <w:sz w:val="28"/>
          <w:szCs w:val="28"/>
        </w:rPr>
      </w:pPr>
    </w:p>
    <w:p w:rsidR="00D35813" w:rsidRPr="003804B8" w:rsidRDefault="00B053AA" w:rsidP="003804B8">
      <w:pPr>
        <w:spacing w:after="0" w:line="240" w:lineRule="auto"/>
        <w:ind w:left="709" w:right="142" w:firstLine="708"/>
        <w:rPr>
          <w:b/>
          <w:bCs/>
          <w:color w:val="auto"/>
          <w:szCs w:val="24"/>
        </w:rPr>
      </w:pPr>
      <w:r>
        <w:rPr>
          <w:b/>
          <w:bCs/>
          <w:color w:val="auto"/>
          <w:szCs w:val="24"/>
        </w:rPr>
        <w:t>3.3.</w:t>
      </w:r>
      <w:r w:rsidR="00D35813" w:rsidRPr="003804B8">
        <w:rPr>
          <w:b/>
          <w:bCs/>
          <w:color w:val="auto"/>
          <w:szCs w:val="24"/>
        </w:rPr>
        <w:t xml:space="preserve"> Психолого­педагогические условия реализации основной образовательной программы</w:t>
      </w:r>
    </w:p>
    <w:p w:rsidR="00D35813" w:rsidRPr="003804B8" w:rsidRDefault="00D35813" w:rsidP="003804B8">
      <w:pPr>
        <w:spacing w:after="0" w:line="240" w:lineRule="auto"/>
        <w:ind w:left="709" w:right="142" w:firstLine="708"/>
        <w:rPr>
          <w:bCs/>
          <w:color w:val="auto"/>
          <w:szCs w:val="24"/>
          <w:lang w:val="x-none"/>
        </w:rPr>
      </w:pPr>
      <w:r w:rsidRPr="003804B8">
        <w:rPr>
          <w:bCs/>
          <w:color w:val="auto"/>
          <w:szCs w:val="24"/>
          <w:lang w:val="x-none"/>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D35813" w:rsidRPr="003804B8" w:rsidRDefault="00D35813" w:rsidP="0005218F">
      <w:pPr>
        <w:numPr>
          <w:ilvl w:val="0"/>
          <w:numId w:val="102"/>
        </w:numPr>
        <w:spacing w:after="0" w:line="240" w:lineRule="auto"/>
        <w:ind w:left="709" w:right="142"/>
        <w:jc w:val="left"/>
        <w:rPr>
          <w:bCs/>
          <w:color w:val="auto"/>
          <w:szCs w:val="24"/>
        </w:rPr>
      </w:pPr>
      <w:r w:rsidRPr="003804B8">
        <w:rPr>
          <w:bCs/>
          <w:color w:val="auto"/>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D35813" w:rsidRPr="003804B8" w:rsidRDefault="00D35813" w:rsidP="0005218F">
      <w:pPr>
        <w:numPr>
          <w:ilvl w:val="0"/>
          <w:numId w:val="102"/>
        </w:numPr>
        <w:spacing w:after="0" w:line="240" w:lineRule="auto"/>
        <w:ind w:left="709" w:right="142"/>
        <w:jc w:val="left"/>
        <w:rPr>
          <w:bCs/>
          <w:color w:val="auto"/>
          <w:szCs w:val="24"/>
        </w:rPr>
      </w:pPr>
      <w:r w:rsidRPr="003804B8">
        <w:rPr>
          <w:bCs/>
          <w:color w:val="auto"/>
          <w:szCs w:val="24"/>
        </w:rPr>
        <w:t>формирование и развитие психолого­педагогической компетентности участников образовательных отношений;</w:t>
      </w:r>
      <w:r w:rsidRPr="003804B8">
        <w:rPr>
          <w:b/>
          <w:bCs/>
          <w:color w:val="auto"/>
          <w:szCs w:val="24"/>
        </w:rPr>
        <w:t> </w:t>
      </w:r>
    </w:p>
    <w:p w:rsidR="00D35813" w:rsidRPr="003804B8" w:rsidRDefault="00D35813" w:rsidP="0005218F">
      <w:pPr>
        <w:numPr>
          <w:ilvl w:val="0"/>
          <w:numId w:val="102"/>
        </w:numPr>
        <w:spacing w:after="0" w:line="240" w:lineRule="auto"/>
        <w:ind w:left="709" w:right="142"/>
        <w:jc w:val="left"/>
        <w:rPr>
          <w:bCs/>
          <w:color w:val="auto"/>
          <w:szCs w:val="24"/>
        </w:rPr>
      </w:pPr>
      <w:r w:rsidRPr="003804B8">
        <w:rPr>
          <w:bCs/>
          <w:color w:val="auto"/>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D35813" w:rsidRPr="003804B8" w:rsidRDefault="00D35813" w:rsidP="0005218F">
      <w:pPr>
        <w:numPr>
          <w:ilvl w:val="0"/>
          <w:numId w:val="102"/>
        </w:numPr>
        <w:spacing w:after="0" w:line="240" w:lineRule="auto"/>
        <w:ind w:left="709" w:right="142"/>
        <w:jc w:val="left"/>
        <w:rPr>
          <w:bCs/>
          <w:color w:val="auto"/>
          <w:szCs w:val="24"/>
        </w:rPr>
      </w:pPr>
      <w:r w:rsidRPr="003804B8">
        <w:rPr>
          <w:bCs/>
          <w:color w:val="auto"/>
          <w:szCs w:val="24"/>
        </w:rPr>
        <w:t>дифференциацию и индивидуализацию обучения.</w:t>
      </w:r>
    </w:p>
    <w:p w:rsidR="00D35813" w:rsidRPr="003804B8" w:rsidRDefault="00D35813" w:rsidP="003804B8">
      <w:pPr>
        <w:spacing w:after="0" w:line="240" w:lineRule="auto"/>
        <w:ind w:left="709" w:right="142" w:firstLine="708"/>
        <w:rPr>
          <w:b/>
          <w:bCs/>
          <w:color w:val="auto"/>
          <w:szCs w:val="24"/>
          <w:lang w:val="x-none"/>
        </w:rPr>
      </w:pPr>
      <w:r w:rsidRPr="003804B8">
        <w:rPr>
          <w:b/>
          <w:bCs/>
          <w:color w:val="auto"/>
          <w:szCs w:val="24"/>
          <w:lang w:val="x-none"/>
        </w:rPr>
        <w:t>Психолого­педагогическое сопровождение участников образовательных отношений</w:t>
      </w:r>
      <w:r w:rsidRPr="003804B8" w:rsidDel="00AD64C6">
        <w:rPr>
          <w:b/>
          <w:bCs/>
          <w:color w:val="auto"/>
          <w:szCs w:val="24"/>
          <w:lang w:val="x-none"/>
        </w:rPr>
        <w:t xml:space="preserve"> </w:t>
      </w:r>
      <w:r w:rsidRPr="003804B8">
        <w:rPr>
          <w:b/>
          <w:bCs/>
          <w:color w:val="auto"/>
          <w:szCs w:val="24"/>
          <w:lang w:val="x-none"/>
        </w:rPr>
        <w:t>на уровне  начального общего образования</w:t>
      </w:r>
    </w:p>
    <w:p w:rsidR="00D35813" w:rsidRPr="003804B8" w:rsidRDefault="00D35813" w:rsidP="003804B8">
      <w:pPr>
        <w:spacing w:after="0" w:line="240" w:lineRule="auto"/>
        <w:ind w:left="709" w:right="142" w:firstLine="708"/>
        <w:rPr>
          <w:bCs/>
          <w:color w:val="auto"/>
          <w:szCs w:val="24"/>
          <w:lang w:val="x-none"/>
        </w:rPr>
      </w:pPr>
      <w:r w:rsidRPr="003804B8">
        <w:rPr>
          <w:bCs/>
          <w:color w:val="auto"/>
          <w:szCs w:val="24"/>
          <w:lang w:val="x-none"/>
        </w:rP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D35813" w:rsidRPr="003804B8" w:rsidRDefault="00D35813" w:rsidP="003804B8">
      <w:pPr>
        <w:spacing w:after="0" w:line="240" w:lineRule="auto"/>
        <w:ind w:left="709" w:right="142" w:firstLine="708"/>
        <w:rPr>
          <w:bCs/>
          <w:color w:val="auto"/>
          <w:szCs w:val="24"/>
          <w:lang w:val="x-none"/>
        </w:rPr>
      </w:pPr>
      <w:r w:rsidRPr="003804B8">
        <w:rPr>
          <w:bCs/>
          <w:color w:val="auto"/>
          <w:szCs w:val="24"/>
          <w:lang w:val="x-none"/>
        </w:rPr>
        <w:t xml:space="preserve">Основными формами психолого­педагогического сопровождения являются: </w:t>
      </w:r>
    </w:p>
    <w:p w:rsidR="00D35813" w:rsidRPr="003804B8" w:rsidRDefault="00D35813" w:rsidP="0005218F">
      <w:pPr>
        <w:numPr>
          <w:ilvl w:val="0"/>
          <w:numId w:val="103"/>
        </w:numPr>
        <w:spacing w:after="0" w:line="240" w:lineRule="auto"/>
        <w:ind w:left="709" w:right="142"/>
        <w:jc w:val="left"/>
        <w:rPr>
          <w:bCs/>
          <w:color w:val="auto"/>
          <w:szCs w:val="24"/>
        </w:rPr>
      </w:pPr>
      <w:r w:rsidRPr="003804B8">
        <w:rPr>
          <w:bCs/>
          <w:color w:val="auto"/>
          <w:szCs w:val="24"/>
        </w:rPr>
        <w:lastRenderedPageBreak/>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D35813" w:rsidRPr="003804B8" w:rsidRDefault="00D35813" w:rsidP="0005218F">
      <w:pPr>
        <w:numPr>
          <w:ilvl w:val="0"/>
          <w:numId w:val="103"/>
        </w:numPr>
        <w:spacing w:after="0" w:line="240" w:lineRule="auto"/>
        <w:ind w:left="709" w:right="142"/>
        <w:jc w:val="left"/>
        <w:rPr>
          <w:bCs/>
          <w:color w:val="auto"/>
          <w:szCs w:val="24"/>
        </w:rPr>
      </w:pPr>
      <w:r w:rsidRPr="003804B8">
        <w:rPr>
          <w:bCs/>
          <w:color w:val="auto"/>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D35813" w:rsidRPr="003804B8" w:rsidRDefault="00D35813" w:rsidP="0005218F">
      <w:pPr>
        <w:numPr>
          <w:ilvl w:val="0"/>
          <w:numId w:val="103"/>
        </w:numPr>
        <w:spacing w:after="0" w:line="240" w:lineRule="auto"/>
        <w:ind w:left="709" w:right="142"/>
        <w:jc w:val="left"/>
        <w:rPr>
          <w:bCs/>
          <w:color w:val="auto"/>
          <w:szCs w:val="24"/>
        </w:rPr>
      </w:pPr>
      <w:r w:rsidRPr="003804B8">
        <w:rPr>
          <w:bCs/>
          <w:color w:val="auto"/>
          <w:szCs w:val="24"/>
        </w:rPr>
        <w:t>профилактика, экспертиза, развивающая работа, просвещение, коррекционная работа, осуществляемая в течение всего учебного времени.</w:t>
      </w:r>
    </w:p>
    <w:p w:rsidR="00D35813" w:rsidRPr="003804B8" w:rsidRDefault="00D35813" w:rsidP="003804B8">
      <w:pPr>
        <w:spacing w:after="0" w:line="240" w:lineRule="auto"/>
        <w:ind w:left="709" w:right="142" w:firstLine="708"/>
        <w:rPr>
          <w:bCs/>
          <w:color w:val="auto"/>
          <w:szCs w:val="24"/>
          <w:lang w:val="x-none"/>
        </w:rPr>
      </w:pPr>
      <w:r w:rsidRPr="003804B8">
        <w:rPr>
          <w:bCs/>
          <w:color w:val="auto"/>
          <w:szCs w:val="24"/>
          <w:lang w:val="x-none"/>
        </w:rPr>
        <w:t xml:space="preserve">К основным направлениям психолого­педагогического сопровождения можно отнести: </w:t>
      </w:r>
    </w:p>
    <w:p w:rsidR="00D35813" w:rsidRPr="003804B8" w:rsidRDefault="00D35813" w:rsidP="0005218F">
      <w:pPr>
        <w:numPr>
          <w:ilvl w:val="0"/>
          <w:numId w:val="104"/>
        </w:numPr>
        <w:spacing w:after="0" w:line="240" w:lineRule="auto"/>
        <w:ind w:left="709" w:right="142"/>
        <w:jc w:val="left"/>
        <w:rPr>
          <w:bCs/>
          <w:color w:val="auto"/>
          <w:szCs w:val="24"/>
        </w:rPr>
      </w:pPr>
      <w:r w:rsidRPr="003804B8">
        <w:rPr>
          <w:bCs/>
          <w:color w:val="auto"/>
          <w:szCs w:val="24"/>
        </w:rPr>
        <w:t xml:space="preserve">сохранение и укрепление психологического здоровья; </w:t>
      </w:r>
    </w:p>
    <w:p w:rsidR="00D35813" w:rsidRPr="003804B8" w:rsidRDefault="00D35813" w:rsidP="0005218F">
      <w:pPr>
        <w:numPr>
          <w:ilvl w:val="0"/>
          <w:numId w:val="104"/>
        </w:numPr>
        <w:spacing w:after="0" w:line="240" w:lineRule="auto"/>
        <w:ind w:left="709" w:right="142"/>
        <w:jc w:val="left"/>
        <w:rPr>
          <w:bCs/>
          <w:color w:val="auto"/>
          <w:szCs w:val="24"/>
        </w:rPr>
      </w:pPr>
      <w:r w:rsidRPr="003804B8">
        <w:rPr>
          <w:bCs/>
          <w:color w:val="auto"/>
          <w:szCs w:val="24"/>
        </w:rPr>
        <w:t>мониторинг возможностей и способностей обучающихся;</w:t>
      </w:r>
    </w:p>
    <w:p w:rsidR="00D35813" w:rsidRPr="003804B8" w:rsidRDefault="00D35813" w:rsidP="0005218F">
      <w:pPr>
        <w:numPr>
          <w:ilvl w:val="0"/>
          <w:numId w:val="104"/>
        </w:numPr>
        <w:spacing w:after="0" w:line="240" w:lineRule="auto"/>
        <w:ind w:left="709" w:right="142"/>
        <w:jc w:val="left"/>
        <w:rPr>
          <w:bCs/>
          <w:color w:val="auto"/>
          <w:szCs w:val="24"/>
        </w:rPr>
      </w:pPr>
      <w:r w:rsidRPr="003804B8">
        <w:rPr>
          <w:bCs/>
          <w:color w:val="auto"/>
          <w:szCs w:val="24"/>
        </w:rPr>
        <w:t xml:space="preserve">психолого­педагогическую поддержку участников олимпиадного движения; </w:t>
      </w:r>
    </w:p>
    <w:p w:rsidR="00D35813" w:rsidRPr="003804B8" w:rsidRDefault="00D35813" w:rsidP="0005218F">
      <w:pPr>
        <w:numPr>
          <w:ilvl w:val="0"/>
          <w:numId w:val="104"/>
        </w:numPr>
        <w:spacing w:after="0" w:line="240" w:lineRule="auto"/>
        <w:ind w:left="709" w:right="142"/>
        <w:jc w:val="left"/>
        <w:rPr>
          <w:bCs/>
          <w:color w:val="auto"/>
          <w:szCs w:val="24"/>
        </w:rPr>
      </w:pPr>
      <w:r w:rsidRPr="003804B8">
        <w:rPr>
          <w:bCs/>
          <w:color w:val="auto"/>
          <w:szCs w:val="24"/>
        </w:rPr>
        <w:t>формирование у обучающихся ценности здоровья и безопасного образа жизни;</w:t>
      </w:r>
    </w:p>
    <w:p w:rsidR="00D35813" w:rsidRPr="003804B8" w:rsidRDefault="00D35813" w:rsidP="0005218F">
      <w:pPr>
        <w:numPr>
          <w:ilvl w:val="0"/>
          <w:numId w:val="104"/>
        </w:numPr>
        <w:spacing w:after="0" w:line="240" w:lineRule="auto"/>
        <w:ind w:left="709" w:right="142"/>
        <w:jc w:val="left"/>
        <w:rPr>
          <w:bCs/>
          <w:color w:val="auto"/>
          <w:szCs w:val="24"/>
        </w:rPr>
      </w:pPr>
      <w:r w:rsidRPr="003804B8">
        <w:rPr>
          <w:bCs/>
          <w:color w:val="auto"/>
          <w:szCs w:val="24"/>
        </w:rPr>
        <w:t xml:space="preserve">развитие экологической культуры; </w:t>
      </w:r>
    </w:p>
    <w:p w:rsidR="00D35813" w:rsidRPr="003804B8" w:rsidRDefault="00D35813" w:rsidP="0005218F">
      <w:pPr>
        <w:numPr>
          <w:ilvl w:val="0"/>
          <w:numId w:val="104"/>
        </w:numPr>
        <w:spacing w:after="0" w:line="240" w:lineRule="auto"/>
        <w:ind w:left="709" w:right="142"/>
        <w:jc w:val="left"/>
        <w:rPr>
          <w:bCs/>
          <w:color w:val="auto"/>
          <w:szCs w:val="24"/>
        </w:rPr>
      </w:pPr>
      <w:r w:rsidRPr="003804B8">
        <w:rPr>
          <w:bCs/>
          <w:color w:val="auto"/>
          <w:szCs w:val="24"/>
        </w:rPr>
        <w:t>выявление и поддержку детей с особыми образовательными потребностями;</w:t>
      </w:r>
    </w:p>
    <w:p w:rsidR="00D35813" w:rsidRPr="003804B8" w:rsidRDefault="00D35813" w:rsidP="0005218F">
      <w:pPr>
        <w:numPr>
          <w:ilvl w:val="0"/>
          <w:numId w:val="104"/>
        </w:numPr>
        <w:spacing w:after="0" w:line="240" w:lineRule="auto"/>
        <w:ind w:left="709" w:right="142"/>
        <w:jc w:val="left"/>
        <w:rPr>
          <w:bCs/>
          <w:color w:val="auto"/>
          <w:szCs w:val="24"/>
        </w:rPr>
      </w:pPr>
      <w:r w:rsidRPr="003804B8">
        <w:rPr>
          <w:bCs/>
          <w:color w:val="auto"/>
          <w:szCs w:val="24"/>
        </w:rPr>
        <w:t xml:space="preserve">формирование коммуникативных навыков в разновозрастной среде и среде сверстников; </w:t>
      </w:r>
    </w:p>
    <w:p w:rsidR="00D35813" w:rsidRPr="003804B8" w:rsidRDefault="00D35813" w:rsidP="0005218F">
      <w:pPr>
        <w:numPr>
          <w:ilvl w:val="0"/>
          <w:numId w:val="104"/>
        </w:numPr>
        <w:spacing w:after="0" w:line="240" w:lineRule="auto"/>
        <w:ind w:left="709" w:right="142"/>
        <w:jc w:val="left"/>
        <w:rPr>
          <w:bCs/>
          <w:color w:val="auto"/>
          <w:szCs w:val="24"/>
        </w:rPr>
      </w:pPr>
      <w:r w:rsidRPr="003804B8">
        <w:rPr>
          <w:bCs/>
          <w:color w:val="auto"/>
          <w:szCs w:val="24"/>
        </w:rPr>
        <w:t xml:space="preserve">поддержку детских объединений и ученического самоуправления; </w:t>
      </w:r>
    </w:p>
    <w:p w:rsidR="00D35813" w:rsidRPr="003804B8" w:rsidRDefault="00D35813" w:rsidP="0005218F">
      <w:pPr>
        <w:numPr>
          <w:ilvl w:val="0"/>
          <w:numId w:val="104"/>
        </w:numPr>
        <w:spacing w:after="0" w:line="240" w:lineRule="auto"/>
        <w:ind w:left="709" w:right="142"/>
        <w:jc w:val="left"/>
        <w:rPr>
          <w:bCs/>
          <w:color w:val="auto"/>
          <w:szCs w:val="24"/>
        </w:rPr>
      </w:pPr>
      <w:r w:rsidRPr="003804B8">
        <w:rPr>
          <w:bCs/>
          <w:color w:val="auto"/>
          <w:szCs w:val="24"/>
        </w:rPr>
        <w:t>выявление и поддержку лиц, проявивших  выдающиеся способности</w:t>
      </w:r>
    </w:p>
    <w:p w:rsidR="00D35813" w:rsidRPr="003804B8" w:rsidRDefault="00D35813" w:rsidP="003804B8">
      <w:pPr>
        <w:spacing w:after="0" w:line="240" w:lineRule="auto"/>
        <w:ind w:left="709" w:right="142" w:firstLine="708"/>
        <w:rPr>
          <w:b/>
          <w:bCs/>
          <w:color w:val="auto"/>
          <w:szCs w:val="24"/>
        </w:rPr>
      </w:pPr>
    </w:p>
    <w:p w:rsidR="00D35813" w:rsidRPr="003804B8" w:rsidRDefault="00D35813" w:rsidP="003804B8">
      <w:pPr>
        <w:spacing w:after="0" w:line="240" w:lineRule="auto"/>
        <w:ind w:left="709" w:right="142" w:firstLine="708"/>
        <w:rPr>
          <w:b/>
          <w:color w:val="auto"/>
          <w:szCs w:val="24"/>
        </w:rPr>
      </w:pPr>
      <w:r w:rsidRPr="003804B8">
        <w:rPr>
          <w:b/>
          <w:bCs/>
          <w:color w:val="auto"/>
          <w:szCs w:val="24"/>
        </w:rPr>
        <w:t>Материально-технические условия реализации</w:t>
      </w:r>
      <w:r w:rsidRPr="003804B8">
        <w:rPr>
          <w:b/>
          <w:color w:val="auto"/>
          <w:szCs w:val="24"/>
        </w:rPr>
        <w:t xml:space="preserve"> </w:t>
      </w:r>
      <w:r w:rsidRPr="003804B8">
        <w:rPr>
          <w:b/>
          <w:bCs/>
          <w:color w:val="auto"/>
          <w:szCs w:val="24"/>
        </w:rPr>
        <w:t>основной образовательной программы</w:t>
      </w:r>
    </w:p>
    <w:p w:rsidR="00D35813" w:rsidRPr="003804B8" w:rsidRDefault="00D35813" w:rsidP="003804B8">
      <w:pPr>
        <w:spacing w:after="0" w:line="240" w:lineRule="auto"/>
        <w:ind w:left="709" w:right="142" w:firstLine="708"/>
        <w:rPr>
          <w:color w:val="auto"/>
          <w:szCs w:val="24"/>
        </w:rPr>
      </w:pPr>
      <w:r w:rsidRPr="003804B8">
        <w:rPr>
          <w:bCs/>
          <w:color w:val="auto"/>
          <w:szCs w:val="24"/>
        </w:rPr>
        <w:t>Образовательное учреждение располагает материальной и информационной базой, которая обеспечивает организацию всех видов деятельности младших школьников, соответствует санитарно-эпидемиологическим и противопожарным правилам и нормам, возрастным особенностям и возможностям обучающихся, отвечает требованиям к оснащенности школьных помещений, позволяет обеспечить реализацию современных образовательных потребностей.</w:t>
      </w:r>
    </w:p>
    <w:p w:rsidR="00D35813" w:rsidRPr="003804B8" w:rsidRDefault="00D35813" w:rsidP="003804B8">
      <w:pPr>
        <w:spacing w:after="0" w:line="240" w:lineRule="auto"/>
        <w:ind w:left="709" w:right="142" w:firstLine="709"/>
        <w:rPr>
          <w:color w:val="auto"/>
          <w:szCs w:val="24"/>
        </w:rPr>
      </w:pPr>
      <w:r w:rsidRPr="003804B8">
        <w:rPr>
          <w:bCs/>
          <w:color w:val="auto"/>
          <w:szCs w:val="24"/>
        </w:rPr>
        <w:t>В области материально-технического обеспечения образовательного процесса в образовательном учреждении оборудованы: учебные кабинеты начальных классов, оснащенные АРМ учителя, кабинет информатики, обновлено и пополнено программно-информационное обеспечение. По проекту имеется выделенная интернет линия, имеется сервер образовательного учреждения, аккумулирующий в информационном центре учебно-методическое обеспечение образовательного процесса, разработан сайт образовательного учреждения.</w:t>
      </w:r>
    </w:p>
    <w:p w:rsidR="00D35813" w:rsidRPr="003804B8" w:rsidRDefault="00D35813" w:rsidP="003804B8">
      <w:pPr>
        <w:spacing w:after="0" w:line="240" w:lineRule="auto"/>
        <w:ind w:left="709" w:right="142" w:firstLine="708"/>
        <w:rPr>
          <w:color w:val="auto"/>
          <w:szCs w:val="24"/>
        </w:rPr>
      </w:pPr>
      <w:r w:rsidRPr="003804B8">
        <w:rPr>
          <w:bCs/>
          <w:color w:val="auto"/>
          <w:szCs w:val="24"/>
        </w:rPr>
        <w:t>Оборудованы спортивный зал, библиотека, медиатека, спортивная и игровая площадки на школьном дворе.</w:t>
      </w:r>
    </w:p>
    <w:p w:rsidR="00D35813" w:rsidRPr="003804B8" w:rsidRDefault="00D35813" w:rsidP="003804B8">
      <w:pPr>
        <w:spacing w:after="0" w:line="240" w:lineRule="auto"/>
        <w:ind w:left="709" w:right="142" w:firstLine="708"/>
        <w:rPr>
          <w:b/>
          <w:color w:val="auto"/>
          <w:szCs w:val="24"/>
        </w:rPr>
      </w:pPr>
      <w:r w:rsidRPr="003804B8">
        <w:rPr>
          <w:b/>
          <w:bCs/>
          <w:color w:val="auto"/>
          <w:szCs w:val="24"/>
        </w:rPr>
        <w:t>Указание на образовательные технологии</w:t>
      </w:r>
      <w:r w:rsidRPr="003804B8">
        <w:rPr>
          <w:b/>
          <w:color w:val="auto"/>
          <w:szCs w:val="24"/>
        </w:rPr>
        <w:t xml:space="preserve"> </w:t>
      </w:r>
      <w:r w:rsidRPr="003804B8">
        <w:rPr>
          <w:b/>
          <w:bCs/>
          <w:color w:val="auto"/>
          <w:szCs w:val="24"/>
        </w:rPr>
        <w:t>деятельностного типа,</w:t>
      </w:r>
      <w:r w:rsidRPr="003804B8">
        <w:rPr>
          <w:b/>
          <w:color w:val="auto"/>
          <w:szCs w:val="24"/>
        </w:rPr>
        <w:t xml:space="preserve"> </w:t>
      </w:r>
      <w:r w:rsidRPr="003804B8">
        <w:rPr>
          <w:b/>
          <w:bCs/>
          <w:color w:val="auto"/>
          <w:szCs w:val="24"/>
        </w:rPr>
        <w:t>используемые в учебном процессе, и их обоснование</w:t>
      </w:r>
    </w:p>
    <w:p w:rsidR="00D35813" w:rsidRPr="003804B8" w:rsidRDefault="00D35813" w:rsidP="003804B8">
      <w:pPr>
        <w:spacing w:after="0" w:line="240" w:lineRule="auto"/>
        <w:ind w:left="709" w:right="142" w:firstLine="708"/>
        <w:rPr>
          <w:color w:val="auto"/>
          <w:szCs w:val="24"/>
        </w:rPr>
      </w:pPr>
      <w:r w:rsidRPr="003804B8">
        <w:rPr>
          <w:bCs/>
          <w:color w:val="auto"/>
          <w:spacing w:val="-3"/>
          <w:szCs w:val="24"/>
        </w:rPr>
        <w:t>Особые требования в ходе реализации ООП НОО предъявляются к использованию современных образовательных технологий.</w:t>
      </w:r>
      <w:r w:rsidRPr="003804B8">
        <w:rPr>
          <w:bCs/>
          <w:color w:val="auto"/>
          <w:szCs w:val="24"/>
        </w:rPr>
        <w:t xml:space="preserve"> При выборе форм, способов и методов обучения и воспитания (образовательных технологий) в начальной школе педагоги обязаны руководствоваться ФГОС НОО и возрастными особенностями, возможностями младших школьников. Педагоги должны обеспечивать образовательный процесс с учетом следующих факторов:</w:t>
      </w:r>
    </w:p>
    <w:p w:rsidR="00D35813" w:rsidRPr="003804B8" w:rsidRDefault="00D35813" w:rsidP="0005218F">
      <w:pPr>
        <w:numPr>
          <w:ilvl w:val="0"/>
          <w:numId w:val="100"/>
        </w:numPr>
        <w:spacing w:after="0" w:line="240" w:lineRule="auto"/>
        <w:ind w:left="709" w:right="142"/>
        <w:jc w:val="left"/>
        <w:rPr>
          <w:color w:val="auto"/>
          <w:szCs w:val="24"/>
        </w:rPr>
      </w:pPr>
      <w:r w:rsidRPr="003804B8">
        <w:rPr>
          <w:bCs/>
          <w:color w:val="auto"/>
          <w:szCs w:val="24"/>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D35813" w:rsidRPr="003804B8" w:rsidRDefault="00D35813" w:rsidP="0005218F">
      <w:pPr>
        <w:numPr>
          <w:ilvl w:val="0"/>
          <w:numId w:val="100"/>
        </w:numPr>
        <w:spacing w:after="0" w:line="240" w:lineRule="auto"/>
        <w:ind w:left="709" w:right="142"/>
        <w:jc w:val="left"/>
        <w:rPr>
          <w:color w:val="auto"/>
          <w:szCs w:val="24"/>
        </w:rPr>
      </w:pPr>
      <w:r w:rsidRPr="003804B8">
        <w:rPr>
          <w:bCs/>
          <w:color w:val="auto"/>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D35813" w:rsidRPr="003804B8" w:rsidRDefault="00D35813" w:rsidP="0005218F">
      <w:pPr>
        <w:numPr>
          <w:ilvl w:val="0"/>
          <w:numId w:val="100"/>
        </w:numPr>
        <w:spacing w:after="0" w:line="240" w:lineRule="auto"/>
        <w:ind w:left="709" w:right="142"/>
        <w:jc w:val="left"/>
        <w:rPr>
          <w:color w:val="auto"/>
          <w:szCs w:val="24"/>
        </w:rPr>
      </w:pPr>
      <w:r w:rsidRPr="003804B8">
        <w:rPr>
          <w:bCs/>
          <w:color w:val="auto"/>
          <w:szCs w:val="24"/>
        </w:rPr>
        <w:t>использование игровых технологий, способствующих решению основных учебных задач на уроке.</w:t>
      </w:r>
    </w:p>
    <w:p w:rsidR="00D35813" w:rsidRPr="003804B8" w:rsidRDefault="00D35813" w:rsidP="003804B8">
      <w:pPr>
        <w:spacing w:after="0" w:line="240" w:lineRule="auto"/>
        <w:ind w:left="709" w:right="142" w:firstLine="708"/>
        <w:rPr>
          <w:color w:val="auto"/>
          <w:szCs w:val="24"/>
        </w:rPr>
      </w:pPr>
      <w:r w:rsidRPr="003804B8">
        <w:rPr>
          <w:bCs/>
          <w:color w:val="auto"/>
          <w:szCs w:val="24"/>
        </w:rPr>
        <w:t xml:space="preserve">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 </w:t>
      </w:r>
    </w:p>
    <w:p w:rsidR="00D35813" w:rsidRPr="003804B8" w:rsidRDefault="00D35813" w:rsidP="003804B8">
      <w:pPr>
        <w:spacing w:after="0" w:line="240" w:lineRule="auto"/>
        <w:ind w:left="709" w:right="142" w:firstLine="708"/>
        <w:rPr>
          <w:color w:val="auto"/>
          <w:szCs w:val="24"/>
        </w:rPr>
      </w:pPr>
      <w:r w:rsidRPr="003804B8">
        <w:rPr>
          <w:bCs/>
          <w:iCs/>
          <w:color w:val="auto"/>
          <w:szCs w:val="24"/>
        </w:rPr>
        <w:t>Реализация системно – деятельностного подхода должна предусматривать широкое использование учащимися и педагогами современных образовательных и информационно-коммуникационных технологий в образовательном процессе с учетом особенностей начальной ступени образования.</w:t>
      </w:r>
    </w:p>
    <w:p w:rsidR="00D35813" w:rsidRPr="003804B8" w:rsidRDefault="00D35813" w:rsidP="003804B8">
      <w:pPr>
        <w:spacing w:after="0" w:line="240" w:lineRule="auto"/>
        <w:ind w:left="709" w:right="142" w:firstLine="708"/>
        <w:rPr>
          <w:color w:val="auto"/>
          <w:szCs w:val="24"/>
        </w:rPr>
      </w:pPr>
      <w:r w:rsidRPr="003804B8">
        <w:rPr>
          <w:bCs/>
          <w:color w:val="auto"/>
          <w:szCs w:val="24"/>
        </w:rPr>
        <w:t>Информатизация начального образования в образовательном учреждении ориентировано на ознакомление младших школьников с конкретными информационными технологиями и на формирование у них информационной культуры, т.е. обобщенных навыков работы с информацией.</w:t>
      </w:r>
    </w:p>
    <w:p w:rsidR="00D35813" w:rsidRPr="003804B8" w:rsidRDefault="00D35813" w:rsidP="003804B8">
      <w:pPr>
        <w:spacing w:after="0" w:line="240" w:lineRule="auto"/>
        <w:ind w:left="709" w:right="142" w:firstLine="709"/>
        <w:rPr>
          <w:color w:val="auto"/>
          <w:szCs w:val="24"/>
        </w:rPr>
      </w:pPr>
      <w:r w:rsidRPr="003804B8">
        <w:rPr>
          <w:bCs/>
          <w:color w:val="auto"/>
          <w:szCs w:val="24"/>
        </w:rPr>
        <w:lastRenderedPageBreak/>
        <w:t>Информационная компетентность формируется при естественном, осмысленном и полифункциональном включении компьютерных технологий в образовательный процесс в урочное время и во внеучебных формах школьной жизни. Сценарии включения средств ИКТ в процесс обучения предусматривают индивидуальную и групповые формы работы учащихся.</w:t>
      </w:r>
    </w:p>
    <w:p w:rsidR="00D35813" w:rsidRPr="003804B8" w:rsidRDefault="00D35813" w:rsidP="003804B8">
      <w:pPr>
        <w:spacing w:after="0" w:line="240" w:lineRule="auto"/>
        <w:ind w:left="709" w:right="142" w:firstLine="709"/>
        <w:rPr>
          <w:color w:val="auto"/>
          <w:szCs w:val="24"/>
        </w:rPr>
      </w:pPr>
      <w:r w:rsidRPr="003804B8">
        <w:rPr>
          <w:b/>
          <w:color w:val="auto"/>
          <w:szCs w:val="24"/>
        </w:rPr>
        <w:t>Перечень компьютеров, имеющихся в образовательном учреждении</w:t>
      </w:r>
    </w:p>
    <w:tbl>
      <w:tblPr>
        <w:tblW w:w="10490" w:type="dxa"/>
        <w:tblInd w:w="701" w:type="dxa"/>
        <w:tblLayout w:type="fixed"/>
        <w:tblCellMar>
          <w:left w:w="40" w:type="dxa"/>
          <w:right w:w="40" w:type="dxa"/>
        </w:tblCellMar>
        <w:tblLook w:val="0000" w:firstRow="0" w:lastRow="0" w:firstColumn="0" w:lastColumn="0" w:noHBand="0" w:noVBand="0"/>
      </w:tblPr>
      <w:tblGrid>
        <w:gridCol w:w="3969"/>
        <w:gridCol w:w="1418"/>
        <w:gridCol w:w="5103"/>
      </w:tblGrid>
      <w:tr w:rsidR="00D35813" w:rsidRPr="003804B8" w:rsidTr="003804B8">
        <w:trPr>
          <w:trHeight w:hRule="exact" w:val="594"/>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color w:val="auto"/>
                <w:szCs w:val="24"/>
              </w:rPr>
            </w:pPr>
            <w:r w:rsidRPr="003804B8">
              <w:rPr>
                <w:color w:val="auto"/>
                <w:szCs w:val="24"/>
              </w:rPr>
              <w:t>Тип компьютера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color w:val="auto"/>
                <w:szCs w:val="24"/>
              </w:rPr>
            </w:pPr>
            <w:r w:rsidRPr="003804B8">
              <w:rPr>
                <w:color w:val="auto"/>
                <w:szCs w:val="24"/>
              </w:rPr>
              <w:t>Количество</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74" w:lineRule="exact"/>
              <w:ind w:left="0" w:right="130" w:firstLine="0"/>
              <w:jc w:val="left"/>
              <w:rPr>
                <w:color w:val="auto"/>
                <w:szCs w:val="24"/>
              </w:rPr>
            </w:pPr>
            <w:r w:rsidRPr="003804B8">
              <w:rPr>
                <w:color w:val="auto"/>
                <w:spacing w:val="-2"/>
                <w:szCs w:val="24"/>
              </w:rPr>
              <w:t xml:space="preserve">Где используются (на уроке, </w:t>
            </w:r>
            <w:r w:rsidRPr="003804B8">
              <w:rPr>
                <w:color w:val="auto"/>
                <w:szCs w:val="24"/>
              </w:rPr>
              <w:t>факульт. занятии, управлении и др.)</w:t>
            </w:r>
          </w:p>
        </w:tc>
      </w:tr>
      <w:tr w:rsidR="00D35813" w:rsidRPr="003804B8" w:rsidTr="003804B8">
        <w:trPr>
          <w:trHeight w:hRule="exact" w:val="560"/>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szCs w:val="24"/>
              </w:rPr>
              <w:t>Компьютер в сборке</w:t>
            </w:r>
            <w:r w:rsidRPr="003804B8">
              <w:rPr>
                <w:b/>
                <w:color w:val="auto"/>
                <w:szCs w:val="24"/>
              </w:rPr>
              <w:t xml:space="preserve"> F</w:t>
            </w:r>
            <w:r w:rsidRPr="003804B8">
              <w:rPr>
                <w:b/>
                <w:color w:val="auto"/>
                <w:szCs w:val="24"/>
                <w:lang w:val="en-US"/>
              </w:rPr>
              <w:t>O</w:t>
            </w:r>
            <w:r w:rsidRPr="003804B8">
              <w:rPr>
                <w:b/>
                <w:color w:val="auto"/>
                <w:szCs w:val="24"/>
              </w:rPr>
              <w:t xml:space="preserve">RMOZA  </w:t>
            </w:r>
            <w:r w:rsidRPr="003804B8">
              <w:rPr>
                <w:b/>
                <w:color w:val="auto"/>
                <w:szCs w:val="24"/>
                <w:lang w:val="en-US"/>
              </w:rPr>
              <w:t>EL</w:t>
            </w:r>
            <w:r w:rsidRPr="003804B8">
              <w:rPr>
                <w:b/>
                <w:color w:val="auto"/>
                <w:szCs w:val="24"/>
              </w:rPr>
              <w:t xml:space="preserve"> 500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lang w:val="en-US"/>
              </w:rPr>
            </w:pPr>
            <w:r w:rsidRPr="003804B8">
              <w:rPr>
                <w:b/>
                <w:color w:val="auto"/>
                <w:szCs w:val="24"/>
                <w:lang w:val="en-US"/>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В кабинете информатики, начальной школе</w:t>
            </w:r>
          </w:p>
        </w:tc>
      </w:tr>
      <w:tr w:rsidR="00D35813" w:rsidRPr="003804B8" w:rsidTr="003804B8">
        <w:trPr>
          <w:trHeight w:hRule="exact" w:val="547"/>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szCs w:val="24"/>
              </w:rPr>
              <w:t>Компьютер в сборке</w:t>
            </w:r>
            <w:r w:rsidRPr="003804B8">
              <w:rPr>
                <w:b/>
                <w:color w:val="auto"/>
                <w:szCs w:val="24"/>
              </w:rPr>
              <w:t xml:space="preserve"> F</w:t>
            </w:r>
            <w:r w:rsidRPr="003804B8">
              <w:rPr>
                <w:b/>
                <w:color w:val="auto"/>
                <w:szCs w:val="24"/>
                <w:lang w:val="en-US"/>
              </w:rPr>
              <w:t>O</w:t>
            </w:r>
            <w:r w:rsidRPr="003804B8">
              <w:rPr>
                <w:b/>
                <w:color w:val="auto"/>
                <w:szCs w:val="24"/>
              </w:rPr>
              <w:t xml:space="preserve">RMOZA  </w:t>
            </w:r>
            <w:r w:rsidRPr="003804B8">
              <w:rPr>
                <w:b/>
                <w:color w:val="auto"/>
                <w:szCs w:val="24"/>
                <w:lang w:val="en-US"/>
              </w:rPr>
              <w:t>EL</w:t>
            </w:r>
            <w:r w:rsidRPr="003804B8">
              <w:rPr>
                <w:b/>
                <w:color w:val="auto"/>
                <w:szCs w:val="24"/>
              </w:rPr>
              <w:t xml:space="preserve"> 440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В кабинетах информатики, русского языка</w:t>
            </w:r>
          </w:p>
        </w:tc>
      </w:tr>
      <w:tr w:rsidR="00D35813" w:rsidRPr="003804B8" w:rsidTr="003804B8">
        <w:trPr>
          <w:trHeight w:hRule="exact" w:val="306"/>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szCs w:val="24"/>
              </w:rPr>
            </w:pPr>
            <w:r w:rsidRPr="003804B8">
              <w:rPr>
                <w:b/>
                <w:szCs w:val="24"/>
              </w:rPr>
              <w:t>Компьютер Helios</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szCs w:val="24"/>
              </w:rPr>
            </w:pPr>
            <w:r w:rsidRPr="003804B8">
              <w:rPr>
                <w:b/>
                <w:szCs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szCs w:val="24"/>
              </w:rPr>
            </w:pPr>
            <w:r w:rsidRPr="003804B8">
              <w:rPr>
                <w:b/>
                <w:szCs w:val="24"/>
              </w:rPr>
              <w:t>В библиотеке</w:t>
            </w:r>
          </w:p>
        </w:tc>
      </w:tr>
      <w:tr w:rsidR="00D35813" w:rsidRPr="003804B8" w:rsidTr="003804B8">
        <w:trPr>
          <w:trHeight w:hRule="exact" w:val="268"/>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szCs w:val="24"/>
              </w:rPr>
              <w:t>Рабочее место ученика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В кабинете технологии</w:t>
            </w:r>
          </w:p>
        </w:tc>
      </w:tr>
      <w:tr w:rsidR="00D35813" w:rsidRPr="003804B8" w:rsidTr="003804B8">
        <w:trPr>
          <w:trHeight w:hRule="exact" w:val="300"/>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szCs w:val="24"/>
              </w:rPr>
              <w:t>Рабочее место библиотекаря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szCs w:val="24"/>
              </w:rPr>
            </w:pPr>
            <w:r w:rsidRPr="003804B8">
              <w:rPr>
                <w:b/>
                <w:szCs w:val="24"/>
              </w:rPr>
              <w:t>В библиотеке</w:t>
            </w:r>
          </w:p>
        </w:tc>
      </w:tr>
      <w:tr w:rsidR="00D35813" w:rsidRPr="003804B8" w:rsidTr="003804B8">
        <w:trPr>
          <w:trHeight w:hRule="exact" w:val="276"/>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szCs w:val="24"/>
              </w:rPr>
              <w:t>Рабочее место для интернета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Кабинет литературы</w:t>
            </w:r>
          </w:p>
        </w:tc>
      </w:tr>
      <w:tr w:rsidR="00D35813" w:rsidRPr="003804B8" w:rsidTr="003804B8">
        <w:trPr>
          <w:trHeight w:hRule="exact" w:val="280"/>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szCs w:val="24"/>
              </w:rPr>
              <w:t>Компьютер в сборке CityLine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В кабинете информатики</w:t>
            </w:r>
          </w:p>
        </w:tc>
      </w:tr>
      <w:tr w:rsidR="00D35813" w:rsidRPr="003804B8" w:rsidTr="003804B8">
        <w:trPr>
          <w:trHeight w:hRule="exact" w:val="283"/>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tabs>
                <w:tab w:val="left" w:pos="8340"/>
              </w:tabs>
              <w:autoSpaceDE w:val="0"/>
              <w:autoSpaceDN w:val="0"/>
              <w:adjustRightInd w:val="0"/>
              <w:spacing w:after="0" w:line="240" w:lineRule="auto"/>
              <w:ind w:left="0" w:right="0" w:firstLine="0"/>
              <w:jc w:val="left"/>
              <w:rPr>
                <w:b/>
                <w:color w:val="auto"/>
                <w:szCs w:val="24"/>
                <w:lang w:val="en-US"/>
              </w:rPr>
            </w:pPr>
            <w:r w:rsidRPr="003804B8">
              <w:rPr>
                <w:b/>
                <w:color w:val="auto"/>
                <w:szCs w:val="24"/>
              </w:rPr>
              <w:t>Ноутбук</w:t>
            </w:r>
            <w:r w:rsidRPr="003804B8">
              <w:rPr>
                <w:b/>
                <w:color w:val="auto"/>
                <w:szCs w:val="24"/>
                <w:lang w:val="en-US"/>
              </w:rPr>
              <w:t xml:space="preserve"> Asus S50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На занятиях по музыке и МХК</w:t>
            </w:r>
          </w:p>
        </w:tc>
      </w:tr>
      <w:tr w:rsidR="00D35813" w:rsidRPr="003804B8" w:rsidTr="003804B8">
        <w:trPr>
          <w:trHeight w:hRule="exact" w:val="572"/>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lang w:val="en-US"/>
              </w:rPr>
            </w:pPr>
            <w:r w:rsidRPr="003804B8">
              <w:rPr>
                <w:b/>
                <w:color w:val="auto"/>
                <w:szCs w:val="24"/>
              </w:rPr>
              <w:t xml:space="preserve">Ноутбук  </w:t>
            </w:r>
            <w:r w:rsidRPr="003804B8">
              <w:rPr>
                <w:b/>
                <w:color w:val="auto"/>
                <w:szCs w:val="24"/>
                <w:lang w:val="en-US"/>
              </w:rPr>
              <w:t>Asus F 80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lang w:val="en-US"/>
              </w:rPr>
            </w:pPr>
            <w:r w:rsidRPr="003804B8">
              <w:rPr>
                <w:b/>
                <w:color w:val="auto"/>
                <w:szCs w:val="24"/>
                <w:lang w:val="en-US"/>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На занятиях по ИЗО, истории, ОБЖ, обществознанию, географии</w:t>
            </w:r>
          </w:p>
        </w:tc>
      </w:tr>
      <w:tr w:rsidR="00D35813" w:rsidRPr="003804B8" w:rsidTr="003804B8">
        <w:trPr>
          <w:trHeight w:hRule="exact" w:val="410"/>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 xml:space="preserve">Ноутбук </w:t>
            </w:r>
            <w:r w:rsidRPr="003804B8">
              <w:rPr>
                <w:b/>
                <w:color w:val="auto"/>
                <w:szCs w:val="24"/>
                <w:lang w:val="en-US"/>
              </w:rPr>
              <w:t>Acer</w:t>
            </w:r>
            <w:r w:rsidRPr="003804B8">
              <w:rPr>
                <w:b/>
                <w:color w:val="auto"/>
                <w:szCs w:val="24"/>
              </w:rPr>
              <w:t xml:space="preserve"> </w:t>
            </w:r>
            <w:r w:rsidRPr="003804B8">
              <w:rPr>
                <w:b/>
                <w:color w:val="auto"/>
                <w:szCs w:val="24"/>
                <w:lang w:val="en-US"/>
              </w:rPr>
              <w:t>Eme</w:t>
            </w:r>
            <w:r w:rsidRPr="003804B8">
              <w:rPr>
                <w:b/>
                <w:color w:val="auto"/>
                <w:szCs w:val="24"/>
              </w:rPr>
              <w:t xml:space="preserve"> 525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В кабинете информатики</w:t>
            </w:r>
          </w:p>
        </w:tc>
      </w:tr>
      <w:tr w:rsidR="00D35813" w:rsidRPr="003804B8" w:rsidTr="003804B8">
        <w:trPr>
          <w:trHeight w:hRule="exact" w:val="410"/>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Кабинет биологии.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В кабинете начальной школы.</w:t>
            </w:r>
          </w:p>
        </w:tc>
      </w:tr>
      <w:tr w:rsidR="00D35813" w:rsidRPr="003804B8" w:rsidTr="003804B8">
        <w:trPr>
          <w:trHeight w:hRule="exact" w:val="862"/>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 xml:space="preserve">ПК в сборе </w:t>
            </w:r>
            <w:r w:rsidRPr="003804B8">
              <w:rPr>
                <w:b/>
                <w:color w:val="auto"/>
                <w:szCs w:val="24"/>
                <w:lang w:val="en-US"/>
              </w:rPr>
              <w:t>Velton</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В кабинетах начальной школы, английского языка, биологии, физики, технологии, в библиотеке.</w:t>
            </w:r>
          </w:p>
        </w:tc>
      </w:tr>
    </w:tbl>
    <w:p w:rsidR="00D35813" w:rsidRPr="003804B8" w:rsidRDefault="00D35813" w:rsidP="00D35813">
      <w:pPr>
        <w:widowControl w:val="0"/>
        <w:shd w:val="clear" w:color="auto" w:fill="FFFFFF"/>
        <w:autoSpaceDE w:val="0"/>
        <w:autoSpaceDN w:val="0"/>
        <w:adjustRightInd w:val="0"/>
        <w:spacing w:after="0" w:line="240" w:lineRule="auto"/>
        <w:ind w:left="0" w:right="0" w:firstLine="0"/>
        <w:jc w:val="center"/>
        <w:rPr>
          <w:b/>
          <w:color w:val="auto"/>
          <w:sz w:val="20"/>
          <w:szCs w:val="20"/>
        </w:rPr>
      </w:pPr>
      <w:r w:rsidRPr="003804B8">
        <w:rPr>
          <w:b/>
          <w:color w:val="auto"/>
          <w:szCs w:val="24"/>
        </w:rPr>
        <w:t>Наличие в образовательном учреждении оргтехники и технических средств обучения</w:t>
      </w:r>
    </w:p>
    <w:p w:rsidR="00D35813" w:rsidRPr="00D35813" w:rsidRDefault="00D35813" w:rsidP="00D35813">
      <w:pPr>
        <w:widowControl w:val="0"/>
        <w:autoSpaceDE w:val="0"/>
        <w:autoSpaceDN w:val="0"/>
        <w:adjustRightInd w:val="0"/>
        <w:spacing w:after="168" w:line="1" w:lineRule="exact"/>
        <w:ind w:left="0" w:right="0" w:firstLine="0"/>
        <w:jc w:val="left"/>
        <w:rPr>
          <w:color w:val="auto"/>
          <w:sz w:val="2"/>
          <w:szCs w:val="2"/>
        </w:rPr>
      </w:pPr>
    </w:p>
    <w:tbl>
      <w:tblPr>
        <w:tblW w:w="10490" w:type="dxa"/>
        <w:tblInd w:w="701" w:type="dxa"/>
        <w:tblLayout w:type="fixed"/>
        <w:tblCellMar>
          <w:left w:w="40" w:type="dxa"/>
          <w:right w:w="40" w:type="dxa"/>
        </w:tblCellMar>
        <w:tblLook w:val="0000" w:firstRow="0" w:lastRow="0" w:firstColumn="0" w:lastColumn="0" w:noHBand="0" w:noVBand="0"/>
      </w:tblPr>
      <w:tblGrid>
        <w:gridCol w:w="7655"/>
        <w:gridCol w:w="2835"/>
      </w:tblGrid>
      <w:tr w:rsidR="00D35813" w:rsidRPr="003804B8" w:rsidTr="003804B8">
        <w:trPr>
          <w:trHeight w:hRule="exact" w:val="504"/>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center"/>
              <w:rPr>
                <w:color w:val="auto"/>
                <w:szCs w:val="24"/>
              </w:rPr>
            </w:pPr>
            <w:r w:rsidRPr="003804B8">
              <w:rPr>
                <w:color w:val="auto"/>
                <w:szCs w:val="24"/>
              </w:rPr>
              <w:t>Наименование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center"/>
              <w:rPr>
                <w:color w:val="auto"/>
                <w:szCs w:val="24"/>
              </w:rPr>
            </w:pPr>
            <w:r w:rsidRPr="003804B8">
              <w:rPr>
                <w:color w:val="auto"/>
                <w:szCs w:val="24"/>
              </w:rPr>
              <w:t>Количество</w:t>
            </w:r>
          </w:p>
        </w:tc>
      </w:tr>
      <w:tr w:rsidR="00D35813" w:rsidRPr="003804B8" w:rsidTr="003804B8">
        <w:trPr>
          <w:trHeight w:hRule="exact" w:val="256"/>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Принтер</w:t>
            </w:r>
            <w:r w:rsidRPr="003804B8">
              <w:rPr>
                <w:b/>
                <w:color w:val="auto"/>
                <w:szCs w:val="24"/>
                <w:lang w:val="en-US"/>
              </w:rPr>
              <w:t xml:space="preserve"> Canon</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lang w:val="en-US"/>
              </w:rPr>
            </w:pPr>
            <w:r w:rsidRPr="003804B8">
              <w:rPr>
                <w:b/>
                <w:color w:val="auto"/>
                <w:szCs w:val="24"/>
                <w:lang w:val="en-US"/>
              </w:rPr>
              <w:t>2</w:t>
            </w:r>
          </w:p>
        </w:tc>
      </w:tr>
      <w:tr w:rsidR="00D35813" w:rsidRPr="003804B8" w:rsidTr="003804B8">
        <w:trPr>
          <w:trHeight w:hRule="exact" w:val="416"/>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Принтер</w:t>
            </w:r>
            <w:r w:rsidRPr="003804B8">
              <w:rPr>
                <w:b/>
                <w:color w:val="auto"/>
                <w:szCs w:val="24"/>
                <w:lang w:val="en-US"/>
              </w:rPr>
              <w:t xml:space="preserve"> Epson</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2</w:t>
            </w:r>
          </w:p>
        </w:tc>
      </w:tr>
      <w:tr w:rsidR="00D35813" w:rsidRPr="003804B8" w:rsidTr="003804B8">
        <w:trPr>
          <w:trHeight w:hRule="exact" w:val="294"/>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 xml:space="preserve">МФУ </w:t>
            </w:r>
            <w:r w:rsidRPr="003804B8">
              <w:rPr>
                <w:b/>
                <w:color w:val="auto"/>
                <w:szCs w:val="24"/>
                <w:lang w:val="en-US"/>
              </w:rPr>
              <w:t xml:space="preserve"> Canon</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4</w:t>
            </w:r>
          </w:p>
        </w:tc>
      </w:tr>
      <w:tr w:rsidR="00D35813" w:rsidRPr="003804B8" w:rsidTr="003804B8">
        <w:trPr>
          <w:trHeight w:hRule="exact" w:val="294"/>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Принтер</w:t>
            </w:r>
            <w:r w:rsidRPr="003804B8">
              <w:rPr>
                <w:b/>
                <w:color w:val="auto"/>
                <w:szCs w:val="24"/>
                <w:lang w:val="en-US"/>
              </w:rPr>
              <w:t xml:space="preserve"> Epson</w:t>
            </w:r>
            <w:r w:rsidRPr="003804B8">
              <w:rPr>
                <w:b/>
                <w:color w:val="auto"/>
                <w:szCs w:val="24"/>
              </w:rPr>
              <w:t xml:space="preserve"> (лазерный)</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270"/>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 xml:space="preserve">Проектор </w:t>
            </w:r>
            <w:r w:rsidRPr="003804B8">
              <w:rPr>
                <w:b/>
                <w:color w:val="auto"/>
                <w:szCs w:val="24"/>
                <w:lang w:val="en-US"/>
              </w:rPr>
              <w:t xml:space="preserve"> Epson</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270"/>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lang w:val="en-US"/>
              </w:rPr>
            </w:pPr>
            <w:r w:rsidRPr="003804B8">
              <w:rPr>
                <w:b/>
                <w:color w:val="auto"/>
                <w:szCs w:val="24"/>
              </w:rPr>
              <w:t xml:space="preserve">Интерактивный проектор </w:t>
            </w:r>
            <w:r w:rsidRPr="003804B8">
              <w:rPr>
                <w:b/>
                <w:color w:val="auto"/>
                <w:szCs w:val="24"/>
                <w:lang w:val="en-US"/>
              </w:rPr>
              <w:t xml:space="preserve">KINDERMAN KX 2900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lang w:val="en-US"/>
              </w:rPr>
            </w:pPr>
            <w:r w:rsidRPr="003804B8">
              <w:rPr>
                <w:b/>
                <w:color w:val="auto"/>
                <w:szCs w:val="24"/>
                <w:lang w:val="en-US"/>
              </w:rPr>
              <w:t>1</w:t>
            </w:r>
          </w:p>
        </w:tc>
      </w:tr>
      <w:tr w:rsidR="00D35813" w:rsidRPr="003804B8" w:rsidTr="003804B8">
        <w:trPr>
          <w:trHeight w:hRule="exact" w:val="270"/>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 xml:space="preserve">Интерактивный проектор </w:t>
            </w:r>
            <w:r w:rsidRPr="003804B8">
              <w:rPr>
                <w:b/>
                <w:color w:val="auto"/>
                <w:szCs w:val="24"/>
                <w:lang w:val="en-US"/>
              </w:rPr>
              <w:t>EIKI</w:t>
            </w:r>
            <w:r w:rsidRPr="003804B8">
              <w:rPr>
                <w:b/>
                <w:color w:val="auto"/>
                <w:szCs w:val="24"/>
              </w:rPr>
              <w:t xml:space="preserve"> </w:t>
            </w:r>
            <w:r w:rsidRPr="003804B8">
              <w:rPr>
                <w:b/>
                <w:color w:val="auto"/>
                <w:szCs w:val="24"/>
                <w:lang w:val="en-US"/>
              </w:rPr>
              <w:t>LC</w:t>
            </w:r>
            <w:r w:rsidRPr="003804B8">
              <w:rPr>
                <w:b/>
                <w:color w:val="auto"/>
                <w:szCs w:val="24"/>
              </w:rPr>
              <w:t>-</w:t>
            </w:r>
            <w:r w:rsidRPr="003804B8">
              <w:rPr>
                <w:b/>
                <w:color w:val="auto"/>
                <w:szCs w:val="24"/>
                <w:lang w:val="en-US"/>
              </w:rPr>
              <w:t>XIP</w:t>
            </w:r>
            <w:r w:rsidRPr="003804B8">
              <w:rPr>
                <w:b/>
                <w:color w:val="auto"/>
                <w:szCs w:val="24"/>
              </w:rPr>
              <w:t>2000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lang w:val="en-US"/>
              </w:rPr>
            </w:pPr>
            <w:r w:rsidRPr="003804B8">
              <w:rPr>
                <w:b/>
                <w:color w:val="auto"/>
                <w:szCs w:val="24"/>
                <w:lang w:val="en-US"/>
              </w:rPr>
              <w:t>1</w:t>
            </w:r>
          </w:p>
        </w:tc>
      </w:tr>
      <w:tr w:rsidR="00D35813" w:rsidRPr="003804B8" w:rsidTr="003804B8">
        <w:trPr>
          <w:trHeight w:hRule="exact" w:val="270"/>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Проектор</w:t>
            </w:r>
            <w:r w:rsidRPr="003804B8">
              <w:rPr>
                <w:b/>
                <w:color w:val="FF0000"/>
                <w:szCs w:val="24"/>
              </w:rPr>
              <w:t xml:space="preserve"> </w:t>
            </w:r>
            <w:r w:rsidRPr="003804B8">
              <w:rPr>
                <w:b/>
                <w:color w:val="auto"/>
                <w:szCs w:val="24"/>
              </w:rPr>
              <w:t>BenQ</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lang w:val="en-US"/>
              </w:rPr>
            </w:pPr>
            <w:r w:rsidRPr="003804B8">
              <w:rPr>
                <w:b/>
                <w:color w:val="auto"/>
                <w:szCs w:val="24"/>
                <w:lang w:val="en-US"/>
              </w:rPr>
              <w:t>1</w:t>
            </w:r>
          </w:p>
        </w:tc>
      </w:tr>
      <w:tr w:rsidR="00D35813" w:rsidRPr="003804B8" w:rsidTr="003804B8">
        <w:trPr>
          <w:trHeight w:hRule="exact" w:val="270"/>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lang w:val="en-US"/>
              </w:rPr>
            </w:pPr>
            <w:r w:rsidRPr="003804B8">
              <w:rPr>
                <w:b/>
                <w:color w:val="auto"/>
                <w:szCs w:val="24"/>
              </w:rPr>
              <w:t>Мультимедиа проектор DLP, 2000</w:t>
            </w:r>
            <w:r w:rsidRPr="003804B8">
              <w:rPr>
                <w:b/>
                <w:color w:val="auto"/>
                <w:szCs w:val="24"/>
                <w:lang w:val="en-US"/>
              </w:rPr>
              <w:t>ANSI</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lang w:val="en-US"/>
              </w:rPr>
            </w:pPr>
            <w:r w:rsidRPr="003804B8">
              <w:rPr>
                <w:b/>
                <w:color w:val="auto"/>
                <w:szCs w:val="24"/>
                <w:lang w:val="en-US"/>
              </w:rPr>
              <w:t>1</w:t>
            </w:r>
          </w:p>
        </w:tc>
      </w:tr>
      <w:tr w:rsidR="00D35813" w:rsidRPr="003804B8" w:rsidTr="003804B8">
        <w:trPr>
          <w:trHeight w:hRule="exact" w:val="270"/>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Мультимедиа проектор BenQ</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lang w:val="en-US"/>
              </w:rPr>
            </w:pPr>
            <w:r w:rsidRPr="003804B8">
              <w:rPr>
                <w:b/>
                <w:color w:val="auto"/>
                <w:szCs w:val="24"/>
                <w:lang w:val="en-US"/>
              </w:rPr>
              <w:t>3</w:t>
            </w:r>
          </w:p>
        </w:tc>
      </w:tr>
      <w:tr w:rsidR="00D35813" w:rsidRPr="003804B8" w:rsidTr="003804B8">
        <w:trPr>
          <w:trHeight w:hRule="exact" w:val="282"/>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Визуалайзер  Avervisions</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3</w:t>
            </w:r>
          </w:p>
        </w:tc>
      </w:tr>
      <w:tr w:rsidR="00D35813" w:rsidRPr="003804B8" w:rsidTr="003804B8">
        <w:trPr>
          <w:trHeight w:hRule="exact" w:val="286"/>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Телевизор Рубин</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lang w:val="en-US"/>
              </w:rPr>
            </w:pPr>
            <w:r w:rsidRPr="003804B8">
              <w:rPr>
                <w:b/>
                <w:color w:val="auto"/>
                <w:szCs w:val="24"/>
                <w:lang w:val="en-US"/>
              </w:rPr>
              <w:t>1</w:t>
            </w:r>
          </w:p>
        </w:tc>
      </w:tr>
      <w:tr w:rsidR="00D35813" w:rsidRPr="003804B8" w:rsidTr="003804B8">
        <w:trPr>
          <w:trHeight w:hRule="exact" w:val="276"/>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ЖК телевизор Samsung 32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3</w:t>
            </w:r>
          </w:p>
        </w:tc>
      </w:tr>
      <w:tr w:rsidR="00D35813" w:rsidRPr="003804B8" w:rsidTr="003804B8">
        <w:trPr>
          <w:trHeight w:hRule="exact" w:val="266"/>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lang w:val="en-US"/>
              </w:rPr>
            </w:pPr>
            <w:r w:rsidRPr="003804B8">
              <w:rPr>
                <w:b/>
                <w:color w:val="auto"/>
                <w:szCs w:val="24"/>
              </w:rPr>
              <w:t xml:space="preserve">ЖК телевизор </w:t>
            </w:r>
            <w:r w:rsidRPr="003804B8">
              <w:rPr>
                <w:b/>
                <w:color w:val="auto"/>
                <w:szCs w:val="24"/>
                <w:lang w:val="en-US"/>
              </w:rPr>
              <w:t>Sharp</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lang w:val="en-US"/>
              </w:rPr>
            </w:pPr>
            <w:r w:rsidRPr="003804B8">
              <w:rPr>
                <w:b/>
                <w:color w:val="auto"/>
                <w:szCs w:val="24"/>
                <w:lang w:val="en-US"/>
              </w:rPr>
              <w:t>3</w:t>
            </w:r>
          </w:p>
        </w:tc>
      </w:tr>
      <w:tr w:rsidR="00D35813" w:rsidRPr="003804B8" w:rsidTr="003804B8">
        <w:trPr>
          <w:trHeight w:hRule="exact" w:val="270"/>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ЖК телевизор LG</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2</w:t>
            </w:r>
          </w:p>
        </w:tc>
      </w:tr>
      <w:tr w:rsidR="00D35813" w:rsidRPr="003804B8" w:rsidTr="003804B8">
        <w:trPr>
          <w:trHeight w:hRule="exact" w:val="302"/>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DVD Видеоплеер BBK-DV318SI</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4</w:t>
            </w:r>
          </w:p>
        </w:tc>
      </w:tr>
      <w:tr w:rsidR="00D35813" w:rsidRPr="003804B8" w:rsidTr="003804B8">
        <w:trPr>
          <w:trHeight w:hRule="exact" w:val="278"/>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lang w:val="en-US"/>
              </w:rPr>
            </w:pPr>
            <w:r w:rsidRPr="003804B8">
              <w:rPr>
                <w:b/>
                <w:color w:val="auto"/>
                <w:szCs w:val="24"/>
                <w:lang w:val="en-US"/>
              </w:rPr>
              <w:t xml:space="preserve">VHS  </w:t>
            </w:r>
            <w:r w:rsidRPr="003804B8">
              <w:rPr>
                <w:b/>
                <w:color w:val="auto"/>
                <w:szCs w:val="24"/>
              </w:rPr>
              <w:t>Видеоплеер</w:t>
            </w:r>
            <w:r w:rsidRPr="003804B8">
              <w:rPr>
                <w:b/>
                <w:color w:val="auto"/>
                <w:szCs w:val="24"/>
                <w:lang w:val="en-US"/>
              </w:rPr>
              <w:t xml:space="preserve"> LG</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282"/>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Музыкальный центр Samsung DVD  MAX</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286"/>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Музыкальный центр LG</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290"/>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Музыкальный центр караоке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280"/>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lang w:val="en-US"/>
              </w:rPr>
            </w:pPr>
            <w:r w:rsidRPr="003804B8">
              <w:rPr>
                <w:b/>
                <w:color w:val="auto"/>
                <w:szCs w:val="24"/>
                <w:lang w:val="en-US"/>
              </w:rPr>
              <w:t>ADSL Router D-Link  DSL-G604T</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270"/>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Беспроводная точка доступа D-Link DWL-</w:t>
            </w:r>
            <w:r w:rsidRPr="003804B8">
              <w:rPr>
                <w:b/>
                <w:color w:val="auto"/>
                <w:szCs w:val="24"/>
                <w:lang w:val="en-US"/>
              </w:rPr>
              <w:t>G</w:t>
            </w:r>
            <w:r w:rsidRPr="003804B8">
              <w:rPr>
                <w:b/>
                <w:color w:val="auto"/>
                <w:szCs w:val="24"/>
              </w:rPr>
              <w:t>700</w:t>
            </w:r>
            <w:r w:rsidRPr="003804B8">
              <w:rPr>
                <w:b/>
                <w:color w:val="auto"/>
                <w:szCs w:val="24"/>
                <w:lang w:val="en-US"/>
              </w:rPr>
              <w:t>AP</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302"/>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lang w:val="en-US"/>
              </w:rPr>
            </w:pPr>
            <w:r w:rsidRPr="003804B8">
              <w:rPr>
                <w:b/>
                <w:color w:val="auto"/>
                <w:szCs w:val="24"/>
              </w:rPr>
              <w:t xml:space="preserve">Видеокамера </w:t>
            </w:r>
            <w:r w:rsidRPr="003804B8">
              <w:rPr>
                <w:b/>
                <w:color w:val="auto"/>
                <w:szCs w:val="24"/>
                <w:lang w:val="en-US"/>
              </w:rPr>
              <w:t>JVC</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278"/>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 xml:space="preserve">Видеокамера </w:t>
            </w:r>
            <w:r w:rsidRPr="003804B8">
              <w:rPr>
                <w:b/>
                <w:color w:val="auto"/>
                <w:szCs w:val="24"/>
                <w:lang w:val="en-US"/>
              </w:rPr>
              <w:t>JVC</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282"/>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lang w:val="en-US"/>
              </w:rPr>
            </w:pPr>
            <w:r w:rsidRPr="003804B8">
              <w:rPr>
                <w:b/>
                <w:color w:val="auto"/>
                <w:szCs w:val="24"/>
              </w:rPr>
              <w:t xml:space="preserve">Фотоаппарат </w:t>
            </w:r>
            <w:r w:rsidRPr="003804B8">
              <w:rPr>
                <w:b/>
                <w:color w:val="auto"/>
                <w:szCs w:val="24"/>
                <w:lang w:val="en-US"/>
              </w:rPr>
              <w:t>Canon</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311"/>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lang w:val="en-US"/>
              </w:rPr>
            </w:pPr>
            <w:r w:rsidRPr="003804B8">
              <w:rPr>
                <w:b/>
                <w:color w:val="auto"/>
                <w:szCs w:val="24"/>
              </w:rPr>
              <w:t xml:space="preserve">Фотоаппарат </w:t>
            </w:r>
            <w:r w:rsidRPr="003804B8">
              <w:rPr>
                <w:b/>
                <w:color w:val="auto"/>
                <w:szCs w:val="24"/>
                <w:lang w:val="en-US"/>
              </w:rPr>
              <w:t>Nikon</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lang w:val="en-US"/>
              </w:rPr>
            </w:pPr>
            <w:r w:rsidRPr="003804B8">
              <w:rPr>
                <w:b/>
                <w:color w:val="auto"/>
                <w:szCs w:val="24"/>
                <w:lang w:val="en-US"/>
              </w:rPr>
              <w:t>1</w:t>
            </w:r>
          </w:p>
        </w:tc>
      </w:tr>
      <w:tr w:rsidR="00D35813" w:rsidRPr="003804B8" w:rsidTr="003804B8">
        <w:trPr>
          <w:trHeight w:hRule="exact" w:val="311"/>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lastRenderedPageBreak/>
              <w:t xml:space="preserve">Цифровая фотокамера </w:t>
            </w:r>
            <w:r w:rsidRPr="003804B8">
              <w:rPr>
                <w:b/>
                <w:color w:val="auto"/>
                <w:szCs w:val="24"/>
                <w:lang w:val="en-US"/>
              </w:rPr>
              <w:t>Nikon</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311"/>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 xml:space="preserve">Цифровая фотокамера </w:t>
            </w:r>
            <w:r w:rsidRPr="003804B8">
              <w:rPr>
                <w:b/>
                <w:color w:val="auto"/>
                <w:szCs w:val="24"/>
                <w:lang w:val="en-US"/>
              </w:rPr>
              <w:t>Nikon</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311"/>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Музыкальный центр в составе</w:t>
            </w:r>
          </w:p>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590"/>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Цифровая лаборатория Архимед по биологии с собственными датчиками сбора информации.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r w:rsidR="00D35813" w:rsidRPr="003804B8" w:rsidTr="003804B8">
        <w:trPr>
          <w:trHeight w:hRule="exact" w:val="311"/>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Интерактивная доска Smartboard</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2</w:t>
            </w:r>
          </w:p>
        </w:tc>
      </w:tr>
      <w:tr w:rsidR="00D35813" w:rsidRPr="003804B8" w:rsidTr="003804B8">
        <w:trPr>
          <w:trHeight w:hRule="exact" w:val="280"/>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 xml:space="preserve">Система голосования </w:t>
            </w:r>
            <w:r w:rsidRPr="003804B8">
              <w:rPr>
                <w:b/>
                <w:color w:val="auto"/>
                <w:szCs w:val="24"/>
                <w:lang w:val="en-US"/>
              </w:rPr>
              <w:t>Turning</w:t>
            </w:r>
            <w:r w:rsidRPr="003804B8">
              <w:rPr>
                <w:b/>
                <w:color w:val="auto"/>
                <w:szCs w:val="24"/>
              </w:rPr>
              <w:t xml:space="preserve"> </w:t>
            </w:r>
            <w:r w:rsidRPr="003804B8">
              <w:rPr>
                <w:b/>
                <w:color w:val="auto"/>
                <w:szCs w:val="24"/>
                <w:lang w:val="en-US"/>
              </w:rPr>
              <w:t>Point</w:t>
            </w:r>
            <w:r w:rsidRPr="003804B8">
              <w:rPr>
                <w:b/>
                <w:color w:val="auto"/>
                <w:szCs w:val="24"/>
              </w:rPr>
              <w:t xml:space="preserve"> (на 15 чел)</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35813" w:rsidRPr="003804B8" w:rsidRDefault="00D35813" w:rsidP="00D35813">
            <w:pPr>
              <w:widowControl w:val="0"/>
              <w:autoSpaceDE w:val="0"/>
              <w:autoSpaceDN w:val="0"/>
              <w:adjustRightInd w:val="0"/>
              <w:spacing w:after="0" w:line="240" w:lineRule="auto"/>
              <w:ind w:left="0" w:right="0" w:firstLine="0"/>
              <w:jc w:val="center"/>
              <w:rPr>
                <w:b/>
                <w:color w:val="auto"/>
                <w:szCs w:val="24"/>
              </w:rPr>
            </w:pPr>
            <w:r w:rsidRPr="003804B8">
              <w:rPr>
                <w:b/>
                <w:color w:val="auto"/>
                <w:szCs w:val="24"/>
              </w:rPr>
              <w:t>1</w:t>
            </w:r>
          </w:p>
        </w:tc>
      </w:tr>
    </w:tbl>
    <w:p w:rsidR="00D35813" w:rsidRPr="003804B8" w:rsidRDefault="00D35813" w:rsidP="00D35813">
      <w:pPr>
        <w:spacing w:before="240" w:after="240" w:line="240" w:lineRule="auto"/>
        <w:ind w:left="0" w:right="0" w:firstLine="708"/>
        <w:rPr>
          <w:b/>
          <w:color w:val="auto"/>
          <w:szCs w:val="32"/>
        </w:rPr>
      </w:pPr>
      <w:bookmarkStart w:id="1" w:name="_Toc288394114"/>
      <w:bookmarkStart w:id="2" w:name="_Toc288410581"/>
      <w:bookmarkStart w:id="3" w:name="_Toc288410710"/>
      <w:bookmarkStart w:id="4" w:name="_Toc418108344"/>
      <w:r w:rsidRPr="003804B8">
        <w:rPr>
          <w:b/>
          <w:color w:val="auto"/>
          <w:szCs w:val="32"/>
        </w:rPr>
        <w:t>Информационно­методические условия реализации основной образовательной программы</w:t>
      </w:r>
      <w:bookmarkEnd w:id="1"/>
      <w:bookmarkEnd w:id="2"/>
      <w:bookmarkEnd w:id="3"/>
      <w:bookmarkEnd w:id="4"/>
    </w:p>
    <w:p w:rsidR="00D35813" w:rsidRPr="003804B8" w:rsidRDefault="00D35813" w:rsidP="00D35813">
      <w:pPr>
        <w:widowControl w:val="0"/>
        <w:shd w:val="clear" w:color="auto" w:fill="FFFFFF"/>
        <w:autoSpaceDE w:val="0"/>
        <w:autoSpaceDN w:val="0"/>
        <w:adjustRightInd w:val="0"/>
        <w:spacing w:after="0" w:line="240" w:lineRule="auto"/>
        <w:ind w:left="0" w:right="0" w:firstLine="0"/>
        <w:jc w:val="center"/>
        <w:rPr>
          <w:b/>
          <w:color w:val="auto"/>
          <w:sz w:val="20"/>
          <w:szCs w:val="20"/>
        </w:rPr>
      </w:pPr>
      <w:r w:rsidRPr="003804B8">
        <w:rPr>
          <w:b/>
          <w:color w:val="auto"/>
          <w:szCs w:val="24"/>
        </w:rPr>
        <w:t>Учебно-наглядные пособия</w:t>
      </w:r>
    </w:p>
    <w:p w:rsidR="00D35813" w:rsidRPr="00D35813" w:rsidRDefault="00D35813" w:rsidP="00D35813">
      <w:pPr>
        <w:widowControl w:val="0"/>
        <w:autoSpaceDE w:val="0"/>
        <w:autoSpaceDN w:val="0"/>
        <w:adjustRightInd w:val="0"/>
        <w:spacing w:after="168" w:line="1" w:lineRule="exact"/>
        <w:ind w:left="0" w:right="0" w:firstLine="0"/>
        <w:jc w:val="left"/>
        <w:rPr>
          <w:color w:val="auto"/>
          <w:sz w:val="2"/>
          <w:szCs w:val="2"/>
        </w:rPr>
      </w:pPr>
    </w:p>
    <w:tbl>
      <w:tblPr>
        <w:tblW w:w="10651" w:type="dxa"/>
        <w:tblInd w:w="701" w:type="dxa"/>
        <w:tblLayout w:type="fixed"/>
        <w:tblCellMar>
          <w:left w:w="40" w:type="dxa"/>
          <w:right w:w="40" w:type="dxa"/>
        </w:tblCellMar>
        <w:tblLook w:val="0000" w:firstRow="0" w:lastRow="0" w:firstColumn="0" w:lastColumn="0" w:noHBand="0" w:noVBand="0"/>
      </w:tblPr>
      <w:tblGrid>
        <w:gridCol w:w="2734"/>
        <w:gridCol w:w="6378"/>
        <w:gridCol w:w="1539"/>
      </w:tblGrid>
      <w:tr w:rsidR="00D35813" w:rsidRPr="003804B8" w:rsidTr="003804B8">
        <w:trPr>
          <w:trHeight w:hRule="exact" w:val="236"/>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color w:val="auto"/>
                <w:szCs w:val="24"/>
              </w:rPr>
            </w:pPr>
            <w:r w:rsidRPr="003804B8">
              <w:rPr>
                <w:color w:val="auto"/>
                <w:szCs w:val="24"/>
              </w:rPr>
              <w:t>Учебный предмет</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color w:val="auto"/>
                <w:szCs w:val="24"/>
              </w:rPr>
            </w:pPr>
            <w:r w:rsidRPr="003804B8">
              <w:rPr>
                <w:color w:val="auto"/>
                <w:szCs w:val="24"/>
              </w:rPr>
              <w:t>Наименование пособий</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color w:val="auto"/>
                <w:szCs w:val="24"/>
              </w:rPr>
            </w:pPr>
            <w:r w:rsidRPr="003804B8">
              <w:rPr>
                <w:color w:val="auto"/>
                <w:szCs w:val="24"/>
              </w:rPr>
              <w:t>Количество</w:t>
            </w:r>
          </w:p>
        </w:tc>
      </w:tr>
      <w:tr w:rsidR="00D35813" w:rsidRPr="003804B8" w:rsidTr="003804B8">
        <w:trPr>
          <w:trHeight w:hRule="exact" w:val="718"/>
        </w:trPr>
        <w:tc>
          <w:tcPr>
            <w:tcW w:w="10651" w:type="dxa"/>
            <w:gridSpan w:val="3"/>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before="240" w:after="0" w:line="240" w:lineRule="auto"/>
              <w:ind w:left="0" w:right="0" w:firstLine="0"/>
              <w:jc w:val="left"/>
              <w:rPr>
                <w:b/>
                <w:color w:val="auto"/>
                <w:szCs w:val="24"/>
              </w:rPr>
            </w:pPr>
            <w:r w:rsidRPr="003804B8">
              <w:rPr>
                <w:b/>
                <w:i/>
                <w:color w:val="auto"/>
                <w:szCs w:val="24"/>
              </w:rPr>
              <w:t>Начальная школа</w:t>
            </w:r>
          </w:p>
        </w:tc>
      </w:tr>
      <w:tr w:rsidR="00D35813" w:rsidRPr="003804B8" w:rsidTr="003804B8">
        <w:trPr>
          <w:trHeight w:hRule="exact" w:val="285"/>
        </w:trPr>
        <w:tc>
          <w:tcPr>
            <w:tcW w:w="2734" w:type="dxa"/>
            <w:vMerge w:val="restart"/>
            <w:tcBorders>
              <w:top w:val="single" w:sz="6" w:space="0" w:color="auto"/>
              <w:left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rPr>
                <w:b/>
                <w:color w:val="auto"/>
                <w:szCs w:val="24"/>
              </w:rPr>
            </w:pPr>
            <w:r w:rsidRPr="003804B8">
              <w:rPr>
                <w:b/>
                <w:color w:val="auto"/>
                <w:szCs w:val="24"/>
              </w:rPr>
              <w:t>Математика</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Таблицы 1-4 класс</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36</w:t>
            </w:r>
          </w:p>
        </w:tc>
      </w:tr>
      <w:tr w:rsidR="00D35813" w:rsidRPr="003804B8" w:rsidTr="003804B8">
        <w:trPr>
          <w:trHeight w:hRule="exact" w:val="290"/>
        </w:trPr>
        <w:tc>
          <w:tcPr>
            <w:tcW w:w="2734" w:type="dxa"/>
            <w:vMerge/>
            <w:tcBorders>
              <w:left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r w:rsidRPr="003804B8">
              <w:rPr>
                <w:b/>
                <w:color w:val="auto"/>
                <w:szCs w:val="24"/>
              </w:rPr>
              <w:t>Касса цифр с наборным полотном</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1</w:t>
            </w:r>
          </w:p>
        </w:tc>
      </w:tr>
      <w:tr w:rsidR="00D35813" w:rsidRPr="003804B8" w:rsidTr="003804B8">
        <w:trPr>
          <w:trHeight w:hRule="exact" w:val="266"/>
        </w:trPr>
        <w:tc>
          <w:tcPr>
            <w:tcW w:w="2734" w:type="dxa"/>
            <w:vMerge/>
            <w:tcBorders>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r w:rsidRPr="003804B8">
              <w:rPr>
                <w:b/>
                <w:color w:val="auto"/>
                <w:szCs w:val="24"/>
              </w:rPr>
              <w:t>«Учись считать». Касса цифр и счетного материала</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1</w:t>
            </w:r>
          </w:p>
        </w:tc>
      </w:tr>
      <w:tr w:rsidR="00D35813" w:rsidRPr="003804B8" w:rsidTr="003804B8">
        <w:trPr>
          <w:trHeight w:hRule="exact" w:val="284"/>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rPr>
                <w:b/>
                <w:color w:val="auto"/>
                <w:szCs w:val="24"/>
              </w:rPr>
            </w:pPr>
            <w:r w:rsidRPr="003804B8">
              <w:rPr>
                <w:b/>
                <w:color w:val="auto"/>
                <w:szCs w:val="24"/>
              </w:rPr>
              <w:t>Русский язык</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r w:rsidRPr="003804B8">
              <w:rPr>
                <w:b/>
                <w:color w:val="auto"/>
                <w:szCs w:val="24"/>
              </w:rPr>
              <w:t>Таблицы демонстрационные «Русский язык»1-4 класс.</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30</w:t>
            </w:r>
          </w:p>
        </w:tc>
      </w:tr>
      <w:tr w:rsidR="00D35813" w:rsidRPr="003804B8" w:rsidTr="003804B8">
        <w:trPr>
          <w:trHeight w:hRule="exact" w:val="288"/>
        </w:trPr>
        <w:tc>
          <w:tcPr>
            <w:tcW w:w="2734" w:type="dxa"/>
            <w:vMerge w:val="restart"/>
            <w:tcBorders>
              <w:top w:val="single" w:sz="6" w:space="0" w:color="auto"/>
              <w:left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rPr>
                <w:b/>
                <w:color w:val="auto"/>
                <w:szCs w:val="24"/>
              </w:rPr>
            </w:pPr>
            <w:r w:rsidRPr="003804B8">
              <w:rPr>
                <w:b/>
                <w:color w:val="auto"/>
                <w:szCs w:val="24"/>
              </w:rPr>
              <w:t>Литературное чтение</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r w:rsidRPr="003804B8">
              <w:rPr>
                <w:b/>
                <w:color w:val="auto"/>
                <w:szCs w:val="24"/>
              </w:rPr>
              <w:t>Таблицы 1-4класс</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11</w:t>
            </w:r>
          </w:p>
        </w:tc>
      </w:tr>
      <w:tr w:rsidR="00D35813" w:rsidRPr="003804B8" w:rsidTr="003804B8">
        <w:trPr>
          <w:trHeight w:hRule="exact" w:val="278"/>
        </w:trPr>
        <w:tc>
          <w:tcPr>
            <w:tcW w:w="2734" w:type="dxa"/>
            <w:vMerge/>
            <w:tcBorders>
              <w:left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r w:rsidRPr="003804B8">
              <w:rPr>
                <w:b/>
                <w:color w:val="auto"/>
                <w:szCs w:val="24"/>
              </w:rPr>
              <w:t>Таблица «Азбука в картинках»</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1</w:t>
            </w:r>
          </w:p>
        </w:tc>
      </w:tr>
      <w:tr w:rsidR="00D35813" w:rsidRPr="003804B8" w:rsidTr="003804B8">
        <w:trPr>
          <w:trHeight w:hRule="exact" w:val="281"/>
        </w:trPr>
        <w:tc>
          <w:tcPr>
            <w:tcW w:w="2734" w:type="dxa"/>
            <w:vMerge/>
            <w:tcBorders>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r w:rsidRPr="003804B8">
              <w:rPr>
                <w:b/>
                <w:color w:val="auto"/>
                <w:szCs w:val="24"/>
              </w:rPr>
              <w:t xml:space="preserve">Таблицы демонстрационные «Обучение грамоте» 1кл.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16</w:t>
            </w:r>
          </w:p>
        </w:tc>
      </w:tr>
      <w:tr w:rsidR="00D35813" w:rsidRPr="003804B8" w:rsidTr="003804B8">
        <w:trPr>
          <w:trHeight w:hRule="exact" w:val="286"/>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rPr>
                <w:b/>
                <w:color w:val="auto"/>
                <w:szCs w:val="24"/>
              </w:rPr>
            </w:pPr>
            <w:r w:rsidRPr="003804B8">
              <w:rPr>
                <w:b/>
                <w:color w:val="auto"/>
                <w:szCs w:val="24"/>
              </w:rPr>
              <w:t>Английский язык</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Таблицы 2-4 класс</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15</w:t>
            </w:r>
          </w:p>
        </w:tc>
      </w:tr>
      <w:tr w:rsidR="00D35813" w:rsidRPr="003804B8" w:rsidTr="003804B8">
        <w:trPr>
          <w:trHeight w:hRule="exact" w:val="262"/>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rPr>
                <w:b/>
                <w:color w:val="auto"/>
                <w:szCs w:val="24"/>
              </w:rPr>
            </w:pPr>
            <w:r w:rsidRPr="003804B8">
              <w:rPr>
                <w:b/>
                <w:color w:val="auto"/>
                <w:szCs w:val="24"/>
              </w:rPr>
              <w:t>Окружающий мир</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r w:rsidRPr="003804B8">
              <w:rPr>
                <w:b/>
                <w:color w:val="auto"/>
                <w:szCs w:val="24"/>
              </w:rPr>
              <w:t xml:space="preserve">Таблицы 1-4 класс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35</w:t>
            </w:r>
          </w:p>
        </w:tc>
      </w:tr>
      <w:tr w:rsidR="00D35813" w:rsidRPr="003804B8" w:rsidTr="003804B8">
        <w:trPr>
          <w:trHeight w:hRule="exact" w:val="294"/>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rPr>
                <w:b/>
                <w:color w:val="auto"/>
                <w:szCs w:val="24"/>
              </w:rPr>
            </w:pPr>
            <w:r w:rsidRPr="003804B8">
              <w:rPr>
                <w:b/>
                <w:color w:val="auto"/>
                <w:szCs w:val="24"/>
              </w:rPr>
              <w:t>ИЗО</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Таблицы 1-4 класс</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17</w:t>
            </w:r>
          </w:p>
        </w:tc>
      </w:tr>
      <w:tr w:rsidR="00D35813" w:rsidRPr="003804B8" w:rsidTr="003804B8">
        <w:trPr>
          <w:trHeight w:hRule="exact" w:val="270"/>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rPr>
                <w:b/>
                <w:color w:val="auto"/>
                <w:szCs w:val="24"/>
              </w:rPr>
            </w:pPr>
            <w:r w:rsidRPr="003804B8">
              <w:rPr>
                <w:b/>
                <w:color w:val="auto"/>
                <w:szCs w:val="24"/>
              </w:rPr>
              <w:t xml:space="preserve">Технология </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Таблицы 1-4 класс</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4</w:t>
            </w:r>
          </w:p>
        </w:tc>
      </w:tr>
      <w:tr w:rsidR="00D35813" w:rsidRPr="003804B8" w:rsidTr="003804B8">
        <w:trPr>
          <w:trHeight w:hRule="exact" w:val="274"/>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rPr>
                <w:b/>
                <w:color w:val="auto"/>
                <w:szCs w:val="24"/>
              </w:rPr>
            </w:pPr>
            <w:r w:rsidRPr="003804B8">
              <w:rPr>
                <w:b/>
                <w:color w:val="auto"/>
                <w:szCs w:val="24"/>
              </w:rPr>
              <w:t>ПДД</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r w:rsidRPr="003804B8">
              <w:rPr>
                <w:b/>
                <w:color w:val="auto"/>
                <w:szCs w:val="24"/>
              </w:rPr>
              <w:t>Плакаты ПДД</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widowControl w:val="0"/>
              <w:autoSpaceDE w:val="0"/>
              <w:autoSpaceDN w:val="0"/>
              <w:adjustRightInd w:val="0"/>
              <w:spacing w:after="0" w:line="240" w:lineRule="auto"/>
              <w:ind w:left="0" w:right="0" w:firstLine="0"/>
              <w:jc w:val="left"/>
              <w:rPr>
                <w:b/>
                <w:color w:val="auto"/>
                <w:szCs w:val="24"/>
              </w:rPr>
            </w:pPr>
            <w:r w:rsidRPr="003804B8">
              <w:rPr>
                <w:b/>
                <w:color w:val="auto"/>
                <w:szCs w:val="24"/>
              </w:rPr>
              <w:t>7</w:t>
            </w:r>
          </w:p>
        </w:tc>
      </w:tr>
      <w:tr w:rsidR="00D35813" w:rsidRPr="003804B8" w:rsidTr="003804B8">
        <w:trPr>
          <w:trHeight w:hRule="exact" w:val="440"/>
        </w:trPr>
        <w:tc>
          <w:tcPr>
            <w:tcW w:w="2734" w:type="dxa"/>
            <w:tcBorders>
              <w:top w:val="single" w:sz="4" w:space="0" w:color="auto"/>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lang w:val="en-US"/>
              </w:rPr>
            </w:pPr>
          </w:p>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lang w:val="en-US"/>
              </w:rPr>
            </w:pPr>
            <w:r w:rsidRPr="003804B8">
              <w:rPr>
                <w:b/>
                <w:color w:val="auto"/>
                <w:szCs w:val="24"/>
              </w:rPr>
              <w:t>Физическая культура</w:t>
            </w:r>
          </w:p>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40" w:lineRule="auto"/>
              <w:ind w:left="0" w:right="0" w:firstLine="0"/>
              <w:jc w:val="left"/>
              <w:rPr>
                <w:rFonts w:eastAsia="Calibri"/>
                <w:b/>
                <w:color w:val="auto"/>
                <w:szCs w:val="24"/>
                <w:lang w:eastAsia="en-US"/>
              </w:rPr>
            </w:pPr>
            <w:r w:rsidRPr="003804B8">
              <w:rPr>
                <w:rFonts w:eastAsia="Calibri"/>
                <w:b/>
                <w:color w:val="auto"/>
                <w:szCs w:val="24"/>
                <w:lang w:eastAsia="en-US"/>
              </w:rPr>
              <w:t xml:space="preserve">Мат гимнастический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15</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r w:rsidRPr="003804B8">
              <w:rPr>
                <w:b/>
                <w:color w:val="auto"/>
                <w:szCs w:val="24"/>
              </w:rPr>
              <w:t>(Спортоборудование)</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rPr>
                <w:rFonts w:eastAsia="Calibri"/>
                <w:b/>
                <w:color w:val="auto"/>
                <w:szCs w:val="24"/>
                <w:lang w:eastAsia="en-US"/>
              </w:rPr>
            </w:pPr>
            <w:r w:rsidRPr="003804B8">
              <w:rPr>
                <w:rFonts w:eastAsia="Calibri"/>
                <w:b/>
                <w:color w:val="auto"/>
                <w:szCs w:val="24"/>
                <w:lang w:eastAsia="en-US"/>
              </w:rPr>
              <w:t>Перекладина гимнастическая</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1</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 xml:space="preserve">Козел гимнастический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1</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rPr>
                <w:rFonts w:eastAsia="Calibri"/>
                <w:b/>
                <w:color w:val="auto"/>
                <w:szCs w:val="24"/>
                <w:lang w:eastAsia="en-US"/>
              </w:rPr>
            </w:pPr>
            <w:r w:rsidRPr="003804B8">
              <w:rPr>
                <w:rFonts w:eastAsia="Calibri"/>
                <w:b/>
                <w:color w:val="auto"/>
                <w:szCs w:val="24"/>
                <w:lang w:eastAsia="en-US"/>
              </w:rPr>
              <w:t xml:space="preserve">Конь гимнастический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1</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rPr>
                <w:rFonts w:eastAsia="Calibri"/>
                <w:b/>
                <w:color w:val="auto"/>
                <w:szCs w:val="24"/>
                <w:lang w:eastAsia="en-US"/>
              </w:rPr>
            </w:pPr>
            <w:r w:rsidRPr="003804B8">
              <w:rPr>
                <w:rFonts w:eastAsia="Calibri"/>
                <w:b/>
                <w:color w:val="auto"/>
                <w:szCs w:val="24"/>
                <w:lang w:eastAsia="en-US"/>
              </w:rPr>
              <w:t xml:space="preserve">Мост гимнастический подкидной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2</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Канат  для лазания, с механизмом крепления.</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2</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 xml:space="preserve">Стойки для прыжков в высоту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2</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Планка для прыжков в высоту</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1</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rPr>
                <w:rFonts w:eastAsia="Calibri"/>
                <w:b/>
                <w:color w:val="auto"/>
                <w:szCs w:val="24"/>
                <w:lang w:eastAsia="en-US"/>
              </w:rPr>
            </w:pPr>
            <w:r w:rsidRPr="003804B8">
              <w:rPr>
                <w:rFonts w:eastAsia="Calibri"/>
                <w:b/>
                <w:color w:val="auto"/>
                <w:szCs w:val="24"/>
                <w:lang w:eastAsia="en-US"/>
              </w:rPr>
              <w:t>Скамейка гимнастическая жесткая.</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6</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 xml:space="preserve">Коврик гимнастический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20</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 xml:space="preserve">Стенка гимнастическая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4</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Комплект навесного оборудования</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4</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 xml:space="preserve">Палка гимнастическая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25</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rPr>
                <w:rFonts w:eastAsia="Calibri"/>
                <w:b/>
                <w:color w:val="auto"/>
                <w:szCs w:val="24"/>
                <w:lang w:eastAsia="en-US"/>
              </w:rPr>
            </w:pPr>
            <w:r w:rsidRPr="003804B8">
              <w:rPr>
                <w:rFonts w:eastAsia="Calibri"/>
                <w:b/>
                <w:color w:val="auto"/>
                <w:szCs w:val="24"/>
                <w:lang w:eastAsia="en-US"/>
              </w:rPr>
              <w:t>Бревно гимнастическое напольное</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1</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 xml:space="preserve">Скакалка гимнастическая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25</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 xml:space="preserve">Обруч гимнастический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25</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Мат гимнастический</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2</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 xml:space="preserve">Мат гимнастический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2</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 xml:space="preserve">Щиты баскетбольные навесные с кольцами и сеткой.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2</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Мячи баскетбольные</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25</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bCs/>
                <w:color w:val="auto"/>
                <w:szCs w:val="24"/>
                <w:lang w:eastAsia="en-US"/>
              </w:rPr>
            </w:pPr>
            <w:r w:rsidRPr="003804B8">
              <w:rPr>
                <w:rFonts w:eastAsia="Calibri"/>
                <w:b/>
                <w:color w:val="auto"/>
                <w:szCs w:val="24"/>
                <w:lang w:eastAsia="en-US"/>
              </w:rPr>
              <w:t>Сетка для переноса мячей.</w:t>
            </w:r>
            <w:r w:rsidRPr="003804B8">
              <w:rPr>
                <w:rFonts w:eastAsia="Calibri"/>
                <w:b/>
                <w:color w:val="auto"/>
                <w:szCs w:val="24"/>
                <w:lang w:eastAsia="en-US"/>
              </w:rPr>
              <w:br/>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3</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 xml:space="preserve">Мячи волейбольные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25</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 xml:space="preserve">Мячи футбольные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13</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Мячи футбольные</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13</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 xml:space="preserve">Мячи футбольные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6</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bCs/>
                <w:color w:val="auto"/>
                <w:szCs w:val="24"/>
                <w:lang w:eastAsia="en-US"/>
              </w:rPr>
            </w:pPr>
            <w:r w:rsidRPr="003804B8">
              <w:rPr>
                <w:rFonts w:eastAsia="Calibri"/>
                <w:b/>
                <w:bCs/>
                <w:color w:val="auto"/>
                <w:szCs w:val="24"/>
                <w:lang w:eastAsia="en-US"/>
              </w:rPr>
              <w:t>Набор для игры в шахматы</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10</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rPr>
                <w:rFonts w:eastAsia="Calibri"/>
                <w:b/>
                <w:color w:val="auto"/>
                <w:szCs w:val="24"/>
                <w:lang w:eastAsia="en-US"/>
              </w:rPr>
            </w:pPr>
            <w:r w:rsidRPr="003804B8">
              <w:rPr>
                <w:rFonts w:eastAsia="Calibri"/>
                <w:b/>
                <w:color w:val="auto"/>
                <w:szCs w:val="24"/>
                <w:lang w:eastAsia="en-US"/>
              </w:rPr>
              <w:t>Набор для игры в шашки</w:t>
            </w:r>
          </w:p>
          <w:p w:rsidR="00D35813" w:rsidRPr="003804B8" w:rsidRDefault="00D35813" w:rsidP="00D35813">
            <w:pPr>
              <w:spacing w:after="200" w:line="276" w:lineRule="auto"/>
              <w:ind w:left="0" w:right="0" w:firstLine="0"/>
              <w:jc w:val="center"/>
              <w:rPr>
                <w:rFonts w:eastAsia="Calibri"/>
                <w:b/>
                <w:color w:val="auto"/>
                <w:szCs w:val="24"/>
                <w:lang w:eastAsia="en-US"/>
              </w:rPr>
            </w:pP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15</w:t>
            </w:r>
          </w:p>
          <w:p w:rsidR="00D35813" w:rsidRPr="003804B8" w:rsidRDefault="00D35813" w:rsidP="00D35813">
            <w:pPr>
              <w:spacing w:after="200" w:line="276" w:lineRule="auto"/>
              <w:ind w:left="0" w:right="0" w:firstLine="0"/>
              <w:jc w:val="left"/>
              <w:rPr>
                <w:rFonts w:eastAsia="Calibri"/>
                <w:b/>
                <w:color w:val="auto"/>
                <w:szCs w:val="24"/>
                <w:lang w:eastAsia="en-US"/>
              </w:rPr>
            </w:pP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rPr>
                <w:rFonts w:ascii="Calibri" w:eastAsia="Calibri" w:hAnsi="Calibri"/>
                <w:color w:val="auto"/>
                <w:szCs w:val="24"/>
                <w:lang w:eastAsia="en-US"/>
              </w:rPr>
            </w:pPr>
            <w:r w:rsidRPr="003804B8">
              <w:rPr>
                <w:rFonts w:eastAsia="Calibri"/>
                <w:b/>
                <w:color w:val="auto"/>
                <w:szCs w:val="24"/>
                <w:lang w:eastAsia="en-US"/>
              </w:rPr>
              <w:t>Гантель наборная.</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12</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 xml:space="preserve">Мяч набивной </w:t>
            </w:r>
          </w:p>
          <w:p w:rsidR="00D35813" w:rsidRPr="003804B8" w:rsidRDefault="00D35813" w:rsidP="00D35813">
            <w:pPr>
              <w:spacing w:after="200" w:line="276" w:lineRule="auto"/>
              <w:ind w:left="0" w:right="0" w:firstLine="0"/>
              <w:jc w:val="left"/>
              <w:rPr>
                <w:rFonts w:eastAsia="Calibri"/>
                <w:b/>
                <w:color w:val="auto"/>
                <w:szCs w:val="24"/>
                <w:lang w:eastAsia="en-US"/>
              </w:rPr>
            </w:pP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15</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Мяч малый теннисный</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20</w:t>
            </w:r>
          </w:p>
        </w:tc>
      </w:tr>
      <w:tr w:rsidR="00D35813" w:rsidRPr="003804B8" w:rsidTr="003804B8">
        <w:trPr>
          <w:trHeight w:hRule="exact" w:val="287"/>
        </w:trPr>
        <w:tc>
          <w:tcPr>
            <w:tcW w:w="2734" w:type="dxa"/>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 xml:space="preserve">Секундомер </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2</w:t>
            </w:r>
          </w:p>
        </w:tc>
      </w:tr>
      <w:tr w:rsidR="00D35813" w:rsidRPr="003804B8" w:rsidTr="003804B8">
        <w:trPr>
          <w:trHeight w:hRule="exact" w:val="341"/>
        </w:trPr>
        <w:tc>
          <w:tcPr>
            <w:tcW w:w="2734" w:type="dxa"/>
            <w:tcBorders>
              <w:left w:val="single" w:sz="6" w:space="0" w:color="auto"/>
              <w:bottom w:val="single" w:sz="4"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b/>
                <w:color w:val="auto"/>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bCs/>
                <w:color w:val="auto"/>
                <w:szCs w:val="24"/>
                <w:lang w:eastAsia="en-US"/>
              </w:rPr>
              <w:t>Мяч гимнастический (фитбол)</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eastAsia="Calibri"/>
                <w:b/>
                <w:color w:val="auto"/>
                <w:szCs w:val="24"/>
                <w:lang w:eastAsia="en-US"/>
              </w:rPr>
            </w:pPr>
            <w:r w:rsidRPr="003804B8">
              <w:rPr>
                <w:rFonts w:eastAsia="Calibri"/>
                <w:b/>
                <w:color w:val="auto"/>
                <w:szCs w:val="24"/>
                <w:lang w:eastAsia="en-US"/>
              </w:rPr>
              <w:t>15</w:t>
            </w:r>
          </w:p>
        </w:tc>
      </w:tr>
      <w:tr w:rsidR="00D35813" w:rsidRPr="003804B8" w:rsidTr="003804B8">
        <w:trPr>
          <w:trHeight w:hRule="exact" w:val="435"/>
        </w:trPr>
        <w:tc>
          <w:tcPr>
            <w:tcW w:w="10651" w:type="dxa"/>
            <w:gridSpan w:val="3"/>
            <w:tcBorders>
              <w:left w:val="single" w:sz="6" w:space="0" w:color="auto"/>
              <w:bottom w:val="single" w:sz="4" w:space="0" w:color="auto"/>
              <w:right w:val="single" w:sz="6" w:space="0" w:color="auto"/>
            </w:tcBorders>
            <w:shd w:val="clear" w:color="auto" w:fill="FFFFFF"/>
          </w:tcPr>
          <w:p w:rsidR="00D35813" w:rsidRPr="003804B8" w:rsidRDefault="00D35813" w:rsidP="00D35813">
            <w:pPr>
              <w:spacing w:after="0" w:line="240" w:lineRule="auto"/>
              <w:ind w:left="0" w:right="0" w:firstLine="0"/>
              <w:jc w:val="left"/>
              <w:rPr>
                <w:rFonts w:eastAsia="Calibri"/>
                <w:b/>
                <w:i/>
                <w:color w:val="auto"/>
                <w:szCs w:val="24"/>
                <w:lang w:eastAsia="en-US"/>
              </w:rPr>
            </w:pPr>
            <w:r w:rsidRPr="003804B8">
              <w:rPr>
                <w:rFonts w:eastAsia="Calibri"/>
                <w:b/>
                <w:i/>
                <w:color w:val="auto"/>
                <w:szCs w:val="24"/>
                <w:lang w:eastAsia="en-US"/>
              </w:rPr>
              <w:t xml:space="preserve">      Медиатека</w:t>
            </w:r>
          </w:p>
        </w:tc>
      </w:tr>
      <w:tr w:rsidR="00D35813" w:rsidRPr="003804B8" w:rsidTr="003804B8">
        <w:trPr>
          <w:trHeight w:val="292"/>
        </w:trPr>
        <w:tc>
          <w:tcPr>
            <w:tcW w:w="2734" w:type="dxa"/>
            <w:vMerge w:val="restart"/>
            <w:tcBorders>
              <w:top w:val="single" w:sz="4" w:space="0" w:color="auto"/>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rFonts w:eastAsia="Calibri"/>
                <w:b/>
                <w:color w:val="auto"/>
                <w:szCs w:val="24"/>
                <w:lang w:eastAsia="en-US"/>
              </w:rPr>
            </w:pPr>
            <w:r w:rsidRPr="003804B8">
              <w:rPr>
                <w:rFonts w:eastAsia="Calibri"/>
                <w:b/>
                <w:color w:val="auto"/>
                <w:szCs w:val="24"/>
                <w:lang w:eastAsia="en-US"/>
              </w:rPr>
              <w:t xml:space="preserve">Математика </w:t>
            </w:r>
          </w:p>
        </w:tc>
        <w:tc>
          <w:tcPr>
            <w:tcW w:w="6378" w:type="dxa"/>
            <w:tcBorders>
              <w:top w:val="single" w:sz="6" w:space="0" w:color="auto"/>
              <w:left w:val="single" w:sz="6" w:space="0" w:color="auto"/>
              <w:right w:val="single" w:sz="6" w:space="0" w:color="auto"/>
            </w:tcBorders>
            <w:shd w:val="clear" w:color="auto" w:fill="FFFFFF"/>
          </w:tcPr>
          <w:p w:rsidR="00D35813" w:rsidRPr="003804B8" w:rsidRDefault="00D35813" w:rsidP="00D35813">
            <w:pPr>
              <w:spacing w:after="0" w:line="240" w:lineRule="auto"/>
              <w:ind w:left="0" w:right="0" w:firstLine="0"/>
              <w:jc w:val="left"/>
              <w:rPr>
                <w:rFonts w:eastAsia="Calibri"/>
                <w:b/>
                <w:color w:val="auto"/>
                <w:szCs w:val="24"/>
                <w:lang w:eastAsia="en-US"/>
              </w:rPr>
            </w:pPr>
            <w:r w:rsidRPr="003804B8">
              <w:rPr>
                <w:rFonts w:eastAsia="Calibri"/>
                <w:b/>
                <w:color w:val="auto"/>
                <w:szCs w:val="24"/>
                <w:lang w:eastAsia="en-US"/>
              </w:rPr>
              <w:t>Уроки КиМ  1 класс (часть 1)</w:t>
            </w:r>
          </w:p>
        </w:tc>
        <w:tc>
          <w:tcPr>
            <w:tcW w:w="1539" w:type="dxa"/>
            <w:tcBorders>
              <w:top w:val="single" w:sz="6" w:space="0" w:color="auto"/>
              <w:left w:val="single" w:sz="6" w:space="0" w:color="auto"/>
              <w:right w:val="single" w:sz="6" w:space="0" w:color="auto"/>
            </w:tcBorders>
            <w:shd w:val="clear" w:color="auto" w:fill="FFFFFF"/>
          </w:tcPr>
          <w:p w:rsidR="00D35813" w:rsidRPr="003804B8" w:rsidRDefault="00D35813" w:rsidP="00D35813">
            <w:pPr>
              <w:spacing w:after="0" w:line="240" w:lineRule="auto"/>
              <w:ind w:left="0" w:right="0" w:firstLine="0"/>
              <w:jc w:val="left"/>
              <w:rPr>
                <w:rFonts w:ascii="Calibri" w:eastAsia="Calibri" w:hAnsi="Calibri"/>
                <w:color w:val="auto"/>
                <w:szCs w:val="24"/>
                <w:lang w:eastAsia="en-US"/>
              </w:rPr>
            </w:pPr>
            <w:r w:rsidRPr="003804B8">
              <w:rPr>
                <w:rFonts w:eastAsia="Calibri"/>
                <w:b/>
                <w:color w:val="auto"/>
                <w:szCs w:val="24"/>
                <w:lang w:eastAsia="en-US"/>
              </w:rPr>
              <w:t>1</w:t>
            </w:r>
          </w:p>
        </w:tc>
      </w:tr>
      <w:tr w:rsidR="00D35813" w:rsidRPr="003804B8" w:rsidTr="003804B8">
        <w:trPr>
          <w:trHeight w:hRule="exact" w:val="341"/>
        </w:trPr>
        <w:tc>
          <w:tcPr>
            <w:tcW w:w="2734" w:type="dxa"/>
            <w:vMerge/>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rFonts w:eastAsia="Calibri"/>
                <w:b/>
                <w:color w:val="auto"/>
                <w:szCs w:val="24"/>
                <w:lang w:eastAsia="en-US"/>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360" w:lineRule="auto"/>
              <w:ind w:left="0" w:right="0" w:firstLine="0"/>
              <w:jc w:val="left"/>
              <w:rPr>
                <w:rFonts w:eastAsia="Calibri"/>
                <w:b/>
                <w:color w:val="auto"/>
                <w:szCs w:val="24"/>
                <w:lang w:eastAsia="en-US"/>
              </w:rPr>
            </w:pPr>
            <w:r w:rsidRPr="003804B8">
              <w:rPr>
                <w:rFonts w:eastAsia="Calibri"/>
                <w:b/>
                <w:color w:val="auto"/>
                <w:szCs w:val="24"/>
                <w:lang w:eastAsia="en-US"/>
              </w:rPr>
              <w:t>Уроки КиМ  1 класс (часть 2)</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ascii="Calibri" w:eastAsia="Calibri" w:hAnsi="Calibri"/>
                <w:color w:val="auto"/>
                <w:szCs w:val="24"/>
                <w:lang w:eastAsia="en-US"/>
              </w:rPr>
            </w:pPr>
            <w:r w:rsidRPr="003804B8">
              <w:rPr>
                <w:rFonts w:eastAsia="Calibri"/>
                <w:b/>
                <w:color w:val="auto"/>
                <w:szCs w:val="24"/>
                <w:lang w:eastAsia="en-US"/>
              </w:rPr>
              <w:t>1</w:t>
            </w:r>
          </w:p>
        </w:tc>
      </w:tr>
      <w:tr w:rsidR="00D35813" w:rsidRPr="003804B8" w:rsidTr="003804B8">
        <w:trPr>
          <w:trHeight w:hRule="exact" w:val="341"/>
        </w:trPr>
        <w:tc>
          <w:tcPr>
            <w:tcW w:w="2734" w:type="dxa"/>
            <w:vMerge/>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rFonts w:eastAsia="Calibri"/>
                <w:b/>
                <w:color w:val="auto"/>
                <w:szCs w:val="24"/>
                <w:lang w:eastAsia="en-US"/>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360" w:lineRule="auto"/>
              <w:ind w:left="0" w:right="0" w:firstLine="0"/>
              <w:jc w:val="left"/>
              <w:rPr>
                <w:rFonts w:eastAsia="Calibri"/>
                <w:b/>
                <w:color w:val="auto"/>
                <w:szCs w:val="24"/>
                <w:lang w:eastAsia="en-US"/>
              </w:rPr>
            </w:pPr>
            <w:r w:rsidRPr="003804B8">
              <w:rPr>
                <w:rFonts w:eastAsia="Calibri"/>
                <w:b/>
                <w:color w:val="auto"/>
                <w:szCs w:val="24"/>
                <w:lang w:eastAsia="en-US"/>
              </w:rPr>
              <w:t>Уроки КиМ  1 класс (часть 3)</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ascii="Calibri" w:eastAsia="Calibri" w:hAnsi="Calibri"/>
                <w:color w:val="auto"/>
                <w:szCs w:val="24"/>
                <w:lang w:eastAsia="en-US"/>
              </w:rPr>
            </w:pPr>
            <w:r w:rsidRPr="003804B8">
              <w:rPr>
                <w:rFonts w:eastAsia="Calibri"/>
                <w:b/>
                <w:color w:val="auto"/>
                <w:szCs w:val="24"/>
                <w:lang w:eastAsia="en-US"/>
              </w:rPr>
              <w:t>1</w:t>
            </w:r>
          </w:p>
        </w:tc>
      </w:tr>
      <w:tr w:rsidR="00D35813" w:rsidRPr="003804B8" w:rsidTr="003804B8">
        <w:trPr>
          <w:trHeight w:hRule="exact" w:val="341"/>
        </w:trPr>
        <w:tc>
          <w:tcPr>
            <w:tcW w:w="2734" w:type="dxa"/>
            <w:vMerge/>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rFonts w:eastAsia="Calibri"/>
                <w:b/>
                <w:color w:val="auto"/>
                <w:szCs w:val="24"/>
                <w:lang w:eastAsia="en-US"/>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360" w:lineRule="auto"/>
              <w:ind w:left="0" w:right="0" w:firstLine="0"/>
              <w:jc w:val="left"/>
              <w:rPr>
                <w:rFonts w:eastAsia="Calibri"/>
                <w:b/>
                <w:color w:val="auto"/>
                <w:szCs w:val="24"/>
                <w:lang w:eastAsia="en-US"/>
              </w:rPr>
            </w:pPr>
            <w:r w:rsidRPr="003804B8">
              <w:rPr>
                <w:rFonts w:eastAsia="Calibri"/>
                <w:b/>
                <w:color w:val="auto"/>
                <w:szCs w:val="24"/>
                <w:lang w:eastAsia="en-US"/>
              </w:rPr>
              <w:t>Уроки КиМ  1 класс (часть 4)</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ascii="Calibri" w:eastAsia="Calibri" w:hAnsi="Calibri"/>
                <w:color w:val="auto"/>
                <w:szCs w:val="24"/>
                <w:lang w:eastAsia="en-US"/>
              </w:rPr>
            </w:pPr>
            <w:r w:rsidRPr="003804B8">
              <w:rPr>
                <w:rFonts w:eastAsia="Calibri"/>
                <w:b/>
                <w:color w:val="auto"/>
                <w:szCs w:val="24"/>
                <w:lang w:eastAsia="en-US"/>
              </w:rPr>
              <w:t>1</w:t>
            </w:r>
          </w:p>
        </w:tc>
      </w:tr>
      <w:tr w:rsidR="00D35813" w:rsidRPr="003804B8" w:rsidTr="003804B8">
        <w:trPr>
          <w:trHeight w:hRule="exact" w:val="341"/>
        </w:trPr>
        <w:tc>
          <w:tcPr>
            <w:tcW w:w="2734" w:type="dxa"/>
            <w:vMerge/>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rFonts w:eastAsia="Calibri"/>
                <w:b/>
                <w:color w:val="auto"/>
                <w:szCs w:val="24"/>
                <w:lang w:eastAsia="en-US"/>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360" w:lineRule="auto"/>
              <w:ind w:left="0" w:right="0" w:firstLine="0"/>
              <w:jc w:val="left"/>
              <w:rPr>
                <w:rFonts w:eastAsia="Calibri"/>
                <w:b/>
                <w:color w:val="auto"/>
                <w:szCs w:val="24"/>
                <w:lang w:eastAsia="en-US"/>
              </w:rPr>
            </w:pPr>
            <w:r w:rsidRPr="003804B8">
              <w:rPr>
                <w:rFonts w:eastAsia="Calibri"/>
                <w:b/>
                <w:color w:val="auto"/>
                <w:szCs w:val="24"/>
                <w:lang w:eastAsia="en-US"/>
              </w:rPr>
              <w:t>Уроки КиМ  2 класс (часть 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ascii="Calibri" w:eastAsia="Calibri" w:hAnsi="Calibri"/>
                <w:color w:val="auto"/>
                <w:szCs w:val="24"/>
                <w:lang w:eastAsia="en-US"/>
              </w:rPr>
            </w:pPr>
            <w:r w:rsidRPr="003804B8">
              <w:rPr>
                <w:rFonts w:eastAsia="Calibri"/>
                <w:b/>
                <w:color w:val="auto"/>
                <w:szCs w:val="24"/>
                <w:lang w:eastAsia="en-US"/>
              </w:rPr>
              <w:t>1</w:t>
            </w:r>
          </w:p>
        </w:tc>
      </w:tr>
      <w:tr w:rsidR="00D35813" w:rsidRPr="003804B8" w:rsidTr="003804B8">
        <w:trPr>
          <w:trHeight w:hRule="exact" w:val="341"/>
        </w:trPr>
        <w:tc>
          <w:tcPr>
            <w:tcW w:w="2734" w:type="dxa"/>
            <w:vMerge/>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rFonts w:eastAsia="Calibri"/>
                <w:b/>
                <w:color w:val="auto"/>
                <w:szCs w:val="24"/>
                <w:lang w:eastAsia="en-US"/>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360" w:lineRule="auto"/>
              <w:ind w:left="0" w:right="0" w:firstLine="0"/>
              <w:jc w:val="left"/>
              <w:rPr>
                <w:rFonts w:eastAsia="Calibri"/>
                <w:b/>
                <w:color w:val="auto"/>
                <w:szCs w:val="24"/>
                <w:lang w:eastAsia="en-US"/>
              </w:rPr>
            </w:pPr>
            <w:r w:rsidRPr="003804B8">
              <w:rPr>
                <w:rFonts w:eastAsia="Calibri"/>
                <w:b/>
                <w:color w:val="auto"/>
                <w:szCs w:val="24"/>
                <w:lang w:eastAsia="en-US"/>
              </w:rPr>
              <w:t>Уроки КиМ  2 класс (часть 2)</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ascii="Calibri" w:eastAsia="Calibri" w:hAnsi="Calibri"/>
                <w:color w:val="auto"/>
                <w:szCs w:val="24"/>
                <w:lang w:eastAsia="en-US"/>
              </w:rPr>
            </w:pPr>
            <w:r w:rsidRPr="003804B8">
              <w:rPr>
                <w:rFonts w:eastAsia="Calibri"/>
                <w:b/>
                <w:color w:val="auto"/>
                <w:szCs w:val="24"/>
                <w:lang w:eastAsia="en-US"/>
              </w:rPr>
              <w:t>1</w:t>
            </w:r>
          </w:p>
        </w:tc>
      </w:tr>
      <w:tr w:rsidR="00D35813" w:rsidRPr="003804B8" w:rsidTr="003804B8">
        <w:trPr>
          <w:trHeight w:hRule="exact" w:val="341"/>
        </w:trPr>
        <w:tc>
          <w:tcPr>
            <w:tcW w:w="2734" w:type="dxa"/>
            <w:vMerge/>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rFonts w:eastAsia="Calibri"/>
                <w:b/>
                <w:color w:val="auto"/>
                <w:szCs w:val="24"/>
                <w:lang w:eastAsia="en-US"/>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360" w:lineRule="auto"/>
              <w:ind w:left="0" w:right="0" w:firstLine="0"/>
              <w:jc w:val="left"/>
              <w:rPr>
                <w:rFonts w:eastAsia="Calibri"/>
                <w:b/>
                <w:color w:val="auto"/>
                <w:szCs w:val="24"/>
                <w:lang w:eastAsia="en-US"/>
              </w:rPr>
            </w:pPr>
            <w:r w:rsidRPr="003804B8">
              <w:rPr>
                <w:rFonts w:eastAsia="Calibri"/>
                <w:b/>
                <w:color w:val="auto"/>
                <w:szCs w:val="24"/>
                <w:lang w:eastAsia="en-US"/>
              </w:rPr>
              <w:t>Уроки КиМ  3 класс (часть 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ascii="Calibri" w:eastAsia="Calibri" w:hAnsi="Calibri"/>
                <w:color w:val="auto"/>
                <w:szCs w:val="24"/>
                <w:lang w:eastAsia="en-US"/>
              </w:rPr>
            </w:pPr>
            <w:r w:rsidRPr="003804B8">
              <w:rPr>
                <w:rFonts w:eastAsia="Calibri"/>
                <w:b/>
                <w:color w:val="auto"/>
                <w:szCs w:val="24"/>
                <w:lang w:eastAsia="en-US"/>
              </w:rPr>
              <w:t>1</w:t>
            </w:r>
          </w:p>
        </w:tc>
      </w:tr>
      <w:tr w:rsidR="00D35813" w:rsidRPr="003804B8" w:rsidTr="003804B8">
        <w:trPr>
          <w:trHeight w:hRule="exact" w:val="341"/>
        </w:trPr>
        <w:tc>
          <w:tcPr>
            <w:tcW w:w="2734" w:type="dxa"/>
            <w:vMerge/>
            <w:tcBorders>
              <w:left w:val="single" w:sz="6" w:space="0" w:color="auto"/>
              <w:bottom w:val="single" w:sz="4"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rFonts w:eastAsia="Calibri"/>
                <w:b/>
                <w:color w:val="auto"/>
                <w:szCs w:val="24"/>
                <w:lang w:eastAsia="en-US"/>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360" w:lineRule="auto"/>
              <w:ind w:left="0" w:right="0" w:firstLine="0"/>
              <w:jc w:val="left"/>
              <w:rPr>
                <w:rFonts w:eastAsia="Calibri"/>
                <w:b/>
                <w:color w:val="auto"/>
                <w:szCs w:val="24"/>
                <w:lang w:eastAsia="en-US"/>
              </w:rPr>
            </w:pPr>
            <w:r w:rsidRPr="003804B8">
              <w:rPr>
                <w:rFonts w:eastAsia="Calibri"/>
                <w:b/>
                <w:color w:val="auto"/>
                <w:szCs w:val="24"/>
                <w:lang w:eastAsia="en-US"/>
              </w:rPr>
              <w:t>Уроки КиМ  3 класс (часть 2)</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ascii="Calibri" w:eastAsia="Calibri" w:hAnsi="Calibri"/>
                <w:color w:val="auto"/>
                <w:szCs w:val="24"/>
                <w:lang w:eastAsia="en-US"/>
              </w:rPr>
            </w:pPr>
            <w:r w:rsidRPr="003804B8">
              <w:rPr>
                <w:rFonts w:eastAsia="Calibri"/>
                <w:b/>
                <w:color w:val="auto"/>
                <w:szCs w:val="24"/>
                <w:lang w:eastAsia="en-US"/>
              </w:rPr>
              <w:t>1</w:t>
            </w:r>
          </w:p>
        </w:tc>
      </w:tr>
      <w:tr w:rsidR="00D35813" w:rsidRPr="003804B8" w:rsidTr="003804B8">
        <w:trPr>
          <w:trHeight w:hRule="exact" w:val="341"/>
        </w:trPr>
        <w:tc>
          <w:tcPr>
            <w:tcW w:w="2734" w:type="dxa"/>
            <w:vMerge w:val="restart"/>
            <w:tcBorders>
              <w:top w:val="single" w:sz="4" w:space="0" w:color="auto"/>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rFonts w:eastAsia="Calibri"/>
                <w:b/>
                <w:color w:val="auto"/>
                <w:szCs w:val="24"/>
                <w:lang w:eastAsia="en-US"/>
              </w:rPr>
            </w:pPr>
            <w:r w:rsidRPr="003804B8">
              <w:rPr>
                <w:rFonts w:eastAsia="Calibri"/>
                <w:b/>
                <w:color w:val="auto"/>
                <w:szCs w:val="24"/>
                <w:lang w:eastAsia="en-US"/>
              </w:rPr>
              <w:t>Окружающий мир</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360" w:lineRule="auto"/>
              <w:ind w:left="0" w:right="0" w:firstLine="0"/>
              <w:jc w:val="left"/>
              <w:rPr>
                <w:rFonts w:eastAsia="Calibri"/>
                <w:b/>
                <w:color w:val="auto"/>
                <w:szCs w:val="24"/>
                <w:lang w:eastAsia="en-US"/>
              </w:rPr>
            </w:pPr>
            <w:r w:rsidRPr="003804B8">
              <w:rPr>
                <w:rFonts w:eastAsia="Calibri"/>
                <w:b/>
                <w:color w:val="auto"/>
                <w:szCs w:val="24"/>
                <w:lang w:eastAsia="en-US"/>
              </w:rPr>
              <w:t>Уроки КиМ  1 класс (часть 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ascii="Calibri" w:eastAsia="Calibri" w:hAnsi="Calibri"/>
                <w:color w:val="auto"/>
                <w:szCs w:val="24"/>
                <w:lang w:eastAsia="en-US"/>
              </w:rPr>
            </w:pPr>
            <w:r w:rsidRPr="003804B8">
              <w:rPr>
                <w:rFonts w:eastAsia="Calibri"/>
                <w:b/>
                <w:color w:val="auto"/>
                <w:szCs w:val="24"/>
                <w:lang w:eastAsia="en-US"/>
              </w:rPr>
              <w:t>1</w:t>
            </w:r>
          </w:p>
        </w:tc>
      </w:tr>
      <w:tr w:rsidR="00D35813" w:rsidRPr="003804B8" w:rsidTr="003804B8">
        <w:trPr>
          <w:trHeight w:hRule="exact" w:val="341"/>
        </w:trPr>
        <w:tc>
          <w:tcPr>
            <w:tcW w:w="2734" w:type="dxa"/>
            <w:vMerge/>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rFonts w:eastAsia="Calibri"/>
                <w:b/>
                <w:color w:val="auto"/>
                <w:szCs w:val="24"/>
                <w:lang w:eastAsia="en-US"/>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360" w:lineRule="auto"/>
              <w:ind w:left="0" w:right="0" w:firstLine="0"/>
              <w:jc w:val="left"/>
              <w:rPr>
                <w:rFonts w:eastAsia="Calibri"/>
                <w:b/>
                <w:color w:val="auto"/>
                <w:szCs w:val="24"/>
                <w:lang w:eastAsia="en-US"/>
              </w:rPr>
            </w:pPr>
            <w:r w:rsidRPr="003804B8">
              <w:rPr>
                <w:rFonts w:eastAsia="Calibri"/>
                <w:b/>
                <w:color w:val="auto"/>
                <w:szCs w:val="24"/>
                <w:lang w:eastAsia="en-US"/>
              </w:rPr>
              <w:t>Уроки КиМ  1 класс (часть 2)</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ascii="Calibri" w:eastAsia="Calibri" w:hAnsi="Calibri"/>
                <w:color w:val="auto"/>
                <w:szCs w:val="24"/>
                <w:lang w:eastAsia="en-US"/>
              </w:rPr>
            </w:pPr>
            <w:r w:rsidRPr="003804B8">
              <w:rPr>
                <w:rFonts w:eastAsia="Calibri"/>
                <w:b/>
                <w:color w:val="auto"/>
                <w:szCs w:val="24"/>
                <w:lang w:eastAsia="en-US"/>
              </w:rPr>
              <w:t>1</w:t>
            </w:r>
          </w:p>
        </w:tc>
      </w:tr>
      <w:tr w:rsidR="00D35813" w:rsidRPr="003804B8" w:rsidTr="003804B8">
        <w:trPr>
          <w:trHeight w:hRule="exact" w:val="341"/>
        </w:trPr>
        <w:tc>
          <w:tcPr>
            <w:tcW w:w="2734" w:type="dxa"/>
            <w:vMerge/>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rFonts w:eastAsia="Calibri"/>
                <w:b/>
                <w:color w:val="auto"/>
                <w:szCs w:val="24"/>
                <w:lang w:eastAsia="en-US"/>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360" w:lineRule="auto"/>
              <w:ind w:left="0" w:right="0" w:firstLine="0"/>
              <w:jc w:val="left"/>
              <w:rPr>
                <w:rFonts w:eastAsia="Calibri"/>
                <w:b/>
                <w:color w:val="auto"/>
                <w:szCs w:val="24"/>
                <w:lang w:eastAsia="en-US"/>
              </w:rPr>
            </w:pPr>
            <w:r w:rsidRPr="003804B8">
              <w:rPr>
                <w:rFonts w:eastAsia="Calibri"/>
                <w:b/>
                <w:color w:val="auto"/>
                <w:szCs w:val="24"/>
                <w:lang w:eastAsia="en-US"/>
              </w:rPr>
              <w:t>Уроки КиМ  2 класс</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ascii="Calibri" w:eastAsia="Calibri" w:hAnsi="Calibri"/>
                <w:color w:val="auto"/>
                <w:szCs w:val="24"/>
                <w:lang w:eastAsia="en-US"/>
              </w:rPr>
            </w:pPr>
            <w:r w:rsidRPr="003804B8">
              <w:rPr>
                <w:rFonts w:eastAsia="Calibri"/>
                <w:b/>
                <w:color w:val="auto"/>
                <w:szCs w:val="24"/>
                <w:lang w:eastAsia="en-US"/>
              </w:rPr>
              <w:t>1</w:t>
            </w:r>
          </w:p>
        </w:tc>
      </w:tr>
      <w:tr w:rsidR="00D35813" w:rsidRPr="003804B8" w:rsidTr="003804B8">
        <w:trPr>
          <w:trHeight w:hRule="exact" w:val="341"/>
        </w:trPr>
        <w:tc>
          <w:tcPr>
            <w:tcW w:w="2734" w:type="dxa"/>
            <w:vMerge/>
            <w:tcBorders>
              <w:left w:val="single" w:sz="6"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rFonts w:eastAsia="Calibri"/>
                <w:b/>
                <w:color w:val="auto"/>
                <w:szCs w:val="24"/>
                <w:lang w:eastAsia="en-US"/>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360" w:lineRule="auto"/>
              <w:ind w:left="0" w:right="0" w:firstLine="0"/>
              <w:jc w:val="left"/>
              <w:rPr>
                <w:rFonts w:eastAsia="Calibri"/>
                <w:b/>
                <w:color w:val="auto"/>
                <w:szCs w:val="24"/>
                <w:lang w:eastAsia="en-US"/>
              </w:rPr>
            </w:pPr>
            <w:r w:rsidRPr="003804B8">
              <w:rPr>
                <w:rFonts w:eastAsia="Calibri"/>
                <w:b/>
                <w:color w:val="auto"/>
                <w:szCs w:val="24"/>
                <w:lang w:eastAsia="en-US"/>
              </w:rPr>
              <w:t>Уроки КиМ  3 класс</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ascii="Calibri" w:eastAsia="Calibri" w:hAnsi="Calibri"/>
                <w:color w:val="auto"/>
                <w:szCs w:val="24"/>
                <w:lang w:eastAsia="en-US"/>
              </w:rPr>
            </w:pPr>
            <w:r w:rsidRPr="003804B8">
              <w:rPr>
                <w:rFonts w:eastAsia="Calibri"/>
                <w:b/>
                <w:color w:val="auto"/>
                <w:szCs w:val="24"/>
                <w:lang w:eastAsia="en-US"/>
              </w:rPr>
              <w:t>1</w:t>
            </w:r>
          </w:p>
        </w:tc>
      </w:tr>
      <w:tr w:rsidR="00D35813" w:rsidRPr="003804B8" w:rsidTr="003804B8">
        <w:trPr>
          <w:trHeight w:hRule="exact" w:val="341"/>
        </w:trPr>
        <w:tc>
          <w:tcPr>
            <w:tcW w:w="2734" w:type="dxa"/>
            <w:vMerge/>
            <w:tcBorders>
              <w:left w:val="single" w:sz="6" w:space="0" w:color="auto"/>
              <w:bottom w:val="single" w:sz="4" w:space="0" w:color="auto"/>
              <w:right w:val="single" w:sz="6" w:space="0" w:color="auto"/>
            </w:tcBorders>
            <w:shd w:val="clear" w:color="auto" w:fill="FFFFFF"/>
          </w:tcPr>
          <w:p w:rsidR="00D35813" w:rsidRPr="003804B8" w:rsidRDefault="00D35813" w:rsidP="00D35813">
            <w:pPr>
              <w:widowControl w:val="0"/>
              <w:shd w:val="clear" w:color="auto" w:fill="FFFFFF"/>
              <w:autoSpaceDE w:val="0"/>
              <w:autoSpaceDN w:val="0"/>
              <w:adjustRightInd w:val="0"/>
              <w:spacing w:after="0" w:line="240" w:lineRule="auto"/>
              <w:ind w:left="0" w:right="0" w:firstLine="0"/>
              <w:jc w:val="left"/>
              <w:rPr>
                <w:rFonts w:eastAsia="Calibri"/>
                <w:b/>
                <w:color w:val="auto"/>
                <w:szCs w:val="24"/>
                <w:lang w:eastAsia="en-US"/>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360" w:lineRule="auto"/>
              <w:ind w:left="0" w:right="0" w:firstLine="0"/>
              <w:jc w:val="left"/>
              <w:rPr>
                <w:rFonts w:eastAsia="Calibri"/>
                <w:b/>
                <w:color w:val="auto"/>
                <w:szCs w:val="24"/>
                <w:lang w:eastAsia="en-US"/>
              </w:rPr>
            </w:pPr>
            <w:r w:rsidRPr="003804B8">
              <w:rPr>
                <w:rFonts w:eastAsia="Calibri"/>
                <w:b/>
                <w:color w:val="auto"/>
                <w:szCs w:val="24"/>
                <w:lang w:eastAsia="en-US"/>
              </w:rPr>
              <w:t>Уроки КиМ  4 класс</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5813" w:rsidRPr="003804B8" w:rsidRDefault="00D35813" w:rsidP="00D35813">
            <w:pPr>
              <w:spacing w:after="200" w:line="276" w:lineRule="auto"/>
              <w:ind w:left="0" w:right="0" w:firstLine="0"/>
              <w:jc w:val="left"/>
              <w:rPr>
                <w:rFonts w:ascii="Calibri" w:eastAsia="Calibri" w:hAnsi="Calibri"/>
                <w:color w:val="auto"/>
                <w:szCs w:val="24"/>
                <w:lang w:eastAsia="en-US"/>
              </w:rPr>
            </w:pPr>
            <w:r w:rsidRPr="003804B8">
              <w:rPr>
                <w:rFonts w:eastAsia="Calibri"/>
                <w:b/>
                <w:color w:val="auto"/>
                <w:szCs w:val="24"/>
                <w:lang w:eastAsia="en-US"/>
              </w:rPr>
              <w:t>1</w:t>
            </w:r>
          </w:p>
        </w:tc>
      </w:tr>
    </w:tbl>
    <w:p w:rsidR="00D35813" w:rsidRPr="00D35813" w:rsidRDefault="00D35813" w:rsidP="00D35813">
      <w:pPr>
        <w:spacing w:after="0" w:line="240" w:lineRule="auto"/>
        <w:ind w:left="0" w:right="0" w:firstLine="0"/>
        <w:jc w:val="center"/>
        <w:rPr>
          <w:b/>
          <w:color w:val="auto"/>
          <w:sz w:val="28"/>
          <w:szCs w:val="32"/>
        </w:rPr>
      </w:pPr>
    </w:p>
    <w:p w:rsidR="00D35813" w:rsidRPr="003804B8" w:rsidRDefault="00D35813" w:rsidP="00D35813">
      <w:pPr>
        <w:tabs>
          <w:tab w:val="left" w:pos="720"/>
        </w:tabs>
        <w:spacing w:after="240" w:line="240" w:lineRule="auto"/>
        <w:ind w:left="0" w:right="0" w:firstLine="0"/>
        <w:jc w:val="center"/>
        <w:rPr>
          <w:rFonts w:eastAsia="Arial Unicode MS"/>
          <w:b/>
          <w:szCs w:val="24"/>
        </w:rPr>
      </w:pPr>
      <w:r w:rsidRPr="003804B8">
        <w:rPr>
          <w:rFonts w:eastAsia="Arial Unicode MS"/>
          <w:b/>
          <w:szCs w:val="24"/>
        </w:rPr>
        <w:t xml:space="preserve"> 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bl>
      <w:tblPr>
        <w:tblW w:w="105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988"/>
        <w:gridCol w:w="2173"/>
        <w:gridCol w:w="2792"/>
      </w:tblGrid>
      <w:tr w:rsidR="00D35813" w:rsidRPr="003804B8" w:rsidTr="003804B8">
        <w:tc>
          <w:tcPr>
            <w:tcW w:w="645" w:type="dxa"/>
            <w:vAlign w:val="center"/>
          </w:tcPr>
          <w:p w:rsidR="00D35813" w:rsidRPr="003804B8" w:rsidRDefault="00D35813" w:rsidP="00D35813">
            <w:pPr>
              <w:spacing w:after="0" w:line="240" w:lineRule="auto"/>
              <w:ind w:left="0" w:right="0" w:firstLine="0"/>
              <w:jc w:val="center"/>
              <w:rPr>
                <w:b/>
                <w:color w:val="auto"/>
                <w:szCs w:val="24"/>
              </w:rPr>
            </w:pPr>
            <w:r w:rsidRPr="003804B8">
              <w:rPr>
                <w:b/>
                <w:color w:val="auto"/>
                <w:szCs w:val="24"/>
              </w:rPr>
              <w:t>№ п/п</w:t>
            </w:r>
          </w:p>
        </w:tc>
        <w:tc>
          <w:tcPr>
            <w:tcW w:w="4988" w:type="dxa"/>
            <w:vAlign w:val="center"/>
          </w:tcPr>
          <w:p w:rsidR="00D35813" w:rsidRPr="003804B8" w:rsidRDefault="00D35813" w:rsidP="00D35813">
            <w:pPr>
              <w:spacing w:after="0" w:line="240" w:lineRule="auto"/>
              <w:ind w:left="0" w:right="0" w:firstLine="0"/>
              <w:jc w:val="center"/>
              <w:rPr>
                <w:b/>
                <w:color w:val="auto"/>
                <w:szCs w:val="24"/>
              </w:rPr>
            </w:pPr>
            <w:r w:rsidRPr="003804B8">
              <w:rPr>
                <w:b/>
                <w:color w:val="auto"/>
                <w:szCs w:val="24"/>
              </w:rPr>
              <w:t>Мероприятие</w:t>
            </w:r>
          </w:p>
        </w:tc>
        <w:tc>
          <w:tcPr>
            <w:tcW w:w="2173" w:type="dxa"/>
            <w:vAlign w:val="center"/>
          </w:tcPr>
          <w:p w:rsidR="00D35813" w:rsidRPr="003804B8" w:rsidRDefault="00D35813" w:rsidP="00D35813">
            <w:pPr>
              <w:spacing w:after="0" w:line="240" w:lineRule="auto"/>
              <w:ind w:left="0" w:right="0" w:firstLine="0"/>
              <w:jc w:val="center"/>
              <w:rPr>
                <w:b/>
                <w:color w:val="auto"/>
                <w:szCs w:val="24"/>
              </w:rPr>
            </w:pPr>
            <w:r w:rsidRPr="003804B8">
              <w:rPr>
                <w:b/>
                <w:color w:val="auto"/>
                <w:szCs w:val="24"/>
              </w:rPr>
              <w:t>Сроки реализации</w:t>
            </w:r>
          </w:p>
        </w:tc>
        <w:tc>
          <w:tcPr>
            <w:tcW w:w="2792" w:type="dxa"/>
            <w:vAlign w:val="center"/>
          </w:tcPr>
          <w:p w:rsidR="00D35813" w:rsidRPr="003804B8" w:rsidRDefault="00D35813" w:rsidP="00D35813">
            <w:pPr>
              <w:spacing w:after="0" w:line="240" w:lineRule="auto"/>
              <w:ind w:left="0" w:right="0" w:firstLine="0"/>
              <w:jc w:val="center"/>
              <w:rPr>
                <w:b/>
                <w:color w:val="auto"/>
                <w:szCs w:val="24"/>
              </w:rPr>
            </w:pPr>
            <w:r w:rsidRPr="003804B8">
              <w:rPr>
                <w:b/>
                <w:color w:val="auto"/>
                <w:szCs w:val="24"/>
              </w:rPr>
              <w:t>Исполнители</w:t>
            </w:r>
          </w:p>
        </w:tc>
      </w:tr>
      <w:tr w:rsidR="00D35813" w:rsidRPr="003804B8" w:rsidTr="003804B8">
        <w:trPr>
          <w:trHeight w:val="341"/>
        </w:trPr>
        <w:tc>
          <w:tcPr>
            <w:tcW w:w="10598" w:type="dxa"/>
            <w:gridSpan w:val="4"/>
          </w:tcPr>
          <w:p w:rsidR="00D35813" w:rsidRPr="003804B8" w:rsidRDefault="00D35813" w:rsidP="00D35813">
            <w:pPr>
              <w:spacing w:after="0" w:line="240" w:lineRule="auto"/>
              <w:ind w:left="0" w:right="0" w:firstLine="0"/>
              <w:jc w:val="center"/>
              <w:rPr>
                <w:b/>
                <w:color w:val="auto"/>
                <w:szCs w:val="24"/>
              </w:rPr>
            </w:pPr>
            <w:r w:rsidRPr="003804B8">
              <w:rPr>
                <w:b/>
                <w:color w:val="auto"/>
                <w:szCs w:val="24"/>
              </w:rPr>
              <w:t>Организационно-управленческие условия внедрения ФГОС</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1</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rPr>
              <w:t>Корректировка основной образовательной программы начального общего образования с учетом изменений  ФГОС и условий реализации.</w:t>
            </w:r>
          </w:p>
          <w:p w:rsidR="00D35813" w:rsidRPr="003804B8" w:rsidRDefault="00D35813" w:rsidP="00D35813">
            <w:pPr>
              <w:spacing w:after="0" w:line="240" w:lineRule="auto"/>
              <w:ind w:left="0" w:right="0" w:firstLine="0"/>
              <w:rPr>
                <w:color w:val="auto"/>
                <w:szCs w:val="24"/>
              </w:rPr>
            </w:pPr>
            <w:r w:rsidRPr="003804B8">
              <w:rPr>
                <w:color w:val="auto"/>
                <w:szCs w:val="24"/>
              </w:rPr>
              <w:t>Обеспечение соответствия нормативной базы школы требованиям ФГОС.</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Май-август</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Зам. директора по УВР</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2</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rPr>
              <w:t>Определение списка учебников и учебных пособий, используемых в образовательном процессе в соответствии с ФГОС.</w:t>
            </w:r>
          </w:p>
          <w:p w:rsidR="00D35813" w:rsidRPr="003804B8" w:rsidRDefault="00D35813" w:rsidP="00D35813">
            <w:pPr>
              <w:spacing w:after="0" w:line="240" w:lineRule="auto"/>
              <w:ind w:left="0" w:right="0" w:firstLine="0"/>
              <w:rPr>
                <w:szCs w:val="24"/>
              </w:rPr>
            </w:pPr>
          </w:p>
        </w:tc>
        <w:tc>
          <w:tcPr>
            <w:tcW w:w="2173" w:type="dxa"/>
          </w:tcPr>
          <w:p w:rsidR="00D35813" w:rsidRPr="003804B8" w:rsidRDefault="00D35813" w:rsidP="00D35813">
            <w:pPr>
              <w:spacing w:after="0" w:line="240" w:lineRule="auto"/>
              <w:ind w:left="0" w:right="0" w:firstLine="0"/>
              <w:jc w:val="center"/>
              <w:rPr>
                <w:szCs w:val="24"/>
              </w:rPr>
            </w:pPr>
            <w:r w:rsidRPr="003804B8">
              <w:rPr>
                <w:szCs w:val="24"/>
              </w:rPr>
              <w:t>Февраль-июнь</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 xml:space="preserve">Зам. директора по УВР,  библиотекарь </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3</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rPr>
              <w:t>Разработка и реализация моделей взаимодействия школы и учреждений дополнительного образования, обеспечивающих организацию внеурочной деятельности.</w:t>
            </w:r>
          </w:p>
          <w:p w:rsidR="00D35813" w:rsidRPr="003804B8" w:rsidRDefault="00D35813" w:rsidP="00D35813">
            <w:pPr>
              <w:spacing w:after="0" w:line="240" w:lineRule="auto"/>
              <w:ind w:left="0" w:right="0" w:firstLine="0"/>
              <w:rPr>
                <w:color w:val="auto"/>
                <w:szCs w:val="24"/>
              </w:rPr>
            </w:pPr>
            <w:r w:rsidRPr="003804B8">
              <w:rPr>
                <w:szCs w:val="24"/>
              </w:rPr>
              <w:t xml:space="preserve"> Создание банка программ по организации внеурочной деятельности.</w:t>
            </w:r>
          </w:p>
        </w:tc>
        <w:tc>
          <w:tcPr>
            <w:tcW w:w="2173" w:type="dxa"/>
          </w:tcPr>
          <w:p w:rsidR="00D35813" w:rsidRPr="003804B8" w:rsidRDefault="00D35813" w:rsidP="00D35813">
            <w:pPr>
              <w:spacing w:after="0" w:line="240" w:lineRule="auto"/>
              <w:ind w:left="0" w:right="0" w:firstLine="0"/>
              <w:jc w:val="center"/>
              <w:rPr>
                <w:szCs w:val="24"/>
              </w:rPr>
            </w:pPr>
            <w:r w:rsidRPr="003804B8">
              <w:rPr>
                <w:szCs w:val="24"/>
              </w:rPr>
              <w:t>Май-август</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 xml:space="preserve">Зам. директора по УВР, </w:t>
            </w:r>
          </w:p>
          <w:p w:rsidR="00D35813" w:rsidRPr="003804B8" w:rsidRDefault="00D35813" w:rsidP="00D35813">
            <w:pPr>
              <w:spacing w:after="0" w:line="240" w:lineRule="auto"/>
              <w:ind w:left="0" w:right="0" w:firstLine="0"/>
              <w:jc w:val="left"/>
              <w:rPr>
                <w:szCs w:val="24"/>
              </w:rPr>
            </w:pPr>
            <w:r w:rsidRPr="003804B8">
              <w:rPr>
                <w:color w:val="auto"/>
                <w:szCs w:val="24"/>
              </w:rPr>
              <w:t>педагоги школы</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4</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rPr>
              <w:t>Разработка плана методического сопровождения реализации ФГОС НОО.</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Июнь</w:t>
            </w:r>
          </w:p>
          <w:p w:rsidR="00D35813" w:rsidRPr="003804B8" w:rsidRDefault="00D35813" w:rsidP="00D35813">
            <w:pPr>
              <w:spacing w:after="0" w:line="240" w:lineRule="auto"/>
              <w:ind w:left="0" w:right="0" w:firstLine="0"/>
              <w:jc w:val="center"/>
              <w:rPr>
                <w:color w:val="auto"/>
                <w:szCs w:val="24"/>
              </w:rPr>
            </w:pP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Зам. директора по УВР, руководитель ШМО учителей начальных классов</w:t>
            </w:r>
          </w:p>
        </w:tc>
      </w:tr>
      <w:tr w:rsidR="00D35813" w:rsidRPr="003804B8" w:rsidTr="003804B8">
        <w:trPr>
          <w:trHeight w:val="534"/>
        </w:trPr>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5</w:t>
            </w:r>
          </w:p>
        </w:tc>
        <w:tc>
          <w:tcPr>
            <w:tcW w:w="4988" w:type="dxa"/>
          </w:tcPr>
          <w:p w:rsidR="00D35813" w:rsidRPr="003804B8" w:rsidRDefault="00D35813" w:rsidP="00D35813">
            <w:pPr>
              <w:spacing w:after="0" w:line="240" w:lineRule="auto"/>
              <w:ind w:left="0" w:right="-108" w:firstLine="0"/>
              <w:rPr>
                <w:color w:val="auto"/>
                <w:szCs w:val="24"/>
              </w:rPr>
            </w:pPr>
            <w:r w:rsidRPr="003804B8">
              <w:rPr>
                <w:color w:val="auto"/>
                <w:szCs w:val="24"/>
              </w:rPr>
              <w:t xml:space="preserve">Проведение инструктивно-методических совещаний и обучающих семинаров по </w:t>
            </w:r>
            <w:r w:rsidRPr="003804B8">
              <w:rPr>
                <w:color w:val="auto"/>
                <w:szCs w:val="24"/>
              </w:rPr>
              <w:lastRenderedPageBreak/>
              <w:t>вопросам  ФГОС для различных категорий педагогических работников.</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lastRenderedPageBreak/>
              <w:t>В течение учебного года</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Директор, зам. директора по УВР</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lastRenderedPageBreak/>
              <w:t>6</w:t>
            </w:r>
          </w:p>
        </w:tc>
        <w:tc>
          <w:tcPr>
            <w:tcW w:w="4988" w:type="dxa"/>
          </w:tcPr>
          <w:p w:rsidR="00D35813" w:rsidRPr="003804B8" w:rsidRDefault="00D35813" w:rsidP="00D35813">
            <w:pPr>
              <w:spacing w:after="0" w:line="240" w:lineRule="auto"/>
              <w:ind w:left="0" w:right="0" w:firstLine="0"/>
              <w:rPr>
                <w:bCs/>
                <w:szCs w:val="24"/>
              </w:rPr>
            </w:pPr>
            <w:r w:rsidRPr="003804B8">
              <w:rPr>
                <w:bCs/>
                <w:szCs w:val="24"/>
              </w:rPr>
              <w:t>Организация повышения квалификации педагогов по внедрению в практику работы ФГОС.</w:t>
            </w:r>
          </w:p>
        </w:tc>
        <w:tc>
          <w:tcPr>
            <w:tcW w:w="2173" w:type="dxa"/>
          </w:tcPr>
          <w:p w:rsidR="00D35813" w:rsidRPr="003804B8" w:rsidRDefault="00D35813" w:rsidP="00D35813">
            <w:pPr>
              <w:spacing w:after="0" w:line="240" w:lineRule="auto"/>
              <w:ind w:left="0" w:right="0" w:firstLine="0"/>
              <w:jc w:val="center"/>
              <w:rPr>
                <w:szCs w:val="24"/>
              </w:rPr>
            </w:pPr>
            <w:r w:rsidRPr="003804B8">
              <w:rPr>
                <w:szCs w:val="24"/>
              </w:rPr>
              <w:t>Систематически</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 xml:space="preserve">Зам. директора по УВР </w:t>
            </w:r>
          </w:p>
        </w:tc>
      </w:tr>
      <w:tr w:rsidR="00D35813" w:rsidRPr="003804B8" w:rsidTr="003804B8">
        <w:trPr>
          <w:trHeight w:val="1677"/>
        </w:trPr>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7</w:t>
            </w:r>
          </w:p>
        </w:tc>
        <w:tc>
          <w:tcPr>
            <w:tcW w:w="4988" w:type="dxa"/>
          </w:tcPr>
          <w:p w:rsidR="00D35813" w:rsidRPr="003804B8" w:rsidRDefault="00D35813" w:rsidP="00D35813">
            <w:pPr>
              <w:spacing w:after="0" w:line="240" w:lineRule="auto"/>
              <w:ind w:left="0" w:right="0" w:firstLine="0"/>
              <w:rPr>
                <w:bCs/>
                <w:szCs w:val="24"/>
              </w:rPr>
            </w:pPr>
            <w:r w:rsidRPr="003804B8">
              <w:rPr>
                <w:bCs/>
                <w:szCs w:val="24"/>
              </w:rPr>
              <w:t>Разработка методических рекомендаций:</w:t>
            </w:r>
          </w:p>
          <w:p w:rsidR="00D35813" w:rsidRPr="003804B8" w:rsidRDefault="00D35813" w:rsidP="0005218F">
            <w:pPr>
              <w:numPr>
                <w:ilvl w:val="0"/>
                <w:numId w:val="101"/>
              </w:numPr>
              <w:tabs>
                <w:tab w:val="left" w:pos="432"/>
              </w:tabs>
              <w:spacing w:after="0" w:line="240" w:lineRule="auto"/>
              <w:ind w:left="0" w:right="0" w:firstLine="252"/>
              <w:contextualSpacing/>
              <w:jc w:val="left"/>
              <w:rPr>
                <w:bCs/>
                <w:szCs w:val="24"/>
              </w:rPr>
            </w:pPr>
            <w:r w:rsidRPr="003804B8">
              <w:rPr>
                <w:bCs/>
                <w:szCs w:val="24"/>
              </w:rPr>
              <w:t>по организации образовательного процесса в условиях  ФГОС второго поколения;</w:t>
            </w:r>
          </w:p>
          <w:p w:rsidR="00D35813" w:rsidRPr="003804B8" w:rsidRDefault="00D35813" w:rsidP="0005218F">
            <w:pPr>
              <w:numPr>
                <w:ilvl w:val="0"/>
                <w:numId w:val="101"/>
              </w:numPr>
              <w:tabs>
                <w:tab w:val="left" w:pos="432"/>
              </w:tabs>
              <w:spacing w:after="0" w:line="240" w:lineRule="auto"/>
              <w:ind w:left="0" w:right="0" w:firstLine="252"/>
              <w:contextualSpacing/>
              <w:jc w:val="left"/>
              <w:rPr>
                <w:bCs/>
                <w:szCs w:val="24"/>
              </w:rPr>
            </w:pPr>
            <w:r w:rsidRPr="003804B8">
              <w:rPr>
                <w:bCs/>
                <w:szCs w:val="24"/>
              </w:rPr>
              <w:t>по организации пребывания учащихся начальных классов в школе во второй половине дня.</w:t>
            </w:r>
          </w:p>
        </w:tc>
        <w:tc>
          <w:tcPr>
            <w:tcW w:w="2173" w:type="dxa"/>
          </w:tcPr>
          <w:p w:rsidR="00D35813" w:rsidRPr="003804B8" w:rsidRDefault="00D35813" w:rsidP="00D35813">
            <w:pPr>
              <w:spacing w:after="0" w:line="240" w:lineRule="auto"/>
              <w:ind w:left="0" w:right="0" w:firstLine="0"/>
              <w:jc w:val="center"/>
              <w:rPr>
                <w:szCs w:val="24"/>
              </w:rPr>
            </w:pPr>
            <w:r w:rsidRPr="003804B8">
              <w:rPr>
                <w:szCs w:val="24"/>
              </w:rPr>
              <w:t>В течение года</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 xml:space="preserve">Зам. директора по УВР </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8</w:t>
            </w:r>
          </w:p>
        </w:tc>
        <w:tc>
          <w:tcPr>
            <w:tcW w:w="4988" w:type="dxa"/>
          </w:tcPr>
          <w:p w:rsidR="00D35813" w:rsidRPr="003804B8" w:rsidRDefault="00D35813" w:rsidP="00D35813">
            <w:pPr>
              <w:spacing w:after="0" w:line="240" w:lineRule="auto"/>
              <w:ind w:left="0" w:right="0" w:firstLine="0"/>
              <w:rPr>
                <w:bCs/>
                <w:szCs w:val="24"/>
              </w:rPr>
            </w:pPr>
            <w:r w:rsidRPr="003804B8">
              <w:rPr>
                <w:bCs/>
                <w:szCs w:val="24"/>
              </w:rPr>
              <w:t>Оснащение школы комплексом учебного, учебно-лабораторного и компьютерного оборудования.</w:t>
            </w:r>
          </w:p>
        </w:tc>
        <w:tc>
          <w:tcPr>
            <w:tcW w:w="2173" w:type="dxa"/>
          </w:tcPr>
          <w:p w:rsidR="00D35813" w:rsidRPr="003804B8" w:rsidRDefault="00D35813" w:rsidP="00D35813">
            <w:pPr>
              <w:spacing w:after="0" w:line="240" w:lineRule="auto"/>
              <w:ind w:left="0" w:right="0" w:firstLine="0"/>
              <w:jc w:val="center"/>
              <w:rPr>
                <w:szCs w:val="24"/>
              </w:rPr>
            </w:pPr>
            <w:r w:rsidRPr="003804B8">
              <w:rPr>
                <w:szCs w:val="24"/>
              </w:rPr>
              <w:t>В течение года</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Директор, учитель информатики</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9</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rPr>
              <w:t>Разработка и утверждение учебного плана НОО.</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Май-июнь</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Зам. директора по УВР, директор</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10</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rPr>
              <w:t>Разработка и утверждение программ внеурочной деятельности ООП НОО.</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Июнь-август</w:t>
            </w:r>
          </w:p>
          <w:p w:rsidR="00D35813" w:rsidRPr="003804B8" w:rsidRDefault="00D35813" w:rsidP="00D35813">
            <w:pPr>
              <w:spacing w:after="0" w:line="240" w:lineRule="auto"/>
              <w:ind w:left="0" w:right="0" w:firstLine="0"/>
              <w:jc w:val="center"/>
              <w:rPr>
                <w:color w:val="auto"/>
                <w:szCs w:val="24"/>
              </w:rPr>
            </w:pP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 xml:space="preserve">Педагоги школы, зам. директора по УВР </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11</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rPr>
              <w:t>Разработка и утверждение рабочих программ учебных предметов.</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Июнь-август</w:t>
            </w:r>
          </w:p>
          <w:p w:rsidR="00D35813" w:rsidRPr="003804B8" w:rsidRDefault="00D35813" w:rsidP="00D35813">
            <w:pPr>
              <w:spacing w:after="0" w:line="240" w:lineRule="auto"/>
              <w:ind w:left="0" w:right="0" w:firstLine="0"/>
              <w:jc w:val="center"/>
              <w:rPr>
                <w:color w:val="auto"/>
                <w:szCs w:val="24"/>
              </w:rPr>
            </w:pP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 xml:space="preserve">Педагоги школы, зам. директора по УВР </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12</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Май</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Администрация</w:t>
            </w:r>
          </w:p>
        </w:tc>
      </w:tr>
      <w:tr w:rsidR="00D35813" w:rsidRPr="003804B8" w:rsidTr="003804B8">
        <w:tc>
          <w:tcPr>
            <w:tcW w:w="10598" w:type="dxa"/>
            <w:gridSpan w:val="4"/>
          </w:tcPr>
          <w:p w:rsidR="00D35813" w:rsidRPr="003804B8" w:rsidRDefault="00D35813" w:rsidP="00D35813">
            <w:pPr>
              <w:spacing w:after="0" w:line="240" w:lineRule="auto"/>
              <w:ind w:left="0" w:right="0" w:firstLine="0"/>
              <w:jc w:val="center"/>
              <w:rPr>
                <w:color w:val="auto"/>
                <w:szCs w:val="24"/>
              </w:rPr>
            </w:pPr>
            <w:r w:rsidRPr="003804B8">
              <w:rPr>
                <w:b/>
                <w:color w:val="auto"/>
                <w:szCs w:val="24"/>
              </w:rPr>
              <w:t>Научно-методическое сопровождение внедрения ФГОС, кадровые условия</w:t>
            </w:r>
          </w:p>
        </w:tc>
      </w:tr>
      <w:tr w:rsidR="00D35813" w:rsidRPr="003804B8" w:rsidTr="003804B8">
        <w:trPr>
          <w:trHeight w:val="552"/>
        </w:trPr>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1</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rPr>
              <w:t>Семинар-практикум «Основные требованияк проведению современного урока».</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Ноябрь</w:t>
            </w:r>
          </w:p>
          <w:p w:rsidR="00D35813" w:rsidRPr="003804B8" w:rsidRDefault="00D35813" w:rsidP="00D35813">
            <w:pPr>
              <w:spacing w:after="0" w:line="240" w:lineRule="auto"/>
              <w:ind w:left="0" w:right="0" w:firstLine="0"/>
              <w:jc w:val="center"/>
              <w:rPr>
                <w:color w:val="auto"/>
                <w:szCs w:val="24"/>
              </w:rPr>
            </w:pPr>
          </w:p>
        </w:tc>
        <w:tc>
          <w:tcPr>
            <w:tcW w:w="2792" w:type="dxa"/>
          </w:tcPr>
          <w:p w:rsidR="00D35813" w:rsidRPr="003804B8" w:rsidRDefault="00D35813" w:rsidP="00D35813">
            <w:pPr>
              <w:numPr>
                <w:ilvl w:val="12"/>
                <w:numId w:val="0"/>
              </w:numPr>
              <w:spacing w:after="0" w:line="240" w:lineRule="auto"/>
              <w:ind w:right="0"/>
              <w:jc w:val="left"/>
              <w:rPr>
                <w:color w:val="auto"/>
                <w:szCs w:val="24"/>
              </w:rPr>
            </w:pPr>
            <w:r w:rsidRPr="003804B8">
              <w:rPr>
                <w:color w:val="auto"/>
                <w:szCs w:val="24"/>
              </w:rPr>
              <w:t xml:space="preserve">Зам. директора по УВР </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2</w:t>
            </w:r>
          </w:p>
        </w:tc>
        <w:tc>
          <w:tcPr>
            <w:tcW w:w="4988" w:type="dxa"/>
          </w:tcPr>
          <w:p w:rsidR="00D35813" w:rsidRPr="003804B8" w:rsidRDefault="00D35813" w:rsidP="003804B8">
            <w:pPr>
              <w:spacing w:after="0" w:line="240" w:lineRule="auto"/>
              <w:ind w:left="0" w:right="0" w:firstLine="0"/>
              <w:rPr>
                <w:color w:val="auto"/>
                <w:szCs w:val="24"/>
              </w:rPr>
            </w:pPr>
            <w:r w:rsidRPr="003804B8">
              <w:rPr>
                <w:color w:val="auto"/>
                <w:szCs w:val="24"/>
              </w:rPr>
              <w:t>Заседание ШМО учителей начальных классов «Формирование УУД средствами  предметов УМК «</w:t>
            </w:r>
            <w:r w:rsidR="003804B8">
              <w:rPr>
                <w:color w:val="auto"/>
                <w:szCs w:val="24"/>
              </w:rPr>
              <w:t>Школа России</w:t>
            </w:r>
            <w:r w:rsidRPr="003804B8">
              <w:rPr>
                <w:color w:val="auto"/>
                <w:szCs w:val="24"/>
              </w:rPr>
              <w:t>».</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Ноябрь-декабрь</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учителя начальных классов</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3</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lang w:eastAsia="en-US"/>
              </w:rPr>
              <w:t>Научно-практическая    конференция «</w:t>
            </w:r>
            <w:r w:rsidRPr="003804B8">
              <w:rPr>
                <w:color w:val="auto"/>
                <w:szCs w:val="24"/>
              </w:rPr>
              <w:t>Использование современных педагогических технологий как реализация творческого потенциала педагогов</w:t>
            </w:r>
            <w:r w:rsidRPr="003804B8">
              <w:rPr>
                <w:color w:val="auto"/>
                <w:szCs w:val="24"/>
                <w:lang w:eastAsia="en-US"/>
              </w:rPr>
              <w:t>».</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Февраль-март</w:t>
            </w:r>
          </w:p>
        </w:tc>
        <w:tc>
          <w:tcPr>
            <w:tcW w:w="2792" w:type="dxa"/>
          </w:tcPr>
          <w:p w:rsidR="00D35813" w:rsidRPr="003804B8" w:rsidRDefault="00D35813" w:rsidP="00D35813">
            <w:pPr>
              <w:numPr>
                <w:ilvl w:val="12"/>
                <w:numId w:val="0"/>
              </w:numPr>
              <w:spacing w:after="0" w:line="240" w:lineRule="auto"/>
              <w:ind w:right="0"/>
              <w:jc w:val="left"/>
              <w:rPr>
                <w:color w:val="auto"/>
                <w:szCs w:val="24"/>
              </w:rPr>
            </w:pPr>
            <w:r w:rsidRPr="003804B8">
              <w:rPr>
                <w:color w:val="auto"/>
                <w:szCs w:val="24"/>
              </w:rPr>
              <w:t xml:space="preserve">Зам. директора по УВР </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4</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rPr>
              <w:t>Информирование педагогического коллектива о  результатах  работы по ФГОС второго поколения.</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1 раз в полугодие</w:t>
            </w:r>
          </w:p>
        </w:tc>
        <w:tc>
          <w:tcPr>
            <w:tcW w:w="2792" w:type="dxa"/>
          </w:tcPr>
          <w:p w:rsidR="00D35813" w:rsidRPr="003804B8" w:rsidRDefault="00D35813" w:rsidP="00D35813">
            <w:pPr>
              <w:numPr>
                <w:ilvl w:val="12"/>
                <w:numId w:val="0"/>
              </w:numPr>
              <w:spacing w:after="0" w:line="240" w:lineRule="auto"/>
              <w:ind w:right="0"/>
              <w:jc w:val="left"/>
              <w:rPr>
                <w:color w:val="auto"/>
                <w:szCs w:val="24"/>
              </w:rPr>
            </w:pPr>
            <w:r w:rsidRPr="003804B8">
              <w:rPr>
                <w:color w:val="auto"/>
                <w:szCs w:val="24"/>
              </w:rPr>
              <w:t xml:space="preserve">Зам. директора по УВР  </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5</w:t>
            </w:r>
          </w:p>
        </w:tc>
        <w:tc>
          <w:tcPr>
            <w:tcW w:w="4988" w:type="dxa"/>
          </w:tcPr>
          <w:p w:rsidR="00D35813" w:rsidRPr="003804B8" w:rsidRDefault="00D35813" w:rsidP="00D35813">
            <w:pPr>
              <w:spacing w:after="0" w:line="240" w:lineRule="auto"/>
              <w:ind w:left="0" w:right="0" w:firstLine="0"/>
              <w:rPr>
                <w:bCs/>
                <w:color w:val="auto"/>
                <w:szCs w:val="24"/>
              </w:rPr>
            </w:pPr>
            <w:r w:rsidRPr="003804B8">
              <w:rPr>
                <w:bCs/>
                <w:color w:val="auto"/>
                <w:szCs w:val="24"/>
              </w:rPr>
              <w:t>Повышение квалификации педагогов на курсах по вопросам введения ФГОС.</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По графику</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 xml:space="preserve">Зам. директора по УВР  </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6</w:t>
            </w:r>
          </w:p>
        </w:tc>
        <w:tc>
          <w:tcPr>
            <w:tcW w:w="4988" w:type="dxa"/>
          </w:tcPr>
          <w:p w:rsidR="00D35813" w:rsidRPr="003804B8" w:rsidRDefault="00D35813" w:rsidP="00D35813">
            <w:pPr>
              <w:spacing w:after="0" w:line="240" w:lineRule="auto"/>
              <w:ind w:left="0" w:right="0" w:firstLine="0"/>
              <w:rPr>
                <w:b/>
                <w:color w:val="auto"/>
                <w:szCs w:val="24"/>
              </w:rPr>
            </w:pPr>
            <w:r w:rsidRPr="003804B8">
              <w:rPr>
                <w:bCs/>
                <w:color w:val="auto"/>
                <w:szCs w:val="24"/>
              </w:rPr>
              <w:t>Участие педагогов школы в методических мероприятиях различных</w:t>
            </w:r>
            <w:r w:rsidRPr="003804B8">
              <w:rPr>
                <w:b/>
                <w:bCs/>
                <w:color w:val="auto"/>
                <w:szCs w:val="24"/>
              </w:rPr>
              <w:t xml:space="preserve"> </w:t>
            </w:r>
            <w:r w:rsidRPr="003804B8">
              <w:rPr>
                <w:color w:val="auto"/>
                <w:szCs w:val="24"/>
              </w:rPr>
              <w:t>уровней (региональный, муниципальный).</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В течение года</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 xml:space="preserve">Зам. директора по УВР </w:t>
            </w:r>
          </w:p>
        </w:tc>
      </w:tr>
      <w:tr w:rsidR="00D35813" w:rsidRPr="003804B8" w:rsidTr="003804B8">
        <w:tc>
          <w:tcPr>
            <w:tcW w:w="10598" w:type="dxa"/>
            <w:gridSpan w:val="4"/>
          </w:tcPr>
          <w:p w:rsidR="00D35813" w:rsidRPr="003804B8" w:rsidRDefault="00D35813" w:rsidP="00D35813">
            <w:pPr>
              <w:spacing w:after="0" w:line="240" w:lineRule="auto"/>
              <w:ind w:left="0" w:right="0" w:firstLine="0"/>
              <w:jc w:val="center"/>
              <w:rPr>
                <w:b/>
                <w:color w:val="auto"/>
                <w:szCs w:val="24"/>
              </w:rPr>
            </w:pPr>
            <w:r w:rsidRPr="003804B8">
              <w:rPr>
                <w:b/>
                <w:color w:val="auto"/>
                <w:szCs w:val="24"/>
              </w:rPr>
              <w:t>Финансовые и материально-технические условия внедрения ФГОС</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1</w:t>
            </w:r>
          </w:p>
        </w:tc>
        <w:tc>
          <w:tcPr>
            <w:tcW w:w="4988" w:type="dxa"/>
          </w:tcPr>
          <w:p w:rsidR="00D35813" w:rsidRPr="003804B8" w:rsidRDefault="00D35813" w:rsidP="00D35813">
            <w:pPr>
              <w:spacing w:after="0" w:line="240" w:lineRule="auto"/>
              <w:ind w:left="0" w:right="-108" w:firstLine="0"/>
              <w:rPr>
                <w:color w:val="auto"/>
                <w:szCs w:val="24"/>
              </w:rPr>
            </w:pPr>
            <w:r w:rsidRPr="003804B8">
              <w:rPr>
                <w:color w:val="auto"/>
                <w:szCs w:val="24"/>
              </w:rPr>
              <w:t xml:space="preserve">Применение механизма оплаты труда работников ОУ, реализующих введение ФГОС. </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Сентябрь</w:t>
            </w:r>
          </w:p>
          <w:p w:rsidR="00D35813" w:rsidRPr="003804B8" w:rsidRDefault="00D35813" w:rsidP="00D35813">
            <w:pPr>
              <w:spacing w:after="0" w:line="240" w:lineRule="auto"/>
              <w:ind w:left="0" w:right="0" w:firstLine="0"/>
              <w:jc w:val="center"/>
              <w:rPr>
                <w:color w:val="auto"/>
                <w:szCs w:val="24"/>
              </w:rPr>
            </w:pP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 xml:space="preserve">Директор школы </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2</w:t>
            </w:r>
          </w:p>
        </w:tc>
        <w:tc>
          <w:tcPr>
            <w:tcW w:w="4988" w:type="dxa"/>
          </w:tcPr>
          <w:p w:rsidR="00D35813" w:rsidRPr="003804B8" w:rsidRDefault="00D35813" w:rsidP="00D35813">
            <w:pPr>
              <w:spacing w:after="0" w:line="240" w:lineRule="auto"/>
              <w:ind w:left="0" w:right="-108" w:firstLine="0"/>
              <w:rPr>
                <w:color w:val="auto"/>
                <w:szCs w:val="24"/>
              </w:rPr>
            </w:pPr>
            <w:r w:rsidRPr="003804B8">
              <w:rPr>
                <w:color w:val="auto"/>
                <w:szCs w:val="24"/>
              </w:rPr>
              <w:t>Приобретение компьютерной и мультимедийной техники в кабинеты начальных классов для реализации требований ФГОС.</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В течение года</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 xml:space="preserve">Директор школы </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3</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rPr>
              <w:t>Текущий ремонт кабинетов, подсобных помещений.</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Июнь-август</w:t>
            </w:r>
          </w:p>
        </w:tc>
        <w:tc>
          <w:tcPr>
            <w:tcW w:w="2792" w:type="dxa"/>
          </w:tcPr>
          <w:p w:rsidR="00D35813" w:rsidRPr="003804B8" w:rsidRDefault="00D35813" w:rsidP="003804B8">
            <w:pPr>
              <w:spacing w:after="0" w:line="240" w:lineRule="auto"/>
              <w:ind w:left="0" w:right="0" w:firstLine="0"/>
              <w:jc w:val="left"/>
              <w:rPr>
                <w:color w:val="auto"/>
                <w:szCs w:val="24"/>
              </w:rPr>
            </w:pPr>
            <w:r w:rsidRPr="003804B8">
              <w:rPr>
                <w:color w:val="auto"/>
                <w:szCs w:val="24"/>
              </w:rPr>
              <w:t xml:space="preserve">Зам директора по АХР </w:t>
            </w:r>
          </w:p>
        </w:tc>
      </w:tr>
      <w:tr w:rsidR="00D35813" w:rsidRPr="003804B8" w:rsidTr="003804B8">
        <w:tc>
          <w:tcPr>
            <w:tcW w:w="10598" w:type="dxa"/>
            <w:gridSpan w:val="4"/>
          </w:tcPr>
          <w:p w:rsidR="00D35813" w:rsidRPr="003804B8" w:rsidRDefault="00D35813" w:rsidP="00D35813">
            <w:pPr>
              <w:spacing w:after="0" w:line="240" w:lineRule="auto"/>
              <w:ind w:left="0" w:right="0" w:firstLine="0"/>
              <w:jc w:val="center"/>
              <w:rPr>
                <w:b/>
                <w:color w:val="auto"/>
                <w:szCs w:val="24"/>
              </w:rPr>
            </w:pPr>
            <w:r w:rsidRPr="003804B8">
              <w:rPr>
                <w:b/>
                <w:color w:val="auto"/>
                <w:szCs w:val="24"/>
              </w:rPr>
              <w:t>Учебно-методическое и информационное обеспечение внедрения ФГОС</w:t>
            </w:r>
          </w:p>
        </w:tc>
      </w:tr>
      <w:tr w:rsidR="00D35813" w:rsidRPr="003804B8" w:rsidTr="003804B8">
        <w:trPr>
          <w:trHeight w:val="527"/>
        </w:trPr>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lastRenderedPageBreak/>
              <w:t>1</w:t>
            </w:r>
          </w:p>
        </w:tc>
        <w:tc>
          <w:tcPr>
            <w:tcW w:w="4988"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Размещение на сайте школы информации о реализации ФГОС НОО  в школе.</w:t>
            </w:r>
          </w:p>
        </w:tc>
        <w:tc>
          <w:tcPr>
            <w:tcW w:w="2173"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В течение года</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Зам. директора по УВР, учитель информатики</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2</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rPr>
              <w:t>Информирование общественности через СМИ о ходе реализации ФГОС НОО.</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Весь период</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Педагогический коллектив</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3</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rPr>
              <w:t>Анализ обеспеченности учебниками в соответствии  с ФГОС НОО.</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Август-сентябрь</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Библиотекарь</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4</w:t>
            </w:r>
          </w:p>
        </w:tc>
        <w:tc>
          <w:tcPr>
            <w:tcW w:w="4988" w:type="dxa"/>
          </w:tcPr>
          <w:p w:rsidR="00D35813" w:rsidRPr="003804B8" w:rsidRDefault="00D35813" w:rsidP="00D35813">
            <w:pPr>
              <w:spacing w:after="0" w:line="240" w:lineRule="auto"/>
              <w:ind w:left="0" w:right="0" w:firstLine="0"/>
              <w:rPr>
                <w:color w:val="auto"/>
                <w:szCs w:val="24"/>
              </w:rPr>
            </w:pPr>
            <w:r w:rsidRPr="003804B8">
              <w:rPr>
                <w:color w:val="auto"/>
                <w:szCs w:val="24"/>
              </w:rPr>
              <w:t>Оформление заявки на приобретение учебников на следующий учебный год.</w:t>
            </w:r>
          </w:p>
        </w:tc>
        <w:tc>
          <w:tcPr>
            <w:tcW w:w="2173"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Февраль-март</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Библиотекарь</w:t>
            </w:r>
          </w:p>
        </w:tc>
      </w:tr>
      <w:tr w:rsidR="00D35813" w:rsidRPr="003804B8" w:rsidTr="003804B8">
        <w:tc>
          <w:tcPr>
            <w:tcW w:w="645" w:type="dxa"/>
          </w:tcPr>
          <w:p w:rsidR="00D35813" w:rsidRPr="003804B8" w:rsidRDefault="00D35813" w:rsidP="00D35813">
            <w:pPr>
              <w:spacing w:after="0" w:line="240" w:lineRule="auto"/>
              <w:ind w:left="0" w:right="0" w:firstLine="0"/>
              <w:jc w:val="center"/>
              <w:rPr>
                <w:color w:val="auto"/>
                <w:szCs w:val="24"/>
              </w:rPr>
            </w:pPr>
            <w:r w:rsidRPr="003804B8">
              <w:rPr>
                <w:color w:val="auto"/>
                <w:szCs w:val="24"/>
              </w:rPr>
              <w:t>5</w:t>
            </w:r>
          </w:p>
        </w:tc>
        <w:tc>
          <w:tcPr>
            <w:tcW w:w="4988" w:type="dxa"/>
          </w:tcPr>
          <w:p w:rsidR="00D35813" w:rsidRPr="003804B8" w:rsidRDefault="00D35813" w:rsidP="00D35813">
            <w:pPr>
              <w:spacing w:after="0" w:line="240" w:lineRule="auto"/>
              <w:ind w:left="0" w:right="0" w:firstLine="0"/>
              <w:rPr>
                <w:color w:val="auto"/>
                <w:kern w:val="1"/>
                <w:szCs w:val="24"/>
                <w:lang w:eastAsia="ar-SA"/>
              </w:rPr>
            </w:pPr>
            <w:r w:rsidRPr="003804B8">
              <w:rPr>
                <w:color w:val="auto"/>
                <w:kern w:val="1"/>
                <w:szCs w:val="24"/>
                <w:lang w:val="en-US" w:eastAsia="ar-SA"/>
              </w:rPr>
              <w:t> </w:t>
            </w:r>
            <w:r w:rsidRPr="003804B8">
              <w:rPr>
                <w:color w:val="auto"/>
                <w:kern w:val="1"/>
                <w:szCs w:val="24"/>
                <w:lang w:eastAsia="ar-SA"/>
              </w:rPr>
              <w:t>Обеспечение публичной отчётности школы о ходе реализации  ФГОС.</w:t>
            </w:r>
          </w:p>
        </w:tc>
        <w:tc>
          <w:tcPr>
            <w:tcW w:w="2173" w:type="dxa"/>
          </w:tcPr>
          <w:p w:rsidR="00D35813" w:rsidRPr="003804B8" w:rsidRDefault="00D35813" w:rsidP="00D35813">
            <w:pPr>
              <w:spacing w:after="0" w:line="240" w:lineRule="auto"/>
              <w:ind w:left="0" w:right="0" w:firstLine="0"/>
              <w:jc w:val="center"/>
              <w:rPr>
                <w:rFonts w:eastAsia="Calibri"/>
                <w:color w:val="auto"/>
                <w:szCs w:val="24"/>
              </w:rPr>
            </w:pPr>
            <w:r w:rsidRPr="003804B8">
              <w:rPr>
                <w:rFonts w:eastAsia="Calibri"/>
                <w:color w:val="auto"/>
                <w:szCs w:val="24"/>
              </w:rPr>
              <w:t>В течение года</w:t>
            </w:r>
          </w:p>
        </w:tc>
        <w:tc>
          <w:tcPr>
            <w:tcW w:w="2792" w:type="dxa"/>
          </w:tcPr>
          <w:p w:rsidR="00D35813" w:rsidRPr="003804B8" w:rsidRDefault="00D35813" w:rsidP="00D35813">
            <w:pPr>
              <w:spacing w:after="0" w:line="240" w:lineRule="auto"/>
              <w:ind w:left="0" w:right="0" w:firstLine="0"/>
              <w:jc w:val="left"/>
              <w:rPr>
                <w:color w:val="auto"/>
                <w:szCs w:val="24"/>
              </w:rPr>
            </w:pPr>
            <w:r w:rsidRPr="003804B8">
              <w:rPr>
                <w:color w:val="auto"/>
                <w:szCs w:val="24"/>
              </w:rPr>
              <w:t>Директор</w:t>
            </w:r>
          </w:p>
          <w:p w:rsidR="00D35813" w:rsidRPr="003804B8" w:rsidRDefault="00D35813" w:rsidP="00D35813">
            <w:pPr>
              <w:spacing w:after="0" w:line="240" w:lineRule="auto"/>
              <w:ind w:left="0" w:right="0" w:firstLine="0"/>
              <w:jc w:val="left"/>
              <w:rPr>
                <w:color w:val="auto"/>
                <w:szCs w:val="24"/>
              </w:rPr>
            </w:pPr>
          </w:p>
        </w:tc>
      </w:tr>
    </w:tbl>
    <w:p w:rsidR="00DB751F" w:rsidRDefault="00B84766" w:rsidP="003804B8">
      <w:pPr>
        <w:spacing w:after="10"/>
        <w:ind w:left="1768" w:right="0" w:firstLine="164"/>
      </w:pPr>
      <w:r>
        <w:rPr>
          <w:b/>
        </w:rPr>
        <w:t>3.4. 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B751F" w:rsidRDefault="00B84766" w:rsidP="003804B8">
      <w:pPr>
        <w:ind w:left="712" w:right="0" w:firstLine="708"/>
      </w:pPr>
      <w:r>
        <w:t xml:space="preserve">Финансовое обеспечение государственных гарантий на получение обучающимися с ОВЗ МБОУ </w:t>
      </w:r>
      <w:r w:rsidR="003804B8">
        <w:t>Комбайновской оош им. воина-афганца А.Демяника</w:t>
      </w:r>
      <w:r>
        <w:t xml:space="preserve"> общедоступного и бесплатного образования за счет средств соответствующих бюджетов бюджетной системы Российской Федерации в </w:t>
      </w:r>
      <w:r w:rsidR="003804B8" w:rsidRPr="003804B8">
        <w:t xml:space="preserve">МБОУ Комбайновской оош им. воина-афганца А.Демяника </w:t>
      </w:r>
      <w:r>
        <w:t>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B751F" w:rsidRDefault="00B84766" w:rsidP="003804B8">
      <w:pPr>
        <w:ind w:left="1428" w:right="0"/>
      </w:pPr>
      <w:r>
        <w:t>Финансовые условия реализации АООП НОО:</w:t>
      </w:r>
    </w:p>
    <w:p w:rsidR="00DB751F" w:rsidRDefault="00B84766" w:rsidP="0005218F">
      <w:pPr>
        <w:numPr>
          <w:ilvl w:val="0"/>
          <w:numId w:val="73"/>
        </w:numPr>
        <w:ind w:right="0" w:firstLine="708"/>
      </w:pPr>
      <w:r>
        <w:t>обеспечивают возможность выполнения требований Стандарта к условиям реализации и структуре АООП НОО;</w:t>
      </w:r>
    </w:p>
    <w:p w:rsidR="00DB751F" w:rsidRDefault="00B84766" w:rsidP="0005218F">
      <w:pPr>
        <w:numPr>
          <w:ilvl w:val="0"/>
          <w:numId w:val="73"/>
        </w:numPr>
        <w:ind w:right="0" w:firstLine="708"/>
      </w:pPr>
      <w:r>
        <w:t>обеспечивают реализацию обязательной части АООП НОО и части, формируемойучастниками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B751F" w:rsidRDefault="00B84766" w:rsidP="0005218F">
      <w:pPr>
        <w:numPr>
          <w:ilvl w:val="0"/>
          <w:numId w:val="73"/>
        </w:numPr>
        <w:ind w:right="0" w:firstLine="708"/>
      </w:pPr>
      <w:r>
        <w:t>отражает структуру и объем расходов, необходимых для реализации АООП НОО, а такжемеханизм их формирования.</w:t>
      </w:r>
    </w:p>
    <w:p w:rsidR="00DB751F" w:rsidRDefault="00B84766" w:rsidP="003804B8">
      <w:pPr>
        <w:spacing w:after="10"/>
        <w:ind w:left="722" w:right="0" w:hanging="10"/>
      </w:pPr>
      <w:r>
        <w:rPr>
          <w:b/>
        </w:rPr>
        <w:t>3.3.3.  Финансово-экономические условия реализации АООП НОО</w:t>
      </w:r>
    </w:p>
    <w:p w:rsidR="00DB751F" w:rsidRDefault="00B84766" w:rsidP="003804B8">
      <w:pPr>
        <w:ind w:left="720" w:right="0"/>
      </w:pPr>
      <w: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DB751F" w:rsidRDefault="00B84766" w:rsidP="003804B8">
      <w:pPr>
        <w:spacing w:after="0"/>
        <w:ind w:left="720" w:right="0"/>
      </w:pPr>
      <w:r>
        <w:t>Муниципальное задание устанавливает показатели, характеризующие качество и объем (содержание) муниципальной услуги, а также порядок ее оказания.</w:t>
      </w:r>
    </w:p>
    <w:p w:rsidR="00DB751F" w:rsidRDefault="00B84766" w:rsidP="003804B8">
      <w:pPr>
        <w:ind w:left="720" w:right="0"/>
      </w:pPr>
      <w:r>
        <w:t xml:space="preserve">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w:t>
      </w:r>
    </w:p>
    <w:p w:rsidR="00DB751F" w:rsidRDefault="00B84766" w:rsidP="003804B8">
      <w:pPr>
        <w:ind w:left="720" w:right="0"/>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субъекта Российской Федерации – Ростовской области. </w:t>
      </w:r>
    </w:p>
    <w:p w:rsidR="00DB751F" w:rsidRDefault="00B84766" w:rsidP="003804B8">
      <w:pPr>
        <w:ind w:left="720" w:right="0"/>
      </w:pPr>
      <w: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включает: расходы на оплату труда работников, реализующих образовательную программу начального общего образования;</w:t>
      </w:r>
    </w:p>
    <w:p w:rsidR="00DB751F" w:rsidRDefault="00B84766" w:rsidP="003804B8">
      <w:pPr>
        <w:ind w:left="720" w:right="0"/>
      </w:pPr>
      <w:r>
        <w:t>расходы на приобретение учебников и учебных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w:t>
      </w:r>
    </w:p>
    <w:p w:rsidR="00DB751F" w:rsidRDefault="00B84766" w:rsidP="003804B8">
      <w:pPr>
        <w:ind w:left="720" w:right="0"/>
      </w:pPr>
      <w: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w:t>
      </w:r>
      <w:r>
        <w:lastRenderedPageBreak/>
        <w:t>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B751F" w:rsidRDefault="00B84766" w:rsidP="003804B8">
      <w:pPr>
        <w:ind w:left="720" w:right="0"/>
      </w:pPr>
      <w:r>
        <w:t>Органы местного самоуправления вправе осуществлять за счет средств местных бюджетов финансовое обеспечение предоставления начального и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и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DB751F" w:rsidRDefault="00B84766" w:rsidP="003804B8">
      <w:pPr>
        <w:ind w:left="720" w:right="0"/>
      </w:pPr>
      <w: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w:t>
      </w:r>
    </w:p>
    <w:p w:rsidR="00DB751F" w:rsidRDefault="00B84766" w:rsidP="003804B8">
      <w:pPr>
        <w:ind w:left="720" w:right="0"/>
      </w:pPr>
      <w:r>
        <w:t>Реализация подхода нормативного финансирования в расчете на одного обучающегося осуществляется на трех следующих уровнях: межбюджетные отношения (бюджет субъекта Российской Федерации – местный бюджет); внутрибюджетные отношения (местный бюджет – муниципальная общеобразовательная организация); общеобразовательная организация.</w:t>
      </w:r>
    </w:p>
    <w:p w:rsidR="00DB751F" w:rsidRDefault="00B84766" w:rsidP="003804B8">
      <w:pPr>
        <w:ind w:left="720" w:right="0"/>
      </w:pPr>
      <w: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DB751F" w:rsidRDefault="00B84766" w:rsidP="003804B8">
      <w:pPr>
        <w:spacing w:after="0"/>
        <w:ind w:left="720" w:right="0"/>
      </w:pPr>
      <w: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DB751F" w:rsidRDefault="00B84766" w:rsidP="003804B8">
      <w:pPr>
        <w:ind w:left="720" w:right="0"/>
      </w:pPr>
      <w:r>
        <w:t>При разработке программы образовательной организации в частиобучения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DB751F" w:rsidRDefault="00B84766" w:rsidP="003804B8">
      <w:pPr>
        <w:ind w:left="720" w:right="0"/>
      </w:pPr>
      <w: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3804B8">
        <w:t xml:space="preserve"> </w:t>
      </w:r>
      <w: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DB751F" w:rsidRDefault="00B84766" w:rsidP="003804B8">
      <w:pPr>
        <w:ind w:left="720" w:right="0"/>
      </w:pPr>
      <w: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DB751F" w:rsidRDefault="00B84766" w:rsidP="003804B8">
      <w:pPr>
        <w:ind w:left="720" w:right="0"/>
      </w:pPr>
      <w: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B751F" w:rsidRDefault="00B84766" w:rsidP="003804B8">
      <w:pPr>
        <w:ind w:left="720" w:right="0"/>
      </w:pPr>
      <w:r>
        <w:lastRenderedPageBreak/>
        <w:t>Финансовое обеспечение оказания муниципальных услуг осуществляется в пределах бюджетных ассигнований, предусмотренных организации на очередной финансовый год.</w:t>
      </w:r>
    </w:p>
    <w:p w:rsidR="00DB751F" w:rsidRDefault="00B84766">
      <w:pPr>
        <w:spacing w:after="13"/>
        <w:ind w:left="531" w:right="380" w:hanging="10"/>
        <w:jc w:val="center"/>
      </w:pPr>
      <w:r>
        <w:rPr>
          <w:b/>
        </w:rPr>
        <w:t>Создание в образовательной организации информационно-образовательной среды, соответствующей требованиям ФГОС</w:t>
      </w:r>
    </w:p>
    <w:p w:rsidR="00DB751F" w:rsidRDefault="00B84766" w:rsidP="005D2682">
      <w:pPr>
        <w:ind w:left="712" w:right="0" w:firstLine="708"/>
      </w:pPr>
      <w:r>
        <w:rPr>
          <w:b/>
        </w:rPr>
        <w:t>Технические средства:</w:t>
      </w:r>
      <w: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DB751F" w:rsidRDefault="00B84766" w:rsidP="005D2682">
      <w:pPr>
        <w:spacing w:after="10"/>
        <w:ind w:left="10" w:right="0" w:hanging="10"/>
        <w:jc w:val="center"/>
      </w:pPr>
      <w:r>
        <w:rPr>
          <w:b/>
        </w:rPr>
        <w:t>Программные инструменты:</w:t>
      </w:r>
      <w:r>
        <w:t xml:space="preserve"> операционные системы и служебные инструменты;</w:t>
      </w:r>
    </w:p>
    <w:p w:rsidR="00DB751F" w:rsidRDefault="00B84766" w:rsidP="005D2682">
      <w:pPr>
        <w:ind w:left="720" w:right="0"/>
      </w:pPr>
      <w:r>
        <w:t>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DB751F" w:rsidRDefault="00B84766" w:rsidP="005D2682">
      <w:pPr>
        <w:ind w:left="712" w:right="0" w:firstLine="708"/>
      </w:pPr>
      <w:r>
        <w:rPr>
          <w:b/>
        </w:rPr>
        <w:t xml:space="preserve">Обеспечение технической, методической и организационной поддержки: </w:t>
      </w:r>
      <w: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DB751F" w:rsidRDefault="00B84766" w:rsidP="005D2682">
      <w:pPr>
        <w:ind w:left="712" w:right="0" w:firstLine="708"/>
      </w:pPr>
      <w:r>
        <w:rPr>
          <w:b/>
        </w:rPr>
        <w:t xml:space="preserve">Отображение образовательного процесса в информационной среде: </w:t>
      </w:r>
      <w: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DB751F" w:rsidRDefault="00B84766" w:rsidP="005D2682">
      <w:pPr>
        <w:ind w:left="712" w:right="0" w:firstLine="708"/>
      </w:pPr>
      <w:r>
        <w:rPr>
          <w:b/>
        </w:rPr>
        <w:t xml:space="preserve">Компоненты на бумажных носителях: </w:t>
      </w:r>
      <w:r>
        <w:t>учебники (органайзеры); рабочие тетради (тетради</w:t>
      </w:r>
      <w:r w:rsidR="005D2682">
        <w:t>-</w:t>
      </w:r>
      <w:r>
        <w:t>тренажеры).</w:t>
      </w:r>
    </w:p>
    <w:p w:rsidR="00DB751F" w:rsidRDefault="00B84766" w:rsidP="005D2682">
      <w:pPr>
        <w:ind w:left="712" w:right="0" w:firstLine="708"/>
      </w:pPr>
      <w:r>
        <w:rPr>
          <w:b/>
        </w:rPr>
        <w:t xml:space="preserve">Компоненты на CD и DVD: </w:t>
      </w:r>
      <w:r>
        <w:t>электронные приложения к учебникам; электронные наглядные пособия; электронные тренажеры; электронные практикумы.</w:t>
      </w:r>
    </w:p>
    <w:p w:rsidR="00DB751F" w:rsidRDefault="00B84766" w:rsidP="005D2682">
      <w:pPr>
        <w:spacing w:after="0"/>
        <w:ind w:left="712" w:right="0" w:firstLine="708"/>
      </w:pPr>
      <w: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НОО.</w:t>
      </w:r>
    </w:p>
    <w:p w:rsidR="00DB751F" w:rsidRDefault="00B84766">
      <w:pPr>
        <w:spacing w:after="10"/>
        <w:ind w:left="936" w:right="0" w:hanging="10"/>
      </w:pPr>
      <w:r>
        <w:rPr>
          <w:b/>
        </w:rPr>
        <w:t>3.5        Обоснование необходимых изменений в имеющихся условиях в соответствии с АООП</w:t>
      </w:r>
    </w:p>
    <w:p w:rsidR="00DB751F" w:rsidRDefault="00B84766">
      <w:pPr>
        <w:spacing w:after="13"/>
        <w:ind w:left="531" w:right="378" w:hanging="10"/>
        <w:jc w:val="center"/>
      </w:pPr>
      <w:r>
        <w:rPr>
          <w:b/>
        </w:rPr>
        <w:t>НОО школы</w:t>
      </w:r>
    </w:p>
    <w:p w:rsidR="00DB751F" w:rsidRDefault="00B84766">
      <w:pPr>
        <w:ind w:left="720" w:right="15"/>
      </w:pPr>
      <w:r>
        <w:t xml:space="preserve">  С целью учета приоритетов основной общеобразовательной программы начального общего образования </w:t>
      </w:r>
      <w:r w:rsidR="005D2682" w:rsidRPr="005D2682">
        <w:t xml:space="preserve">МБОУ Комбайновской оош им. воина-афганца А.Демяника </w:t>
      </w:r>
      <w:r>
        <w:t xml:space="preserve">необходимо: </w:t>
      </w:r>
    </w:p>
    <w:p w:rsidR="00DB751F" w:rsidRDefault="00B84766">
      <w:pPr>
        <w:ind w:left="720" w:right="15"/>
      </w:pPr>
      <w:r>
        <w:t xml:space="preserve">1) наладить регулярное информирование родителей и общественности о процессе реализации АООП НОО; </w:t>
      </w:r>
    </w:p>
    <w:p w:rsidR="00DB751F" w:rsidRDefault="00B84766" w:rsidP="005D2682">
      <w:pPr>
        <w:spacing w:after="0"/>
        <w:ind w:left="720" w:right="0"/>
      </w:pPr>
      <w:r>
        <w:t xml:space="preserve">2)вести мониторинг развития обучающихся в соответствии с основными приоритетами программы; 3)укреплять материальную базу школы, в сооответствии с требованиями ФГОС НОО к техникотехнологическому обеспечению современной образовательной среды; </w:t>
      </w:r>
    </w:p>
    <w:p w:rsidR="005D2682" w:rsidRDefault="00B84766" w:rsidP="005D2682">
      <w:pPr>
        <w:ind w:left="712" w:right="0" w:firstLine="768"/>
      </w:pPr>
      <w:r>
        <w:t xml:space="preserve">Основным механизмом достижения целевых ориентиров в системе условий является четкое взаимодействие всех участников образовательного процесса. Необходимые изменения в имеющихся условиях </w:t>
      </w:r>
    </w:p>
    <w:p w:rsidR="00DB751F" w:rsidRDefault="00B84766" w:rsidP="005D2682">
      <w:pPr>
        <w:ind w:right="0" w:firstLine="340"/>
      </w:pPr>
      <w:r>
        <w:rPr>
          <w:i/>
        </w:rPr>
        <w:t>1. Психолого-педагогические.</w:t>
      </w:r>
    </w:p>
    <w:p w:rsidR="00DB751F" w:rsidRDefault="00B84766" w:rsidP="005D2682">
      <w:pPr>
        <w:ind w:left="720" w:right="0"/>
      </w:pPr>
      <w:r>
        <w:t>Разработка плана психолого-педагогических семинаров для педагогов.</w:t>
      </w:r>
    </w:p>
    <w:p w:rsidR="00DB751F" w:rsidRDefault="00B84766" w:rsidP="005D2682">
      <w:pPr>
        <w:spacing w:after="12"/>
        <w:ind w:left="722" w:right="0" w:hanging="10"/>
      </w:pPr>
      <w:r>
        <w:t xml:space="preserve">2. </w:t>
      </w:r>
      <w:r>
        <w:rPr>
          <w:i/>
        </w:rPr>
        <w:t>Кадровые.</w:t>
      </w:r>
    </w:p>
    <w:p w:rsidR="00DB751F" w:rsidRDefault="00B84766" w:rsidP="005D2682">
      <w:pPr>
        <w:ind w:left="720" w:right="0"/>
      </w:pPr>
      <w:r>
        <w:t>Повышение квалификации педагогов по программам:</w:t>
      </w:r>
    </w:p>
    <w:p w:rsidR="00DB751F" w:rsidRDefault="00B84766" w:rsidP="005D2682">
      <w:pPr>
        <w:ind w:left="720" w:right="0"/>
      </w:pPr>
      <w:r>
        <w:t>- государственные приоритеты в образовании, структура и содержание ФГОС НОО; - ИКТ в образовательном процессе.</w:t>
      </w:r>
    </w:p>
    <w:p w:rsidR="00DB751F" w:rsidRDefault="00B84766" w:rsidP="0005218F">
      <w:pPr>
        <w:numPr>
          <w:ilvl w:val="0"/>
          <w:numId w:val="74"/>
        </w:numPr>
        <w:spacing w:after="12"/>
        <w:ind w:right="0" w:hanging="300"/>
      </w:pPr>
      <w:r>
        <w:rPr>
          <w:i/>
        </w:rPr>
        <w:lastRenderedPageBreak/>
        <w:t>Финансовые условия.</w:t>
      </w:r>
    </w:p>
    <w:p w:rsidR="00DB751F" w:rsidRDefault="00B84766" w:rsidP="005D2682">
      <w:pPr>
        <w:ind w:left="720" w:right="0"/>
      </w:pPr>
      <w:r>
        <w:t>Привлечение добровольных пожертвований и целевых взносов физических и (или) юридических лиц.</w:t>
      </w:r>
    </w:p>
    <w:p w:rsidR="00DB751F" w:rsidRDefault="00B84766" w:rsidP="0005218F">
      <w:pPr>
        <w:numPr>
          <w:ilvl w:val="0"/>
          <w:numId w:val="74"/>
        </w:numPr>
        <w:spacing w:after="12"/>
        <w:ind w:right="0" w:hanging="300"/>
      </w:pPr>
      <w:r>
        <w:rPr>
          <w:i/>
        </w:rPr>
        <w:t>Материально-технические условия</w:t>
      </w:r>
    </w:p>
    <w:p w:rsidR="00DB751F" w:rsidRDefault="00B84766" w:rsidP="005D2682">
      <w:pPr>
        <w:ind w:left="720" w:right="0"/>
      </w:pPr>
      <w:r>
        <w:t>Создание и оборудование игровых зон (рекреации).</w:t>
      </w:r>
    </w:p>
    <w:p w:rsidR="00DB751F" w:rsidRDefault="00B84766" w:rsidP="005D2682">
      <w:pPr>
        <w:ind w:left="720" w:right="0"/>
      </w:pPr>
      <w:r>
        <w:t>Приобретение мебели для столовой.</w:t>
      </w:r>
    </w:p>
    <w:p w:rsidR="00DB751F" w:rsidRDefault="00B84766" w:rsidP="005D2682">
      <w:pPr>
        <w:ind w:left="720" w:right="0"/>
      </w:pPr>
      <w:r>
        <w:t>Обновление  ПК и проекционного оборудования – 6 кабинетов.</w:t>
      </w:r>
    </w:p>
    <w:p w:rsidR="00DB751F" w:rsidRDefault="00B84766" w:rsidP="0005218F">
      <w:pPr>
        <w:numPr>
          <w:ilvl w:val="0"/>
          <w:numId w:val="74"/>
        </w:numPr>
        <w:spacing w:after="12"/>
        <w:ind w:right="0" w:hanging="300"/>
      </w:pPr>
      <w:r>
        <w:rPr>
          <w:i/>
        </w:rPr>
        <w:t>Информационно-методические ресурсы</w:t>
      </w:r>
    </w:p>
    <w:p w:rsidR="00DB751F" w:rsidRDefault="00B84766" w:rsidP="005D2682">
      <w:pPr>
        <w:ind w:left="720" w:right="0"/>
      </w:pPr>
      <w:r>
        <w:t xml:space="preserve">Пополнение и обновление мультимедиа коллекции образовательных ресурсов.   </w:t>
      </w:r>
    </w:p>
    <w:p w:rsidR="00DB751F" w:rsidRDefault="00B84766" w:rsidP="005D2682">
      <w:pPr>
        <w:spacing w:after="10"/>
        <w:ind w:left="722" w:right="0" w:hanging="10"/>
      </w:pPr>
      <w:r>
        <w:rPr>
          <w:b/>
        </w:rPr>
        <w:t>Механизмы достижения целевых ориентиров в системе условий</w:t>
      </w:r>
    </w:p>
    <w:p w:rsidR="00DB751F" w:rsidRDefault="00B84766" w:rsidP="005D2682">
      <w:pPr>
        <w:spacing w:after="34"/>
        <w:ind w:left="712" w:right="0" w:firstLine="708"/>
      </w:pPr>
      <w: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АООП НОО, условия:</w:t>
      </w:r>
    </w:p>
    <w:p w:rsidR="00DB751F" w:rsidRDefault="00B84766" w:rsidP="0005218F">
      <w:pPr>
        <w:numPr>
          <w:ilvl w:val="1"/>
          <w:numId w:val="74"/>
        </w:numPr>
        <w:ind w:right="0" w:hanging="360"/>
      </w:pPr>
      <w:r>
        <w:t>соответствуют требованиям ФГОС НОО;</w:t>
      </w:r>
    </w:p>
    <w:p w:rsidR="00DB751F" w:rsidRDefault="00B84766" w:rsidP="0005218F">
      <w:pPr>
        <w:numPr>
          <w:ilvl w:val="1"/>
          <w:numId w:val="74"/>
        </w:numPr>
        <w:spacing w:after="34"/>
        <w:ind w:right="15" w:hanging="360"/>
      </w:pPr>
      <w: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DB751F" w:rsidRDefault="00B84766" w:rsidP="0005218F">
      <w:pPr>
        <w:numPr>
          <w:ilvl w:val="1"/>
          <w:numId w:val="74"/>
        </w:numPr>
        <w:spacing w:after="34"/>
        <w:ind w:right="15" w:hanging="360"/>
      </w:pPr>
      <w:r>
        <w:t>учитывают особенности образовательной организации, ее организационную структуру, запросы участников образовательного процесса;</w:t>
      </w:r>
    </w:p>
    <w:p w:rsidR="00DB751F" w:rsidRDefault="00B84766" w:rsidP="0005218F">
      <w:pPr>
        <w:numPr>
          <w:ilvl w:val="1"/>
          <w:numId w:val="74"/>
        </w:numPr>
        <w:ind w:right="15" w:hanging="360"/>
      </w:pPr>
      <w:r>
        <w:t>предоставляют возможность взаимодействия с социальными партнерами, использования ресурсов социума, в том числе и сетевого взаимодействия.</w:t>
      </w:r>
    </w:p>
    <w:p w:rsidR="00DB751F" w:rsidRDefault="00B84766">
      <w:pPr>
        <w:spacing w:after="35"/>
        <w:ind w:left="712" w:right="15" w:firstLine="708"/>
      </w:pPr>
      <w:r>
        <w:t>В соответствии с требованиями ФГОС НОО раздел основной образовательной программы образовательной организации, характеризующий систему условий, содержит:</w:t>
      </w:r>
    </w:p>
    <w:p w:rsidR="00DB751F" w:rsidRDefault="00B84766" w:rsidP="0005218F">
      <w:pPr>
        <w:numPr>
          <w:ilvl w:val="1"/>
          <w:numId w:val="74"/>
        </w:numPr>
        <w:spacing w:after="34"/>
        <w:ind w:right="15" w:hanging="360"/>
      </w:pPr>
      <w:r>
        <w:t>описание кадровых, психолого-педагогических, финансово-экономических, материально</w:t>
      </w:r>
      <w:r w:rsidR="005D2682">
        <w:t>-</w:t>
      </w:r>
      <w:r>
        <w:t>технических, информационно-методических условий и ресурсов;</w:t>
      </w:r>
    </w:p>
    <w:p w:rsidR="00DB751F" w:rsidRDefault="00B84766" w:rsidP="0005218F">
      <w:pPr>
        <w:numPr>
          <w:ilvl w:val="1"/>
          <w:numId w:val="74"/>
        </w:numPr>
        <w:spacing w:after="34"/>
        <w:ind w:right="15" w:hanging="360"/>
      </w:pPr>
      <w:r>
        <w:t>обоснование необходимых изменений в имеющихся условиях в соответствии с целями и приоритетами АООП НОО образовательной организации;</w:t>
      </w:r>
    </w:p>
    <w:p w:rsidR="00DB751F" w:rsidRDefault="00B84766" w:rsidP="0005218F">
      <w:pPr>
        <w:numPr>
          <w:ilvl w:val="1"/>
          <w:numId w:val="74"/>
        </w:numPr>
        <w:ind w:right="15" w:hanging="360"/>
      </w:pPr>
      <w:r>
        <w:t>механизмы достижения целевых ориентиров в системе условий;</w:t>
      </w:r>
    </w:p>
    <w:p w:rsidR="00DB751F" w:rsidRDefault="00B84766" w:rsidP="0005218F">
      <w:pPr>
        <w:numPr>
          <w:ilvl w:val="1"/>
          <w:numId w:val="74"/>
        </w:numPr>
        <w:ind w:right="15" w:hanging="360"/>
      </w:pPr>
      <w:r>
        <w:t xml:space="preserve">сетевой график (дорожную карту) по формированию необходимой системы условий; </w:t>
      </w:r>
      <w:r>
        <w:rPr>
          <w:rFonts w:ascii="Segoe UI Symbol" w:eastAsia="Segoe UI Symbol" w:hAnsi="Segoe UI Symbol" w:cs="Segoe UI Symbol"/>
        </w:rPr>
        <w:t xml:space="preserve"> </w:t>
      </w:r>
      <w:r>
        <w:t>систему оценки условий.</w:t>
      </w:r>
    </w:p>
    <w:p w:rsidR="00DB751F" w:rsidRDefault="00B84766">
      <w:pPr>
        <w:spacing w:after="35"/>
        <w:ind w:left="712" w:right="579" w:firstLine="708"/>
      </w:pPr>
      <w:r>
        <w:t>Система условий реализации АООП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DB751F" w:rsidRDefault="00B84766" w:rsidP="0005218F">
      <w:pPr>
        <w:numPr>
          <w:ilvl w:val="1"/>
          <w:numId w:val="74"/>
        </w:numPr>
        <w:spacing w:after="34"/>
        <w:ind w:right="15" w:hanging="360"/>
      </w:pPr>
      <w: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DB751F" w:rsidRDefault="00B84766" w:rsidP="0005218F">
      <w:pPr>
        <w:numPr>
          <w:ilvl w:val="1"/>
          <w:numId w:val="74"/>
        </w:numPr>
        <w:spacing w:after="34"/>
        <w:ind w:right="15" w:hanging="360"/>
      </w:pPr>
      <w: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DB751F" w:rsidRDefault="00B84766" w:rsidP="0005218F">
      <w:pPr>
        <w:numPr>
          <w:ilvl w:val="1"/>
          <w:numId w:val="74"/>
        </w:numPr>
        <w:spacing w:after="34"/>
        <w:ind w:right="15" w:hanging="360"/>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DB751F" w:rsidRDefault="00B84766" w:rsidP="0005218F">
      <w:pPr>
        <w:numPr>
          <w:ilvl w:val="1"/>
          <w:numId w:val="74"/>
        </w:numPr>
        <w:ind w:right="15" w:hanging="360"/>
      </w:pPr>
      <w: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DB751F" w:rsidRDefault="00B84766" w:rsidP="0005218F">
      <w:pPr>
        <w:numPr>
          <w:ilvl w:val="1"/>
          <w:numId w:val="74"/>
        </w:numPr>
        <w:ind w:right="15" w:hanging="360"/>
      </w:pPr>
      <w:r>
        <w:t>разработку сетевого графика (дорожной карты) создания необходимой системы условий;</w:t>
      </w:r>
    </w:p>
    <w:p w:rsidR="00DB751F" w:rsidRDefault="00B84766" w:rsidP="0005218F">
      <w:pPr>
        <w:numPr>
          <w:ilvl w:val="1"/>
          <w:numId w:val="74"/>
        </w:numPr>
        <w:spacing w:after="109"/>
        <w:ind w:right="15" w:hanging="360"/>
      </w:pPr>
      <w:r>
        <w:t>разработку механизмов мониторинга, оценки и коррекции реализации промежуточных этапов разработанного графика (дорожной карты).</w:t>
      </w:r>
    </w:p>
    <w:p w:rsidR="00DB751F" w:rsidRDefault="00B84766">
      <w:pPr>
        <w:spacing w:after="13"/>
        <w:ind w:left="531" w:right="379" w:hanging="10"/>
        <w:jc w:val="center"/>
      </w:pPr>
      <w:r>
        <w:rPr>
          <w:b/>
        </w:rPr>
        <w:t xml:space="preserve">Контроль состояния системы условий </w:t>
      </w:r>
    </w:p>
    <w:p w:rsidR="00DB751F" w:rsidRDefault="00B84766">
      <w:pPr>
        <w:ind w:left="712" w:right="15" w:firstLine="708"/>
      </w:pPr>
      <w:r>
        <w:t>Контроль состояния системы условий осуществляется в рамках внутришкольного контроля и мониторинга образовательной деятельности:</w:t>
      </w:r>
    </w:p>
    <w:p w:rsidR="00DB751F" w:rsidRDefault="00B84766" w:rsidP="0005218F">
      <w:pPr>
        <w:numPr>
          <w:ilvl w:val="0"/>
          <w:numId w:val="75"/>
        </w:numPr>
        <w:ind w:right="15" w:hanging="708"/>
      </w:pPr>
      <w:r>
        <w:t>мониторинг системы условий;</w:t>
      </w:r>
    </w:p>
    <w:p w:rsidR="00DB751F" w:rsidRDefault="00B84766" w:rsidP="0005218F">
      <w:pPr>
        <w:numPr>
          <w:ilvl w:val="0"/>
          <w:numId w:val="75"/>
        </w:numPr>
        <w:ind w:right="15" w:hanging="708"/>
      </w:pPr>
      <w:r>
        <w:t>внесение необходимых корректив в систему условий (внесение изменений и дополнений в ОП НОО);</w:t>
      </w:r>
    </w:p>
    <w:p w:rsidR="00DB751F" w:rsidRDefault="00B84766" w:rsidP="0005218F">
      <w:pPr>
        <w:numPr>
          <w:ilvl w:val="0"/>
          <w:numId w:val="75"/>
        </w:numPr>
        <w:ind w:right="15" w:hanging="708"/>
      </w:pPr>
      <w:r>
        <w:t>принятие управленческих решений (издание необходимых приказов);</w:t>
      </w:r>
    </w:p>
    <w:p w:rsidR="00DB751F" w:rsidRDefault="00B84766" w:rsidP="0005218F">
      <w:pPr>
        <w:numPr>
          <w:ilvl w:val="0"/>
          <w:numId w:val="75"/>
        </w:numPr>
        <w:ind w:right="15" w:hanging="708"/>
      </w:pPr>
      <w:r>
        <w:lastRenderedPageBreak/>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DB751F" w:rsidRDefault="00B84766" w:rsidP="005D2682">
      <w:pPr>
        <w:ind w:left="712" w:right="0" w:firstLine="708"/>
      </w:pPr>
      <w:r>
        <w:t xml:space="preserve">Мониторинг позволяет оценить ход реализации ОП НОО,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DB751F" w:rsidRDefault="00B84766" w:rsidP="005D2682">
      <w:pPr>
        <w:ind w:left="712" w:right="0" w:firstLine="708"/>
      </w:pPr>
      <w: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DB751F" w:rsidRDefault="00B84766" w:rsidP="005D2682">
      <w:pPr>
        <w:ind w:left="712" w:right="0" w:firstLine="708"/>
      </w:pPr>
      <w:r>
        <w:rPr>
          <w:b/>
        </w:rPr>
        <w:t>Мониторинг состояния и качества функционирования образовательной системы</w:t>
      </w:r>
      <w:r>
        <w:t xml:space="preserve">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w:t>
      </w:r>
      <w:r w:rsidR="005D2682">
        <w:t>-</w:t>
      </w:r>
      <w:r>
        <w:t xml:space="preserve">методической работы; система работы школьных методических объединений учителей-предметников;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обучающихся условиями организации образовательной деятельности в школе; организация внеурочной деятельности обучающихся; количество обращений родителей (законных представителей) и обучающихся по вопросам функционирования школы. </w:t>
      </w:r>
    </w:p>
    <w:p w:rsidR="00DB751F" w:rsidRDefault="00B84766" w:rsidP="005D2682">
      <w:pPr>
        <w:ind w:left="712" w:right="0" w:firstLine="708"/>
      </w:pPr>
      <w:r>
        <w:rPr>
          <w:b/>
        </w:rPr>
        <w:t>Мониторинг предметных достижений обучающихся</w:t>
      </w:r>
      <w:r>
        <w:t xml:space="preserve">: результаты текущего контроля успеваемости и промежуточной аттестации обучающихся; качество знаний по предметам (по четвертям/полугодиям, за год); уровень социально-психологической адаптации личности; достижения обучающихся в различных сферах деятельности (портфолио ученика). </w:t>
      </w:r>
    </w:p>
    <w:p w:rsidR="00DB751F" w:rsidRDefault="00B84766" w:rsidP="005D2682">
      <w:pPr>
        <w:ind w:left="712" w:right="0" w:firstLine="708"/>
      </w:pPr>
      <w:r>
        <w:rPr>
          <w:b/>
        </w:rPr>
        <w:t>Мониторинг физического развития и состояния здоровья обучающихся</w:t>
      </w:r>
      <w:r>
        <w:t xml:space="preserve">: распределение обучающихся по группам здоровья; количество дней/уроков,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 </w:t>
      </w:r>
    </w:p>
    <w:p w:rsidR="00DB751F" w:rsidRDefault="00B84766" w:rsidP="005D2682">
      <w:pPr>
        <w:ind w:left="712" w:right="0" w:firstLine="708"/>
      </w:pPr>
      <w:r>
        <w:rPr>
          <w:b/>
        </w:rPr>
        <w:t>Мониторинг воспитательной системы</w:t>
      </w:r>
      <w:r>
        <w:t xml:space="preserve">: реализация программы воспитания и социализации обучающихся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обучающихся. </w:t>
      </w:r>
    </w:p>
    <w:p w:rsidR="00DB751F" w:rsidRDefault="00B84766" w:rsidP="005D2682">
      <w:pPr>
        <w:ind w:left="712" w:right="0" w:firstLine="708"/>
      </w:pPr>
      <w:r>
        <w:rPr>
          <w:b/>
        </w:rPr>
        <w:t>Мониторинг педагогических кадров</w:t>
      </w:r>
      <w:r>
        <w:t xml:space="preserve">: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выступление на ШМО и РМО, публикации); аттестация педагогических кадров. </w:t>
      </w:r>
    </w:p>
    <w:p w:rsidR="00DB751F" w:rsidRDefault="00B84766" w:rsidP="005D2682">
      <w:pPr>
        <w:ind w:left="712" w:right="0" w:firstLine="708"/>
      </w:pPr>
      <w:r>
        <w:rPr>
          <w:b/>
        </w:rPr>
        <w:t>Мониторинг ресурсного обеспечения образовательной деятельности</w:t>
      </w:r>
      <w:r>
        <w:t>: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комплектование библиотечного фонда);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w:t>
      </w:r>
    </w:p>
    <w:p w:rsidR="005D2682" w:rsidRDefault="005D2682" w:rsidP="005D2682">
      <w:pPr>
        <w:ind w:left="712" w:right="0" w:firstLine="708"/>
      </w:pPr>
    </w:p>
    <w:tbl>
      <w:tblPr>
        <w:tblStyle w:val="TableGrid"/>
        <w:tblW w:w="10774" w:type="dxa"/>
        <w:tblInd w:w="960" w:type="dxa"/>
        <w:tblLayout w:type="fixed"/>
        <w:tblCellMar>
          <w:top w:w="15" w:type="dxa"/>
          <w:left w:w="110" w:type="dxa"/>
          <w:right w:w="115" w:type="dxa"/>
        </w:tblCellMar>
        <w:tblLook w:val="04A0" w:firstRow="1" w:lastRow="0" w:firstColumn="1" w:lastColumn="0" w:noHBand="0" w:noVBand="1"/>
      </w:tblPr>
      <w:tblGrid>
        <w:gridCol w:w="1867"/>
        <w:gridCol w:w="3913"/>
        <w:gridCol w:w="55"/>
        <w:gridCol w:w="1983"/>
        <w:gridCol w:w="1217"/>
        <w:gridCol w:w="62"/>
        <w:gridCol w:w="1677"/>
      </w:tblGrid>
      <w:tr w:rsidR="00DB751F" w:rsidTr="005D2682">
        <w:trPr>
          <w:trHeight w:val="562"/>
        </w:trPr>
        <w:tc>
          <w:tcPr>
            <w:tcW w:w="18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Объект контроля</w:t>
            </w:r>
          </w:p>
        </w:tc>
        <w:tc>
          <w:tcPr>
            <w:tcW w:w="39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Содержание контроля</w:t>
            </w:r>
          </w:p>
        </w:tc>
        <w:tc>
          <w:tcPr>
            <w:tcW w:w="203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Формы сбора информации</w:t>
            </w:r>
          </w:p>
        </w:tc>
        <w:tc>
          <w:tcPr>
            <w:tcW w:w="121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Сроки</w:t>
            </w:r>
          </w:p>
        </w:tc>
        <w:tc>
          <w:tcPr>
            <w:tcW w:w="173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Ответственны й</w:t>
            </w:r>
          </w:p>
        </w:tc>
      </w:tr>
      <w:tr w:rsidR="00DB751F" w:rsidTr="005D2682">
        <w:trPr>
          <w:trHeight w:val="286"/>
        </w:trPr>
        <w:tc>
          <w:tcPr>
            <w:tcW w:w="1868"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Кадровые </w:t>
            </w:r>
          </w:p>
        </w:tc>
        <w:tc>
          <w:tcPr>
            <w:tcW w:w="391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Проверка укомплектованности </w:t>
            </w:r>
          </w:p>
        </w:tc>
        <w:tc>
          <w:tcPr>
            <w:tcW w:w="203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Изучение</w:t>
            </w:r>
          </w:p>
        </w:tc>
        <w:tc>
          <w:tcPr>
            <w:tcW w:w="121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Май</w:t>
            </w:r>
          </w:p>
        </w:tc>
        <w:tc>
          <w:tcPr>
            <w:tcW w:w="173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Директор</w:t>
            </w:r>
          </w:p>
        </w:tc>
      </w:tr>
      <w:tr w:rsidR="00DB751F" w:rsidTr="005D2682">
        <w:tblPrEx>
          <w:tblCellMar>
            <w:right w:w="113" w:type="dxa"/>
          </w:tblCellMar>
        </w:tblPrEx>
        <w:trPr>
          <w:trHeight w:val="562"/>
        </w:trPr>
        <w:tc>
          <w:tcPr>
            <w:tcW w:w="1868"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условия реализации </w:t>
            </w:r>
          </w:p>
          <w:p w:rsidR="00DB751F" w:rsidRDefault="00B84766">
            <w:pPr>
              <w:spacing w:after="0" w:line="259" w:lineRule="auto"/>
              <w:ind w:left="0" w:right="0" w:firstLine="0"/>
              <w:jc w:val="left"/>
            </w:pPr>
            <w:r>
              <w:t>АООП НОО</w:t>
            </w: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педагогическими, руководящими и иными работниками</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документации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1677" w:type="dxa"/>
            <w:tcBorders>
              <w:top w:val="single" w:sz="4" w:space="0" w:color="000000"/>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r>
      <w:tr w:rsidR="00DB751F" w:rsidTr="005D2682">
        <w:tblPrEx>
          <w:tblCellMar>
            <w:right w:w="113" w:type="dxa"/>
          </w:tblCellMar>
        </w:tblPrEx>
        <w:trPr>
          <w:trHeight w:val="838"/>
        </w:trPr>
        <w:tc>
          <w:tcPr>
            <w:tcW w:w="1868" w:type="dxa"/>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pPr>
            <w:r>
              <w:t>Мониторинг аттестации педагогических кадров</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Изучение документации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67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Зам. директора по </w:t>
            </w:r>
          </w:p>
          <w:p w:rsidR="00DB751F" w:rsidRDefault="00B84766">
            <w:pPr>
              <w:spacing w:after="0" w:line="259" w:lineRule="auto"/>
              <w:ind w:left="0" w:right="0" w:firstLine="0"/>
              <w:jc w:val="left"/>
            </w:pPr>
            <w:r>
              <w:t>УВР</w:t>
            </w:r>
          </w:p>
        </w:tc>
      </w:tr>
      <w:tr w:rsidR="00DB751F" w:rsidTr="005D2682">
        <w:tblPrEx>
          <w:tblCellMar>
            <w:right w:w="113" w:type="dxa"/>
          </w:tblCellMar>
        </w:tblPrEx>
        <w:trPr>
          <w:trHeight w:val="3322"/>
        </w:trPr>
        <w:tc>
          <w:tcPr>
            <w:tcW w:w="1868" w:type="dxa"/>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Проверка обеспеченности непрерывности профессионального развития педагогических работников  </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Изучение документации (наличие документов государственно го образца о прохождении профессиональ ной переподготовки или повышении квалификации)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67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Зам. директора по </w:t>
            </w:r>
          </w:p>
          <w:p w:rsidR="00DB751F" w:rsidRDefault="00B84766">
            <w:pPr>
              <w:spacing w:after="0" w:line="259" w:lineRule="auto"/>
              <w:ind w:left="0" w:right="0" w:firstLine="0"/>
              <w:jc w:val="left"/>
            </w:pPr>
            <w:r>
              <w:t>УВР</w:t>
            </w:r>
          </w:p>
        </w:tc>
      </w:tr>
      <w:tr w:rsidR="00DB751F" w:rsidTr="005D2682">
        <w:tblPrEx>
          <w:tblCellMar>
            <w:right w:w="113" w:type="dxa"/>
          </w:tblCellMar>
        </w:tblPrEx>
        <w:trPr>
          <w:trHeight w:val="1114"/>
        </w:trPr>
        <w:tc>
          <w:tcPr>
            <w:tcW w:w="1868" w:type="dxa"/>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Анализ выполнения плана методической работы по реализации ФГОС</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Изучение документации методического совета и ШМО</w:t>
            </w:r>
          </w:p>
        </w:tc>
        <w:tc>
          <w:tcPr>
            <w:tcW w:w="127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Ежегодн о</w:t>
            </w:r>
          </w:p>
        </w:tc>
        <w:tc>
          <w:tcPr>
            <w:tcW w:w="167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Зам. директора по </w:t>
            </w:r>
          </w:p>
          <w:p w:rsidR="00DB751F" w:rsidRDefault="00B84766">
            <w:pPr>
              <w:spacing w:after="0" w:line="259" w:lineRule="auto"/>
              <w:ind w:left="0" w:right="0" w:firstLine="0"/>
              <w:jc w:val="left"/>
            </w:pPr>
            <w:r>
              <w:t>УВР</w:t>
            </w:r>
          </w:p>
        </w:tc>
      </w:tr>
      <w:tr w:rsidR="00DB751F" w:rsidTr="005D2682">
        <w:tblPrEx>
          <w:tblCellMar>
            <w:right w:w="113" w:type="dxa"/>
          </w:tblCellMar>
        </w:tblPrEx>
        <w:trPr>
          <w:trHeight w:val="1390"/>
        </w:trPr>
        <w:tc>
          <w:tcPr>
            <w:tcW w:w="1868"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Психолого</w:t>
            </w:r>
            <w:r w:rsidR="005D2682">
              <w:t>-</w:t>
            </w:r>
            <w:r>
              <w:t xml:space="preserve">педагогические условия реализации </w:t>
            </w:r>
          </w:p>
          <w:p w:rsidR="00DB751F" w:rsidRDefault="00B84766">
            <w:pPr>
              <w:spacing w:after="0" w:line="259" w:lineRule="auto"/>
              <w:ind w:left="0" w:right="0" w:firstLine="0"/>
              <w:jc w:val="left"/>
            </w:pPr>
            <w:r>
              <w:t>АООП НОО</w:t>
            </w: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Степень освоения педагогами образовательной программы повышения квалификации (знание материалов ФГОС ООО)</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Собеседование</w:t>
            </w:r>
          </w:p>
        </w:tc>
        <w:tc>
          <w:tcPr>
            <w:tcW w:w="127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Август</w:t>
            </w:r>
          </w:p>
        </w:tc>
        <w:tc>
          <w:tcPr>
            <w:tcW w:w="167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Зам. директора по УВР, </w:t>
            </w:r>
          </w:p>
          <w:p w:rsidR="00DB751F" w:rsidRDefault="00B84766">
            <w:pPr>
              <w:spacing w:after="0" w:line="259" w:lineRule="auto"/>
              <w:ind w:left="0" w:right="0" w:firstLine="0"/>
              <w:jc w:val="left"/>
            </w:pPr>
            <w:r>
              <w:t xml:space="preserve">руководители </w:t>
            </w:r>
          </w:p>
          <w:p w:rsidR="00DB751F" w:rsidRDefault="00B84766">
            <w:pPr>
              <w:spacing w:after="0" w:line="259" w:lineRule="auto"/>
              <w:ind w:left="0" w:right="0" w:firstLine="0"/>
              <w:jc w:val="left"/>
            </w:pPr>
            <w:r>
              <w:t>ШМО</w:t>
            </w:r>
          </w:p>
        </w:tc>
      </w:tr>
      <w:tr w:rsidR="00DB751F" w:rsidTr="005D2682">
        <w:tblPrEx>
          <w:tblCellMar>
            <w:right w:w="113" w:type="dxa"/>
          </w:tblCellMar>
        </w:tblPrEx>
        <w:trPr>
          <w:trHeight w:val="1390"/>
        </w:trPr>
        <w:tc>
          <w:tcPr>
            <w:tcW w:w="1868" w:type="dxa"/>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Оценка достижения обучающимися планируемых результатов: </w:t>
            </w:r>
          </w:p>
          <w:p w:rsidR="00DB751F" w:rsidRDefault="00B84766">
            <w:pPr>
              <w:spacing w:after="0" w:line="259" w:lineRule="auto"/>
              <w:ind w:left="0" w:right="0" w:firstLine="0"/>
              <w:jc w:val="left"/>
            </w:pPr>
            <w:r>
              <w:t>личностных, метапредметных, предметных</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Анализ выполнения комплексной контрольной работы</w:t>
            </w:r>
          </w:p>
        </w:tc>
        <w:tc>
          <w:tcPr>
            <w:tcW w:w="127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67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Зам. директора по </w:t>
            </w:r>
          </w:p>
          <w:p w:rsidR="00DB751F" w:rsidRDefault="00B84766">
            <w:pPr>
              <w:spacing w:after="0" w:line="259" w:lineRule="auto"/>
              <w:ind w:left="0" w:right="0" w:firstLine="0"/>
              <w:jc w:val="left"/>
            </w:pPr>
            <w:r>
              <w:t>УВР</w:t>
            </w:r>
          </w:p>
        </w:tc>
      </w:tr>
      <w:tr w:rsidR="00DB751F" w:rsidTr="005D2682">
        <w:tblPrEx>
          <w:tblCellMar>
            <w:right w:w="113" w:type="dxa"/>
          </w:tblCellMar>
        </w:tblPrEx>
        <w:trPr>
          <w:trHeight w:val="1114"/>
        </w:trPr>
        <w:tc>
          <w:tcPr>
            <w:tcW w:w="1868" w:type="dxa"/>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Мониторинг уровня учебных достижений по предметам</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Анализ  административ ных  работ</w:t>
            </w:r>
          </w:p>
        </w:tc>
        <w:tc>
          <w:tcPr>
            <w:tcW w:w="127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67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Зам. директора по </w:t>
            </w:r>
          </w:p>
          <w:p w:rsidR="00DB751F" w:rsidRDefault="00B84766">
            <w:pPr>
              <w:spacing w:after="0" w:line="259" w:lineRule="auto"/>
              <w:ind w:left="0" w:right="0" w:firstLine="0"/>
              <w:jc w:val="left"/>
            </w:pPr>
            <w:r>
              <w:t>УВР</w:t>
            </w:r>
          </w:p>
        </w:tc>
      </w:tr>
      <w:tr w:rsidR="00DB751F" w:rsidTr="005D2682">
        <w:tblPrEx>
          <w:tblCellMar>
            <w:right w:w="113" w:type="dxa"/>
          </w:tblCellMar>
        </w:tblPrEx>
        <w:trPr>
          <w:trHeight w:val="562"/>
        </w:trPr>
        <w:tc>
          <w:tcPr>
            <w:tcW w:w="1868" w:type="dxa"/>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Мониторинг адаптации учащихся пятых классов к школе.</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Аналитическая справка</w:t>
            </w:r>
          </w:p>
        </w:tc>
        <w:tc>
          <w:tcPr>
            <w:tcW w:w="127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Октябрь</w:t>
            </w:r>
          </w:p>
        </w:tc>
        <w:tc>
          <w:tcPr>
            <w:tcW w:w="167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Педагогпсихолог</w:t>
            </w:r>
          </w:p>
        </w:tc>
      </w:tr>
      <w:tr w:rsidR="00DB751F" w:rsidTr="005D2682">
        <w:tblPrEx>
          <w:tblCellMar>
            <w:right w:w="113" w:type="dxa"/>
          </w:tblCellMar>
        </w:tblPrEx>
        <w:trPr>
          <w:trHeight w:val="838"/>
        </w:trPr>
        <w:tc>
          <w:tcPr>
            <w:tcW w:w="1868" w:type="dxa"/>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Мониторинг на выявление семей, находящихся в социально опасном положении.</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Информация</w:t>
            </w:r>
          </w:p>
        </w:tc>
        <w:tc>
          <w:tcPr>
            <w:tcW w:w="127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67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Социальный педагог</w:t>
            </w:r>
          </w:p>
        </w:tc>
      </w:tr>
      <w:tr w:rsidR="00DB751F" w:rsidTr="005D2682">
        <w:tblPrEx>
          <w:tblCellMar>
            <w:right w:w="113" w:type="dxa"/>
          </w:tblCellMar>
        </w:tblPrEx>
        <w:trPr>
          <w:trHeight w:val="1390"/>
        </w:trPr>
        <w:tc>
          <w:tcPr>
            <w:tcW w:w="1868" w:type="dxa"/>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Мониторинг удовлетворенности родителями (законными представителями) предоставляемыми образовательными услугами.</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Анкетирование </w:t>
            </w:r>
          </w:p>
        </w:tc>
        <w:tc>
          <w:tcPr>
            <w:tcW w:w="127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Май</w:t>
            </w:r>
          </w:p>
        </w:tc>
        <w:tc>
          <w:tcPr>
            <w:tcW w:w="167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Зам. директора по </w:t>
            </w:r>
          </w:p>
          <w:p w:rsidR="00DB751F" w:rsidRDefault="00B84766">
            <w:pPr>
              <w:spacing w:after="0" w:line="259" w:lineRule="auto"/>
              <w:ind w:left="0" w:right="0" w:firstLine="0"/>
              <w:jc w:val="left"/>
            </w:pPr>
            <w:r>
              <w:t>ВР</w:t>
            </w:r>
          </w:p>
        </w:tc>
      </w:tr>
      <w:tr w:rsidR="00DB751F" w:rsidTr="005D2682">
        <w:tblPrEx>
          <w:tblCellMar>
            <w:right w:w="113" w:type="dxa"/>
          </w:tblCellMar>
        </w:tblPrEx>
        <w:trPr>
          <w:trHeight w:val="838"/>
        </w:trPr>
        <w:tc>
          <w:tcPr>
            <w:tcW w:w="1868"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Финансовые условия реализации </w:t>
            </w:r>
          </w:p>
          <w:p w:rsidR="00DB751F" w:rsidRDefault="00B84766">
            <w:pPr>
              <w:spacing w:after="0" w:line="259" w:lineRule="auto"/>
              <w:ind w:left="0" w:right="0" w:firstLine="0"/>
              <w:jc w:val="left"/>
            </w:pPr>
            <w:r>
              <w:t>АООП НОО</w:t>
            </w: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pPr>
            <w:r>
              <w:t>Проверка условий финансирования реализации  ООП ООО</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Информация для публичного отчета</w:t>
            </w:r>
          </w:p>
        </w:tc>
        <w:tc>
          <w:tcPr>
            <w:tcW w:w="127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67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Директор</w:t>
            </w:r>
          </w:p>
        </w:tc>
      </w:tr>
      <w:tr w:rsidR="00DB751F" w:rsidTr="005D2682">
        <w:tblPrEx>
          <w:tblCellMar>
            <w:right w:w="113" w:type="dxa"/>
          </w:tblCellMar>
        </w:tblPrEx>
        <w:trPr>
          <w:trHeight w:val="1666"/>
        </w:trPr>
        <w:tc>
          <w:tcPr>
            <w:tcW w:w="1868" w:type="dxa"/>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576" w:firstLine="0"/>
            </w:pPr>
            <w:r>
              <w:t xml:space="preserve">Дополнительное соглашение к трудовому договору педагогических работников </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Тарификация</w:t>
            </w:r>
          </w:p>
        </w:tc>
        <w:tc>
          <w:tcPr>
            <w:tcW w:w="127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В течение года при </w:t>
            </w:r>
          </w:p>
          <w:p w:rsidR="00DB751F" w:rsidRDefault="00B84766">
            <w:pPr>
              <w:spacing w:after="0" w:line="259" w:lineRule="auto"/>
              <w:ind w:left="0" w:right="0" w:firstLine="0"/>
              <w:jc w:val="left"/>
            </w:pPr>
            <w:r>
              <w:t>изменени</w:t>
            </w:r>
          </w:p>
          <w:p w:rsidR="00DB751F" w:rsidRDefault="00B84766">
            <w:pPr>
              <w:spacing w:after="0" w:line="259" w:lineRule="auto"/>
              <w:ind w:left="0" w:right="0" w:firstLine="0"/>
              <w:jc w:val="left"/>
            </w:pPr>
            <w:r>
              <w:t>и нагрузки</w:t>
            </w:r>
          </w:p>
        </w:tc>
        <w:tc>
          <w:tcPr>
            <w:tcW w:w="167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Директор</w:t>
            </w:r>
          </w:p>
        </w:tc>
      </w:tr>
      <w:tr w:rsidR="00DB751F" w:rsidTr="005D2682">
        <w:tblPrEx>
          <w:tblCellMar>
            <w:right w:w="113" w:type="dxa"/>
          </w:tblCellMar>
        </w:tblPrEx>
        <w:trPr>
          <w:trHeight w:val="562"/>
        </w:trPr>
        <w:tc>
          <w:tcPr>
            <w:tcW w:w="1868" w:type="dxa"/>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Заседание комиссии по начислению стимулирующей выплат по </w:t>
            </w:r>
            <w:r w:rsidR="005D2682">
              <w:t>результатам работы педагогов</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Портфолио педагогов</w:t>
            </w:r>
          </w:p>
        </w:tc>
        <w:tc>
          <w:tcPr>
            <w:tcW w:w="1276"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Ежемеся чно при </w:t>
            </w:r>
            <w:r w:rsidR="005D2682">
              <w:t xml:space="preserve">наличии </w:t>
            </w:r>
            <w:r w:rsidR="005D2682">
              <w:lastRenderedPageBreak/>
              <w:t>финанси рования</w:t>
            </w:r>
          </w:p>
        </w:tc>
        <w:tc>
          <w:tcPr>
            <w:tcW w:w="1677"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lastRenderedPageBreak/>
              <w:t>Комиссия</w:t>
            </w:r>
          </w:p>
        </w:tc>
      </w:tr>
      <w:tr w:rsidR="00DB751F" w:rsidTr="005D2682">
        <w:trPr>
          <w:trHeight w:val="1666"/>
        </w:trPr>
        <w:tc>
          <w:tcPr>
            <w:tcW w:w="1868"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lastRenderedPageBreak/>
              <w:t>Материально</w:t>
            </w:r>
            <w:r w:rsidR="005D2682">
              <w:t>-</w:t>
            </w:r>
            <w:r>
              <w:t xml:space="preserve">технические условия реализации </w:t>
            </w:r>
          </w:p>
          <w:p w:rsidR="00DB751F" w:rsidRDefault="00B84766">
            <w:pPr>
              <w:spacing w:after="0" w:line="259" w:lineRule="auto"/>
              <w:ind w:left="0" w:right="0" w:firstLine="0"/>
              <w:jc w:val="left"/>
            </w:pPr>
            <w:r>
              <w:t>АООП НОО</w:t>
            </w: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Информация для подготовки ОУ к приемке</w:t>
            </w:r>
          </w:p>
        </w:tc>
        <w:tc>
          <w:tcPr>
            <w:tcW w:w="127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67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Директор, зам. директора по </w:t>
            </w:r>
          </w:p>
          <w:p w:rsidR="00DB751F" w:rsidRDefault="00B84766">
            <w:pPr>
              <w:spacing w:after="0" w:line="259" w:lineRule="auto"/>
              <w:ind w:left="0" w:right="0" w:firstLine="0"/>
              <w:jc w:val="left"/>
            </w:pPr>
            <w:r>
              <w:t>АХР</w:t>
            </w:r>
          </w:p>
        </w:tc>
      </w:tr>
      <w:tr w:rsidR="00DB751F" w:rsidTr="005D2682">
        <w:trPr>
          <w:trHeight w:val="1114"/>
        </w:trPr>
        <w:tc>
          <w:tcPr>
            <w:tcW w:w="1868" w:type="dxa"/>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Проверка наличия доступа обучающихся с ограниченными возможностями здоровья к объектам инфраструктуры школы</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Информация</w:t>
            </w:r>
          </w:p>
        </w:tc>
        <w:tc>
          <w:tcPr>
            <w:tcW w:w="127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67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Директор, зам. директора по </w:t>
            </w:r>
          </w:p>
          <w:p w:rsidR="00DB751F" w:rsidRDefault="00B84766">
            <w:pPr>
              <w:spacing w:after="0" w:line="259" w:lineRule="auto"/>
              <w:ind w:left="0" w:right="0" w:firstLine="0"/>
              <w:jc w:val="left"/>
            </w:pPr>
            <w:r>
              <w:t>АХР</w:t>
            </w:r>
          </w:p>
        </w:tc>
      </w:tr>
      <w:tr w:rsidR="00DB751F" w:rsidTr="005D2682">
        <w:trPr>
          <w:trHeight w:val="1114"/>
        </w:trPr>
        <w:tc>
          <w:tcPr>
            <w:tcW w:w="1868"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38" w:lineRule="auto"/>
              <w:ind w:left="0" w:right="0" w:firstLine="0"/>
              <w:jc w:val="left"/>
            </w:pPr>
            <w:r>
              <w:t xml:space="preserve">Учебнометодическое и информационно е обеспечение </w:t>
            </w:r>
          </w:p>
          <w:p w:rsidR="00DB751F" w:rsidRDefault="00B84766">
            <w:pPr>
              <w:spacing w:after="0" w:line="259" w:lineRule="auto"/>
              <w:ind w:left="0" w:right="0" w:firstLine="0"/>
              <w:jc w:val="left"/>
            </w:pPr>
            <w:r>
              <w:t>АООП НОО</w:t>
            </w: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Мониторинг обеспеченности учебниками, учебно-методическими и дидактическими материалов, наглядными пособиями, ЭОР.</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Информация</w:t>
            </w:r>
          </w:p>
        </w:tc>
        <w:tc>
          <w:tcPr>
            <w:tcW w:w="127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67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Заведующий библиотекой</w:t>
            </w:r>
          </w:p>
        </w:tc>
      </w:tr>
      <w:tr w:rsidR="00DB751F" w:rsidTr="005D2682">
        <w:trPr>
          <w:trHeight w:val="1666"/>
        </w:trPr>
        <w:tc>
          <w:tcPr>
            <w:tcW w:w="1868" w:type="dxa"/>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Мониторинг обеспеченности библиотеки детской художественной и научнопопулярной литературой, справочнобиблиографическими и периодическим изданиями</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Информация</w:t>
            </w:r>
          </w:p>
        </w:tc>
        <w:tc>
          <w:tcPr>
            <w:tcW w:w="127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w:t>
            </w:r>
          </w:p>
        </w:tc>
        <w:tc>
          <w:tcPr>
            <w:tcW w:w="167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Заведующий библиотекой</w:t>
            </w:r>
          </w:p>
        </w:tc>
      </w:tr>
      <w:tr w:rsidR="00DB751F" w:rsidTr="005D2682">
        <w:trPr>
          <w:trHeight w:val="838"/>
        </w:trPr>
        <w:tc>
          <w:tcPr>
            <w:tcW w:w="1868" w:type="dxa"/>
            <w:vMerge w:val="restart"/>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pPr>
            <w:r>
              <w:t>Информационно</w:t>
            </w:r>
          </w:p>
          <w:p w:rsidR="00DB751F" w:rsidRDefault="00B84766">
            <w:pPr>
              <w:spacing w:after="0" w:line="259" w:lineRule="auto"/>
              <w:ind w:left="0" w:right="0" w:firstLine="0"/>
              <w:jc w:val="left"/>
            </w:pPr>
            <w:r>
              <w:t xml:space="preserve">е </w:t>
            </w:r>
          </w:p>
          <w:p w:rsidR="00DB751F" w:rsidRDefault="00B84766">
            <w:pPr>
              <w:spacing w:after="0" w:line="259" w:lineRule="auto"/>
              <w:ind w:left="0" w:right="0" w:firstLine="0"/>
              <w:jc w:val="left"/>
            </w:pPr>
            <w:r>
              <w:t>сопровождение введения ФГОС</w:t>
            </w: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Контроль сайта школы</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Информация</w:t>
            </w:r>
          </w:p>
        </w:tc>
        <w:tc>
          <w:tcPr>
            <w:tcW w:w="127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67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Директор</w:t>
            </w:r>
          </w:p>
        </w:tc>
      </w:tr>
      <w:tr w:rsidR="00DB751F" w:rsidTr="005D2682">
        <w:trPr>
          <w:trHeight w:val="562"/>
        </w:trPr>
        <w:tc>
          <w:tcPr>
            <w:tcW w:w="1868" w:type="dxa"/>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Ежегодный отчет по самообследованию.</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Отчет</w:t>
            </w:r>
          </w:p>
        </w:tc>
        <w:tc>
          <w:tcPr>
            <w:tcW w:w="127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 xml:space="preserve">Март </w:t>
            </w:r>
          </w:p>
        </w:tc>
        <w:tc>
          <w:tcPr>
            <w:tcW w:w="167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Директор</w:t>
            </w:r>
          </w:p>
        </w:tc>
      </w:tr>
      <w:tr w:rsidR="00DB751F" w:rsidTr="005D2682">
        <w:trPr>
          <w:trHeight w:val="838"/>
        </w:trPr>
        <w:tc>
          <w:tcPr>
            <w:tcW w:w="1868" w:type="dxa"/>
            <w:vMerge/>
            <w:tcBorders>
              <w:top w:val="nil"/>
              <w:left w:val="single" w:sz="4" w:space="0" w:color="000000"/>
              <w:bottom w:val="nil"/>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Мониторинг измерения скорости Интернет.</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Информация</w:t>
            </w:r>
          </w:p>
        </w:tc>
        <w:tc>
          <w:tcPr>
            <w:tcW w:w="127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67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Методист</w:t>
            </w:r>
          </w:p>
        </w:tc>
      </w:tr>
      <w:tr w:rsidR="00DB751F" w:rsidTr="005D2682">
        <w:trPr>
          <w:trHeight w:val="1114"/>
        </w:trPr>
        <w:tc>
          <w:tcPr>
            <w:tcW w:w="1868" w:type="dxa"/>
            <w:vMerge/>
            <w:tcBorders>
              <w:top w:val="nil"/>
              <w:left w:val="single" w:sz="4" w:space="0" w:color="000000"/>
              <w:bottom w:val="single" w:sz="4" w:space="0" w:color="000000"/>
              <w:right w:val="single" w:sz="4" w:space="0" w:color="000000"/>
            </w:tcBorders>
          </w:tcPr>
          <w:p w:rsidR="00DB751F" w:rsidRDefault="00DB751F">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Мониторинг обеспечения контролируемого доступа к информационным образовательным ресурсам в сети интернет.</w:t>
            </w:r>
          </w:p>
        </w:tc>
        <w:tc>
          <w:tcPr>
            <w:tcW w:w="198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Информация</w:t>
            </w:r>
          </w:p>
        </w:tc>
        <w:tc>
          <w:tcPr>
            <w:tcW w:w="1279" w:type="dxa"/>
            <w:gridSpan w:val="2"/>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В течение года</w:t>
            </w:r>
          </w:p>
        </w:tc>
        <w:tc>
          <w:tcPr>
            <w:tcW w:w="1674" w:type="dxa"/>
            <w:tcBorders>
              <w:top w:val="single" w:sz="4" w:space="0" w:color="000000"/>
              <w:left w:val="single" w:sz="4" w:space="0" w:color="000000"/>
              <w:bottom w:val="single" w:sz="4" w:space="0" w:color="000000"/>
              <w:right w:val="single" w:sz="4" w:space="0" w:color="000000"/>
            </w:tcBorders>
          </w:tcPr>
          <w:p w:rsidR="00DB751F" w:rsidRDefault="00B84766">
            <w:pPr>
              <w:spacing w:after="0" w:line="259" w:lineRule="auto"/>
              <w:ind w:left="0" w:right="0" w:firstLine="0"/>
              <w:jc w:val="left"/>
            </w:pPr>
            <w:r>
              <w:t>Методист</w:t>
            </w:r>
          </w:p>
        </w:tc>
      </w:tr>
    </w:tbl>
    <w:p w:rsidR="00B84766" w:rsidRDefault="00B84766"/>
    <w:sectPr w:rsidR="00B84766" w:rsidSect="00ED1557">
      <w:footerReference w:type="even" r:id="rId12"/>
      <w:footerReference w:type="default" r:id="rId13"/>
      <w:footerReference w:type="first" r:id="rId14"/>
      <w:pgSz w:w="11906" w:h="16838"/>
      <w:pgMar w:top="289" w:right="282" w:bottom="7"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8F" w:rsidRDefault="0005218F">
      <w:pPr>
        <w:spacing w:after="0" w:line="240" w:lineRule="auto"/>
      </w:pPr>
      <w:r>
        <w:separator/>
      </w:r>
    </w:p>
  </w:endnote>
  <w:endnote w:type="continuationSeparator" w:id="0">
    <w:p w:rsidR="0005218F" w:rsidRDefault="0005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13" w:rsidRDefault="00D3581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13" w:rsidRDefault="00D35813">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13" w:rsidRDefault="00D3581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13" w:rsidRDefault="00D35813">
    <w:pPr>
      <w:spacing w:after="0" w:line="259" w:lineRule="auto"/>
      <w:ind w:left="2454" w:right="0" w:firstLine="0"/>
      <w:jc w:val="center"/>
    </w:pPr>
    <w:r>
      <w:fldChar w:fldCharType="begin"/>
    </w:r>
    <w:r>
      <w:instrText xml:space="preserve"> PAGE   \* MERGEFORMAT </w:instrText>
    </w:r>
    <w:r>
      <w:fldChar w:fldCharType="separate"/>
    </w:r>
    <w:r>
      <w:rPr>
        <w:b/>
        <w:sz w:val="20"/>
      </w:rPr>
      <w:t>2</w:t>
    </w:r>
    <w:r>
      <w:rPr>
        <w:b/>
        <w:sz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13" w:rsidRDefault="00D35813">
    <w:pPr>
      <w:spacing w:after="0" w:line="259" w:lineRule="auto"/>
      <w:ind w:left="2454" w:right="0" w:firstLine="0"/>
      <w:jc w:val="center"/>
    </w:pPr>
    <w:r>
      <w:fldChar w:fldCharType="begin"/>
    </w:r>
    <w:r>
      <w:instrText xml:space="preserve"> PAGE   \* MERGEFORMAT </w:instrText>
    </w:r>
    <w:r>
      <w:fldChar w:fldCharType="separate"/>
    </w:r>
    <w:r w:rsidR="00F06213" w:rsidRPr="00F06213">
      <w:rPr>
        <w:b/>
        <w:noProof/>
        <w:sz w:val="20"/>
      </w:rPr>
      <w:t>22</w:t>
    </w:r>
    <w:r>
      <w:rPr>
        <w:b/>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13" w:rsidRDefault="00D3581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8F" w:rsidRDefault="0005218F">
      <w:pPr>
        <w:spacing w:after="0" w:line="240" w:lineRule="auto"/>
      </w:pPr>
      <w:r>
        <w:separator/>
      </w:r>
    </w:p>
  </w:footnote>
  <w:footnote w:type="continuationSeparator" w:id="0">
    <w:p w:rsidR="0005218F" w:rsidRDefault="00052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F8D"/>
    <w:multiLevelType w:val="hybridMultilevel"/>
    <w:tmpl w:val="BE3CA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1B0A6C"/>
    <w:multiLevelType w:val="hybridMultilevel"/>
    <w:tmpl w:val="E050D78E"/>
    <w:lvl w:ilvl="0" w:tplc="DE560224">
      <w:start w:val="1"/>
      <w:numFmt w:val="bullet"/>
      <w:lvlText w:val="-"/>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848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29B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239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2F8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FCAE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EFE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6D3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A5E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467B01"/>
    <w:multiLevelType w:val="hybridMultilevel"/>
    <w:tmpl w:val="2B7CB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6236A8"/>
    <w:multiLevelType w:val="hybridMultilevel"/>
    <w:tmpl w:val="2BD276A8"/>
    <w:lvl w:ilvl="0" w:tplc="ABF8B8E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0B6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CD8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841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E64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AD3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C79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A3A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4A1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3D1099"/>
    <w:multiLevelType w:val="hybridMultilevel"/>
    <w:tmpl w:val="DB828D50"/>
    <w:lvl w:ilvl="0" w:tplc="E0524306">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A247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8A5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8A10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6A7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6CB2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CD9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290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67D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4932FE"/>
    <w:multiLevelType w:val="hybridMultilevel"/>
    <w:tmpl w:val="FFA288CC"/>
    <w:lvl w:ilvl="0" w:tplc="972AD46E">
      <w:start w:val="1"/>
      <w:numFmt w:val="bullet"/>
      <w:lvlText w:val="-"/>
      <w:lvlJc w:val="left"/>
      <w:pPr>
        <w:ind w:left="3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BF8EE26">
      <w:start w:val="1"/>
      <w:numFmt w:val="bullet"/>
      <w:lvlText w:val="o"/>
      <w:lvlJc w:val="left"/>
      <w:pPr>
        <w:ind w:left="1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2CE402A">
      <w:start w:val="1"/>
      <w:numFmt w:val="bullet"/>
      <w:lvlText w:val="▪"/>
      <w:lvlJc w:val="left"/>
      <w:pPr>
        <w:ind w:left="2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E0DEEC">
      <w:start w:val="1"/>
      <w:numFmt w:val="bullet"/>
      <w:lvlText w:val="•"/>
      <w:lvlJc w:val="left"/>
      <w:pPr>
        <w:ind w:left="2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62EFE80">
      <w:start w:val="1"/>
      <w:numFmt w:val="bullet"/>
      <w:lvlText w:val="o"/>
      <w:lvlJc w:val="left"/>
      <w:pPr>
        <w:ind w:left="3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F2C6AEC">
      <w:start w:val="1"/>
      <w:numFmt w:val="bullet"/>
      <w:lvlText w:val="▪"/>
      <w:lvlJc w:val="left"/>
      <w:pPr>
        <w:ind w:left="41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A407780">
      <w:start w:val="1"/>
      <w:numFmt w:val="bullet"/>
      <w:lvlText w:val="•"/>
      <w:lvlJc w:val="left"/>
      <w:pPr>
        <w:ind w:left="49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8CCE5A6">
      <w:start w:val="1"/>
      <w:numFmt w:val="bullet"/>
      <w:lvlText w:val="o"/>
      <w:lvlJc w:val="left"/>
      <w:pPr>
        <w:ind w:left="56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7B88BFC">
      <w:start w:val="1"/>
      <w:numFmt w:val="bullet"/>
      <w:lvlText w:val="▪"/>
      <w:lvlJc w:val="left"/>
      <w:pPr>
        <w:ind w:left="63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3E46D41"/>
    <w:multiLevelType w:val="hybridMultilevel"/>
    <w:tmpl w:val="55D42BE0"/>
    <w:lvl w:ilvl="0" w:tplc="BD48F3F8">
      <w:start w:val="1"/>
      <w:numFmt w:val="bullet"/>
      <w:lvlText w:val="–"/>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EDC60">
      <w:start w:val="1"/>
      <w:numFmt w:val="bullet"/>
      <w:lvlText w:val="o"/>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61674">
      <w:start w:val="1"/>
      <w:numFmt w:val="bullet"/>
      <w:lvlText w:val="▪"/>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6943C">
      <w:start w:val="1"/>
      <w:numFmt w:val="bullet"/>
      <w:lvlText w:val="•"/>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C542C">
      <w:start w:val="1"/>
      <w:numFmt w:val="bullet"/>
      <w:lvlText w:val="o"/>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21FDE">
      <w:start w:val="1"/>
      <w:numFmt w:val="bullet"/>
      <w:lvlText w:val="▪"/>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0500C">
      <w:start w:val="1"/>
      <w:numFmt w:val="bullet"/>
      <w:lvlText w:val="•"/>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453E4">
      <w:start w:val="1"/>
      <w:numFmt w:val="bullet"/>
      <w:lvlText w:val="o"/>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67BC6">
      <w:start w:val="1"/>
      <w:numFmt w:val="bullet"/>
      <w:lvlText w:val="▪"/>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9F78F1"/>
    <w:multiLevelType w:val="hybridMultilevel"/>
    <w:tmpl w:val="17D4A71C"/>
    <w:lvl w:ilvl="0" w:tplc="7556C1BA">
      <w:start w:val="3"/>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8E52AE">
      <w:start w:val="1"/>
      <w:numFmt w:val="lowerLetter"/>
      <w:lvlText w:val="%2"/>
      <w:lvlJc w:val="left"/>
      <w:pPr>
        <w:ind w:left="1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B6C28E">
      <w:start w:val="1"/>
      <w:numFmt w:val="lowerRoman"/>
      <w:lvlText w:val="%3"/>
      <w:lvlJc w:val="left"/>
      <w:pPr>
        <w:ind w:left="1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A0FE28">
      <w:start w:val="1"/>
      <w:numFmt w:val="decimal"/>
      <w:lvlText w:val="%4"/>
      <w:lvlJc w:val="left"/>
      <w:pPr>
        <w:ind w:left="2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266284">
      <w:start w:val="1"/>
      <w:numFmt w:val="lowerLetter"/>
      <w:lvlText w:val="%5"/>
      <w:lvlJc w:val="left"/>
      <w:pPr>
        <w:ind w:left="3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9EE58C">
      <w:start w:val="1"/>
      <w:numFmt w:val="lowerRoman"/>
      <w:lvlText w:val="%6"/>
      <w:lvlJc w:val="left"/>
      <w:pPr>
        <w:ind w:left="4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CE181A">
      <w:start w:val="1"/>
      <w:numFmt w:val="decimal"/>
      <w:lvlText w:val="%7"/>
      <w:lvlJc w:val="left"/>
      <w:pPr>
        <w:ind w:left="4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005E1C">
      <w:start w:val="1"/>
      <w:numFmt w:val="lowerLetter"/>
      <w:lvlText w:val="%8"/>
      <w:lvlJc w:val="left"/>
      <w:pPr>
        <w:ind w:left="5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1011BA">
      <w:start w:val="1"/>
      <w:numFmt w:val="lowerRoman"/>
      <w:lvlText w:val="%9"/>
      <w:lvlJc w:val="left"/>
      <w:pPr>
        <w:ind w:left="6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4AA2713"/>
    <w:multiLevelType w:val="hybridMultilevel"/>
    <w:tmpl w:val="9A729EE4"/>
    <w:lvl w:ilvl="0" w:tplc="31029678">
      <w:start w:val="1"/>
      <w:numFmt w:val="bullet"/>
      <w:lvlText w:val="-"/>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C4CFE">
      <w:start w:val="1"/>
      <w:numFmt w:val="bullet"/>
      <w:lvlText w:val="•"/>
      <w:lvlJc w:val="left"/>
      <w:pPr>
        <w:ind w:left="1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F9CF1C6">
      <w:start w:val="1"/>
      <w:numFmt w:val="bullet"/>
      <w:lvlText w:val="▪"/>
      <w:lvlJc w:val="left"/>
      <w:pPr>
        <w:ind w:left="1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C9CD912">
      <w:start w:val="1"/>
      <w:numFmt w:val="bullet"/>
      <w:lvlText w:val="•"/>
      <w:lvlJc w:val="left"/>
      <w:pPr>
        <w:ind w:left="2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C7ADB2A">
      <w:start w:val="1"/>
      <w:numFmt w:val="bullet"/>
      <w:lvlText w:val="o"/>
      <w:lvlJc w:val="left"/>
      <w:pPr>
        <w:ind w:left="2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AADD7C">
      <w:start w:val="1"/>
      <w:numFmt w:val="bullet"/>
      <w:lvlText w:val="▪"/>
      <w:lvlJc w:val="left"/>
      <w:pPr>
        <w:ind w:left="3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9DC92B6">
      <w:start w:val="1"/>
      <w:numFmt w:val="bullet"/>
      <w:lvlText w:val="•"/>
      <w:lvlJc w:val="left"/>
      <w:pPr>
        <w:ind w:left="4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262A82C">
      <w:start w:val="1"/>
      <w:numFmt w:val="bullet"/>
      <w:lvlText w:val="o"/>
      <w:lvlJc w:val="left"/>
      <w:pPr>
        <w:ind w:left="5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C6D24A">
      <w:start w:val="1"/>
      <w:numFmt w:val="bullet"/>
      <w:lvlText w:val="▪"/>
      <w:lvlJc w:val="left"/>
      <w:pPr>
        <w:ind w:left="5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05A11147"/>
    <w:multiLevelType w:val="hybridMultilevel"/>
    <w:tmpl w:val="E5B88340"/>
    <w:lvl w:ilvl="0" w:tplc="A85A34CE">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07F34">
      <w:start w:val="1"/>
      <w:numFmt w:val="decimal"/>
      <w:lvlText w:val="%2)"/>
      <w:lvlJc w:val="left"/>
      <w:pPr>
        <w:ind w:left="81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FC60F82">
      <w:start w:val="1"/>
      <w:numFmt w:val="lowerRoman"/>
      <w:lvlText w:val="%3"/>
      <w:lvlJc w:val="left"/>
      <w:pPr>
        <w:ind w:left="221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E6EF476">
      <w:start w:val="1"/>
      <w:numFmt w:val="decimal"/>
      <w:lvlText w:val="%4"/>
      <w:lvlJc w:val="left"/>
      <w:pPr>
        <w:ind w:left="293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BB66102">
      <w:start w:val="1"/>
      <w:numFmt w:val="lowerLetter"/>
      <w:lvlText w:val="%5"/>
      <w:lvlJc w:val="left"/>
      <w:pPr>
        <w:ind w:left="365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2FA219E">
      <w:start w:val="1"/>
      <w:numFmt w:val="lowerRoman"/>
      <w:lvlText w:val="%6"/>
      <w:lvlJc w:val="left"/>
      <w:pPr>
        <w:ind w:left="437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F4A85A6">
      <w:start w:val="1"/>
      <w:numFmt w:val="decimal"/>
      <w:lvlText w:val="%7"/>
      <w:lvlJc w:val="left"/>
      <w:pPr>
        <w:ind w:left="509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552DF46">
      <w:start w:val="1"/>
      <w:numFmt w:val="lowerLetter"/>
      <w:lvlText w:val="%8"/>
      <w:lvlJc w:val="left"/>
      <w:pPr>
        <w:ind w:left="581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C4A7096">
      <w:start w:val="1"/>
      <w:numFmt w:val="lowerRoman"/>
      <w:lvlText w:val="%9"/>
      <w:lvlJc w:val="left"/>
      <w:pPr>
        <w:ind w:left="653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0" w15:restartNumberingAfterBreak="0">
    <w:nsid w:val="05CB6E35"/>
    <w:multiLevelType w:val="hybridMultilevel"/>
    <w:tmpl w:val="55FABDA8"/>
    <w:lvl w:ilvl="0" w:tplc="6FB61F1C">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A0636">
      <w:start w:val="1"/>
      <w:numFmt w:val="bullet"/>
      <w:lvlText w:val="o"/>
      <w:lvlJc w:val="left"/>
      <w:pPr>
        <w:ind w:left="1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6D986">
      <w:start w:val="1"/>
      <w:numFmt w:val="bullet"/>
      <w:lvlText w:val="▪"/>
      <w:lvlJc w:val="left"/>
      <w:pPr>
        <w:ind w:left="2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66414">
      <w:start w:val="1"/>
      <w:numFmt w:val="bullet"/>
      <w:lvlText w:val="•"/>
      <w:lvlJc w:val="left"/>
      <w:pPr>
        <w:ind w:left="3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888F6">
      <w:start w:val="1"/>
      <w:numFmt w:val="bullet"/>
      <w:lvlText w:val="o"/>
      <w:lvlJc w:val="left"/>
      <w:pPr>
        <w:ind w:left="3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6E90C">
      <w:start w:val="1"/>
      <w:numFmt w:val="bullet"/>
      <w:lvlText w:val="▪"/>
      <w:lvlJc w:val="left"/>
      <w:pPr>
        <w:ind w:left="4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C266A">
      <w:start w:val="1"/>
      <w:numFmt w:val="bullet"/>
      <w:lvlText w:val="•"/>
      <w:lvlJc w:val="left"/>
      <w:pPr>
        <w:ind w:left="5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8C9E6">
      <w:start w:val="1"/>
      <w:numFmt w:val="bullet"/>
      <w:lvlText w:val="o"/>
      <w:lvlJc w:val="left"/>
      <w:pPr>
        <w:ind w:left="6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4F900">
      <w:start w:val="1"/>
      <w:numFmt w:val="bullet"/>
      <w:lvlText w:val="▪"/>
      <w:lvlJc w:val="left"/>
      <w:pPr>
        <w:ind w:left="6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142A7A"/>
    <w:multiLevelType w:val="hybridMultilevel"/>
    <w:tmpl w:val="A3349E40"/>
    <w:lvl w:ilvl="0" w:tplc="92AA26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83C4A">
      <w:start w:val="1"/>
      <w:numFmt w:val="bullet"/>
      <w:lvlText w:val="o"/>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21870">
      <w:start w:val="1"/>
      <w:numFmt w:val="bullet"/>
      <w:lvlRestart w:val="0"/>
      <w:lvlText w:val="–"/>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ECAA6">
      <w:start w:val="1"/>
      <w:numFmt w:val="bullet"/>
      <w:lvlText w:val="•"/>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07B86">
      <w:start w:val="1"/>
      <w:numFmt w:val="bullet"/>
      <w:lvlText w:val="o"/>
      <w:lvlJc w:val="left"/>
      <w:pPr>
        <w:ind w:left="2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4CE66">
      <w:start w:val="1"/>
      <w:numFmt w:val="bullet"/>
      <w:lvlText w:val="▪"/>
      <w:lvlJc w:val="left"/>
      <w:pPr>
        <w:ind w:left="3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E4F62">
      <w:start w:val="1"/>
      <w:numFmt w:val="bullet"/>
      <w:lvlText w:val="•"/>
      <w:lvlJc w:val="left"/>
      <w:pPr>
        <w:ind w:left="3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04024">
      <w:start w:val="1"/>
      <w:numFmt w:val="bullet"/>
      <w:lvlText w:val="o"/>
      <w:lvlJc w:val="left"/>
      <w:pPr>
        <w:ind w:left="4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65786">
      <w:start w:val="1"/>
      <w:numFmt w:val="bullet"/>
      <w:lvlText w:val="▪"/>
      <w:lvlJc w:val="left"/>
      <w:pPr>
        <w:ind w:left="5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072076"/>
    <w:multiLevelType w:val="multilevel"/>
    <w:tmpl w:val="196A3CF0"/>
    <w:lvl w:ilvl="0">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3"/>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8170C47"/>
    <w:multiLevelType w:val="hybridMultilevel"/>
    <w:tmpl w:val="3E745E88"/>
    <w:lvl w:ilvl="0" w:tplc="FEB2B34E">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2667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C5A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AE3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01E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A08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0BD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6C4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4E87C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8BD69F6"/>
    <w:multiLevelType w:val="hybridMultilevel"/>
    <w:tmpl w:val="9AD2E4F6"/>
    <w:lvl w:ilvl="0" w:tplc="3D262DA4">
      <w:start w:val="1"/>
      <w:numFmt w:val="decimal"/>
      <w:lvlText w:val="%1)"/>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983D12">
      <w:start w:val="1"/>
      <w:numFmt w:val="lowerLetter"/>
      <w:lvlText w:val="%2"/>
      <w:lvlJc w:val="left"/>
      <w:pPr>
        <w:ind w:left="2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90E24E">
      <w:start w:val="1"/>
      <w:numFmt w:val="lowerRoman"/>
      <w:lvlText w:val="%3"/>
      <w:lvlJc w:val="left"/>
      <w:pPr>
        <w:ind w:left="2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4CEDAE">
      <w:start w:val="1"/>
      <w:numFmt w:val="decimal"/>
      <w:lvlText w:val="%4"/>
      <w:lvlJc w:val="left"/>
      <w:pPr>
        <w:ind w:left="3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3CD1A8">
      <w:start w:val="1"/>
      <w:numFmt w:val="lowerLetter"/>
      <w:lvlText w:val="%5"/>
      <w:lvlJc w:val="left"/>
      <w:pPr>
        <w:ind w:left="4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741AB8">
      <w:start w:val="1"/>
      <w:numFmt w:val="lowerRoman"/>
      <w:lvlText w:val="%6"/>
      <w:lvlJc w:val="left"/>
      <w:pPr>
        <w:ind w:left="5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C282BA">
      <w:start w:val="1"/>
      <w:numFmt w:val="decimal"/>
      <w:lvlText w:val="%7"/>
      <w:lvlJc w:val="left"/>
      <w:pPr>
        <w:ind w:left="5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7606FC">
      <w:start w:val="1"/>
      <w:numFmt w:val="lowerLetter"/>
      <w:lvlText w:val="%8"/>
      <w:lvlJc w:val="left"/>
      <w:pPr>
        <w:ind w:left="6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8EB54E">
      <w:start w:val="1"/>
      <w:numFmt w:val="lowerRoman"/>
      <w:lvlText w:val="%9"/>
      <w:lvlJc w:val="left"/>
      <w:pPr>
        <w:ind w:left="7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09734005"/>
    <w:multiLevelType w:val="hybridMultilevel"/>
    <w:tmpl w:val="A5A4FDB6"/>
    <w:lvl w:ilvl="0" w:tplc="C11E3BEC">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EC4D4">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48D90">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8CC34">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26C32">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E63FA">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AEE6C">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E2FF62">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E242A4">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B8358EA"/>
    <w:multiLevelType w:val="hybridMultilevel"/>
    <w:tmpl w:val="B22A8ABE"/>
    <w:lvl w:ilvl="0" w:tplc="FBD491B4">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EF6C4DE">
      <w:start w:val="1"/>
      <w:numFmt w:val="bullet"/>
      <w:lvlText w:val="-"/>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70FE6E">
      <w:start w:val="1"/>
      <w:numFmt w:val="bullet"/>
      <w:lvlText w:val="▪"/>
      <w:lvlJc w:val="left"/>
      <w:pPr>
        <w:ind w:left="23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F68AD8">
      <w:start w:val="1"/>
      <w:numFmt w:val="bullet"/>
      <w:lvlText w:val="•"/>
      <w:lvlJc w:val="left"/>
      <w:pPr>
        <w:ind w:left="30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5A23118">
      <w:start w:val="1"/>
      <w:numFmt w:val="bullet"/>
      <w:lvlText w:val="o"/>
      <w:lvlJc w:val="left"/>
      <w:pPr>
        <w:ind w:left="37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092CDA6">
      <w:start w:val="1"/>
      <w:numFmt w:val="bullet"/>
      <w:lvlText w:val="▪"/>
      <w:lvlJc w:val="left"/>
      <w:pPr>
        <w:ind w:left="44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1D4D138">
      <w:start w:val="1"/>
      <w:numFmt w:val="bullet"/>
      <w:lvlText w:val="•"/>
      <w:lvlJc w:val="left"/>
      <w:pPr>
        <w:ind w:left="52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AE68914">
      <w:start w:val="1"/>
      <w:numFmt w:val="bullet"/>
      <w:lvlText w:val="o"/>
      <w:lvlJc w:val="left"/>
      <w:pPr>
        <w:ind w:left="59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1A8EB5C">
      <w:start w:val="1"/>
      <w:numFmt w:val="bullet"/>
      <w:lvlText w:val="▪"/>
      <w:lvlJc w:val="left"/>
      <w:pPr>
        <w:ind w:left="66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1176125"/>
    <w:multiLevelType w:val="hybridMultilevel"/>
    <w:tmpl w:val="1646F550"/>
    <w:lvl w:ilvl="0" w:tplc="9AB226EC">
      <w:start w:val="1"/>
      <w:numFmt w:val="bullet"/>
      <w:lvlText w:val="–"/>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009F8">
      <w:start w:val="1"/>
      <w:numFmt w:val="bullet"/>
      <w:lvlText w:val="o"/>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E193E">
      <w:start w:val="1"/>
      <w:numFmt w:val="bullet"/>
      <w:lvlText w:val="▪"/>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2B6A6">
      <w:start w:val="1"/>
      <w:numFmt w:val="bullet"/>
      <w:lvlText w:val="•"/>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C50B4">
      <w:start w:val="1"/>
      <w:numFmt w:val="bullet"/>
      <w:lvlText w:val="o"/>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2C7C2">
      <w:start w:val="1"/>
      <w:numFmt w:val="bullet"/>
      <w:lvlText w:val="▪"/>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05432">
      <w:start w:val="1"/>
      <w:numFmt w:val="bullet"/>
      <w:lvlText w:val="•"/>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85D04">
      <w:start w:val="1"/>
      <w:numFmt w:val="bullet"/>
      <w:lvlText w:val="o"/>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A95D8">
      <w:start w:val="1"/>
      <w:numFmt w:val="bullet"/>
      <w:lvlText w:val="▪"/>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29B037D"/>
    <w:multiLevelType w:val="hybridMultilevel"/>
    <w:tmpl w:val="DF72DA8A"/>
    <w:lvl w:ilvl="0" w:tplc="66B80510">
      <w:start w:val="1"/>
      <w:numFmt w:val="bullet"/>
      <w:lvlText w:val="•"/>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FCCD2B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F28A1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A124330">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58818E2">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49E520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1C8FD6">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CFC0538">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2A0513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1460651D"/>
    <w:multiLevelType w:val="hybridMultilevel"/>
    <w:tmpl w:val="C1020B52"/>
    <w:lvl w:ilvl="0" w:tplc="CDB884AE">
      <w:start w:val="1"/>
      <w:numFmt w:val="bullet"/>
      <w:lvlText w:val="-"/>
      <w:lvlJc w:val="left"/>
      <w:pPr>
        <w:ind w:left="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C12D184">
      <w:start w:val="1"/>
      <w:numFmt w:val="bullet"/>
      <w:lvlText w:val="o"/>
      <w:lvlJc w:val="left"/>
      <w:pPr>
        <w:ind w:left="17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AC1840">
      <w:start w:val="1"/>
      <w:numFmt w:val="bullet"/>
      <w:lvlText w:val="▪"/>
      <w:lvlJc w:val="left"/>
      <w:pPr>
        <w:ind w:left="25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54CFCB0">
      <w:start w:val="1"/>
      <w:numFmt w:val="bullet"/>
      <w:lvlText w:val="•"/>
      <w:lvlJc w:val="left"/>
      <w:pPr>
        <w:ind w:left="32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1B6C6EE">
      <w:start w:val="1"/>
      <w:numFmt w:val="bullet"/>
      <w:lvlText w:val="o"/>
      <w:lvlJc w:val="left"/>
      <w:pPr>
        <w:ind w:left="39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0EE83C">
      <w:start w:val="1"/>
      <w:numFmt w:val="bullet"/>
      <w:lvlText w:val="▪"/>
      <w:lvlJc w:val="left"/>
      <w:pPr>
        <w:ind w:left="46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0ACB2C">
      <w:start w:val="1"/>
      <w:numFmt w:val="bullet"/>
      <w:lvlText w:val="•"/>
      <w:lvlJc w:val="left"/>
      <w:pPr>
        <w:ind w:left="53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F1231C2">
      <w:start w:val="1"/>
      <w:numFmt w:val="bullet"/>
      <w:lvlText w:val="o"/>
      <w:lvlJc w:val="left"/>
      <w:pPr>
        <w:ind w:left="6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BC8FAE">
      <w:start w:val="1"/>
      <w:numFmt w:val="bullet"/>
      <w:lvlText w:val="▪"/>
      <w:lvlJc w:val="left"/>
      <w:pPr>
        <w:ind w:left="6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149B356E"/>
    <w:multiLevelType w:val="hybridMultilevel"/>
    <w:tmpl w:val="EF94A4A0"/>
    <w:lvl w:ilvl="0" w:tplc="148A3F1E">
      <w:start w:val="1"/>
      <w:numFmt w:val="bullet"/>
      <w:lvlText w:val="•"/>
      <w:lvlJc w:val="left"/>
      <w:pPr>
        <w:ind w:left="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665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E2C4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1828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42F6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641D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EF3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D0A8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F274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6266278"/>
    <w:multiLevelType w:val="hybridMultilevel"/>
    <w:tmpl w:val="2A78C3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AB4D9E"/>
    <w:multiLevelType w:val="hybridMultilevel"/>
    <w:tmpl w:val="D3F28522"/>
    <w:lvl w:ilvl="0" w:tplc="09B844FA">
      <w:start w:val="3"/>
      <w:numFmt w:val="decimal"/>
      <w:lvlText w:val="%1."/>
      <w:lvlJc w:val="left"/>
      <w:pPr>
        <w:ind w:left="1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01A44">
      <w:start w:val="1"/>
      <w:numFmt w:val="bullet"/>
      <w:lvlText w:val="•"/>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20782A">
      <w:start w:val="1"/>
      <w:numFmt w:val="bullet"/>
      <w:lvlText w:val="▪"/>
      <w:lvlJc w:val="left"/>
      <w:pPr>
        <w:ind w:left="1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0E54D0">
      <w:start w:val="1"/>
      <w:numFmt w:val="bullet"/>
      <w:lvlText w:val="•"/>
      <w:lvlJc w:val="left"/>
      <w:pPr>
        <w:ind w:left="2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584726">
      <w:start w:val="1"/>
      <w:numFmt w:val="bullet"/>
      <w:lvlText w:val="o"/>
      <w:lvlJc w:val="left"/>
      <w:pPr>
        <w:ind w:left="2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4C0">
      <w:start w:val="1"/>
      <w:numFmt w:val="bullet"/>
      <w:lvlText w:val="▪"/>
      <w:lvlJc w:val="left"/>
      <w:pPr>
        <w:ind w:left="3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3A28D0">
      <w:start w:val="1"/>
      <w:numFmt w:val="bullet"/>
      <w:lvlText w:val="•"/>
      <w:lvlJc w:val="left"/>
      <w:pPr>
        <w:ind w:left="4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C540A">
      <w:start w:val="1"/>
      <w:numFmt w:val="bullet"/>
      <w:lvlText w:val="o"/>
      <w:lvlJc w:val="left"/>
      <w:pPr>
        <w:ind w:left="4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E4EA64">
      <w:start w:val="1"/>
      <w:numFmt w:val="bullet"/>
      <w:lvlText w:val="▪"/>
      <w:lvlJc w:val="left"/>
      <w:pPr>
        <w:ind w:left="5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81F0503"/>
    <w:multiLevelType w:val="hybridMultilevel"/>
    <w:tmpl w:val="E38639C8"/>
    <w:lvl w:ilvl="0" w:tplc="1AE412F8">
      <w:start w:val="1"/>
      <w:numFmt w:val="bullet"/>
      <w:lvlText w:val="•"/>
      <w:lvlJc w:val="left"/>
      <w:pPr>
        <w:ind w:left="1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8895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9AB3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5621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E89A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84AD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AA3D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F685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E8D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82336B1"/>
    <w:multiLevelType w:val="hybridMultilevel"/>
    <w:tmpl w:val="A4B4272A"/>
    <w:lvl w:ilvl="0" w:tplc="DCA421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880E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AA06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A063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CA57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8A33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CE6C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C9F5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AA0A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8536DC6"/>
    <w:multiLevelType w:val="hybridMultilevel"/>
    <w:tmpl w:val="23164B32"/>
    <w:lvl w:ilvl="0" w:tplc="4BA454E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6E336">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E60B4">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411FA">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8551A">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EFE1E">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AE4EC">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26798">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C0254">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8BF0D3F"/>
    <w:multiLevelType w:val="hybridMultilevel"/>
    <w:tmpl w:val="DA220AA8"/>
    <w:lvl w:ilvl="0" w:tplc="29E206F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6C172">
      <w:start w:val="1"/>
      <w:numFmt w:val="bullet"/>
      <w:lvlText w:val=""/>
      <w:lvlJc w:val="left"/>
      <w:pPr>
        <w:ind w:left="14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E6AF6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4436D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22129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FE3A8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C0303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22C03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069C7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95C0497"/>
    <w:multiLevelType w:val="hybridMultilevel"/>
    <w:tmpl w:val="97587EE6"/>
    <w:lvl w:ilvl="0" w:tplc="A1781C6C">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08DE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CC7F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C383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02F9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803D6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8939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2175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4391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9766EC4"/>
    <w:multiLevelType w:val="hybridMultilevel"/>
    <w:tmpl w:val="2ECA6092"/>
    <w:lvl w:ilvl="0" w:tplc="5D3C22AC">
      <w:start w:val="1"/>
      <w:numFmt w:val="bullet"/>
      <w:lvlText w:val="•"/>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AA32C">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634C2">
      <w:start w:val="1"/>
      <w:numFmt w:val="bullet"/>
      <w:lvlText w:val="▪"/>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439A6">
      <w:start w:val="1"/>
      <w:numFmt w:val="bullet"/>
      <w:lvlText w:val="•"/>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ACBFE">
      <w:start w:val="1"/>
      <w:numFmt w:val="bullet"/>
      <w:lvlText w:val="o"/>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EF224">
      <w:start w:val="1"/>
      <w:numFmt w:val="bullet"/>
      <w:lvlText w:val="▪"/>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CE7B0">
      <w:start w:val="1"/>
      <w:numFmt w:val="bullet"/>
      <w:lvlText w:val="•"/>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83FBC">
      <w:start w:val="1"/>
      <w:numFmt w:val="bullet"/>
      <w:lvlText w:val="o"/>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05EB0">
      <w:start w:val="1"/>
      <w:numFmt w:val="bullet"/>
      <w:lvlText w:val="▪"/>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C6049E9"/>
    <w:multiLevelType w:val="hybridMultilevel"/>
    <w:tmpl w:val="655AB948"/>
    <w:lvl w:ilvl="0" w:tplc="A88A204E">
      <w:start w:val="3"/>
      <w:numFmt w:val="decimal"/>
      <w:lvlText w:val="%1."/>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3C34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9E05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3C171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D8D80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3EB1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70A9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1E4BE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ECF7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CAF296D"/>
    <w:multiLevelType w:val="hybridMultilevel"/>
    <w:tmpl w:val="0C3EF28E"/>
    <w:lvl w:ilvl="0" w:tplc="C7162AE8">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9AADEA">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1E2BB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F0CB0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2C86C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942AB8">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869E5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9A176E">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BA2C2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1DA553F"/>
    <w:multiLevelType w:val="hybridMultilevel"/>
    <w:tmpl w:val="15BACA3C"/>
    <w:lvl w:ilvl="0" w:tplc="D5000480">
      <w:start w:val="1"/>
      <w:numFmt w:val="bullet"/>
      <w:lvlText w:val="•"/>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A60A0">
      <w:start w:val="1"/>
      <w:numFmt w:val="bullet"/>
      <w:lvlText w:val="o"/>
      <w:lvlJc w:val="left"/>
      <w:pPr>
        <w:ind w:left="2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28E02">
      <w:start w:val="1"/>
      <w:numFmt w:val="bullet"/>
      <w:lvlText w:val="▪"/>
      <w:lvlJc w:val="left"/>
      <w:pPr>
        <w:ind w:left="3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C901A">
      <w:start w:val="1"/>
      <w:numFmt w:val="bullet"/>
      <w:lvlText w:val="•"/>
      <w:lvlJc w:val="left"/>
      <w:pPr>
        <w:ind w:left="3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C3EDC">
      <w:start w:val="1"/>
      <w:numFmt w:val="bullet"/>
      <w:lvlText w:val="o"/>
      <w:lvlJc w:val="left"/>
      <w:pPr>
        <w:ind w:left="4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E6624">
      <w:start w:val="1"/>
      <w:numFmt w:val="bullet"/>
      <w:lvlText w:val="▪"/>
      <w:lvlJc w:val="left"/>
      <w:pPr>
        <w:ind w:left="5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8A476">
      <w:start w:val="1"/>
      <w:numFmt w:val="bullet"/>
      <w:lvlText w:val="•"/>
      <w:lvlJc w:val="left"/>
      <w:pPr>
        <w:ind w:left="5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F8C2B2">
      <w:start w:val="1"/>
      <w:numFmt w:val="bullet"/>
      <w:lvlText w:val="o"/>
      <w:lvlJc w:val="left"/>
      <w:pPr>
        <w:ind w:left="6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20F1E">
      <w:start w:val="1"/>
      <w:numFmt w:val="bullet"/>
      <w:lvlText w:val="▪"/>
      <w:lvlJc w:val="left"/>
      <w:pPr>
        <w:ind w:left="7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2F306A3"/>
    <w:multiLevelType w:val="hybridMultilevel"/>
    <w:tmpl w:val="A9246490"/>
    <w:lvl w:ilvl="0" w:tplc="418C1B58">
      <w:start w:val="1"/>
      <w:numFmt w:val="bullet"/>
      <w:lvlText w:val="•"/>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E927A">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6FFAC">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46746">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72EAD4">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6BEEE">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211E8">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624DC">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742B2C">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44C245C"/>
    <w:multiLevelType w:val="hybridMultilevel"/>
    <w:tmpl w:val="213C5A76"/>
    <w:lvl w:ilvl="0" w:tplc="B7A237DA">
      <w:start w:val="1"/>
      <w:numFmt w:val="bullet"/>
      <w:lvlText w:val="-"/>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CD12E">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E5070">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CB4E8">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C72C6">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11FA">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FEB5A2">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46FC4">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28C4E">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47970F1"/>
    <w:multiLevelType w:val="hybridMultilevel"/>
    <w:tmpl w:val="53C2AC1E"/>
    <w:lvl w:ilvl="0" w:tplc="9BE65A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FC4E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07B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8299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616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687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674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E28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41E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5CF2459"/>
    <w:multiLevelType w:val="hybridMultilevel"/>
    <w:tmpl w:val="502ACD9E"/>
    <w:lvl w:ilvl="0" w:tplc="CEDEB57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055C8">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8345C">
      <w:start w:val="1"/>
      <w:numFmt w:val="bullet"/>
      <w:lvlRestart w:val="0"/>
      <w:lvlText w:val="-"/>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26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C0D90">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16DD7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A0E2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D46638">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87A0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9567727"/>
    <w:multiLevelType w:val="hybridMultilevel"/>
    <w:tmpl w:val="ABFC5ADE"/>
    <w:lvl w:ilvl="0" w:tplc="5FBAB9A4">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0FC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C24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3AF2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ACB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872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2BB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EBD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43A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A0C5552"/>
    <w:multiLevelType w:val="hybridMultilevel"/>
    <w:tmpl w:val="00866CFE"/>
    <w:lvl w:ilvl="0" w:tplc="EA7E7AB2">
      <w:start w:val="3"/>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611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CF26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8E1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8D31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B607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67E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4B4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C17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B1C039F"/>
    <w:multiLevelType w:val="hybridMultilevel"/>
    <w:tmpl w:val="18F49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67144E"/>
    <w:multiLevelType w:val="hybridMultilevel"/>
    <w:tmpl w:val="2DEE8040"/>
    <w:lvl w:ilvl="0" w:tplc="8DEC2B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8981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A1E7E">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BC7742">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C8C60">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0ACF7A">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C11AA">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26BBA">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84028">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DBD6AB6"/>
    <w:multiLevelType w:val="hybridMultilevel"/>
    <w:tmpl w:val="1E12E126"/>
    <w:lvl w:ilvl="0" w:tplc="2C9E1D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4565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04520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C71A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8C9C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494B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A2F4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0A3D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249F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DEF6EFE"/>
    <w:multiLevelType w:val="hybridMultilevel"/>
    <w:tmpl w:val="C9F07FFE"/>
    <w:lvl w:ilvl="0" w:tplc="BA409C44">
      <w:start w:val="2"/>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45D34">
      <w:start w:val="1"/>
      <w:numFmt w:val="lowerLetter"/>
      <w:lvlText w:val="%2"/>
      <w:lvlJc w:val="left"/>
      <w:pPr>
        <w:ind w:left="1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C9BB8">
      <w:start w:val="1"/>
      <w:numFmt w:val="lowerRoman"/>
      <w:lvlText w:val="%3"/>
      <w:lvlJc w:val="left"/>
      <w:pPr>
        <w:ind w:left="2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0314C">
      <w:start w:val="1"/>
      <w:numFmt w:val="decimal"/>
      <w:lvlText w:val="%4"/>
      <w:lvlJc w:val="left"/>
      <w:pPr>
        <w:ind w:left="2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20E8A">
      <w:start w:val="1"/>
      <w:numFmt w:val="lowerLetter"/>
      <w:lvlText w:val="%5"/>
      <w:lvlJc w:val="left"/>
      <w:pPr>
        <w:ind w:left="3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5AB32C">
      <w:start w:val="1"/>
      <w:numFmt w:val="lowerRoman"/>
      <w:lvlText w:val="%6"/>
      <w:lvlJc w:val="left"/>
      <w:pPr>
        <w:ind w:left="4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272F4">
      <w:start w:val="1"/>
      <w:numFmt w:val="decimal"/>
      <w:lvlText w:val="%7"/>
      <w:lvlJc w:val="left"/>
      <w:pPr>
        <w:ind w:left="4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CC0E2">
      <w:start w:val="1"/>
      <w:numFmt w:val="lowerLetter"/>
      <w:lvlText w:val="%8"/>
      <w:lvlJc w:val="left"/>
      <w:pPr>
        <w:ind w:left="5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42116">
      <w:start w:val="1"/>
      <w:numFmt w:val="lowerRoman"/>
      <w:lvlText w:val="%9"/>
      <w:lvlJc w:val="left"/>
      <w:pPr>
        <w:ind w:left="6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E1943BE"/>
    <w:multiLevelType w:val="hybridMultilevel"/>
    <w:tmpl w:val="3EB4CB68"/>
    <w:lvl w:ilvl="0" w:tplc="E126E870">
      <w:start w:val="1"/>
      <w:numFmt w:val="bullet"/>
      <w:lvlText w:val="–"/>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24706">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AC2F4">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E8F38">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2B0EE">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6C2AC">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186270">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6B400">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E56BC">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F337F03"/>
    <w:multiLevelType w:val="hybridMultilevel"/>
    <w:tmpl w:val="B8923058"/>
    <w:lvl w:ilvl="0" w:tplc="24F07596">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20EE8">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86406">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202CA">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03ECC">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8BFD4">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A86A4">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C4B0A">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48B96">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F865647"/>
    <w:multiLevelType w:val="hybridMultilevel"/>
    <w:tmpl w:val="4CC82024"/>
    <w:lvl w:ilvl="0" w:tplc="7EC2437E">
      <w:start w:val="1"/>
      <w:numFmt w:val="bullet"/>
      <w:lvlText w:val="•"/>
      <w:lvlJc w:val="left"/>
      <w:pPr>
        <w:ind w:left="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A023CC8">
      <w:start w:val="1"/>
      <w:numFmt w:val="bullet"/>
      <w:lvlText w:val="o"/>
      <w:lvlJc w:val="left"/>
      <w:pPr>
        <w:ind w:left="17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C6728C">
      <w:start w:val="1"/>
      <w:numFmt w:val="bullet"/>
      <w:lvlText w:val="▪"/>
      <w:lvlJc w:val="left"/>
      <w:pPr>
        <w:ind w:left="25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2E836C8">
      <w:start w:val="1"/>
      <w:numFmt w:val="bullet"/>
      <w:lvlText w:val="•"/>
      <w:lvlJc w:val="left"/>
      <w:pPr>
        <w:ind w:left="32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867864">
      <w:start w:val="1"/>
      <w:numFmt w:val="bullet"/>
      <w:lvlText w:val="o"/>
      <w:lvlJc w:val="left"/>
      <w:pPr>
        <w:ind w:left="39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4DA6BF0">
      <w:start w:val="1"/>
      <w:numFmt w:val="bullet"/>
      <w:lvlText w:val="▪"/>
      <w:lvlJc w:val="left"/>
      <w:pPr>
        <w:ind w:left="46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3AB23E">
      <w:start w:val="1"/>
      <w:numFmt w:val="bullet"/>
      <w:lvlText w:val="•"/>
      <w:lvlJc w:val="left"/>
      <w:pPr>
        <w:ind w:left="53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7307EDC">
      <w:start w:val="1"/>
      <w:numFmt w:val="bullet"/>
      <w:lvlText w:val="o"/>
      <w:lvlJc w:val="left"/>
      <w:pPr>
        <w:ind w:left="6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0221B64">
      <w:start w:val="1"/>
      <w:numFmt w:val="bullet"/>
      <w:lvlText w:val="▪"/>
      <w:lvlJc w:val="left"/>
      <w:pPr>
        <w:ind w:left="6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2F8A0929"/>
    <w:multiLevelType w:val="hybridMultilevel"/>
    <w:tmpl w:val="3C9A31D0"/>
    <w:lvl w:ilvl="0" w:tplc="890052D0">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0C504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44031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D6428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2432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4C6D6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5E730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969F9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C4A8B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FF03F81"/>
    <w:multiLevelType w:val="hybridMultilevel"/>
    <w:tmpl w:val="E03AAD52"/>
    <w:lvl w:ilvl="0" w:tplc="B8C628AA">
      <w:start w:val="1"/>
      <w:numFmt w:val="decimal"/>
      <w:lvlText w:val="%1."/>
      <w:lvlJc w:val="left"/>
      <w:pPr>
        <w:ind w:left="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F485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A823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1CC7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F8B2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A628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4ABE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4048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58E3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3922D09"/>
    <w:multiLevelType w:val="hybridMultilevel"/>
    <w:tmpl w:val="FA8C69F6"/>
    <w:lvl w:ilvl="0" w:tplc="704226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A4F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ACD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A0A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D6BB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81E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25B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A40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1888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74F1D39"/>
    <w:multiLevelType w:val="hybridMultilevel"/>
    <w:tmpl w:val="80E67F6E"/>
    <w:lvl w:ilvl="0" w:tplc="210C3BB8">
      <w:start w:val="1"/>
      <w:numFmt w:val="decimal"/>
      <w:lvlText w:val="%1"/>
      <w:lvlJc w:val="left"/>
      <w:pPr>
        <w:ind w:left="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E41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EF9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CBE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A82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10B3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8F1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0F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8BC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7723EF1"/>
    <w:multiLevelType w:val="hybridMultilevel"/>
    <w:tmpl w:val="E9109720"/>
    <w:lvl w:ilvl="0" w:tplc="26260A88">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4631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E86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013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8F0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0DC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C80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051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A8A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A3D6926"/>
    <w:multiLevelType w:val="hybridMultilevel"/>
    <w:tmpl w:val="322AE0F4"/>
    <w:lvl w:ilvl="0" w:tplc="8D522A3A">
      <w:start w:val="1"/>
      <w:numFmt w:val="bullet"/>
      <w:lvlText w:val="–"/>
      <w:lvlJc w:val="left"/>
      <w:pPr>
        <w:ind w:left="1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606E">
      <w:start w:val="1"/>
      <w:numFmt w:val="bullet"/>
      <w:lvlText w:val="o"/>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EAAF2">
      <w:start w:val="1"/>
      <w:numFmt w:val="bullet"/>
      <w:lvlText w:val="▪"/>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0C14A">
      <w:start w:val="1"/>
      <w:numFmt w:val="bullet"/>
      <w:lvlText w:val="•"/>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0748C">
      <w:start w:val="1"/>
      <w:numFmt w:val="bullet"/>
      <w:lvlText w:val="o"/>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E89338">
      <w:start w:val="1"/>
      <w:numFmt w:val="bullet"/>
      <w:lvlText w:val="▪"/>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4A4EE">
      <w:start w:val="1"/>
      <w:numFmt w:val="bullet"/>
      <w:lvlText w:val="•"/>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69F3A">
      <w:start w:val="1"/>
      <w:numFmt w:val="bullet"/>
      <w:lvlText w:val="o"/>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05D64">
      <w:start w:val="1"/>
      <w:numFmt w:val="bullet"/>
      <w:lvlText w:val="▪"/>
      <w:lvlJc w:val="left"/>
      <w:pPr>
        <w:ind w:left="6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AC437DC"/>
    <w:multiLevelType w:val="hybridMultilevel"/>
    <w:tmpl w:val="6D6AE120"/>
    <w:lvl w:ilvl="0" w:tplc="143E15FC">
      <w:start w:val="1"/>
      <w:numFmt w:val="bullet"/>
      <w:lvlText w:val="•"/>
      <w:lvlJc w:val="left"/>
      <w:pPr>
        <w:ind w:left="2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88CD2">
      <w:start w:val="1"/>
      <w:numFmt w:val="bullet"/>
      <w:lvlText w:val="o"/>
      <w:lvlJc w:val="left"/>
      <w:pPr>
        <w:ind w:left="2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9EC6DC">
      <w:start w:val="1"/>
      <w:numFmt w:val="bullet"/>
      <w:lvlText w:val="▪"/>
      <w:lvlJc w:val="left"/>
      <w:pPr>
        <w:ind w:left="3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90BF32">
      <w:start w:val="1"/>
      <w:numFmt w:val="bullet"/>
      <w:lvlText w:val="•"/>
      <w:lvlJc w:val="left"/>
      <w:pPr>
        <w:ind w:left="3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82AA98">
      <w:start w:val="1"/>
      <w:numFmt w:val="bullet"/>
      <w:lvlText w:val="o"/>
      <w:lvlJc w:val="left"/>
      <w:pPr>
        <w:ind w:left="4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16EA48">
      <w:start w:val="1"/>
      <w:numFmt w:val="bullet"/>
      <w:lvlText w:val="▪"/>
      <w:lvlJc w:val="left"/>
      <w:pPr>
        <w:ind w:left="5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36C2DC">
      <w:start w:val="1"/>
      <w:numFmt w:val="bullet"/>
      <w:lvlText w:val="•"/>
      <w:lvlJc w:val="left"/>
      <w:pPr>
        <w:ind w:left="5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9ADF22">
      <w:start w:val="1"/>
      <w:numFmt w:val="bullet"/>
      <w:lvlText w:val="o"/>
      <w:lvlJc w:val="left"/>
      <w:pPr>
        <w:ind w:left="6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0EFEC8">
      <w:start w:val="1"/>
      <w:numFmt w:val="bullet"/>
      <w:lvlText w:val="▪"/>
      <w:lvlJc w:val="left"/>
      <w:pPr>
        <w:ind w:left="7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B020389"/>
    <w:multiLevelType w:val="hybridMultilevel"/>
    <w:tmpl w:val="8326C69A"/>
    <w:lvl w:ilvl="0" w:tplc="9036EDEC">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224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2885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4E3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6D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C67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031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243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47A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BAA3062"/>
    <w:multiLevelType w:val="hybridMultilevel"/>
    <w:tmpl w:val="98D46B3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3EE0656C"/>
    <w:multiLevelType w:val="hybridMultilevel"/>
    <w:tmpl w:val="7F66D53E"/>
    <w:lvl w:ilvl="0" w:tplc="2EDAB18C">
      <w:start w:val="1"/>
      <w:numFmt w:val="decimal"/>
      <w:lvlText w:val="%1."/>
      <w:lvlJc w:val="left"/>
      <w:pPr>
        <w:ind w:left="10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5944DAA">
      <w:start w:val="1"/>
      <w:numFmt w:val="lowerLetter"/>
      <w:lvlText w:val="%2"/>
      <w:lvlJc w:val="left"/>
      <w:pPr>
        <w:ind w:left="53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260441C">
      <w:start w:val="1"/>
      <w:numFmt w:val="lowerRoman"/>
      <w:lvlText w:val="%3"/>
      <w:lvlJc w:val="left"/>
      <w:pPr>
        <w:ind w:left="60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82C5AAC">
      <w:start w:val="1"/>
      <w:numFmt w:val="decimal"/>
      <w:lvlText w:val="%4"/>
      <w:lvlJc w:val="left"/>
      <w:pPr>
        <w:ind w:left="68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6E6F450">
      <w:start w:val="1"/>
      <w:numFmt w:val="lowerLetter"/>
      <w:lvlText w:val="%5"/>
      <w:lvlJc w:val="left"/>
      <w:pPr>
        <w:ind w:left="75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F8CFBB0">
      <w:start w:val="1"/>
      <w:numFmt w:val="lowerRoman"/>
      <w:lvlText w:val="%6"/>
      <w:lvlJc w:val="left"/>
      <w:pPr>
        <w:ind w:left="82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8B877E0">
      <w:start w:val="1"/>
      <w:numFmt w:val="decimal"/>
      <w:lvlText w:val="%7"/>
      <w:lvlJc w:val="left"/>
      <w:pPr>
        <w:ind w:left="89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6A20D16">
      <w:start w:val="1"/>
      <w:numFmt w:val="lowerLetter"/>
      <w:lvlText w:val="%8"/>
      <w:lvlJc w:val="left"/>
      <w:pPr>
        <w:ind w:left="96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F206E48">
      <w:start w:val="1"/>
      <w:numFmt w:val="lowerRoman"/>
      <w:lvlText w:val="%9"/>
      <w:lvlJc w:val="left"/>
      <w:pPr>
        <w:ind w:left="104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3F9D2BFE"/>
    <w:multiLevelType w:val="hybridMultilevel"/>
    <w:tmpl w:val="EDD222F4"/>
    <w:lvl w:ilvl="0" w:tplc="2D989C0A">
      <w:start w:val="1"/>
      <w:numFmt w:val="decimal"/>
      <w:lvlText w:val="%1)"/>
      <w:lvlJc w:val="left"/>
      <w:pPr>
        <w:ind w:left="1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744F99A">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86BE7E">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7ACB482">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60483A">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C7A9A46">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0864594">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CB2EBEE">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02204E">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7" w15:restartNumberingAfterBreak="0">
    <w:nsid w:val="42E22881"/>
    <w:multiLevelType w:val="hybridMultilevel"/>
    <w:tmpl w:val="2F60054C"/>
    <w:lvl w:ilvl="0" w:tplc="72F8F05C">
      <w:start w:val="1"/>
      <w:numFmt w:val="decimal"/>
      <w:lvlText w:val="%1)"/>
      <w:lvlJc w:val="left"/>
      <w:pPr>
        <w:ind w:left="14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F884EFA">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B2A7EDA">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4E27E86">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E000F9C">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706FFE8">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41C71E4">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1FA7098">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F3E09A2">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5324AE8"/>
    <w:multiLevelType w:val="hybridMultilevel"/>
    <w:tmpl w:val="CAEE996E"/>
    <w:lvl w:ilvl="0" w:tplc="86828CDE">
      <w:start w:val="1"/>
      <w:numFmt w:val="bullet"/>
      <w:lvlText w:val="-"/>
      <w:lvlJc w:val="left"/>
      <w:pPr>
        <w:ind w:left="79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F62DBD6">
      <w:start w:val="1"/>
      <w:numFmt w:val="bullet"/>
      <w:lvlText w:val="o"/>
      <w:lvlJc w:val="left"/>
      <w:pPr>
        <w:ind w:left="23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2A8818DA">
      <w:start w:val="1"/>
      <w:numFmt w:val="bullet"/>
      <w:lvlText w:val="▪"/>
      <w:lvlJc w:val="left"/>
      <w:pPr>
        <w:ind w:left="30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8B815AC">
      <w:start w:val="1"/>
      <w:numFmt w:val="bullet"/>
      <w:lvlText w:val="•"/>
      <w:lvlJc w:val="left"/>
      <w:pPr>
        <w:ind w:left="3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9D8229E">
      <w:start w:val="1"/>
      <w:numFmt w:val="bullet"/>
      <w:lvlText w:val="o"/>
      <w:lvlJc w:val="left"/>
      <w:pPr>
        <w:ind w:left="4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85AFDFE">
      <w:start w:val="1"/>
      <w:numFmt w:val="bullet"/>
      <w:lvlText w:val="▪"/>
      <w:lvlJc w:val="left"/>
      <w:pPr>
        <w:ind w:left="5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566EAD0">
      <w:start w:val="1"/>
      <w:numFmt w:val="bullet"/>
      <w:lvlText w:val="•"/>
      <w:lvlJc w:val="left"/>
      <w:pPr>
        <w:ind w:left="5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B9604584">
      <w:start w:val="1"/>
      <w:numFmt w:val="bullet"/>
      <w:lvlText w:val="o"/>
      <w:lvlJc w:val="left"/>
      <w:pPr>
        <w:ind w:left="6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148C5CE">
      <w:start w:val="1"/>
      <w:numFmt w:val="bullet"/>
      <w:lvlText w:val="▪"/>
      <w:lvlJc w:val="left"/>
      <w:pPr>
        <w:ind w:left="7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9" w15:restartNumberingAfterBreak="0">
    <w:nsid w:val="45A92032"/>
    <w:multiLevelType w:val="hybridMultilevel"/>
    <w:tmpl w:val="B3E4BFCE"/>
    <w:lvl w:ilvl="0" w:tplc="BCB05A8C">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3E906C">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CABC6">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A7340">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A3026">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2BC72">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E04480">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AEACE">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69892">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67E1973"/>
    <w:multiLevelType w:val="hybridMultilevel"/>
    <w:tmpl w:val="147090AE"/>
    <w:lvl w:ilvl="0" w:tplc="0BC6235E">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0F1F8">
      <w:start w:val="1"/>
      <w:numFmt w:val="lowerLetter"/>
      <w:lvlText w:val="%2"/>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E9BC4">
      <w:start w:val="1"/>
      <w:numFmt w:val="lowerRoman"/>
      <w:lvlText w:val="%3"/>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C1FBE">
      <w:start w:val="1"/>
      <w:numFmt w:val="decimal"/>
      <w:lvlText w:val="%4"/>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CD77A">
      <w:start w:val="1"/>
      <w:numFmt w:val="lowerLetter"/>
      <w:lvlText w:val="%5"/>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6C918">
      <w:start w:val="1"/>
      <w:numFmt w:val="lowerRoman"/>
      <w:lvlText w:val="%6"/>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09800">
      <w:start w:val="1"/>
      <w:numFmt w:val="decimal"/>
      <w:lvlText w:val="%7"/>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A291A">
      <w:start w:val="1"/>
      <w:numFmt w:val="lowerLetter"/>
      <w:lvlText w:val="%8"/>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0074CC">
      <w:start w:val="1"/>
      <w:numFmt w:val="lowerRoman"/>
      <w:lvlText w:val="%9"/>
      <w:lvlJc w:val="left"/>
      <w:pPr>
        <w:ind w:left="7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6F91406"/>
    <w:multiLevelType w:val="hybridMultilevel"/>
    <w:tmpl w:val="C8389DA2"/>
    <w:lvl w:ilvl="0" w:tplc="D7EC016C">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7A19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494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EF6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FC76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8D1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8DB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C84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0D0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73F0BBD"/>
    <w:multiLevelType w:val="hybridMultilevel"/>
    <w:tmpl w:val="077EE012"/>
    <w:lvl w:ilvl="0" w:tplc="A2261870">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263C3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B8064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22B26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8A002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029E8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C0421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E0851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50614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78B5162"/>
    <w:multiLevelType w:val="hybridMultilevel"/>
    <w:tmpl w:val="C2E8B2C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49173098"/>
    <w:multiLevelType w:val="hybridMultilevel"/>
    <w:tmpl w:val="00A896D2"/>
    <w:lvl w:ilvl="0" w:tplc="7848EC4E">
      <w:start w:val="4"/>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0E3D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06B7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C8F0D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EC65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E9DD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2778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CF98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6462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A42792E"/>
    <w:multiLevelType w:val="hybridMultilevel"/>
    <w:tmpl w:val="66E4927E"/>
    <w:lvl w:ilvl="0" w:tplc="6644DBE0">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AD6AA">
      <w:start w:val="1"/>
      <w:numFmt w:val="bullet"/>
      <w:lvlText w:val="o"/>
      <w:lvlJc w:val="left"/>
      <w:pPr>
        <w:ind w:left="1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A1A0A">
      <w:start w:val="1"/>
      <w:numFmt w:val="bullet"/>
      <w:lvlText w:val="▪"/>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AA6F6">
      <w:start w:val="1"/>
      <w:numFmt w:val="bullet"/>
      <w:lvlText w:val="•"/>
      <w:lvlJc w:val="left"/>
      <w:pPr>
        <w:ind w:left="3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EA1D0">
      <w:start w:val="1"/>
      <w:numFmt w:val="bullet"/>
      <w:lvlText w:val="o"/>
      <w:lvlJc w:val="left"/>
      <w:pPr>
        <w:ind w:left="3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2B6C2">
      <w:start w:val="1"/>
      <w:numFmt w:val="bullet"/>
      <w:lvlText w:val="▪"/>
      <w:lvlJc w:val="left"/>
      <w:pPr>
        <w:ind w:left="4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CEDF0">
      <w:start w:val="1"/>
      <w:numFmt w:val="bullet"/>
      <w:lvlText w:val="•"/>
      <w:lvlJc w:val="left"/>
      <w:pPr>
        <w:ind w:left="5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C0208">
      <w:start w:val="1"/>
      <w:numFmt w:val="bullet"/>
      <w:lvlText w:val="o"/>
      <w:lvlJc w:val="left"/>
      <w:pPr>
        <w:ind w:left="6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2EB80">
      <w:start w:val="1"/>
      <w:numFmt w:val="bullet"/>
      <w:lvlText w:val="▪"/>
      <w:lvlJc w:val="left"/>
      <w:pPr>
        <w:ind w:left="6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A531F88"/>
    <w:multiLevelType w:val="hybridMultilevel"/>
    <w:tmpl w:val="A894DB3E"/>
    <w:lvl w:ilvl="0" w:tplc="82A475B2">
      <w:start w:val="1"/>
      <w:numFmt w:val="bullet"/>
      <w:lvlText w:val="-"/>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AD846">
      <w:start w:val="1"/>
      <w:numFmt w:val="decimal"/>
      <w:lvlText w:val="%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7E6C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4EE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A1A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C10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A91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4AD1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AB5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ABF428E"/>
    <w:multiLevelType w:val="hybridMultilevel"/>
    <w:tmpl w:val="F296EC00"/>
    <w:lvl w:ilvl="0" w:tplc="658C269E">
      <w:start w:val="1"/>
      <w:numFmt w:val="bullet"/>
      <w:lvlText w:val="–"/>
      <w:lvlJc w:val="left"/>
      <w:pPr>
        <w:ind w:left="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6E3C2C">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BAADA0">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4ABA0E">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305A6A">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1A1520">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146A10">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9C19AA">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0EFAF0">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B9D1AA5"/>
    <w:multiLevelType w:val="hybridMultilevel"/>
    <w:tmpl w:val="AD507E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C3430AE"/>
    <w:multiLevelType w:val="hybridMultilevel"/>
    <w:tmpl w:val="7B0048B6"/>
    <w:lvl w:ilvl="0" w:tplc="BE1CB84E">
      <w:start w:val="1"/>
      <w:numFmt w:val="bullet"/>
      <w:lvlText w:val="•"/>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EAE94">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45BFA">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8987E">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C5EFA">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7A258C">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C5686">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AEE86">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E72BE">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C384411"/>
    <w:multiLevelType w:val="hybridMultilevel"/>
    <w:tmpl w:val="ED486B0C"/>
    <w:lvl w:ilvl="0" w:tplc="36D4D27A">
      <w:start w:val="1"/>
      <w:numFmt w:val="decimal"/>
      <w:lvlText w:val="%1."/>
      <w:lvlJc w:val="left"/>
      <w:pPr>
        <w:ind w:left="1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1A61270">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405E8">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A28F26">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06B8A">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60470">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28DAA">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C1660">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6651A">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C9E1AE5"/>
    <w:multiLevelType w:val="hybridMultilevel"/>
    <w:tmpl w:val="E22E9F34"/>
    <w:lvl w:ilvl="0" w:tplc="271EFF02">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C79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C96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66B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A22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AD4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03B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255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EBB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EA02231"/>
    <w:multiLevelType w:val="hybridMultilevel"/>
    <w:tmpl w:val="BCE41894"/>
    <w:lvl w:ilvl="0" w:tplc="3D1CC142">
      <w:start w:val="1"/>
      <w:numFmt w:val="bullet"/>
      <w:lvlText w:val="•"/>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C53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690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6C1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81D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8FC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085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C71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2EB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FF7709D"/>
    <w:multiLevelType w:val="hybridMultilevel"/>
    <w:tmpl w:val="04DE344C"/>
    <w:lvl w:ilvl="0" w:tplc="B97E9658">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470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453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6E7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C87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273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4B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424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0E9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19175B1"/>
    <w:multiLevelType w:val="hybridMultilevel"/>
    <w:tmpl w:val="A554F766"/>
    <w:lvl w:ilvl="0" w:tplc="BCD00AAA">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08F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6A5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8F8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4AA6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B616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8ED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4DB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48D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1D238E1"/>
    <w:multiLevelType w:val="hybridMultilevel"/>
    <w:tmpl w:val="A6B04C24"/>
    <w:lvl w:ilvl="0" w:tplc="6FC427C6">
      <w:start w:val="1"/>
      <w:numFmt w:val="bullet"/>
      <w:lvlText w:val="-"/>
      <w:lvlJc w:val="left"/>
      <w:pPr>
        <w:ind w:left="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20278E">
      <w:start w:val="1"/>
      <w:numFmt w:val="bullet"/>
      <w:lvlText w:val="o"/>
      <w:lvlJc w:val="left"/>
      <w:pPr>
        <w:ind w:left="1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8E0BF70">
      <w:start w:val="1"/>
      <w:numFmt w:val="bullet"/>
      <w:lvlText w:val="▪"/>
      <w:lvlJc w:val="left"/>
      <w:pPr>
        <w:ind w:left="2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384F54">
      <w:start w:val="1"/>
      <w:numFmt w:val="bullet"/>
      <w:lvlText w:val="•"/>
      <w:lvlJc w:val="left"/>
      <w:pPr>
        <w:ind w:left="3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A8C1B26">
      <w:start w:val="1"/>
      <w:numFmt w:val="bullet"/>
      <w:lvlText w:val="o"/>
      <w:lvlJc w:val="left"/>
      <w:pPr>
        <w:ind w:left="3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C81F74">
      <w:start w:val="1"/>
      <w:numFmt w:val="bullet"/>
      <w:lvlText w:val="▪"/>
      <w:lvlJc w:val="left"/>
      <w:pPr>
        <w:ind w:left="4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1B006FC">
      <w:start w:val="1"/>
      <w:numFmt w:val="bullet"/>
      <w:lvlText w:val="•"/>
      <w:lvlJc w:val="left"/>
      <w:pPr>
        <w:ind w:left="5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0EAB84">
      <w:start w:val="1"/>
      <w:numFmt w:val="bullet"/>
      <w:lvlText w:val="o"/>
      <w:lvlJc w:val="left"/>
      <w:pPr>
        <w:ind w:left="5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7208CC">
      <w:start w:val="1"/>
      <w:numFmt w:val="bullet"/>
      <w:lvlText w:val="▪"/>
      <w:lvlJc w:val="left"/>
      <w:pPr>
        <w:ind w:left="6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6" w15:restartNumberingAfterBreak="0">
    <w:nsid w:val="5304773F"/>
    <w:multiLevelType w:val="hybridMultilevel"/>
    <w:tmpl w:val="01986CCE"/>
    <w:lvl w:ilvl="0" w:tplc="8138B67C">
      <w:start w:val="8"/>
      <w:numFmt w:val="decimal"/>
      <w:lvlText w:val="%1."/>
      <w:lvlJc w:val="left"/>
      <w:pPr>
        <w:ind w:left="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3CF554">
      <w:start w:val="1"/>
      <w:numFmt w:val="lowerLetter"/>
      <w:lvlText w:val="%2"/>
      <w:lvlJc w:val="left"/>
      <w:pPr>
        <w:ind w:left="1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A6B640">
      <w:start w:val="1"/>
      <w:numFmt w:val="lowerRoman"/>
      <w:lvlText w:val="%3"/>
      <w:lvlJc w:val="left"/>
      <w:pPr>
        <w:ind w:left="2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F2F85A">
      <w:start w:val="1"/>
      <w:numFmt w:val="decimal"/>
      <w:lvlText w:val="%4"/>
      <w:lvlJc w:val="left"/>
      <w:pPr>
        <w:ind w:left="2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1E67F8">
      <w:start w:val="1"/>
      <w:numFmt w:val="lowerLetter"/>
      <w:lvlText w:val="%5"/>
      <w:lvlJc w:val="left"/>
      <w:pPr>
        <w:ind w:left="3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9C5BC4">
      <w:start w:val="1"/>
      <w:numFmt w:val="lowerRoman"/>
      <w:lvlText w:val="%6"/>
      <w:lvlJc w:val="left"/>
      <w:pPr>
        <w:ind w:left="4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A6CFA4">
      <w:start w:val="1"/>
      <w:numFmt w:val="decimal"/>
      <w:lvlText w:val="%7"/>
      <w:lvlJc w:val="left"/>
      <w:pPr>
        <w:ind w:left="4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1C3A24">
      <w:start w:val="1"/>
      <w:numFmt w:val="lowerLetter"/>
      <w:lvlText w:val="%8"/>
      <w:lvlJc w:val="left"/>
      <w:pPr>
        <w:ind w:left="5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C24A1E">
      <w:start w:val="1"/>
      <w:numFmt w:val="lowerRoman"/>
      <w:lvlText w:val="%9"/>
      <w:lvlJc w:val="left"/>
      <w:pPr>
        <w:ind w:left="6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59C0F3C"/>
    <w:multiLevelType w:val="hybridMultilevel"/>
    <w:tmpl w:val="67C210E4"/>
    <w:lvl w:ilvl="0" w:tplc="4EC08404">
      <w:start w:val="1"/>
      <w:numFmt w:val="bullet"/>
      <w:lvlText w:val="-"/>
      <w:lvlJc w:val="left"/>
      <w:pPr>
        <w:ind w:left="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211C0">
      <w:start w:val="1"/>
      <w:numFmt w:val="bullet"/>
      <w:lvlText w:val="o"/>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C99B8">
      <w:start w:val="1"/>
      <w:numFmt w:val="bullet"/>
      <w:lvlText w:val="▪"/>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6F2E6">
      <w:start w:val="1"/>
      <w:numFmt w:val="bullet"/>
      <w:lvlText w:val="•"/>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6DECC">
      <w:start w:val="1"/>
      <w:numFmt w:val="bullet"/>
      <w:lvlText w:val="o"/>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8156C">
      <w:start w:val="1"/>
      <w:numFmt w:val="bullet"/>
      <w:lvlText w:val="▪"/>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02824">
      <w:start w:val="1"/>
      <w:numFmt w:val="bullet"/>
      <w:lvlText w:val="•"/>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6D632">
      <w:start w:val="1"/>
      <w:numFmt w:val="bullet"/>
      <w:lvlText w:val="o"/>
      <w:lvlJc w:val="left"/>
      <w:pPr>
        <w:ind w:left="5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0AA52">
      <w:start w:val="1"/>
      <w:numFmt w:val="bullet"/>
      <w:lvlText w:val="▪"/>
      <w:lvlJc w:val="left"/>
      <w:pPr>
        <w:ind w:left="6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6A94E89"/>
    <w:multiLevelType w:val="hybridMultilevel"/>
    <w:tmpl w:val="6540D4BA"/>
    <w:lvl w:ilvl="0" w:tplc="8462384C">
      <w:start w:val="1"/>
      <w:numFmt w:val="bullet"/>
      <w:lvlText w:val="•"/>
      <w:lvlJc w:val="left"/>
      <w:pPr>
        <w:ind w:left="1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E8AF4">
      <w:start w:val="1"/>
      <w:numFmt w:val="bullet"/>
      <w:lvlText w:val="o"/>
      <w:lvlJc w:val="left"/>
      <w:pPr>
        <w:ind w:left="2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6BF8E">
      <w:start w:val="1"/>
      <w:numFmt w:val="bullet"/>
      <w:lvlText w:val="▪"/>
      <w:lvlJc w:val="left"/>
      <w:pPr>
        <w:ind w:left="3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E0CB4">
      <w:start w:val="1"/>
      <w:numFmt w:val="bullet"/>
      <w:lvlText w:val="•"/>
      <w:lvlJc w:val="left"/>
      <w:pPr>
        <w:ind w:left="3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07EBE">
      <w:start w:val="1"/>
      <w:numFmt w:val="bullet"/>
      <w:lvlText w:val="o"/>
      <w:lvlJc w:val="left"/>
      <w:pPr>
        <w:ind w:left="4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F24BE0">
      <w:start w:val="1"/>
      <w:numFmt w:val="bullet"/>
      <w:lvlText w:val="▪"/>
      <w:lvlJc w:val="left"/>
      <w:pPr>
        <w:ind w:left="5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8756E">
      <w:start w:val="1"/>
      <w:numFmt w:val="bullet"/>
      <w:lvlText w:val="•"/>
      <w:lvlJc w:val="left"/>
      <w:pPr>
        <w:ind w:left="5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009E0">
      <w:start w:val="1"/>
      <w:numFmt w:val="bullet"/>
      <w:lvlText w:val="o"/>
      <w:lvlJc w:val="left"/>
      <w:pPr>
        <w:ind w:left="6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AFDEE">
      <w:start w:val="1"/>
      <w:numFmt w:val="bullet"/>
      <w:lvlText w:val="▪"/>
      <w:lvlJc w:val="left"/>
      <w:pPr>
        <w:ind w:left="7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74C5940"/>
    <w:multiLevelType w:val="hybridMultilevel"/>
    <w:tmpl w:val="485EBDF0"/>
    <w:lvl w:ilvl="0" w:tplc="320686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C90B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542F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8C42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A2334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82BE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A26F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8A45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8676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A500951"/>
    <w:multiLevelType w:val="hybridMultilevel"/>
    <w:tmpl w:val="1320F124"/>
    <w:lvl w:ilvl="0" w:tplc="B40268E2">
      <w:start w:val="1"/>
      <w:numFmt w:val="bullet"/>
      <w:lvlText w:val="-"/>
      <w:lvlJc w:val="left"/>
      <w:pPr>
        <w:ind w:left="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E8ADCB6">
      <w:start w:val="1"/>
      <w:numFmt w:val="bullet"/>
      <w:lvlText w:val="o"/>
      <w:lvlJc w:val="left"/>
      <w:pPr>
        <w:ind w:left="16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666E03A">
      <w:start w:val="1"/>
      <w:numFmt w:val="bullet"/>
      <w:lvlText w:val="▪"/>
      <w:lvlJc w:val="left"/>
      <w:pPr>
        <w:ind w:left="2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914F85C">
      <w:start w:val="1"/>
      <w:numFmt w:val="bullet"/>
      <w:lvlText w:val="•"/>
      <w:lvlJc w:val="left"/>
      <w:pPr>
        <w:ind w:left="3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D2ABDDA">
      <w:start w:val="1"/>
      <w:numFmt w:val="bullet"/>
      <w:lvlText w:val="o"/>
      <w:lvlJc w:val="left"/>
      <w:pPr>
        <w:ind w:left="3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696217C">
      <w:start w:val="1"/>
      <w:numFmt w:val="bullet"/>
      <w:lvlText w:val="▪"/>
      <w:lvlJc w:val="left"/>
      <w:pPr>
        <w:ind w:left="4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4907272">
      <w:start w:val="1"/>
      <w:numFmt w:val="bullet"/>
      <w:lvlText w:val="•"/>
      <w:lvlJc w:val="left"/>
      <w:pPr>
        <w:ind w:left="5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DE0598">
      <w:start w:val="1"/>
      <w:numFmt w:val="bullet"/>
      <w:lvlText w:val="o"/>
      <w:lvlJc w:val="left"/>
      <w:pPr>
        <w:ind w:left="5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576A116">
      <w:start w:val="1"/>
      <w:numFmt w:val="bullet"/>
      <w:lvlText w:val="▪"/>
      <w:lvlJc w:val="left"/>
      <w:pPr>
        <w:ind w:left="6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1" w15:restartNumberingAfterBreak="0">
    <w:nsid w:val="5AAA66A2"/>
    <w:multiLevelType w:val="hybridMultilevel"/>
    <w:tmpl w:val="52E8F19E"/>
    <w:lvl w:ilvl="0" w:tplc="DA744DEC">
      <w:start w:val="1"/>
      <w:numFmt w:val="bullet"/>
      <w:lvlText w:val="-"/>
      <w:lvlJc w:val="left"/>
      <w:pPr>
        <w:ind w:left="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5FAE2B0">
      <w:start w:val="1"/>
      <w:numFmt w:val="bullet"/>
      <w:lvlText w:val="o"/>
      <w:lvlJc w:val="left"/>
      <w:pPr>
        <w:ind w:left="1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B1E68EC">
      <w:start w:val="1"/>
      <w:numFmt w:val="bullet"/>
      <w:lvlText w:val="▪"/>
      <w:lvlJc w:val="left"/>
      <w:pPr>
        <w:ind w:left="2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D3E07EE">
      <w:start w:val="1"/>
      <w:numFmt w:val="bullet"/>
      <w:lvlText w:val="•"/>
      <w:lvlJc w:val="left"/>
      <w:pPr>
        <w:ind w:left="3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45E6054">
      <w:start w:val="1"/>
      <w:numFmt w:val="bullet"/>
      <w:lvlText w:val="o"/>
      <w:lvlJc w:val="left"/>
      <w:pPr>
        <w:ind w:left="3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CC2B48">
      <w:start w:val="1"/>
      <w:numFmt w:val="bullet"/>
      <w:lvlText w:val="▪"/>
      <w:lvlJc w:val="left"/>
      <w:pPr>
        <w:ind w:left="4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BE45E94">
      <w:start w:val="1"/>
      <w:numFmt w:val="bullet"/>
      <w:lvlText w:val="•"/>
      <w:lvlJc w:val="left"/>
      <w:pPr>
        <w:ind w:left="5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D944A82">
      <w:start w:val="1"/>
      <w:numFmt w:val="bullet"/>
      <w:lvlText w:val="o"/>
      <w:lvlJc w:val="left"/>
      <w:pPr>
        <w:ind w:left="5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F3047DE">
      <w:start w:val="1"/>
      <w:numFmt w:val="bullet"/>
      <w:lvlText w:val="▪"/>
      <w:lvlJc w:val="left"/>
      <w:pPr>
        <w:ind w:left="6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2" w15:restartNumberingAfterBreak="0">
    <w:nsid w:val="5D443364"/>
    <w:multiLevelType w:val="hybridMultilevel"/>
    <w:tmpl w:val="67B64A34"/>
    <w:lvl w:ilvl="0" w:tplc="121637A6">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47C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273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4072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46D6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027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698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6D6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8A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DE60164"/>
    <w:multiLevelType w:val="hybridMultilevel"/>
    <w:tmpl w:val="0366C318"/>
    <w:lvl w:ilvl="0" w:tplc="027CAD48">
      <w:start w:val="1"/>
      <w:numFmt w:val="bullet"/>
      <w:lvlText w:val="–"/>
      <w:lvlJc w:val="left"/>
      <w:pPr>
        <w:ind w:left="1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ABA2A">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27666">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052F8">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2FEF8">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9A8092">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06328">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2B14A">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C6F94">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F493506"/>
    <w:multiLevelType w:val="hybridMultilevel"/>
    <w:tmpl w:val="C502973A"/>
    <w:lvl w:ilvl="0" w:tplc="2A66FAEA">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32ED86">
      <w:start w:val="1"/>
      <w:numFmt w:val="bullet"/>
      <w:lvlText w:val="o"/>
      <w:lvlJc w:val="left"/>
      <w:pPr>
        <w:ind w:left="2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72097C">
      <w:start w:val="1"/>
      <w:numFmt w:val="bullet"/>
      <w:lvlText w:val="▪"/>
      <w:lvlJc w:val="left"/>
      <w:pPr>
        <w:ind w:left="2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5ED622">
      <w:start w:val="1"/>
      <w:numFmt w:val="bullet"/>
      <w:lvlText w:val="•"/>
      <w:lvlJc w:val="left"/>
      <w:pPr>
        <w:ind w:left="3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328830">
      <w:start w:val="1"/>
      <w:numFmt w:val="bullet"/>
      <w:lvlText w:val="o"/>
      <w:lvlJc w:val="left"/>
      <w:pPr>
        <w:ind w:left="4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06FFB8">
      <w:start w:val="1"/>
      <w:numFmt w:val="bullet"/>
      <w:lvlText w:val="▪"/>
      <w:lvlJc w:val="left"/>
      <w:pPr>
        <w:ind w:left="5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26D91E">
      <w:start w:val="1"/>
      <w:numFmt w:val="bullet"/>
      <w:lvlText w:val="•"/>
      <w:lvlJc w:val="left"/>
      <w:pPr>
        <w:ind w:left="5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F26C44">
      <w:start w:val="1"/>
      <w:numFmt w:val="bullet"/>
      <w:lvlText w:val="o"/>
      <w:lvlJc w:val="left"/>
      <w:pPr>
        <w:ind w:left="6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C03952">
      <w:start w:val="1"/>
      <w:numFmt w:val="bullet"/>
      <w:lvlText w:val="▪"/>
      <w:lvlJc w:val="left"/>
      <w:pPr>
        <w:ind w:left="7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0D10247"/>
    <w:multiLevelType w:val="hybridMultilevel"/>
    <w:tmpl w:val="169A6AAC"/>
    <w:lvl w:ilvl="0" w:tplc="A568FD8E">
      <w:start w:val="1"/>
      <w:numFmt w:val="bullet"/>
      <w:lvlText w:val="–"/>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8A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C8A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6BA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F2F6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2AF1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4DE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6BE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E1A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0EF784B"/>
    <w:multiLevelType w:val="hybridMultilevel"/>
    <w:tmpl w:val="710EA4B4"/>
    <w:lvl w:ilvl="0" w:tplc="3E6C1DE2">
      <w:start w:val="1"/>
      <w:numFmt w:val="bullet"/>
      <w:lvlText w:val="–"/>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AE42C">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20F18">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69B1E">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8CD42">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61C4E">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68928">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0B2D0">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493CE">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1E0254B"/>
    <w:multiLevelType w:val="hybridMultilevel"/>
    <w:tmpl w:val="E0AE2FB8"/>
    <w:lvl w:ilvl="0" w:tplc="F9F24860">
      <w:start w:val="1"/>
      <w:numFmt w:val="bullet"/>
      <w:lvlText w:val="-"/>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AE4598">
      <w:start w:val="1"/>
      <w:numFmt w:val="bullet"/>
      <w:lvlText w:val="o"/>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47B10">
      <w:start w:val="1"/>
      <w:numFmt w:val="bullet"/>
      <w:lvlText w:val="▪"/>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84AA4">
      <w:start w:val="1"/>
      <w:numFmt w:val="bullet"/>
      <w:lvlText w:val="•"/>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81B14">
      <w:start w:val="1"/>
      <w:numFmt w:val="bullet"/>
      <w:lvlText w:val="o"/>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E79FA">
      <w:start w:val="1"/>
      <w:numFmt w:val="bullet"/>
      <w:lvlText w:val="▪"/>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07CAA">
      <w:start w:val="1"/>
      <w:numFmt w:val="bullet"/>
      <w:lvlText w:val="•"/>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7E85C8">
      <w:start w:val="1"/>
      <w:numFmt w:val="bullet"/>
      <w:lvlText w:val="o"/>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E4F44">
      <w:start w:val="1"/>
      <w:numFmt w:val="bullet"/>
      <w:lvlText w:val="▪"/>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2AB7D09"/>
    <w:multiLevelType w:val="hybridMultilevel"/>
    <w:tmpl w:val="3AAA0134"/>
    <w:lvl w:ilvl="0" w:tplc="753AC5C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612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C60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8C2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64C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C98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41F9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2A6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2AF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3C84B90"/>
    <w:multiLevelType w:val="hybridMultilevel"/>
    <w:tmpl w:val="16146CB4"/>
    <w:lvl w:ilvl="0" w:tplc="BB600394">
      <w:start w:val="1"/>
      <w:numFmt w:val="bullet"/>
      <w:lvlText w:val="•"/>
      <w:lvlJc w:val="left"/>
      <w:pPr>
        <w:ind w:left="151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A38A82DE">
      <w:start w:val="1"/>
      <w:numFmt w:val="bullet"/>
      <w:lvlText w:val="o"/>
      <w:lvlJc w:val="left"/>
      <w:pPr>
        <w:ind w:left="112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27D2E5C2">
      <w:start w:val="1"/>
      <w:numFmt w:val="bullet"/>
      <w:lvlText w:val="▪"/>
      <w:lvlJc w:val="left"/>
      <w:pPr>
        <w:ind w:left="184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DB5AAE2C">
      <w:start w:val="1"/>
      <w:numFmt w:val="bullet"/>
      <w:lvlText w:val="•"/>
      <w:lvlJc w:val="left"/>
      <w:pPr>
        <w:ind w:left="256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61902E06">
      <w:start w:val="1"/>
      <w:numFmt w:val="bullet"/>
      <w:lvlText w:val="o"/>
      <w:lvlJc w:val="left"/>
      <w:pPr>
        <w:ind w:left="328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08C6FB5C">
      <w:start w:val="1"/>
      <w:numFmt w:val="bullet"/>
      <w:lvlText w:val="▪"/>
      <w:lvlJc w:val="left"/>
      <w:pPr>
        <w:ind w:left="400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C3065052">
      <w:start w:val="1"/>
      <w:numFmt w:val="bullet"/>
      <w:lvlText w:val="•"/>
      <w:lvlJc w:val="left"/>
      <w:pPr>
        <w:ind w:left="472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CD5A6D28">
      <w:start w:val="1"/>
      <w:numFmt w:val="bullet"/>
      <w:lvlText w:val="o"/>
      <w:lvlJc w:val="left"/>
      <w:pPr>
        <w:ind w:left="544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0FCA2404">
      <w:start w:val="1"/>
      <w:numFmt w:val="bullet"/>
      <w:lvlText w:val="▪"/>
      <w:lvlJc w:val="left"/>
      <w:pPr>
        <w:ind w:left="616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90" w15:restartNumberingAfterBreak="0">
    <w:nsid w:val="67D76A6E"/>
    <w:multiLevelType w:val="hybridMultilevel"/>
    <w:tmpl w:val="B5F401A6"/>
    <w:lvl w:ilvl="0" w:tplc="98CEBD5E">
      <w:start w:val="1"/>
      <w:numFmt w:val="decimal"/>
      <w:lvlText w:val="%1."/>
      <w:lvlJc w:val="left"/>
      <w:pPr>
        <w:ind w:left="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29C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A11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EC1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635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C78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05F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A73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68E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91D40AE"/>
    <w:multiLevelType w:val="hybridMultilevel"/>
    <w:tmpl w:val="455C67DE"/>
    <w:lvl w:ilvl="0" w:tplc="16FE4E2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08E50">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641F0">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CFC62">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20AE42">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4F346">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E24C0">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407E6">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8A08E">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9204B99"/>
    <w:multiLevelType w:val="hybridMultilevel"/>
    <w:tmpl w:val="F8DCBCEE"/>
    <w:lvl w:ilvl="0" w:tplc="A06AB3FC">
      <w:start w:val="1"/>
      <w:numFmt w:val="bullet"/>
      <w:lvlText w:val="-"/>
      <w:lvlJc w:val="left"/>
      <w:pPr>
        <w:ind w:left="7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E3E3B1C">
      <w:start w:val="1"/>
      <w:numFmt w:val="bullet"/>
      <w:lvlText w:val="o"/>
      <w:lvlJc w:val="left"/>
      <w:pPr>
        <w:ind w:left="20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30B486">
      <w:start w:val="1"/>
      <w:numFmt w:val="bullet"/>
      <w:lvlText w:val="▪"/>
      <w:lvlJc w:val="left"/>
      <w:pPr>
        <w:ind w:left="27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C47976">
      <w:start w:val="1"/>
      <w:numFmt w:val="bullet"/>
      <w:lvlText w:val="•"/>
      <w:lvlJc w:val="left"/>
      <w:pPr>
        <w:ind w:left="3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2CECFC">
      <w:start w:val="1"/>
      <w:numFmt w:val="bullet"/>
      <w:lvlText w:val="o"/>
      <w:lvlJc w:val="left"/>
      <w:pPr>
        <w:ind w:left="41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944462">
      <w:start w:val="1"/>
      <w:numFmt w:val="bullet"/>
      <w:lvlText w:val="▪"/>
      <w:lvlJc w:val="left"/>
      <w:pPr>
        <w:ind w:left="48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041ECC">
      <w:start w:val="1"/>
      <w:numFmt w:val="bullet"/>
      <w:lvlText w:val="•"/>
      <w:lvlJc w:val="left"/>
      <w:pPr>
        <w:ind w:left="56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1AA1E8">
      <w:start w:val="1"/>
      <w:numFmt w:val="bullet"/>
      <w:lvlText w:val="o"/>
      <w:lvlJc w:val="left"/>
      <w:pPr>
        <w:ind w:left="63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AF40228">
      <w:start w:val="1"/>
      <w:numFmt w:val="bullet"/>
      <w:lvlText w:val="▪"/>
      <w:lvlJc w:val="left"/>
      <w:pPr>
        <w:ind w:left="70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3" w15:restartNumberingAfterBreak="0">
    <w:nsid w:val="6C1523A0"/>
    <w:multiLevelType w:val="hybridMultilevel"/>
    <w:tmpl w:val="AF6EBBA8"/>
    <w:lvl w:ilvl="0" w:tplc="93B6155E">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08FFC">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E1B94">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B69DFE">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612EA">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A84F6">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0ED70A">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C2C34">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C6529C">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DBE60E5"/>
    <w:multiLevelType w:val="hybridMultilevel"/>
    <w:tmpl w:val="07A21616"/>
    <w:lvl w:ilvl="0" w:tplc="AB04372E">
      <w:start w:val="1"/>
      <w:numFmt w:val="bullet"/>
      <w:lvlText w:val="–"/>
      <w:lvlJc w:val="left"/>
      <w:pPr>
        <w:ind w:left="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0658C2">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002B82">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C21A4E">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889D32">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6EFB9A">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ECA8C2">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5E8AC4">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CE9340">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0A53CB4"/>
    <w:multiLevelType w:val="hybridMultilevel"/>
    <w:tmpl w:val="2C0E75EA"/>
    <w:lvl w:ilvl="0" w:tplc="3730774E">
      <w:start w:val="1"/>
      <w:numFmt w:val="bullet"/>
      <w:lvlText w:val="-"/>
      <w:lvlJc w:val="left"/>
      <w:pPr>
        <w:ind w:left="1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B274B4">
      <w:start w:val="1"/>
      <w:numFmt w:val="bullet"/>
      <w:lvlText w:val="o"/>
      <w:lvlJc w:val="left"/>
      <w:pPr>
        <w:ind w:left="17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FE85AA">
      <w:start w:val="1"/>
      <w:numFmt w:val="bullet"/>
      <w:lvlText w:val="▪"/>
      <w:lvlJc w:val="left"/>
      <w:pPr>
        <w:ind w:left="24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9ABE16">
      <w:start w:val="1"/>
      <w:numFmt w:val="bullet"/>
      <w:lvlText w:val="•"/>
      <w:lvlJc w:val="left"/>
      <w:pPr>
        <w:ind w:left="31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902D07E">
      <w:start w:val="1"/>
      <w:numFmt w:val="bullet"/>
      <w:lvlText w:val="o"/>
      <w:lvlJc w:val="left"/>
      <w:pPr>
        <w:ind w:left="38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C6CA388">
      <w:start w:val="1"/>
      <w:numFmt w:val="bullet"/>
      <w:lvlText w:val="▪"/>
      <w:lvlJc w:val="left"/>
      <w:pPr>
        <w:ind w:left="45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A671A8">
      <w:start w:val="1"/>
      <w:numFmt w:val="bullet"/>
      <w:lvlText w:val="•"/>
      <w:lvlJc w:val="left"/>
      <w:pPr>
        <w:ind w:left="53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C61480">
      <w:start w:val="1"/>
      <w:numFmt w:val="bullet"/>
      <w:lvlText w:val="o"/>
      <w:lvlJc w:val="left"/>
      <w:pPr>
        <w:ind w:left="60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D90AC38">
      <w:start w:val="1"/>
      <w:numFmt w:val="bullet"/>
      <w:lvlText w:val="▪"/>
      <w:lvlJc w:val="left"/>
      <w:pPr>
        <w:ind w:left="6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6" w15:restartNumberingAfterBreak="0">
    <w:nsid w:val="71E814E6"/>
    <w:multiLevelType w:val="hybridMultilevel"/>
    <w:tmpl w:val="CA420234"/>
    <w:lvl w:ilvl="0" w:tplc="C248C214">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189224">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042FA">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0DDB2">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81518">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40A66">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0DA2E">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A8620">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25160">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2644128"/>
    <w:multiLevelType w:val="hybridMultilevel"/>
    <w:tmpl w:val="D16CA186"/>
    <w:lvl w:ilvl="0" w:tplc="F860470A">
      <w:start w:val="1"/>
      <w:numFmt w:val="bullet"/>
      <w:lvlText w:val="-"/>
      <w:lvlJc w:val="left"/>
      <w:pPr>
        <w:ind w:left="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D06666">
      <w:start w:val="1"/>
      <w:numFmt w:val="bullet"/>
      <w:lvlText w:val="o"/>
      <w:lvlJc w:val="left"/>
      <w:pPr>
        <w:ind w:left="1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3836F0">
      <w:start w:val="1"/>
      <w:numFmt w:val="bullet"/>
      <w:lvlText w:val="▪"/>
      <w:lvlJc w:val="left"/>
      <w:pPr>
        <w:ind w:left="2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722B1CA">
      <w:start w:val="1"/>
      <w:numFmt w:val="bullet"/>
      <w:lvlText w:val="•"/>
      <w:lvlJc w:val="left"/>
      <w:pPr>
        <w:ind w:left="2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9ED790">
      <w:start w:val="1"/>
      <w:numFmt w:val="bullet"/>
      <w:lvlText w:val="o"/>
      <w:lvlJc w:val="left"/>
      <w:pPr>
        <w:ind w:left="3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6CF010">
      <w:start w:val="1"/>
      <w:numFmt w:val="bullet"/>
      <w:lvlText w:val="▪"/>
      <w:lvlJc w:val="left"/>
      <w:pPr>
        <w:ind w:left="4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0B218CE">
      <w:start w:val="1"/>
      <w:numFmt w:val="bullet"/>
      <w:lvlText w:val="•"/>
      <w:lvlJc w:val="left"/>
      <w:pPr>
        <w:ind w:left="4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660512">
      <w:start w:val="1"/>
      <w:numFmt w:val="bullet"/>
      <w:lvlText w:val="o"/>
      <w:lvlJc w:val="left"/>
      <w:pPr>
        <w:ind w:left="5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4B8D846">
      <w:start w:val="1"/>
      <w:numFmt w:val="bullet"/>
      <w:lvlText w:val="▪"/>
      <w:lvlJc w:val="left"/>
      <w:pPr>
        <w:ind w:left="6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8" w15:restartNumberingAfterBreak="0">
    <w:nsid w:val="75700BBF"/>
    <w:multiLevelType w:val="hybridMultilevel"/>
    <w:tmpl w:val="89F27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60457D3"/>
    <w:multiLevelType w:val="hybridMultilevel"/>
    <w:tmpl w:val="278A49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6E57AF2"/>
    <w:multiLevelType w:val="hybridMultilevel"/>
    <w:tmpl w:val="E280CC2C"/>
    <w:lvl w:ilvl="0" w:tplc="69AC880A">
      <w:start w:val="1"/>
      <w:numFmt w:val="bullet"/>
      <w:lvlText w:val="–"/>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EE688">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CBD9C">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8FE1A">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A4C2E8">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E1CF8">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AAB42">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41C9E">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EA900">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AC47CD1"/>
    <w:multiLevelType w:val="hybridMultilevel"/>
    <w:tmpl w:val="8214B622"/>
    <w:lvl w:ilvl="0" w:tplc="AE64E066">
      <w:start w:val="1"/>
      <w:numFmt w:val="bullet"/>
      <w:lvlText w:val="-"/>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CCBF6">
      <w:start w:val="1"/>
      <w:numFmt w:val="bullet"/>
      <w:lvlText w:val="o"/>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86E48">
      <w:start w:val="1"/>
      <w:numFmt w:val="bullet"/>
      <w:lvlText w:val="▪"/>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AB680">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85428">
      <w:start w:val="1"/>
      <w:numFmt w:val="bullet"/>
      <w:lvlText w:val="o"/>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838F0">
      <w:start w:val="1"/>
      <w:numFmt w:val="bullet"/>
      <w:lvlText w:val="▪"/>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6787A">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AA36E">
      <w:start w:val="1"/>
      <w:numFmt w:val="bullet"/>
      <w:lvlText w:val="o"/>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69790">
      <w:start w:val="1"/>
      <w:numFmt w:val="bullet"/>
      <w:lvlText w:val="▪"/>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EBA096A"/>
    <w:multiLevelType w:val="hybridMultilevel"/>
    <w:tmpl w:val="A57E82A6"/>
    <w:lvl w:ilvl="0" w:tplc="9186529C">
      <w:start w:val="1"/>
      <w:numFmt w:val="bullet"/>
      <w:lvlText w:val="-"/>
      <w:lvlJc w:val="left"/>
      <w:pPr>
        <w:ind w:left="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288EA26">
      <w:start w:val="1"/>
      <w:numFmt w:val="bullet"/>
      <w:lvlText w:val="o"/>
      <w:lvlJc w:val="left"/>
      <w:pPr>
        <w:ind w:left="1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68FC5C">
      <w:start w:val="1"/>
      <w:numFmt w:val="bullet"/>
      <w:lvlText w:val="▪"/>
      <w:lvlJc w:val="left"/>
      <w:pPr>
        <w:ind w:left="2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5ACFC0">
      <w:start w:val="1"/>
      <w:numFmt w:val="bullet"/>
      <w:lvlText w:val="•"/>
      <w:lvlJc w:val="left"/>
      <w:pPr>
        <w:ind w:left="3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BA0CB3C">
      <w:start w:val="1"/>
      <w:numFmt w:val="bullet"/>
      <w:lvlText w:val="o"/>
      <w:lvlJc w:val="left"/>
      <w:pPr>
        <w:ind w:left="3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24A0DFC">
      <w:start w:val="1"/>
      <w:numFmt w:val="bullet"/>
      <w:lvlText w:val="▪"/>
      <w:lvlJc w:val="left"/>
      <w:pPr>
        <w:ind w:left="4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BE5D82">
      <w:start w:val="1"/>
      <w:numFmt w:val="bullet"/>
      <w:lvlText w:val="•"/>
      <w:lvlJc w:val="left"/>
      <w:pPr>
        <w:ind w:left="5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78C29C">
      <w:start w:val="1"/>
      <w:numFmt w:val="bullet"/>
      <w:lvlText w:val="o"/>
      <w:lvlJc w:val="left"/>
      <w:pPr>
        <w:ind w:left="5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3ABFDA">
      <w:start w:val="1"/>
      <w:numFmt w:val="bullet"/>
      <w:lvlText w:val="▪"/>
      <w:lvlJc w:val="left"/>
      <w:pPr>
        <w:ind w:left="6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3" w15:restartNumberingAfterBreak="0">
    <w:nsid w:val="7FAA5EBF"/>
    <w:multiLevelType w:val="hybridMultilevel"/>
    <w:tmpl w:val="3A0EA77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5"/>
  </w:num>
  <w:num w:numId="2">
    <w:abstractNumId w:val="45"/>
  </w:num>
  <w:num w:numId="3">
    <w:abstractNumId w:val="10"/>
  </w:num>
  <w:num w:numId="4">
    <w:abstractNumId w:val="20"/>
  </w:num>
  <w:num w:numId="5">
    <w:abstractNumId w:val="61"/>
  </w:num>
  <w:num w:numId="6">
    <w:abstractNumId w:val="91"/>
  </w:num>
  <w:num w:numId="7">
    <w:abstractNumId w:val="96"/>
  </w:num>
  <w:num w:numId="8">
    <w:abstractNumId w:val="34"/>
  </w:num>
  <w:num w:numId="9">
    <w:abstractNumId w:val="15"/>
  </w:num>
  <w:num w:numId="10">
    <w:abstractNumId w:val="93"/>
  </w:num>
  <w:num w:numId="11">
    <w:abstractNumId w:val="65"/>
  </w:num>
  <w:num w:numId="12">
    <w:abstractNumId w:val="18"/>
  </w:num>
  <w:num w:numId="13">
    <w:abstractNumId w:val="9"/>
  </w:num>
  <w:num w:numId="14">
    <w:abstractNumId w:val="58"/>
  </w:num>
  <w:num w:numId="15">
    <w:abstractNumId w:val="14"/>
  </w:num>
  <w:num w:numId="16">
    <w:abstractNumId w:val="101"/>
  </w:num>
  <w:num w:numId="17">
    <w:abstractNumId w:val="100"/>
  </w:num>
  <w:num w:numId="18">
    <w:abstractNumId w:val="86"/>
  </w:num>
  <w:num w:numId="19">
    <w:abstractNumId w:val="82"/>
  </w:num>
  <w:num w:numId="20">
    <w:abstractNumId w:val="26"/>
  </w:num>
  <w:num w:numId="21">
    <w:abstractNumId w:val="71"/>
  </w:num>
  <w:num w:numId="22">
    <w:abstractNumId w:val="29"/>
  </w:num>
  <w:num w:numId="23">
    <w:abstractNumId w:val="13"/>
  </w:num>
  <w:num w:numId="24">
    <w:abstractNumId w:val="74"/>
  </w:num>
  <w:num w:numId="25">
    <w:abstractNumId w:val="73"/>
  </w:num>
  <w:num w:numId="26">
    <w:abstractNumId w:val="87"/>
  </w:num>
  <w:num w:numId="27">
    <w:abstractNumId w:val="44"/>
  </w:num>
  <w:num w:numId="28">
    <w:abstractNumId w:val="59"/>
  </w:num>
  <w:num w:numId="29">
    <w:abstractNumId w:val="66"/>
  </w:num>
  <w:num w:numId="30">
    <w:abstractNumId w:val="8"/>
  </w:num>
  <w:num w:numId="31">
    <w:abstractNumId w:val="5"/>
  </w:num>
  <w:num w:numId="32">
    <w:abstractNumId w:val="81"/>
  </w:num>
  <w:num w:numId="33">
    <w:abstractNumId w:val="75"/>
  </w:num>
  <w:num w:numId="34">
    <w:abstractNumId w:val="102"/>
  </w:num>
  <w:num w:numId="35">
    <w:abstractNumId w:val="80"/>
  </w:num>
  <w:num w:numId="36">
    <w:abstractNumId w:val="37"/>
  </w:num>
  <w:num w:numId="37">
    <w:abstractNumId w:val="50"/>
  </w:num>
  <w:num w:numId="38">
    <w:abstractNumId w:val="31"/>
  </w:num>
  <w:num w:numId="39">
    <w:abstractNumId w:val="97"/>
  </w:num>
  <w:num w:numId="40">
    <w:abstractNumId w:val="76"/>
  </w:num>
  <w:num w:numId="41">
    <w:abstractNumId w:val="84"/>
  </w:num>
  <w:num w:numId="42">
    <w:abstractNumId w:val="53"/>
  </w:num>
  <w:num w:numId="43">
    <w:abstractNumId w:val="27"/>
  </w:num>
  <w:num w:numId="44">
    <w:abstractNumId w:val="1"/>
  </w:num>
  <w:num w:numId="45">
    <w:abstractNumId w:val="85"/>
  </w:num>
  <w:num w:numId="46">
    <w:abstractNumId w:val="94"/>
  </w:num>
  <w:num w:numId="47">
    <w:abstractNumId w:val="67"/>
  </w:num>
  <w:num w:numId="48">
    <w:abstractNumId w:val="46"/>
  </w:num>
  <w:num w:numId="49">
    <w:abstractNumId w:val="47"/>
  </w:num>
  <w:num w:numId="50">
    <w:abstractNumId w:val="51"/>
  </w:num>
  <w:num w:numId="51">
    <w:abstractNumId w:val="43"/>
  </w:num>
  <w:num w:numId="52">
    <w:abstractNumId w:val="83"/>
  </w:num>
  <w:num w:numId="53">
    <w:abstractNumId w:val="6"/>
  </w:num>
  <w:num w:numId="54">
    <w:abstractNumId w:val="89"/>
  </w:num>
  <w:num w:numId="55">
    <w:abstractNumId w:val="11"/>
  </w:num>
  <w:num w:numId="56">
    <w:abstractNumId w:val="36"/>
  </w:num>
  <w:num w:numId="57">
    <w:abstractNumId w:val="4"/>
  </w:num>
  <w:num w:numId="58">
    <w:abstractNumId w:val="38"/>
  </w:num>
  <w:num w:numId="59">
    <w:abstractNumId w:val="57"/>
  </w:num>
  <w:num w:numId="60">
    <w:abstractNumId w:val="24"/>
  </w:num>
  <w:num w:numId="61">
    <w:abstractNumId w:val="88"/>
  </w:num>
  <w:num w:numId="62">
    <w:abstractNumId w:val="90"/>
  </w:num>
  <w:num w:numId="63">
    <w:abstractNumId w:val="49"/>
  </w:num>
  <w:num w:numId="64">
    <w:abstractNumId w:val="21"/>
  </w:num>
  <w:num w:numId="65">
    <w:abstractNumId w:val="56"/>
  </w:num>
  <w:num w:numId="66">
    <w:abstractNumId w:val="70"/>
  </w:num>
  <w:num w:numId="67">
    <w:abstractNumId w:val="16"/>
  </w:num>
  <w:num w:numId="68">
    <w:abstractNumId w:val="95"/>
  </w:num>
  <w:num w:numId="69">
    <w:abstractNumId w:val="52"/>
  </w:num>
  <w:num w:numId="70">
    <w:abstractNumId w:val="92"/>
  </w:num>
  <w:num w:numId="71">
    <w:abstractNumId w:val="19"/>
  </w:num>
  <w:num w:numId="72">
    <w:abstractNumId w:val="30"/>
  </w:num>
  <w:num w:numId="73">
    <w:abstractNumId w:val="60"/>
  </w:num>
  <w:num w:numId="74">
    <w:abstractNumId w:val="23"/>
  </w:num>
  <w:num w:numId="75">
    <w:abstractNumId w:val="72"/>
  </w:num>
  <w:num w:numId="76">
    <w:abstractNumId w:val="69"/>
  </w:num>
  <w:num w:numId="77">
    <w:abstractNumId w:val="33"/>
  </w:num>
  <w:num w:numId="78">
    <w:abstractNumId w:val="28"/>
  </w:num>
  <w:num w:numId="79">
    <w:abstractNumId w:val="25"/>
  </w:num>
  <w:num w:numId="80">
    <w:abstractNumId w:val="62"/>
  </w:num>
  <w:num w:numId="81">
    <w:abstractNumId w:val="48"/>
  </w:num>
  <w:num w:numId="82">
    <w:abstractNumId w:val="7"/>
  </w:num>
  <w:num w:numId="83">
    <w:abstractNumId w:val="35"/>
  </w:num>
  <w:num w:numId="84">
    <w:abstractNumId w:val="3"/>
  </w:num>
  <w:num w:numId="85">
    <w:abstractNumId w:val="41"/>
  </w:num>
  <w:num w:numId="86">
    <w:abstractNumId w:val="42"/>
  </w:num>
  <w:num w:numId="87">
    <w:abstractNumId w:val="77"/>
  </w:num>
  <w:num w:numId="88">
    <w:abstractNumId w:val="64"/>
  </w:num>
  <w:num w:numId="89">
    <w:abstractNumId w:val="79"/>
  </w:num>
  <w:num w:numId="90">
    <w:abstractNumId w:val="32"/>
  </w:num>
  <w:num w:numId="91">
    <w:abstractNumId w:val="40"/>
  </w:num>
  <w:num w:numId="92">
    <w:abstractNumId w:val="78"/>
  </w:num>
  <w:num w:numId="93">
    <w:abstractNumId w:val="12"/>
  </w:num>
  <w:num w:numId="94">
    <w:abstractNumId w:val="22"/>
  </w:num>
  <w:num w:numId="95">
    <w:abstractNumId w:val="68"/>
  </w:num>
  <w:num w:numId="96">
    <w:abstractNumId w:val="98"/>
  </w:num>
  <w:num w:numId="97">
    <w:abstractNumId w:val="39"/>
  </w:num>
  <w:num w:numId="98">
    <w:abstractNumId w:val="0"/>
  </w:num>
  <w:num w:numId="99">
    <w:abstractNumId w:val="99"/>
  </w:num>
  <w:num w:numId="100">
    <w:abstractNumId w:val="2"/>
  </w:num>
  <w:num w:numId="101">
    <w:abstractNumId w:val="17"/>
  </w:num>
  <w:num w:numId="102">
    <w:abstractNumId w:val="54"/>
  </w:num>
  <w:num w:numId="103">
    <w:abstractNumId w:val="63"/>
  </w:num>
  <w:num w:numId="104">
    <w:abstractNumId w:val="10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1F"/>
    <w:rsid w:val="0005218F"/>
    <w:rsid w:val="00057545"/>
    <w:rsid w:val="000A15D4"/>
    <w:rsid w:val="00145109"/>
    <w:rsid w:val="00261A4C"/>
    <w:rsid w:val="003804B8"/>
    <w:rsid w:val="005D2682"/>
    <w:rsid w:val="006747B0"/>
    <w:rsid w:val="006A3450"/>
    <w:rsid w:val="006D42B5"/>
    <w:rsid w:val="0086274B"/>
    <w:rsid w:val="00886287"/>
    <w:rsid w:val="00AC6A8A"/>
    <w:rsid w:val="00B053AA"/>
    <w:rsid w:val="00B84766"/>
    <w:rsid w:val="00BA7A69"/>
    <w:rsid w:val="00C207D8"/>
    <w:rsid w:val="00D35813"/>
    <w:rsid w:val="00DB751F"/>
    <w:rsid w:val="00DE41B5"/>
    <w:rsid w:val="00ED1557"/>
    <w:rsid w:val="00ED22DF"/>
    <w:rsid w:val="00F06213"/>
    <w:rsid w:val="00FF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522D"/>
  <w15:docId w15:val="{AA99942A-B419-443F-A02C-09C7297E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368" w:right="9" w:hanging="8"/>
      <w:jc w:val="both"/>
    </w:pPr>
    <w:rPr>
      <w:rFonts w:ascii="Times New Roman" w:eastAsia="Times New Roman" w:hAnsi="Times New Roman" w:cs="Times New Roman"/>
      <w:color w:val="000000"/>
      <w:sz w:val="24"/>
    </w:rPr>
  </w:style>
  <w:style w:type="paragraph" w:styleId="1">
    <w:name w:val="heading 1"/>
    <w:next w:val="a"/>
    <w:link w:val="10"/>
    <w:unhideWhenUsed/>
    <w:qFormat/>
    <w:pPr>
      <w:keepNext/>
      <w:keepLines/>
      <w:numPr>
        <w:numId w:val="93"/>
      </w:numPr>
      <w:spacing w:after="12" w:line="249" w:lineRule="auto"/>
      <w:ind w:left="728" w:hanging="10"/>
      <w:outlineLvl w:val="0"/>
    </w:pPr>
    <w:rPr>
      <w:rFonts w:ascii="Times New Roman" w:eastAsia="Times New Roman" w:hAnsi="Times New Roman" w:cs="Times New Roman"/>
      <w:b/>
      <w:color w:val="000000"/>
      <w:sz w:val="28"/>
    </w:rPr>
  </w:style>
  <w:style w:type="paragraph" w:styleId="2">
    <w:name w:val="heading 2"/>
    <w:next w:val="a"/>
    <w:link w:val="20"/>
    <w:unhideWhenUsed/>
    <w:qFormat/>
    <w:pPr>
      <w:keepNext/>
      <w:keepLines/>
      <w:numPr>
        <w:ilvl w:val="1"/>
        <w:numId w:val="93"/>
      </w:numPr>
      <w:spacing w:after="12" w:line="249" w:lineRule="auto"/>
      <w:ind w:left="728" w:hanging="10"/>
      <w:outlineLvl w:val="1"/>
    </w:pPr>
    <w:rPr>
      <w:rFonts w:ascii="Times New Roman" w:eastAsia="Times New Roman" w:hAnsi="Times New Roman" w:cs="Times New Roman"/>
      <w:b/>
      <w:color w:val="000000"/>
      <w:sz w:val="28"/>
    </w:rPr>
  </w:style>
  <w:style w:type="paragraph" w:styleId="3">
    <w:name w:val="heading 3"/>
    <w:next w:val="a"/>
    <w:link w:val="30"/>
    <w:unhideWhenUsed/>
    <w:qFormat/>
    <w:pPr>
      <w:keepNext/>
      <w:keepLines/>
      <w:spacing w:after="252"/>
      <w:ind w:left="354"/>
      <w:jc w:val="right"/>
      <w:outlineLvl w:val="2"/>
    </w:pPr>
    <w:rPr>
      <w:rFonts w:ascii="Times New Roman" w:eastAsia="Times New Roman" w:hAnsi="Times New Roman" w:cs="Times New Roman"/>
      <w:b/>
      <w:color w:val="000000"/>
      <w:sz w:val="24"/>
    </w:rPr>
  </w:style>
  <w:style w:type="paragraph" w:styleId="4">
    <w:name w:val="heading 4"/>
    <w:basedOn w:val="a"/>
    <w:next w:val="a"/>
    <w:link w:val="40"/>
    <w:qFormat/>
    <w:rsid w:val="00D35813"/>
    <w:pPr>
      <w:keepNext/>
      <w:spacing w:before="240" w:after="60" w:line="240" w:lineRule="auto"/>
      <w:ind w:left="0" w:right="0" w:firstLine="0"/>
      <w:jc w:val="left"/>
      <w:outlineLvl w:val="3"/>
    </w:pPr>
    <w:rPr>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1">
    <w:name w:val="Сетка таблицы1"/>
    <w:basedOn w:val="a1"/>
    <w:next w:val="a3"/>
    <w:uiPriority w:val="59"/>
    <w:rsid w:val="00ED1557"/>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D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ED1557"/>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rsid w:val="00D35813"/>
    <w:rPr>
      <w:rFonts w:ascii="Times New Roman" w:eastAsia="Times New Roman" w:hAnsi="Times New Roman" w:cs="Times New Roman"/>
      <w:b/>
      <w:bCs/>
      <w:sz w:val="28"/>
      <w:szCs w:val="28"/>
    </w:rPr>
  </w:style>
  <w:style w:type="numbering" w:customStyle="1" w:styleId="12">
    <w:name w:val="Нет списка1"/>
    <w:next w:val="a2"/>
    <w:uiPriority w:val="99"/>
    <w:semiHidden/>
    <w:unhideWhenUsed/>
    <w:rsid w:val="00D35813"/>
  </w:style>
  <w:style w:type="paragraph" w:styleId="a4">
    <w:name w:val="Normal (Web)"/>
    <w:basedOn w:val="a"/>
    <w:semiHidden/>
    <w:rsid w:val="00D35813"/>
    <w:pPr>
      <w:spacing w:before="100" w:beforeAutospacing="1" w:after="100" w:afterAutospacing="1" w:line="240" w:lineRule="auto"/>
      <w:ind w:left="0" w:right="0" w:firstLine="0"/>
      <w:jc w:val="left"/>
    </w:pPr>
    <w:rPr>
      <w:color w:val="auto"/>
      <w:szCs w:val="24"/>
    </w:rPr>
  </w:style>
  <w:style w:type="character" w:styleId="a5">
    <w:name w:val="Strong"/>
    <w:qFormat/>
    <w:rsid w:val="00D35813"/>
    <w:rPr>
      <w:b/>
      <w:bCs/>
    </w:rPr>
  </w:style>
  <w:style w:type="character" w:styleId="a6">
    <w:name w:val="Hyperlink"/>
    <w:semiHidden/>
    <w:rsid w:val="00D35813"/>
    <w:rPr>
      <w:color w:val="0000FF"/>
      <w:u w:val="single"/>
    </w:rPr>
  </w:style>
  <w:style w:type="paragraph" w:styleId="a7">
    <w:name w:val="footnote text"/>
    <w:aliases w:val="F1"/>
    <w:basedOn w:val="a"/>
    <w:link w:val="a8"/>
    <w:semiHidden/>
    <w:rsid w:val="00D35813"/>
    <w:pPr>
      <w:spacing w:after="0" w:line="240" w:lineRule="auto"/>
      <w:ind w:left="0" w:right="0" w:firstLine="0"/>
      <w:jc w:val="left"/>
    </w:pPr>
    <w:rPr>
      <w:color w:val="auto"/>
      <w:sz w:val="20"/>
      <w:szCs w:val="20"/>
    </w:rPr>
  </w:style>
  <w:style w:type="character" w:customStyle="1" w:styleId="a8">
    <w:name w:val="Текст сноски Знак"/>
    <w:aliases w:val="F1 Знак"/>
    <w:basedOn w:val="a0"/>
    <w:link w:val="a7"/>
    <w:semiHidden/>
    <w:rsid w:val="00D35813"/>
    <w:rPr>
      <w:rFonts w:ascii="Times New Roman" w:eastAsia="Times New Roman" w:hAnsi="Times New Roman" w:cs="Times New Roman"/>
      <w:sz w:val="20"/>
      <w:szCs w:val="20"/>
    </w:rPr>
  </w:style>
  <w:style w:type="character" w:styleId="a9">
    <w:name w:val="footnote reference"/>
    <w:semiHidden/>
    <w:rsid w:val="00D35813"/>
    <w:rPr>
      <w:vertAlign w:val="superscript"/>
    </w:rPr>
  </w:style>
  <w:style w:type="paragraph" w:styleId="22">
    <w:name w:val="Body Text Indent 2"/>
    <w:basedOn w:val="a"/>
    <w:link w:val="23"/>
    <w:semiHidden/>
    <w:rsid w:val="00D35813"/>
    <w:pPr>
      <w:spacing w:after="0" w:line="240" w:lineRule="auto"/>
      <w:ind w:left="567" w:right="0" w:firstLine="0"/>
      <w:jc w:val="center"/>
    </w:pPr>
    <w:rPr>
      <w:b/>
      <w:color w:val="auto"/>
      <w:szCs w:val="20"/>
    </w:rPr>
  </w:style>
  <w:style w:type="character" w:customStyle="1" w:styleId="23">
    <w:name w:val="Основной текст с отступом 2 Знак"/>
    <w:basedOn w:val="a0"/>
    <w:link w:val="22"/>
    <w:semiHidden/>
    <w:rsid w:val="00D35813"/>
    <w:rPr>
      <w:rFonts w:ascii="Times New Roman" w:eastAsia="Times New Roman" w:hAnsi="Times New Roman" w:cs="Times New Roman"/>
      <w:b/>
      <w:sz w:val="24"/>
      <w:szCs w:val="20"/>
    </w:rPr>
  </w:style>
  <w:style w:type="paragraph" w:styleId="aa">
    <w:name w:val="Body Text"/>
    <w:basedOn w:val="a"/>
    <w:link w:val="ab"/>
    <w:semiHidden/>
    <w:rsid w:val="00D35813"/>
    <w:pPr>
      <w:spacing w:after="120" w:line="240" w:lineRule="auto"/>
      <w:ind w:left="0" w:right="0" w:firstLine="0"/>
      <w:jc w:val="left"/>
    </w:pPr>
    <w:rPr>
      <w:color w:val="auto"/>
      <w:szCs w:val="24"/>
    </w:rPr>
  </w:style>
  <w:style w:type="character" w:customStyle="1" w:styleId="ab">
    <w:name w:val="Основной текст Знак"/>
    <w:basedOn w:val="a0"/>
    <w:link w:val="aa"/>
    <w:semiHidden/>
    <w:rsid w:val="00D35813"/>
    <w:rPr>
      <w:rFonts w:ascii="Times New Roman" w:eastAsia="Times New Roman" w:hAnsi="Times New Roman" w:cs="Times New Roman"/>
      <w:sz w:val="24"/>
      <w:szCs w:val="24"/>
    </w:rPr>
  </w:style>
  <w:style w:type="paragraph" w:styleId="24">
    <w:name w:val="Body Text 2"/>
    <w:basedOn w:val="a"/>
    <w:link w:val="25"/>
    <w:semiHidden/>
    <w:rsid w:val="00D35813"/>
    <w:pPr>
      <w:spacing w:after="120" w:line="480" w:lineRule="auto"/>
      <w:ind w:left="0" w:right="0" w:firstLine="0"/>
      <w:jc w:val="left"/>
    </w:pPr>
    <w:rPr>
      <w:color w:val="auto"/>
      <w:szCs w:val="24"/>
      <w:lang w:val="x-none" w:eastAsia="x-none"/>
    </w:rPr>
  </w:style>
  <w:style w:type="character" w:customStyle="1" w:styleId="25">
    <w:name w:val="Основной текст 2 Знак"/>
    <w:basedOn w:val="a0"/>
    <w:link w:val="24"/>
    <w:semiHidden/>
    <w:rsid w:val="00D35813"/>
    <w:rPr>
      <w:rFonts w:ascii="Times New Roman" w:eastAsia="Times New Roman" w:hAnsi="Times New Roman" w:cs="Times New Roman"/>
      <w:sz w:val="24"/>
      <w:szCs w:val="24"/>
      <w:lang w:val="x-none" w:eastAsia="x-none"/>
    </w:rPr>
  </w:style>
  <w:style w:type="paragraph" w:customStyle="1" w:styleId="13">
    <w:name w:val="Без интервала1"/>
    <w:aliases w:val="основа"/>
    <w:uiPriority w:val="1"/>
    <w:qFormat/>
    <w:rsid w:val="00D35813"/>
    <w:pPr>
      <w:spacing w:after="0" w:line="240" w:lineRule="auto"/>
      <w:ind w:firstLine="709"/>
    </w:pPr>
    <w:rPr>
      <w:rFonts w:ascii="Times New Roman" w:eastAsia="Times New Roman" w:hAnsi="Times New Roman" w:cs="Times New Roman"/>
      <w:sz w:val="28"/>
    </w:rPr>
  </w:style>
  <w:style w:type="paragraph" w:styleId="ac">
    <w:name w:val="Block Text"/>
    <w:basedOn w:val="a"/>
    <w:semiHidden/>
    <w:rsid w:val="00D35813"/>
    <w:pPr>
      <w:tabs>
        <w:tab w:val="left" w:pos="6804"/>
      </w:tabs>
      <w:spacing w:after="0" w:line="360" w:lineRule="auto"/>
      <w:ind w:left="567" w:right="1502" w:firstLine="0"/>
    </w:pPr>
    <w:rPr>
      <w:color w:val="auto"/>
      <w:sz w:val="20"/>
      <w:szCs w:val="20"/>
    </w:rPr>
  </w:style>
  <w:style w:type="paragraph" w:styleId="31">
    <w:name w:val="Body Text 3"/>
    <w:basedOn w:val="a"/>
    <w:link w:val="32"/>
    <w:semiHidden/>
    <w:rsid w:val="00D35813"/>
    <w:pPr>
      <w:spacing w:after="120" w:line="240" w:lineRule="auto"/>
      <w:ind w:left="0" w:right="0" w:firstLine="0"/>
      <w:jc w:val="left"/>
    </w:pPr>
    <w:rPr>
      <w:color w:val="auto"/>
      <w:sz w:val="16"/>
      <w:szCs w:val="16"/>
    </w:rPr>
  </w:style>
  <w:style w:type="character" w:customStyle="1" w:styleId="32">
    <w:name w:val="Основной текст 3 Знак"/>
    <w:basedOn w:val="a0"/>
    <w:link w:val="31"/>
    <w:semiHidden/>
    <w:rsid w:val="00D35813"/>
    <w:rPr>
      <w:rFonts w:ascii="Times New Roman" w:eastAsia="Times New Roman" w:hAnsi="Times New Roman" w:cs="Times New Roman"/>
      <w:sz w:val="16"/>
      <w:szCs w:val="16"/>
    </w:rPr>
  </w:style>
  <w:style w:type="paragraph" w:styleId="ad">
    <w:name w:val="Title"/>
    <w:basedOn w:val="a"/>
    <w:next w:val="aa"/>
    <w:link w:val="ae"/>
    <w:rsid w:val="00D35813"/>
    <w:pPr>
      <w:keepNext/>
      <w:widowControl w:val="0"/>
      <w:suppressAutoHyphens/>
      <w:spacing w:before="240" w:after="120" w:line="240" w:lineRule="auto"/>
      <w:ind w:left="0" w:right="0" w:firstLine="0"/>
      <w:jc w:val="left"/>
    </w:pPr>
    <w:rPr>
      <w:rFonts w:ascii="Arial" w:eastAsia="SimSun" w:hAnsi="Arial" w:cs="Tahoma"/>
      <w:color w:val="auto"/>
      <w:kern w:val="1"/>
      <w:sz w:val="28"/>
      <w:szCs w:val="28"/>
      <w:lang w:eastAsia="hi-IN" w:bidi="hi-IN"/>
    </w:rPr>
  </w:style>
  <w:style w:type="character" w:customStyle="1" w:styleId="ae">
    <w:name w:val="Заголовок Знак"/>
    <w:basedOn w:val="a0"/>
    <w:link w:val="ad"/>
    <w:rsid w:val="00D35813"/>
    <w:rPr>
      <w:rFonts w:ascii="Arial" w:eastAsia="SimSun" w:hAnsi="Arial" w:cs="Tahoma"/>
      <w:kern w:val="1"/>
      <w:sz w:val="28"/>
      <w:szCs w:val="28"/>
      <w:lang w:eastAsia="hi-IN" w:bidi="hi-IN"/>
    </w:rPr>
  </w:style>
  <w:style w:type="character" w:styleId="af">
    <w:name w:val="Emphasis"/>
    <w:qFormat/>
    <w:rsid w:val="00D35813"/>
    <w:rPr>
      <w:i/>
      <w:iCs/>
    </w:rPr>
  </w:style>
  <w:style w:type="character" w:customStyle="1" w:styleId="af0">
    <w:name w:val="Обычный (веб) Знак"/>
    <w:rsid w:val="00D35813"/>
    <w:rPr>
      <w:sz w:val="24"/>
      <w:szCs w:val="24"/>
      <w:lang w:val="ru-RU" w:eastAsia="ru-RU" w:bidi="ar-SA"/>
    </w:rPr>
  </w:style>
  <w:style w:type="paragraph" w:styleId="af1">
    <w:name w:val="endnote text"/>
    <w:basedOn w:val="a"/>
    <w:link w:val="af2"/>
    <w:semiHidden/>
    <w:rsid w:val="00D35813"/>
    <w:pPr>
      <w:widowControl w:val="0"/>
      <w:autoSpaceDE w:val="0"/>
      <w:autoSpaceDN w:val="0"/>
      <w:adjustRightInd w:val="0"/>
      <w:spacing w:after="0" w:line="240" w:lineRule="auto"/>
      <w:ind w:left="0" w:right="0" w:firstLine="0"/>
      <w:jc w:val="left"/>
    </w:pPr>
    <w:rPr>
      <w:color w:val="auto"/>
      <w:sz w:val="20"/>
      <w:szCs w:val="20"/>
    </w:rPr>
  </w:style>
  <w:style w:type="character" w:customStyle="1" w:styleId="af2">
    <w:name w:val="Текст концевой сноски Знак"/>
    <w:basedOn w:val="a0"/>
    <w:link w:val="af1"/>
    <w:semiHidden/>
    <w:rsid w:val="00D35813"/>
    <w:rPr>
      <w:rFonts w:ascii="Times New Roman" w:eastAsia="Times New Roman" w:hAnsi="Times New Roman" w:cs="Times New Roman"/>
      <w:sz w:val="20"/>
      <w:szCs w:val="20"/>
    </w:rPr>
  </w:style>
  <w:style w:type="paragraph" w:styleId="af3">
    <w:name w:val="Body Text Indent"/>
    <w:basedOn w:val="a"/>
    <w:link w:val="af4"/>
    <w:semiHidden/>
    <w:rsid w:val="00D35813"/>
    <w:pPr>
      <w:spacing w:after="120" w:line="240" w:lineRule="auto"/>
      <w:ind w:left="283" w:right="0" w:firstLine="0"/>
      <w:jc w:val="left"/>
    </w:pPr>
    <w:rPr>
      <w:color w:val="auto"/>
      <w:szCs w:val="24"/>
    </w:rPr>
  </w:style>
  <w:style w:type="character" w:customStyle="1" w:styleId="af4">
    <w:name w:val="Основной текст с отступом Знак"/>
    <w:basedOn w:val="a0"/>
    <w:link w:val="af3"/>
    <w:semiHidden/>
    <w:rsid w:val="00D35813"/>
    <w:rPr>
      <w:rFonts w:ascii="Times New Roman" w:eastAsia="Times New Roman" w:hAnsi="Times New Roman" w:cs="Times New Roman"/>
      <w:sz w:val="24"/>
      <w:szCs w:val="24"/>
    </w:rPr>
  </w:style>
  <w:style w:type="paragraph" w:customStyle="1" w:styleId="western">
    <w:name w:val="western"/>
    <w:basedOn w:val="a"/>
    <w:rsid w:val="00D35813"/>
    <w:pPr>
      <w:spacing w:before="100" w:beforeAutospacing="1" w:after="100" w:afterAutospacing="1" w:line="240" w:lineRule="auto"/>
      <w:ind w:left="0" w:right="0" w:firstLine="0"/>
      <w:jc w:val="left"/>
    </w:pPr>
    <w:rPr>
      <w:color w:val="auto"/>
      <w:szCs w:val="24"/>
    </w:rPr>
  </w:style>
  <w:style w:type="paragraph" w:styleId="af5">
    <w:name w:val="List Paragraph"/>
    <w:basedOn w:val="a"/>
    <w:uiPriority w:val="34"/>
    <w:qFormat/>
    <w:rsid w:val="00D35813"/>
    <w:pPr>
      <w:spacing w:after="0" w:line="240" w:lineRule="auto"/>
      <w:ind w:left="720" w:right="0" w:firstLine="709"/>
    </w:pPr>
    <w:rPr>
      <w:color w:val="auto"/>
      <w:szCs w:val="24"/>
      <w:lang w:val="en-US" w:eastAsia="en-US"/>
    </w:rPr>
  </w:style>
  <w:style w:type="paragraph" w:customStyle="1" w:styleId="af6">
    <w:basedOn w:val="a"/>
    <w:next w:val="ad"/>
    <w:link w:val="af7"/>
    <w:qFormat/>
    <w:rsid w:val="00D35813"/>
    <w:pPr>
      <w:spacing w:after="0" w:line="240" w:lineRule="auto"/>
      <w:ind w:left="0" w:right="0" w:firstLine="0"/>
      <w:jc w:val="center"/>
    </w:pPr>
    <w:rPr>
      <w:rFonts w:asciiTheme="minorHAnsi" w:eastAsiaTheme="minorEastAsia" w:hAnsiTheme="minorHAnsi" w:cstheme="minorBidi"/>
      <w:b/>
      <w:bCs/>
      <w:color w:val="auto"/>
      <w:szCs w:val="24"/>
    </w:rPr>
  </w:style>
  <w:style w:type="paragraph" w:styleId="33">
    <w:name w:val="Body Text Indent 3"/>
    <w:basedOn w:val="a"/>
    <w:link w:val="34"/>
    <w:semiHidden/>
    <w:rsid w:val="00D35813"/>
    <w:pPr>
      <w:shd w:val="clear" w:color="auto" w:fill="FFFFFF"/>
      <w:spacing w:after="0" w:line="240" w:lineRule="auto"/>
      <w:ind w:left="0" w:right="0" w:firstLine="709"/>
    </w:pPr>
    <w:rPr>
      <w:color w:val="auto"/>
      <w:w w:val="101"/>
      <w:szCs w:val="24"/>
    </w:rPr>
  </w:style>
  <w:style w:type="character" w:customStyle="1" w:styleId="34">
    <w:name w:val="Основной текст с отступом 3 Знак"/>
    <w:basedOn w:val="a0"/>
    <w:link w:val="33"/>
    <w:semiHidden/>
    <w:rsid w:val="00D35813"/>
    <w:rPr>
      <w:rFonts w:ascii="Times New Roman" w:eastAsia="Times New Roman" w:hAnsi="Times New Roman" w:cs="Times New Roman"/>
      <w:w w:val="101"/>
      <w:sz w:val="24"/>
      <w:szCs w:val="24"/>
      <w:shd w:val="clear" w:color="auto" w:fill="FFFFFF"/>
    </w:rPr>
  </w:style>
  <w:style w:type="paragraph" w:styleId="af8">
    <w:name w:val="footer"/>
    <w:basedOn w:val="a"/>
    <w:link w:val="af9"/>
    <w:uiPriority w:val="99"/>
    <w:rsid w:val="00D35813"/>
    <w:pPr>
      <w:tabs>
        <w:tab w:val="center" w:pos="4677"/>
        <w:tab w:val="right" w:pos="9355"/>
      </w:tabs>
      <w:spacing w:after="0" w:line="240" w:lineRule="auto"/>
      <w:ind w:left="0" w:right="0" w:firstLine="0"/>
      <w:jc w:val="left"/>
    </w:pPr>
    <w:rPr>
      <w:color w:val="auto"/>
      <w:szCs w:val="24"/>
      <w:lang w:val="x-none" w:eastAsia="x-none"/>
    </w:rPr>
  </w:style>
  <w:style w:type="character" w:customStyle="1" w:styleId="af9">
    <w:name w:val="Нижний колонтитул Знак"/>
    <w:basedOn w:val="a0"/>
    <w:link w:val="af8"/>
    <w:uiPriority w:val="99"/>
    <w:rsid w:val="00D35813"/>
    <w:rPr>
      <w:rFonts w:ascii="Times New Roman" w:eastAsia="Times New Roman" w:hAnsi="Times New Roman" w:cs="Times New Roman"/>
      <w:sz w:val="24"/>
      <w:szCs w:val="24"/>
      <w:lang w:val="x-none" w:eastAsia="x-none"/>
    </w:rPr>
  </w:style>
  <w:style w:type="character" w:styleId="afa">
    <w:name w:val="page number"/>
    <w:basedOn w:val="a0"/>
    <w:semiHidden/>
    <w:rsid w:val="00D35813"/>
  </w:style>
  <w:style w:type="table" w:customStyle="1" w:styleId="35">
    <w:name w:val="Сетка таблицы3"/>
    <w:basedOn w:val="a1"/>
    <w:next w:val="a3"/>
    <w:rsid w:val="00D3581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header"/>
    <w:basedOn w:val="a"/>
    <w:link w:val="afc"/>
    <w:uiPriority w:val="99"/>
    <w:semiHidden/>
    <w:unhideWhenUsed/>
    <w:rsid w:val="00D35813"/>
    <w:pPr>
      <w:tabs>
        <w:tab w:val="center" w:pos="4677"/>
        <w:tab w:val="right" w:pos="9355"/>
      </w:tabs>
      <w:spacing w:after="0" w:line="240" w:lineRule="auto"/>
      <w:ind w:left="0" w:right="0" w:firstLine="0"/>
      <w:jc w:val="left"/>
    </w:pPr>
    <w:rPr>
      <w:color w:val="auto"/>
      <w:szCs w:val="24"/>
      <w:lang w:val="x-none" w:eastAsia="x-none"/>
    </w:rPr>
  </w:style>
  <w:style w:type="character" w:customStyle="1" w:styleId="afc">
    <w:name w:val="Верхний колонтитул Знак"/>
    <w:basedOn w:val="a0"/>
    <w:link w:val="afb"/>
    <w:uiPriority w:val="99"/>
    <w:semiHidden/>
    <w:rsid w:val="00D35813"/>
    <w:rPr>
      <w:rFonts w:ascii="Times New Roman" w:eastAsia="Times New Roman" w:hAnsi="Times New Roman" w:cs="Times New Roman"/>
      <w:sz w:val="24"/>
      <w:szCs w:val="24"/>
      <w:lang w:val="x-none" w:eastAsia="x-none"/>
    </w:rPr>
  </w:style>
  <w:style w:type="paragraph" w:styleId="afd">
    <w:name w:val="Balloon Text"/>
    <w:basedOn w:val="a"/>
    <w:link w:val="afe"/>
    <w:uiPriority w:val="99"/>
    <w:semiHidden/>
    <w:unhideWhenUsed/>
    <w:rsid w:val="00D35813"/>
    <w:pPr>
      <w:spacing w:after="0" w:line="240" w:lineRule="auto"/>
      <w:ind w:left="0" w:right="0" w:firstLine="0"/>
      <w:jc w:val="left"/>
    </w:pPr>
    <w:rPr>
      <w:rFonts w:ascii="Tahoma" w:hAnsi="Tahoma"/>
      <w:color w:val="auto"/>
      <w:sz w:val="16"/>
      <w:szCs w:val="16"/>
      <w:lang w:val="x-none" w:eastAsia="x-none"/>
    </w:rPr>
  </w:style>
  <w:style w:type="character" w:customStyle="1" w:styleId="afe">
    <w:name w:val="Текст выноски Знак"/>
    <w:basedOn w:val="a0"/>
    <w:link w:val="afd"/>
    <w:uiPriority w:val="99"/>
    <w:semiHidden/>
    <w:rsid w:val="00D35813"/>
    <w:rPr>
      <w:rFonts w:ascii="Tahoma" w:eastAsia="Times New Roman" w:hAnsi="Tahoma" w:cs="Times New Roman"/>
      <w:sz w:val="16"/>
      <w:szCs w:val="16"/>
      <w:lang w:val="x-none" w:eastAsia="x-none"/>
    </w:rPr>
  </w:style>
  <w:style w:type="paragraph" w:customStyle="1" w:styleId="aff">
    <w:name w:val="Знак"/>
    <w:basedOn w:val="a"/>
    <w:rsid w:val="00D35813"/>
    <w:pPr>
      <w:spacing w:after="160" w:line="240" w:lineRule="exact"/>
      <w:ind w:left="0" w:right="0" w:firstLine="0"/>
      <w:jc w:val="left"/>
    </w:pPr>
    <w:rPr>
      <w:rFonts w:ascii="Verdana" w:hAnsi="Verdana"/>
      <w:color w:val="auto"/>
      <w:sz w:val="20"/>
      <w:szCs w:val="20"/>
      <w:lang w:val="en-US" w:eastAsia="en-US"/>
    </w:rPr>
  </w:style>
  <w:style w:type="paragraph" w:customStyle="1" w:styleId="Default">
    <w:name w:val="Default"/>
    <w:rsid w:val="00D358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ag1">
    <w:name w:val="Zag_1"/>
    <w:basedOn w:val="a"/>
    <w:uiPriority w:val="99"/>
    <w:rsid w:val="00D35813"/>
    <w:pPr>
      <w:widowControl w:val="0"/>
      <w:autoSpaceDE w:val="0"/>
      <w:autoSpaceDN w:val="0"/>
      <w:adjustRightInd w:val="0"/>
      <w:spacing w:after="337" w:line="302" w:lineRule="exact"/>
      <w:ind w:left="0" w:right="0" w:firstLine="0"/>
      <w:jc w:val="center"/>
    </w:pPr>
    <w:rPr>
      <w:b/>
      <w:bCs/>
      <w:szCs w:val="24"/>
      <w:lang w:val="en-US"/>
    </w:rPr>
  </w:style>
  <w:style w:type="character" w:customStyle="1" w:styleId="Zag11">
    <w:name w:val="Zag_11"/>
    <w:rsid w:val="00D35813"/>
  </w:style>
  <w:style w:type="character" w:customStyle="1" w:styleId="af7">
    <w:name w:val="Название Знак"/>
    <w:link w:val="af6"/>
    <w:rsid w:val="00D35813"/>
    <w:rPr>
      <w:b/>
      <w:bCs/>
      <w:sz w:val="24"/>
      <w:szCs w:val="24"/>
    </w:rPr>
  </w:style>
  <w:style w:type="table" w:customStyle="1" w:styleId="110">
    <w:name w:val="Сетка таблицы11"/>
    <w:basedOn w:val="a1"/>
    <w:next w:val="a3"/>
    <w:uiPriority w:val="59"/>
    <w:rsid w:val="00D358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D3581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3"/>
    <w:uiPriority w:val="59"/>
    <w:rsid w:val="00D3581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3"/>
    <w:uiPriority w:val="59"/>
    <w:rsid w:val="00D358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D3581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rsid w:val="00D35813"/>
    <w:pPr>
      <w:spacing w:after="0" w:line="240" w:lineRule="auto"/>
    </w:pPr>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D35813"/>
  </w:style>
  <w:style w:type="table" w:customStyle="1" w:styleId="5">
    <w:name w:val="Сетка таблицы5"/>
    <w:basedOn w:val="a1"/>
    <w:next w:val="a3"/>
    <w:uiPriority w:val="59"/>
    <w:rsid w:val="00D358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gosreest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167</Pages>
  <Words>83422</Words>
  <Characters>475509</Characters>
  <Application>Microsoft Office Word</Application>
  <DocSecurity>0</DocSecurity>
  <Lines>3962</Lines>
  <Paragraphs>1115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557816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завуч</cp:lastModifiedBy>
  <cp:revision>7</cp:revision>
  <cp:lastPrinted>2019-12-12T06:11:00Z</cp:lastPrinted>
  <dcterms:created xsi:type="dcterms:W3CDTF">2019-12-10T15:17:00Z</dcterms:created>
  <dcterms:modified xsi:type="dcterms:W3CDTF">2019-12-12T11:24:00Z</dcterms:modified>
</cp:coreProperties>
</file>